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6A6" w:rsidRPr="00B966A6" w:rsidRDefault="00B966A6" w:rsidP="00B966A6">
      <w:pPr>
        <w:jc w:val="right"/>
        <w:outlineLvl w:val="2"/>
        <w:rPr>
          <w:rFonts w:ascii="GHEA Mariam" w:hAnsi="GHEA Mariam" w:cs="Sylfaen"/>
          <w:bCs/>
          <w:i/>
          <w:u w:val="single"/>
          <w:lang w:val="hy-AM"/>
        </w:rPr>
      </w:pPr>
      <w:r w:rsidRPr="00B966A6">
        <w:rPr>
          <w:rFonts w:ascii="GHEA Mariam" w:hAnsi="GHEA Mariam" w:cs="Sylfaen"/>
          <w:bCs/>
          <w:i/>
          <w:u w:val="single"/>
          <w:lang w:val="hy-AM"/>
        </w:rPr>
        <w:t>Նախագիծ</w:t>
      </w:r>
    </w:p>
    <w:p w:rsidR="00B966A6" w:rsidRPr="00B966A6" w:rsidRDefault="00B966A6" w:rsidP="00B966A6">
      <w:pPr>
        <w:spacing w:line="360" w:lineRule="auto"/>
        <w:ind w:firstLine="567"/>
        <w:jc w:val="both"/>
        <w:rPr>
          <w:rFonts w:ascii="GHEA Mariam" w:hAnsi="GHEA Mariam" w:cs="Sylfaen"/>
          <w:lang w:val="hy-AM"/>
        </w:rPr>
      </w:pPr>
    </w:p>
    <w:p w:rsidR="00B966A6" w:rsidRPr="00B966A6" w:rsidRDefault="00B966A6" w:rsidP="00B966A6">
      <w:pPr>
        <w:jc w:val="center"/>
        <w:outlineLvl w:val="2"/>
        <w:rPr>
          <w:rFonts w:ascii="GHEA Mariam" w:hAnsi="GHEA Mariam" w:cs="Sylfaen"/>
          <w:b/>
          <w:bCs/>
          <w:lang w:val="hy-AM"/>
        </w:rPr>
      </w:pPr>
    </w:p>
    <w:p w:rsidR="00B966A6" w:rsidRPr="00B966A6" w:rsidRDefault="00B966A6" w:rsidP="00B966A6">
      <w:pPr>
        <w:jc w:val="center"/>
        <w:outlineLvl w:val="2"/>
        <w:rPr>
          <w:rFonts w:ascii="GHEA Mariam" w:hAnsi="GHEA Mariam"/>
          <w:b/>
          <w:bCs/>
          <w:lang w:val="hy-AM"/>
        </w:rPr>
      </w:pPr>
      <w:r w:rsidRPr="00B966A6">
        <w:rPr>
          <w:rFonts w:ascii="GHEA Mariam" w:hAnsi="GHEA Mariam" w:cs="Sylfaen"/>
          <w:b/>
          <w:bCs/>
          <w:lang w:val="hy-AM"/>
        </w:rPr>
        <w:t>ՀԱՅԱՍՏԱՆԻ ՀԱՆՐԱՊԵՏՈՒԹՅԱՆ ԿԱՌԱՎԱՐՈՒԹՅԱՆ</w:t>
      </w:r>
      <w:r w:rsidRPr="00B966A6">
        <w:rPr>
          <w:rFonts w:ascii="GHEA Mariam" w:hAnsi="GHEA Mariam"/>
          <w:b/>
          <w:bCs/>
          <w:lang w:val="hy-AM"/>
        </w:rPr>
        <w:t xml:space="preserve"> </w:t>
      </w:r>
    </w:p>
    <w:p w:rsidR="00B966A6" w:rsidRPr="00B966A6" w:rsidRDefault="00B966A6" w:rsidP="00B966A6">
      <w:pPr>
        <w:jc w:val="center"/>
        <w:outlineLvl w:val="2"/>
        <w:rPr>
          <w:rFonts w:ascii="GHEA Mariam" w:hAnsi="GHEA Mariam"/>
          <w:b/>
          <w:bCs/>
          <w:lang w:val="hy-AM"/>
        </w:rPr>
      </w:pPr>
      <w:r w:rsidRPr="00B966A6">
        <w:rPr>
          <w:rFonts w:ascii="GHEA Mariam" w:hAnsi="GHEA Mariam" w:cs="Sylfaen"/>
          <w:b/>
          <w:bCs/>
          <w:lang w:val="hy-AM"/>
        </w:rPr>
        <w:t>ՈՐՈՇՈՒՄ</w:t>
      </w:r>
    </w:p>
    <w:p w:rsidR="00B966A6" w:rsidRPr="00B966A6" w:rsidRDefault="00B966A6" w:rsidP="00B966A6">
      <w:pPr>
        <w:autoSpaceDE w:val="0"/>
        <w:autoSpaceDN w:val="0"/>
        <w:adjustRightInd w:val="0"/>
        <w:jc w:val="center"/>
        <w:rPr>
          <w:rFonts w:ascii="GHEA Mariam" w:hAnsi="GHEA Mariam" w:cs="GHEA Mariam"/>
          <w:b/>
          <w:bCs/>
          <w:lang w:val="hy-AM"/>
        </w:rPr>
      </w:pPr>
    </w:p>
    <w:p w:rsidR="00B966A6" w:rsidRPr="00B966A6" w:rsidRDefault="00B966A6" w:rsidP="00B966A6">
      <w:pPr>
        <w:autoSpaceDE w:val="0"/>
        <w:autoSpaceDN w:val="0"/>
        <w:adjustRightInd w:val="0"/>
        <w:ind w:right="84"/>
        <w:jc w:val="center"/>
        <w:rPr>
          <w:rFonts w:ascii="GHEA Mariam" w:hAnsi="GHEA Mariam" w:cs="GHEA Mariam"/>
          <w:b/>
          <w:bCs/>
          <w:lang w:val="hy-AM"/>
        </w:rPr>
      </w:pPr>
    </w:p>
    <w:p w:rsidR="00B966A6" w:rsidRPr="00B966A6" w:rsidRDefault="00B966A6" w:rsidP="00B966A6">
      <w:pPr>
        <w:autoSpaceDE w:val="0"/>
        <w:autoSpaceDN w:val="0"/>
        <w:adjustRightInd w:val="0"/>
        <w:jc w:val="center"/>
        <w:rPr>
          <w:rFonts w:ascii="GHEA Mariam" w:hAnsi="GHEA Mariam" w:cs="GHEA Mariam"/>
          <w:bCs/>
          <w:lang w:val="hy-AM"/>
        </w:rPr>
      </w:pPr>
      <w:r w:rsidRPr="00B966A6">
        <w:rPr>
          <w:rFonts w:ascii="GHEA Mariam" w:hAnsi="GHEA Mariam" w:cs="GHEA Mariam"/>
          <w:bCs/>
          <w:lang w:val="hy-AM"/>
        </w:rPr>
        <w:t>_________ 2019 թվականի N ____ - Ա</w:t>
      </w:r>
    </w:p>
    <w:p w:rsidR="00B966A6" w:rsidRPr="00B966A6" w:rsidRDefault="00B966A6" w:rsidP="00B966A6">
      <w:pPr>
        <w:autoSpaceDE w:val="0"/>
        <w:autoSpaceDN w:val="0"/>
        <w:adjustRightInd w:val="0"/>
        <w:jc w:val="center"/>
        <w:rPr>
          <w:rFonts w:ascii="GHEA Mariam" w:hAnsi="GHEA Mariam" w:cs="GHEA Mariam"/>
          <w:bCs/>
          <w:lang w:val="hy-AM"/>
        </w:rPr>
      </w:pPr>
    </w:p>
    <w:p w:rsidR="00B966A6" w:rsidRPr="00B966A6" w:rsidRDefault="00B966A6" w:rsidP="00B966A6">
      <w:pPr>
        <w:autoSpaceDE w:val="0"/>
        <w:autoSpaceDN w:val="0"/>
        <w:adjustRightInd w:val="0"/>
        <w:jc w:val="center"/>
        <w:rPr>
          <w:rFonts w:ascii="GHEA Mariam" w:hAnsi="GHEA Mariam" w:cs="GHEA Mariam"/>
          <w:bCs/>
          <w:lang w:val="hy-AM"/>
        </w:rPr>
      </w:pPr>
    </w:p>
    <w:p w:rsidR="00B966A6" w:rsidRPr="00B966A6" w:rsidRDefault="00B966A6" w:rsidP="00B966A6">
      <w:pPr>
        <w:autoSpaceDE w:val="0"/>
        <w:autoSpaceDN w:val="0"/>
        <w:adjustRightInd w:val="0"/>
        <w:jc w:val="center"/>
        <w:rPr>
          <w:rFonts w:ascii="GHEA Mariam" w:hAnsi="GHEA Mariam" w:cs="GHEA Mariam"/>
          <w:b/>
          <w:bCs/>
          <w:lang w:val="hy-AM"/>
        </w:rPr>
      </w:pPr>
    </w:p>
    <w:p w:rsidR="00B966A6" w:rsidRPr="00B966A6" w:rsidRDefault="00B966A6" w:rsidP="00B966A6">
      <w:pPr>
        <w:ind w:right="96"/>
        <w:jc w:val="center"/>
        <w:rPr>
          <w:rFonts w:ascii="GHEA Mariam" w:hAnsi="GHEA Mariam" w:cs="Sylfaen"/>
          <w:b/>
          <w:lang w:val="hy-AM"/>
        </w:rPr>
      </w:pPr>
      <w:r w:rsidRPr="00B966A6">
        <w:rPr>
          <w:rFonts w:ascii="GHEA Mariam" w:hAnsi="GHEA Mariam" w:cs="Sylfaen"/>
          <w:b/>
          <w:lang w:val="hy-AM"/>
        </w:rPr>
        <w:t>«ՀԱՅԱՍՏԱՆԻ ՀԱՆՐԱՊԵՏՈՒԹՅԱՆ ԿԱՌԱՎԱՐՈՒԹՅԱՆ ԵՎ ԵՎՐՈՊԱԿԱՆ ՄԻՈՒԹՅԱՆ ՄԻՋԵՎ «ԵՄ-Ն ՀԱՅԱՍՏԱՆԻ ՀԱՄԱՐ. ՏԱՐԱԾՔԱՅԻՆ ԶԱՐԳԱՑՈՒՄ» (ՀԱՏՈՒԿ ՊԱՅՄԱՆՆԵՐ) ՖԻՆԱՆՍԱՎՈՐՄԱՆ ՀԱՄԱՁԱՅՆԱԳԻՐԸ ՀԱՍՏԱՏԵԼՈՒ ՄԱՍԻՆ» ՀԱՅԱՍՏԱՆԻ ՀԱՆՐԱՊԵՏՈՒԹՅԱՆ ՆԱԽԱԳԱՀԻ ՀՐԱՄԱՆԱԳՐԻ ՆԱԽԱԳԾԻ ՄԱՍԻՆ</w:t>
      </w:r>
    </w:p>
    <w:p w:rsidR="00B966A6" w:rsidRPr="00B966A6" w:rsidRDefault="00B966A6" w:rsidP="00B966A6">
      <w:pPr>
        <w:ind w:right="96"/>
        <w:jc w:val="center"/>
        <w:rPr>
          <w:rFonts w:ascii="GHEA Mariam" w:hAnsi="GHEA Mariam" w:cs="Sylfaen"/>
          <w:lang w:val="hy-AM"/>
        </w:rPr>
      </w:pPr>
      <w:r w:rsidRPr="00B966A6">
        <w:rPr>
          <w:rFonts w:ascii="GHEA Mariam" w:hAnsi="GHEA Mariam" w:cs="Sylfaen"/>
          <w:lang w:val="hy-AM"/>
        </w:rPr>
        <w:t>------------------------------------------------------------------------------------</w:t>
      </w:r>
    </w:p>
    <w:p w:rsidR="00B966A6" w:rsidRPr="00B966A6" w:rsidRDefault="00B966A6" w:rsidP="00B966A6">
      <w:pPr>
        <w:spacing w:line="360" w:lineRule="auto"/>
        <w:ind w:firstLine="567"/>
        <w:jc w:val="both"/>
        <w:rPr>
          <w:rFonts w:ascii="GHEA Mariam" w:hAnsi="GHEA Mariam" w:cs="Sylfaen"/>
          <w:lang w:val="hy-AM"/>
        </w:rPr>
      </w:pPr>
    </w:p>
    <w:p w:rsidR="00B966A6" w:rsidRPr="00B966A6" w:rsidRDefault="00B966A6" w:rsidP="00B966A6">
      <w:pPr>
        <w:spacing w:line="276" w:lineRule="auto"/>
        <w:ind w:firstLine="567"/>
        <w:jc w:val="both"/>
        <w:rPr>
          <w:rFonts w:ascii="GHEA Mariam" w:hAnsi="GHEA Mariam" w:cs="Sylfaen"/>
          <w:lang w:val="hy-AM"/>
        </w:rPr>
      </w:pPr>
      <w:r w:rsidRPr="00B966A6">
        <w:rPr>
          <w:rFonts w:ascii="GHEA Mariam" w:hAnsi="GHEA Mariam" w:cs="Sylfaen"/>
          <w:lang w:val="hy-AM"/>
        </w:rPr>
        <w:t>Հիմք ընդունելով «Միջազգային պայմանագրերի մասին» Հայաստանի Հանրապետության օրենքի 12-րդ հոդվածը՝ Հայաստանի Հանրապետության կառավարությունը որոշում է.</w:t>
      </w:r>
    </w:p>
    <w:p w:rsidR="00B966A6" w:rsidRPr="00B966A6" w:rsidRDefault="00B966A6" w:rsidP="00B966A6">
      <w:pPr>
        <w:spacing w:line="276" w:lineRule="auto"/>
        <w:ind w:firstLine="567"/>
        <w:jc w:val="both"/>
        <w:rPr>
          <w:rFonts w:ascii="GHEA Mariam" w:hAnsi="GHEA Mariam" w:cs="Sylfaen"/>
          <w:lang w:val="hy-AM"/>
        </w:rPr>
      </w:pPr>
      <w:r w:rsidRPr="00B966A6">
        <w:rPr>
          <w:rFonts w:ascii="GHEA Mariam" w:hAnsi="GHEA Mariam" w:cs="Sylfaen"/>
          <w:lang w:val="hy-AM"/>
        </w:rPr>
        <w:t xml:space="preserve">1. Հավանություն տալ 2018 թվականի դեկտեմբերի 5-ին և 2019 թվականի մարտի 20-ին ստորագրված  «Հայաստանի Հանրապետության կառավարության և </w:t>
      </w:r>
      <w:proofErr w:type="spellStart"/>
      <w:r w:rsidRPr="00B966A6">
        <w:rPr>
          <w:rFonts w:ascii="GHEA Mariam" w:hAnsi="GHEA Mariam" w:cs="Sylfaen"/>
          <w:lang w:val="hy-AM"/>
        </w:rPr>
        <w:t>Եվրոպական</w:t>
      </w:r>
      <w:proofErr w:type="spellEnd"/>
      <w:r w:rsidRPr="00B966A6">
        <w:rPr>
          <w:rFonts w:ascii="GHEA Mariam" w:hAnsi="GHEA Mariam" w:cs="Sylfaen"/>
          <w:lang w:val="hy-AM"/>
        </w:rPr>
        <w:t xml:space="preserve"> միության </w:t>
      </w:r>
      <w:proofErr w:type="spellStart"/>
      <w:r w:rsidRPr="00B966A6">
        <w:rPr>
          <w:rFonts w:ascii="GHEA Mariam" w:hAnsi="GHEA Mariam" w:cs="Sylfaen"/>
          <w:lang w:val="hy-AM"/>
        </w:rPr>
        <w:t>միջև</w:t>
      </w:r>
      <w:proofErr w:type="spellEnd"/>
      <w:r w:rsidRPr="00B966A6">
        <w:rPr>
          <w:rFonts w:ascii="GHEA Mariam" w:hAnsi="GHEA Mariam" w:cs="Sylfaen"/>
          <w:lang w:val="hy-AM"/>
        </w:rPr>
        <w:t xml:space="preserve"> «ԵՄ-ն Հայաստանի համար. տարածքային զարգացում» (Հատուկ պայմաններ) ֆինանսավորման համաձայնագիրը հաստատելու մասին»  Հայաստանի Հանրապետության նախագահի հրամանագրի նախագծին:</w:t>
      </w:r>
    </w:p>
    <w:p w:rsidR="00B966A6" w:rsidRPr="00B966A6" w:rsidRDefault="00B966A6" w:rsidP="00B966A6">
      <w:pPr>
        <w:spacing w:line="276" w:lineRule="auto"/>
        <w:ind w:firstLine="567"/>
        <w:jc w:val="both"/>
        <w:rPr>
          <w:rFonts w:ascii="GHEA Mariam" w:hAnsi="GHEA Mariam" w:cs="Sylfaen"/>
          <w:lang w:val="hy-AM"/>
        </w:rPr>
      </w:pPr>
      <w:r w:rsidRPr="00B966A6">
        <w:rPr>
          <w:rFonts w:ascii="GHEA Mariam" w:hAnsi="GHEA Mariam" w:cs="Sylfaen"/>
          <w:lang w:val="hy-AM"/>
        </w:rPr>
        <w:t>2. Հրամանագրի նախագիծը ներկայացնել Հայաստանի Հանրապետության նախագահի հաստատմանը:</w:t>
      </w:r>
    </w:p>
    <w:p w:rsidR="00B966A6" w:rsidRPr="00B966A6" w:rsidRDefault="00B966A6" w:rsidP="00B966A6">
      <w:pPr>
        <w:spacing w:line="276" w:lineRule="auto"/>
        <w:ind w:firstLine="567"/>
        <w:jc w:val="both"/>
        <w:rPr>
          <w:rFonts w:ascii="GHEA Mariam" w:hAnsi="GHEA Mariam" w:cs="Sylfaen"/>
          <w:lang w:val="hy-AM"/>
        </w:rPr>
      </w:pPr>
    </w:p>
    <w:p w:rsidR="00B966A6" w:rsidRPr="00B966A6" w:rsidRDefault="00B966A6" w:rsidP="00B966A6">
      <w:pPr>
        <w:spacing w:line="360" w:lineRule="auto"/>
        <w:jc w:val="both"/>
        <w:rPr>
          <w:rFonts w:ascii="GHEA Mariam" w:hAnsi="GHEA Mariam" w:cs="Sylfaen"/>
          <w:lang w:val="hy-AM"/>
        </w:rPr>
      </w:pPr>
      <w:r w:rsidRPr="00B966A6">
        <w:rPr>
          <w:rFonts w:ascii="GHEA Mariam" w:hAnsi="GHEA Mariam" w:cs="Sylfaen"/>
          <w:lang w:val="hy-AM"/>
        </w:rPr>
        <w:t>ՀԱՅԱՍՏԱՆԻ ՀԱՆՐԱՊԵՏՈՒԹՅԱՆ</w:t>
      </w:r>
    </w:p>
    <w:p w:rsidR="00B966A6" w:rsidRPr="00B966A6" w:rsidRDefault="00B966A6" w:rsidP="00B966A6">
      <w:pPr>
        <w:spacing w:line="360" w:lineRule="auto"/>
        <w:ind w:firstLine="567"/>
        <w:jc w:val="both"/>
        <w:rPr>
          <w:rFonts w:ascii="GHEA Mariam" w:hAnsi="GHEA Mariam" w:cs="Sylfaen"/>
          <w:lang w:val="hy-AM"/>
        </w:rPr>
      </w:pPr>
      <w:r w:rsidRPr="00B966A6">
        <w:rPr>
          <w:rFonts w:ascii="GHEA Mariam" w:hAnsi="GHEA Mariam" w:cs="Sylfaen"/>
          <w:lang w:val="hy-AM"/>
        </w:rPr>
        <w:t xml:space="preserve">   ՎԱՐՉԱՊԵՏ</w:t>
      </w:r>
      <w:r w:rsidRPr="00B966A6">
        <w:rPr>
          <w:rFonts w:ascii="GHEA Mariam" w:hAnsi="GHEA Mariam" w:cs="Sylfaen"/>
          <w:lang w:val="hy-AM"/>
        </w:rPr>
        <w:tab/>
      </w:r>
      <w:r w:rsidRPr="00B966A6">
        <w:rPr>
          <w:rFonts w:ascii="GHEA Mariam" w:hAnsi="GHEA Mariam" w:cs="Sylfaen"/>
          <w:lang w:val="hy-AM"/>
        </w:rPr>
        <w:tab/>
      </w:r>
      <w:r w:rsidRPr="00B966A6">
        <w:rPr>
          <w:rFonts w:ascii="GHEA Mariam" w:hAnsi="GHEA Mariam" w:cs="Sylfaen"/>
          <w:lang w:val="hy-AM"/>
        </w:rPr>
        <w:tab/>
      </w:r>
      <w:r w:rsidRPr="00B966A6">
        <w:rPr>
          <w:rFonts w:ascii="GHEA Mariam" w:hAnsi="GHEA Mariam" w:cs="Sylfaen"/>
          <w:lang w:val="hy-AM"/>
        </w:rPr>
        <w:tab/>
      </w:r>
      <w:r w:rsidRPr="00B966A6">
        <w:rPr>
          <w:rFonts w:ascii="GHEA Mariam" w:hAnsi="GHEA Mariam" w:cs="Sylfaen"/>
          <w:lang w:val="hy-AM"/>
        </w:rPr>
        <w:tab/>
      </w:r>
      <w:r w:rsidRPr="00B966A6">
        <w:rPr>
          <w:rFonts w:ascii="GHEA Mariam" w:hAnsi="GHEA Mariam" w:cs="Sylfaen"/>
          <w:lang w:val="hy-AM"/>
        </w:rPr>
        <w:tab/>
        <w:t>Ն. ՓԱՇԻՆՅԱՆ</w:t>
      </w:r>
    </w:p>
    <w:p w:rsidR="00B966A6" w:rsidRPr="00B966A6" w:rsidRDefault="00B966A6" w:rsidP="00B966A6">
      <w:pPr>
        <w:spacing w:line="360" w:lineRule="auto"/>
        <w:ind w:firstLine="567"/>
        <w:jc w:val="both"/>
        <w:rPr>
          <w:rFonts w:ascii="GHEA Mariam" w:hAnsi="GHEA Mariam" w:cs="Sylfaen"/>
          <w:lang w:val="hy-AM"/>
        </w:rPr>
      </w:pPr>
      <w:r w:rsidRPr="00B966A6">
        <w:rPr>
          <w:rFonts w:ascii="GHEA Mariam" w:hAnsi="GHEA Mariam" w:cs="Sylfaen"/>
          <w:lang w:val="hy-AM"/>
        </w:rPr>
        <w:t xml:space="preserve"> </w:t>
      </w:r>
    </w:p>
    <w:p w:rsidR="00B966A6" w:rsidRPr="00B966A6" w:rsidRDefault="00B966A6" w:rsidP="00B966A6">
      <w:pPr>
        <w:spacing w:line="360" w:lineRule="auto"/>
        <w:ind w:firstLine="567"/>
        <w:jc w:val="both"/>
        <w:rPr>
          <w:rFonts w:ascii="GHEA Mariam" w:hAnsi="GHEA Mariam" w:cs="Sylfaen"/>
          <w:lang w:val="hy-AM"/>
        </w:rPr>
      </w:pPr>
      <w:r w:rsidRPr="00B966A6">
        <w:rPr>
          <w:rFonts w:ascii="GHEA Mariam" w:hAnsi="GHEA Mariam" w:cs="Sylfaen"/>
          <w:lang w:val="hy-AM"/>
        </w:rPr>
        <w:t xml:space="preserve"> </w:t>
      </w:r>
    </w:p>
    <w:p w:rsidR="00B966A6" w:rsidRPr="00B966A6" w:rsidRDefault="00B966A6">
      <w:pPr>
        <w:spacing w:after="160" w:line="259" w:lineRule="auto"/>
        <w:rPr>
          <w:rFonts w:ascii="GHEA Mariam" w:hAnsi="GHEA Mariam" w:cs="Sylfaen"/>
          <w:lang w:val="hy-AM"/>
        </w:rPr>
      </w:pPr>
      <w:r w:rsidRPr="00B966A6">
        <w:rPr>
          <w:rFonts w:ascii="GHEA Mariam" w:hAnsi="GHEA Mariam" w:cs="Sylfaen"/>
          <w:lang w:val="hy-AM"/>
        </w:rPr>
        <w:br w:type="page"/>
      </w:r>
    </w:p>
    <w:p w:rsidR="00B966A6" w:rsidRPr="00B966A6" w:rsidRDefault="00B966A6" w:rsidP="00B966A6">
      <w:pPr>
        <w:jc w:val="right"/>
        <w:outlineLvl w:val="2"/>
        <w:rPr>
          <w:rFonts w:ascii="GHEA Mariam" w:hAnsi="GHEA Mariam" w:cs="Sylfaen"/>
          <w:bCs/>
          <w:i/>
          <w:u w:val="single"/>
          <w:lang w:val="hy-AM"/>
        </w:rPr>
      </w:pPr>
      <w:r w:rsidRPr="00B966A6">
        <w:rPr>
          <w:rFonts w:ascii="GHEA Mariam" w:hAnsi="GHEA Mariam" w:cs="Sylfaen"/>
          <w:bCs/>
          <w:i/>
          <w:u w:val="single"/>
          <w:lang w:val="hy-AM"/>
        </w:rPr>
        <w:lastRenderedPageBreak/>
        <w:t>Նախագիծ</w:t>
      </w:r>
    </w:p>
    <w:p w:rsidR="00B966A6" w:rsidRPr="00B966A6" w:rsidRDefault="00B966A6" w:rsidP="00B966A6">
      <w:pPr>
        <w:spacing w:line="360" w:lineRule="auto"/>
        <w:ind w:firstLine="567"/>
        <w:jc w:val="both"/>
        <w:rPr>
          <w:rFonts w:ascii="GHEA Mariam" w:hAnsi="GHEA Mariam" w:cs="Sylfaen"/>
          <w:lang w:val="hy-AM"/>
        </w:rPr>
      </w:pPr>
    </w:p>
    <w:p w:rsidR="00F134DF" w:rsidRDefault="00F134DF" w:rsidP="00B966A6">
      <w:pPr>
        <w:pStyle w:val="NormalWeb"/>
        <w:spacing w:after="0" w:line="276" w:lineRule="auto"/>
        <w:ind w:right="-138"/>
        <w:jc w:val="center"/>
        <w:rPr>
          <w:rStyle w:val="Strong"/>
          <w:rFonts w:ascii="GHEA Mariam" w:hAnsi="GHEA Mariam" w:cs="Sylfaen"/>
          <w:sz w:val="28"/>
          <w:szCs w:val="28"/>
          <w:lang w:val="hy-AM"/>
        </w:rPr>
      </w:pPr>
    </w:p>
    <w:p w:rsidR="00B966A6" w:rsidRPr="00B966A6" w:rsidRDefault="00B966A6" w:rsidP="00B966A6">
      <w:pPr>
        <w:pStyle w:val="NormalWeb"/>
        <w:spacing w:after="0" w:line="276" w:lineRule="auto"/>
        <w:ind w:right="-138"/>
        <w:jc w:val="center"/>
        <w:rPr>
          <w:rFonts w:ascii="GHEA Mariam" w:hAnsi="GHEA Mariam"/>
          <w:sz w:val="28"/>
          <w:szCs w:val="28"/>
          <w:lang w:val="hy-AM"/>
        </w:rPr>
      </w:pPr>
      <w:r w:rsidRPr="00B966A6">
        <w:rPr>
          <w:rStyle w:val="Strong"/>
          <w:rFonts w:ascii="GHEA Mariam" w:hAnsi="GHEA Mariam" w:cs="Sylfaen"/>
          <w:sz w:val="28"/>
          <w:szCs w:val="28"/>
          <w:lang w:val="hy-AM"/>
        </w:rPr>
        <w:t>ՀԱՅԱՍՏԱՆԻ ՀԱՆՐԱՊԵՏՈՒԹՅԱՆ ՆԱԽԱԳԱՀԻ</w:t>
      </w:r>
    </w:p>
    <w:p w:rsidR="00B966A6" w:rsidRPr="00B966A6" w:rsidRDefault="00B966A6" w:rsidP="00B966A6">
      <w:pPr>
        <w:pStyle w:val="NormalWeb"/>
        <w:spacing w:after="0" w:line="276" w:lineRule="auto"/>
        <w:ind w:right="-138"/>
        <w:jc w:val="center"/>
        <w:rPr>
          <w:rStyle w:val="Strong"/>
          <w:rFonts w:ascii="GHEA Mariam" w:hAnsi="GHEA Mariam" w:cs="Sylfaen"/>
          <w:sz w:val="36"/>
          <w:szCs w:val="36"/>
          <w:lang w:val="hy-AM"/>
        </w:rPr>
      </w:pPr>
      <w:r w:rsidRPr="00B966A6">
        <w:rPr>
          <w:rStyle w:val="Strong"/>
          <w:rFonts w:ascii="GHEA Mariam" w:hAnsi="GHEA Mariam" w:cs="Sylfaen"/>
          <w:sz w:val="36"/>
          <w:szCs w:val="36"/>
          <w:lang w:val="hy-AM"/>
        </w:rPr>
        <w:t>Հ</w:t>
      </w:r>
      <w:r w:rsidRPr="00B966A6">
        <w:rPr>
          <w:rStyle w:val="Strong"/>
          <w:rFonts w:ascii="GHEA Mariam" w:hAnsi="GHEA Mariam"/>
          <w:sz w:val="36"/>
          <w:szCs w:val="36"/>
          <w:lang w:val="hy-AM"/>
        </w:rPr>
        <w:t xml:space="preserve"> </w:t>
      </w:r>
      <w:r w:rsidRPr="00B966A6">
        <w:rPr>
          <w:rStyle w:val="Strong"/>
          <w:rFonts w:ascii="GHEA Mariam" w:hAnsi="GHEA Mariam" w:cs="Sylfaen"/>
          <w:sz w:val="36"/>
          <w:szCs w:val="36"/>
          <w:lang w:val="hy-AM"/>
        </w:rPr>
        <w:t>Ր</w:t>
      </w:r>
      <w:r w:rsidRPr="00B966A6">
        <w:rPr>
          <w:rStyle w:val="Strong"/>
          <w:rFonts w:ascii="GHEA Mariam" w:hAnsi="GHEA Mariam"/>
          <w:sz w:val="36"/>
          <w:szCs w:val="36"/>
          <w:lang w:val="hy-AM"/>
        </w:rPr>
        <w:t xml:space="preserve"> </w:t>
      </w:r>
      <w:r w:rsidRPr="00B966A6">
        <w:rPr>
          <w:rStyle w:val="Strong"/>
          <w:rFonts w:ascii="GHEA Mariam" w:hAnsi="GHEA Mariam" w:cs="Sylfaen"/>
          <w:sz w:val="36"/>
          <w:szCs w:val="36"/>
          <w:lang w:val="hy-AM"/>
        </w:rPr>
        <w:t>Ա</w:t>
      </w:r>
      <w:r w:rsidRPr="00B966A6">
        <w:rPr>
          <w:rStyle w:val="Strong"/>
          <w:rFonts w:ascii="GHEA Mariam" w:hAnsi="GHEA Mariam"/>
          <w:sz w:val="36"/>
          <w:szCs w:val="36"/>
          <w:lang w:val="hy-AM"/>
        </w:rPr>
        <w:t xml:space="preserve"> </w:t>
      </w:r>
      <w:r w:rsidRPr="00B966A6">
        <w:rPr>
          <w:rStyle w:val="Strong"/>
          <w:rFonts w:ascii="GHEA Mariam" w:hAnsi="GHEA Mariam" w:cs="Sylfaen"/>
          <w:sz w:val="36"/>
          <w:szCs w:val="36"/>
          <w:lang w:val="hy-AM"/>
        </w:rPr>
        <w:t>Մ</w:t>
      </w:r>
      <w:r w:rsidRPr="00B966A6">
        <w:rPr>
          <w:rStyle w:val="Strong"/>
          <w:rFonts w:ascii="GHEA Mariam" w:hAnsi="GHEA Mariam"/>
          <w:sz w:val="36"/>
          <w:szCs w:val="36"/>
          <w:lang w:val="hy-AM"/>
        </w:rPr>
        <w:t xml:space="preserve"> </w:t>
      </w:r>
      <w:r w:rsidRPr="00B966A6">
        <w:rPr>
          <w:rStyle w:val="Strong"/>
          <w:rFonts w:ascii="GHEA Mariam" w:hAnsi="GHEA Mariam" w:cs="Sylfaen"/>
          <w:sz w:val="36"/>
          <w:szCs w:val="36"/>
          <w:lang w:val="hy-AM"/>
        </w:rPr>
        <w:t>Ա Ն Ա Գ Ի Ր</w:t>
      </w:r>
      <w:r w:rsidRPr="00B966A6">
        <w:rPr>
          <w:rStyle w:val="Strong"/>
          <w:rFonts w:ascii="GHEA Mariam" w:hAnsi="GHEA Mariam"/>
          <w:sz w:val="36"/>
          <w:szCs w:val="36"/>
          <w:lang w:val="hy-AM"/>
        </w:rPr>
        <w:t xml:space="preserve"> </w:t>
      </w:r>
      <w:r w:rsidRPr="00B966A6">
        <w:rPr>
          <w:rStyle w:val="Strong"/>
          <w:rFonts w:ascii="GHEA Mariam" w:hAnsi="GHEA Mariam" w:cs="Sylfaen"/>
          <w:sz w:val="36"/>
          <w:szCs w:val="36"/>
          <w:lang w:val="hy-AM"/>
        </w:rPr>
        <w:t>Ը</w:t>
      </w:r>
    </w:p>
    <w:p w:rsidR="00B966A6" w:rsidRPr="00B966A6" w:rsidRDefault="00B966A6" w:rsidP="00B966A6">
      <w:pPr>
        <w:spacing w:line="276" w:lineRule="auto"/>
        <w:ind w:right="96"/>
        <w:jc w:val="both"/>
        <w:rPr>
          <w:rFonts w:ascii="GHEA Mariam" w:hAnsi="GHEA Mariam"/>
          <w:lang w:val="hy-AM"/>
        </w:rPr>
      </w:pPr>
    </w:p>
    <w:p w:rsidR="00B966A6" w:rsidRPr="00B966A6" w:rsidRDefault="00B966A6" w:rsidP="00B966A6">
      <w:pPr>
        <w:spacing w:line="276" w:lineRule="auto"/>
        <w:ind w:right="96"/>
        <w:jc w:val="both"/>
        <w:rPr>
          <w:rFonts w:ascii="GHEA Mariam" w:hAnsi="GHEA Mariam"/>
          <w:lang w:val="hy-AM"/>
        </w:rPr>
      </w:pPr>
    </w:p>
    <w:p w:rsidR="00B966A6" w:rsidRPr="00B966A6" w:rsidRDefault="00B966A6" w:rsidP="00B966A6">
      <w:pPr>
        <w:ind w:right="96"/>
        <w:jc w:val="center"/>
        <w:rPr>
          <w:rFonts w:ascii="GHEA Mariam" w:hAnsi="GHEA Mariam" w:cs="Sylfaen"/>
          <w:b/>
          <w:lang w:val="hy-AM"/>
        </w:rPr>
      </w:pPr>
      <w:r w:rsidRPr="00B966A6">
        <w:rPr>
          <w:rFonts w:ascii="GHEA Mariam" w:hAnsi="GHEA Mariam" w:cs="Sylfaen"/>
          <w:b/>
          <w:lang w:val="hy-AM"/>
        </w:rPr>
        <w:t>ՀԱՅԱՍՏԱՆԻ ՀԱՆՐԱՊԵՏՈՒԹՅԱՆ ԿԱՌԱՎԱՐՈՒԹՅԱՆ ԵՎ ԵՎՐՈՊԱԿԱՆ ՄԻՈՒԹՅԱՆ ՄԻՋԵՎ «ԵՄ-Ն ՀԱՅԱՍՏԱՆԻ ՀԱՄԱՐ. ՏԱՐԱԾՔԱՅԻՆ ԶԱՐԳԱՑՈՒՄ» (ՀԱՏՈՒԿ ՊԱՅՄԱՆՆԵՐ) ՖԻՆԱՆՍԱՎՈՐՄԱՆ ՀԱՄԱՁԱՅՆԱԳԻՐԸ ՀԱՍՏԱՏԵԼՈՒ ՄԱՍԻՆ</w:t>
      </w:r>
    </w:p>
    <w:p w:rsidR="00B966A6" w:rsidRPr="00B966A6" w:rsidRDefault="00B966A6" w:rsidP="00B966A6">
      <w:pPr>
        <w:spacing w:line="360" w:lineRule="auto"/>
        <w:ind w:firstLine="567"/>
        <w:jc w:val="both"/>
        <w:rPr>
          <w:rFonts w:ascii="GHEA Mariam" w:hAnsi="GHEA Mariam" w:cs="Sylfaen"/>
          <w:lang w:val="hy-AM"/>
        </w:rPr>
      </w:pPr>
    </w:p>
    <w:p w:rsidR="00B966A6" w:rsidRPr="00B966A6" w:rsidRDefault="00B966A6" w:rsidP="00B966A6">
      <w:pPr>
        <w:spacing w:line="360" w:lineRule="auto"/>
        <w:ind w:firstLine="567"/>
        <w:jc w:val="both"/>
        <w:rPr>
          <w:rFonts w:ascii="GHEA Mariam" w:hAnsi="GHEA Mariam" w:cs="GHEA Grapalat"/>
          <w:lang w:val="hy-AM"/>
        </w:rPr>
      </w:pPr>
      <w:r w:rsidRPr="00B966A6">
        <w:rPr>
          <w:rFonts w:ascii="GHEA Mariam" w:hAnsi="GHEA Mariam" w:cs="Sylfaen"/>
          <w:lang w:val="hy-AM"/>
        </w:rPr>
        <w:tab/>
        <w:t>Հիմք ընդունելով կառավարության առաջարկությունը՝ համաձայն Սահմանադրության 132-րդ հոդվածի 2-րդ մասի, ինչպես նաև «Միջազգային պայմանագրերի մասին» Հայաստանի Հանրապետության օրենքի 10-րդ հոդվածի 3-րդ մասի</w:t>
      </w:r>
      <w:r w:rsidRPr="00B966A6">
        <w:rPr>
          <w:rFonts w:ascii="MS Gothic" w:eastAsia="MS Gothic" w:hAnsi="MS Gothic" w:cs="MS Gothic" w:hint="eastAsia"/>
          <w:lang w:val="hy-AM"/>
        </w:rPr>
        <w:t>․</w:t>
      </w:r>
    </w:p>
    <w:p w:rsidR="00B966A6" w:rsidRPr="00B966A6" w:rsidRDefault="00B966A6" w:rsidP="00B966A6">
      <w:pPr>
        <w:spacing w:line="360" w:lineRule="auto"/>
        <w:ind w:firstLine="567"/>
        <w:jc w:val="both"/>
        <w:rPr>
          <w:rFonts w:ascii="GHEA Mariam" w:hAnsi="GHEA Mariam" w:cs="Sylfaen"/>
          <w:lang w:val="hy-AM"/>
        </w:rPr>
      </w:pPr>
      <w:r w:rsidRPr="00B966A6">
        <w:rPr>
          <w:rFonts w:ascii="GHEA Mariam" w:hAnsi="GHEA Mariam" w:cs="Sylfaen"/>
          <w:lang w:val="hy-AM"/>
        </w:rPr>
        <w:t xml:space="preserve">1. Հաստատել 2018 թվականի դեկտեմբերի 5-ին և 2019 թվականի մարտի 20-ին ստորագրված՝ «Հայաստանի Հանրապետության կառավարության և </w:t>
      </w:r>
      <w:proofErr w:type="spellStart"/>
      <w:r w:rsidRPr="00B966A6">
        <w:rPr>
          <w:rFonts w:ascii="GHEA Mariam" w:hAnsi="GHEA Mariam" w:cs="Sylfaen"/>
          <w:lang w:val="hy-AM"/>
        </w:rPr>
        <w:t>Եվրոպական</w:t>
      </w:r>
      <w:proofErr w:type="spellEnd"/>
      <w:r w:rsidRPr="00B966A6">
        <w:rPr>
          <w:rFonts w:ascii="GHEA Mariam" w:hAnsi="GHEA Mariam" w:cs="Sylfaen"/>
          <w:lang w:val="hy-AM"/>
        </w:rPr>
        <w:t xml:space="preserve"> միության </w:t>
      </w:r>
      <w:proofErr w:type="spellStart"/>
      <w:r w:rsidRPr="00B966A6">
        <w:rPr>
          <w:rFonts w:ascii="GHEA Mariam" w:hAnsi="GHEA Mariam" w:cs="Sylfaen"/>
          <w:lang w:val="hy-AM"/>
        </w:rPr>
        <w:t>միջև</w:t>
      </w:r>
      <w:proofErr w:type="spellEnd"/>
      <w:r w:rsidRPr="00B966A6">
        <w:rPr>
          <w:rFonts w:ascii="GHEA Mariam" w:hAnsi="GHEA Mariam" w:cs="Sylfaen"/>
          <w:lang w:val="hy-AM"/>
        </w:rPr>
        <w:t xml:space="preserve"> «ԵՄ-ն Հայաստանի համար. տարածքային զարգացում» (Հատուկ պայմաններ) ֆինանսավորման համաձայնագիրը:</w:t>
      </w:r>
    </w:p>
    <w:p w:rsidR="00B966A6" w:rsidRPr="00B966A6" w:rsidRDefault="00B966A6" w:rsidP="00B966A6">
      <w:pPr>
        <w:spacing w:line="360" w:lineRule="auto"/>
        <w:ind w:firstLine="567"/>
        <w:jc w:val="both"/>
        <w:rPr>
          <w:rFonts w:ascii="GHEA Mariam" w:hAnsi="GHEA Mariam" w:cs="Sylfaen"/>
          <w:lang w:val="hy-AM"/>
        </w:rPr>
      </w:pPr>
      <w:r w:rsidRPr="00B966A6">
        <w:rPr>
          <w:rFonts w:ascii="GHEA Mariam" w:hAnsi="GHEA Mariam" w:cs="Sylfaen"/>
          <w:lang w:val="hy-AM"/>
        </w:rPr>
        <w:t xml:space="preserve">2.  Սույն հրամանագիրն ուժի մեջ է մտնում պաշտոնական հրապարակմանը հաջորդող օրվանից։ </w:t>
      </w:r>
    </w:p>
    <w:p w:rsidR="00B966A6" w:rsidRPr="00B966A6" w:rsidRDefault="00B966A6" w:rsidP="00B966A6">
      <w:pPr>
        <w:spacing w:line="360" w:lineRule="auto"/>
        <w:ind w:firstLine="567"/>
        <w:jc w:val="both"/>
        <w:rPr>
          <w:rFonts w:ascii="GHEA Mariam" w:hAnsi="GHEA Mariam" w:cs="Sylfaen"/>
          <w:lang w:val="hy-AM"/>
        </w:rPr>
      </w:pPr>
    </w:p>
    <w:p w:rsidR="00B966A6" w:rsidRPr="00B966A6" w:rsidRDefault="00B966A6" w:rsidP="00B966A6">
      <w:pPr>
        <w:spacing w:line="360" w:lineRule="auto"/>
        <w:ind w:firstLine="567"/>
        <w:jc w:val="both"/>
        <w:rPr>
          <w:rFonts w:ascii="GHEA Mariam" w:hAnsi="GHEA Mariam" w:cs="Sylfaen"/>
          <w:lang w:val="hy-AM"/>
        </w:rPr>
      </w:pPr>
      <w:r w:rsidRPr="00B966A6">
        <w:rPr>
          <w:rFonts w:ascii="GHEA Mariam" w:hAnsi="GHEA Mariam" w:cs="Sylfaen"/>
          <w:lang w:val="hy-AM"/>
        </w:rPr>
        <w:t>ՀԱ</w:t>
      </w:r>
      <w:bookmarkStart w:id="0" w:name="_GoBack"/>
      <w:bookmarkEnd w:id="0"/>
      <w:r w:rsidRPr="00B966A6">
        <w:rPr>
          <w:rFonts w:ascii="GHEA Mariam" w:hAnsi="GHEA Mariam" w:cs="Sylfaen"/>
          <w:lang w:val="hy-AM"/>
        </w:rPr>
        <w:t>ՆՐԱՊԵՏՈՒԹՅԱՆ ՆԱԽԱԳԱՀ</w:t>
      </w:r>
      <w:r w:rsidRPr="00B966A6">
        <w:rPr>
          <w:rFonts w:ascii="GHEA Mariam" w:hAnsi="GHEA Mariam" w:cs="Sylfaen"/>
          <w:lang w:val="hy-AM"/>
        </w:rPr>
        <w:tab/>
      </w:r>
      <w:r w:rsidRPr="00B966A6">
        <w:rPr>
          <w:rFonts w:ascii="GHEA Mariam" w:hAnsi="GHEA Mariam" w:cs="Sylfaen"/>
          <w:lang w:val="hy-AM"/>
        </w:rPr>
        <w:tab/>
      </w:r>
      <w:r w:rsidRPr="00B966A6">
        <w:rPr>
          <w:rFonts w:ascii="GHEA Mariam" w:hAnsi="GHEA Mariam" w:cs="Sylfaen"/>
          <w:lang w:val="hy-AM"/>
        </w:rPr>
        <w:tab/>
        <w:t>Ա. ՍԱՐԳՍՅԱՆ</w:t>
      </w:r>
    </w:p>
    <w:p w:rsidR="00B966A6" w:rsidRDefault="00B966A6">
      <w:pPr>
        <w:rPr>
          <w:rFonts w:ascii="GHEA Mariam" w:hAnsi="GHEA Mariam"/>
          <w:lang w:val="hy-AM"/>
        </w:rPr>
      </w:pPr>
    </w:p>
    <w:p w:rsidR="00B966A6" w:rsidRDefault="00B966A6">
      <w:pPr>
        <w:rPr>
          <w:rFonts w:ascii="GHEA Mariam" w:hAnsi="GHEA Mariam"/>
          <w:lang w:val="hy-AM"/>
        </w:rPr>
      </w:pPr>
    </w:p>
    <w:p w:rsidR="00E75067" w:rsidRPr="00B966A6" w:rsidRDefault="00B966A6">
      <w:pPr>
        <w:rPr>
          <w:rFonts w:ascii="GHEA Mariam" w:hAnsi="GHEA Mariam"/>
          <w:lang w:val="hy-AM"/>
        </w:rPr>
      </w:pPr>
      <w:r w:rsidRPr="00B966A6">
        <w:rPr>
          <w:rFonts w:ascii="GHEA Mariam" w:hAnsi="GHEA Mariam"/>
          <w:lang w:val="hy-AM"/>
        </w:rPr>
        <w:t>2019թ. ապրիլի ..</w:t>
      </w:r>
    </w:p>
    <w:p w:rsidR="00B966A6" w:rsidRPr="00B966A6" w:rsidRDefault="00B966A6">
      <w:pPr>
        <w:rPr>
          <w:rFonts w:ascii="GHEA Mariam" w:hAnsi="GHEA Mariam"/>
          <w:lang w:val="hy-AM"/>
        </w:rPr>
      </w:pPr>
      <w:r w:rsidRPr="00B966A6">
        <w:rPr>
          <w:rFonts w:ascii="GHEA Mariam" w:hAnsi="GHEA Mariam"/>
          <w:lang w:val="hy-AM"/>
        </w:rPr>
        <w:t xml:space="preserve">        </w:t>
      </w:r>
      <w:proofErr w:type="spellStart"/>
      <w:r w:rsidRPr="00B966A6">
        <w:rPr>
          <w:rFonts w:ascii="GHEA Mariam" w:hAnsi="GHEA Mariam"/>
          <w:lang w:val="hy-AM"/>
        </w:rPr>
        <w:t>Երևան</w:t>
      </w:r>
      <w:proofErr w:type="spellEnd"/>
    </w:p>
    <w:p w:rsidR="00B966A6" w:rsidRPr="00B966A6" w:rsidRDefault="00B966A6">
      <w:pPr>
        <w:rPr>
          <w:rFonts w:ascii="GHEA Mariam" w:hAnsi="GHEA Mariam"/>
          <w:lang w:val="hy-AM"/>
        </w:rPr>
      </w:pPr>
      <w:r>
        <w:rPr>
          <w:rFonts w:ascii="GHEA Mariam" w:hAnsi="GHEA Mariam"/>
          <w:lang w:val="hy-AM"/>
        </w:rPr>
        <w:t xml:space="preserve">       </w:t>
      </w:r>
      <w:r w:rsidRPr="00B966A6">
        <w:rPr>
          <w:rFonts w:ascii="GHEA Mariam" w:hAnsi="GHEA Mariam"/>
          <w:lang w:val="hy-AM"/>
        </w:rPr>
        <w:t>ՆՀ- ... -Ն</w:t>
      </w:r>
    </w:p>
    <w:sectPr w:rsidR="00B966A6" w:rsidRPr="00B966A6" w:rsidSect="00B966A6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A6"/>
    <w:rsid w:val="00B966A6"/>
    <w:rsid w:val="00E75067"/>
    <w:rsid w:val="00F1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5A449"/>
  <w15:chartTrackingRefBased/>
  <w15:docId w15:val="{082F506D-555E-4AE7-9F09-F41420E3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966A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966A6"/>
    <w:pPr>
      <w:spacing w:after="160" w:line="254" w:lineRule="auto"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Qristine Grigoryan</dc:creator>
  <cp:keywords>https://mul2.gov.am/tasks/59783/oneclick/1.Naxagits.docx?token=21519567de41454b6cf5b7127944573e</cp:keywords>
  <dc:description/>
  <cp:lastModifiedBy>Qristine Grigoryan</cp:lastModifiedBy>
  <cp:revision>3</cp:revision>
  <dcterms:created xsi:type="dcterms:W3CDTF">2019-04-25T10:27:00Z</dcterms:created>
  <dcterms:modified xsi:type="dcterms:W3CDTF">2019-04-25T11:41:00Z</dcterms:modified>
</cp:coreProperties>
</file>