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2BD" w:rsidRPr="00115E71" w:rsidRDefault="006042BD" w:rsidP="006042BD">
      <w:pPr>
        <w:spacing w:line="276" w:lineRule="auto"/>
        <w:jc w:val="right"/>
        <w:rPr>
          <w:rFonts w:ascii="GHEA Grapalat" w:hAnsi="GHEA Grapalat"/>
          <w:lang w:val="hy-AM"/>
        </w:rPr>
      </w:pPr>
      <w:r w:rsidRPr="00115E71">
        <w:rPr>
          <w:rFonts w:ascii="GHEA Grapalat" w:hAnsi="GHEA Grapalat"/>
          <w:lang w:val="hy-AM"/>
        </w:rPr>
        <w:t>ՆԱԽԱԳԻԾ</w:t>
      </w:r>
    </w:p>
    <w:p w:rsidR="006042BD" w:rsidRPr="00115E71" w:rsidRDefault="006042BD" w:rsidP="006042BD">
      <w:pPr>
        <w:spacing w:line="276" w:lineRule="auto"/>
        <w:jc w:val="right"/>
        <w:rPr>
          <w:rFonts w:ascii="GHEA Grapalat" w:hAnsi="GHEA Grapalat"/>
          <w:lang w:val="hy-AM"/>
        </w:rPr>
      </w:pPr>
    </w:p>
    <w:p w:rsidR="006042BD" w:rsidRPr="00115E71" w:rsidRDefault="006042BD" w:rsidP="006042BD">
      <w:pPr>
        <w:spacing w:line="276" w:lineRule="auto"/>
        <w:jc w:val="right"/>
        <w:rPr>
          <w:rFonts w:ascii="GHEA Grapalat" w:hAnsi="GHEA Grapalat"/>
          <w:lang w:val="hy-AM"/>
        </w:rPr>
      </w:pPr>
    </w:p>
    <w:p w:rsidR="006042BD" w:rsidRPr="00115E71" w:rsidRDefault="006042BD" w:rsidP="006042BD">
      <w:pPr>
        <w:spacing w:line="276" w:lineRule="auto"/>
        <w:jc w:val="center"/>
        <w:rPr>
          <w:rFonts w:ascii="GHEA Grapalat" w:hAnsi="GHEA Grapalat"/>
          <w:b/>
          <w:lang w:val="hy-AM"/>
        </w:rPr>
      </w:pPr>
      <w:r w:rsidRPr="00115E71">
        <w:rPr>
          <w:rFonts w:ascii="GHEA Grapalat" w:hAnsi="GHEA Grapalat"/>
          <w:b/>
          <w:lang w:val="hy-AM"/>
        </w:rPr>
        <w:t>ՀԱՅԱՍՏԱՆԻ ՀԱՆՐԱՊԵՏՈՒԹՅԱՆ ԿԱՌԱՎԱՐՈՒԹՅՈՒՆ</w:t>
      </w:r>
    </w:p>
    <w:p w:rsidR="006042BD" w:rsidRPr="00115E71" w:rsidRDefault="006042BD" w:rsidP="006042BD">
      <w:pPr>
        <w:spacing w:line="276" w:lineRule="auto"/>
        <w:jc w:val="center"/>
        <w:rPr>
          <w:rFonts w:ascii="GHEA Grapalat" w:hAnsi="GHEA Grapalat"/>
          <w:b/>
          <w:lang w:val="hy-AM"/>
        </w:rPr>
      </w:pPr>
      <w:r w:rsidRPr="00115E71">
        <w:rPr>
          <w:rFonts w:ascii="GHEA Grapalat" w:hAnsi="GHEA Grapalat"/>
          <w:b/>
          <w:lang w:val="hy-AM"/>
        </w:rPr>
        <w:t>ՈՐՈՇՈՒՄ</w:t>
      </w:r>
    </w:p>
    <w:p w:rsidR="006042BD" w:rsidRPr="00115E71" w:rsidRDefault="006042BD" w:rsidP="006042BD">
      <w:pPr>
        <w:spacing w:line="276" w:lineRule="auto"/>
        <w:jc w:val="center"/>
        <w:rPr>
          <w:rFonts w:ascii="GHEA Grapalat" w:hAnsi="GHEA Grapalat"/>
          <w:lang w:val="hy-AM"/>
        </w:rPr>
      </w:pPr>
    </w:p>
    <w:p w:rsidR="006042BD" w:rsidRPr="00115E71" w:rsidRDefault="006042BD" w:rsidP="006042BD">
      <w:pPr>
        <w:spacing w:line="276" w:lineRule="auto"/>
        <w:jc w:val="center"/>
        <w:rPr>
          <w:rFonts w:ascii="GHEA Grapalat" w:hAnsi="GHEA Grapalat"/>
          <w:lang w:val="hy-AM"/>
        </w:rPr>
      </w:pPr>
      <w:r w:rsidRPr="00115E71">
        <w:rPr>
          <w:rFonts w:ascii="GHEA Grapalat" w:hAnsi="GHEA Grapalat"/>
          <w:lang w:val="hy-AM"/>
        </w:rPr>
        <w:t>N_____ - Ա</w:t>
      </w:r>
    </w:p>
    <w:p w:rsidR="006042BD" w:rsidRPr="00115E71" w:rsidRDefault="006042BD" w:rsidP="006042BD">
      <w:pPr>
        <w:spacing w:line="360" w:lineRule="auto"/>
        <w:jc w:val="center"/>
        <w:rPr>
          <w:rFonts w:ascii="GHEA Grapalat" w:hAnsi="GHEA Grapalat"/>
          <w:color w:val="FF0000"/>
          <w:lang w:val="hy-AM"/>
        </w:rPr>
      </w:pPr>
    </w:p>
    <w:p w:rsidR="006042BD" w:rsidRPr="00115E71" w:rsidRDefault="006042BD" w:rsidP="006042BD">
      <w:pPr>
        <w:spacing w:line="360" w:lineRule="auto"/>
        <w:jc w:val="center"/>
        <w:rPr>
          <w:rFonts w:ascii="GHEA Grapalat" w:hAnsi="GHEA Grapalat"/>
          <w:b/>
          <w:lang w:val="hy-AM"/>
        </w:rPr>
      </w:pPr>
      <w:r w:rsidRPr="00115E71">
        <w:rPr>
          <w:rFonts w:ascii="GHEA Grapalat" w:hAnsi="GHEA Grapalat" w:cs="Sylfaen"/>
          <w:b/>
          <w:lang w:val="hy-AM"/>
        </w:rPr>
        <w:t>ՆԵՐԴՐՈՒՄԱՅԻՆ</w:t>
      </w:r>
      <w:r w:rsidRPr="00115E71">
        <w:rPr>
          <w:rFonts w:ascii="GHEA Grapalat" w:hAnsi="GHEA Grapalat" w:cs="Arial Armenian"/>
          <w:b/>
          <w:lang w:val="hy-AM"/>
        </w:rPr>
        <w:t xml:space="preserve"> </w:t>
      </w:r>
      <w:r w:rsidRPr="00115E71">
        <w:rPr>
          <w:rFonts w:ascii="GHEA Grapalat" w:hAnsi="GHEA Grapalat" w:cs="Sylfaen"/>
          <w:b/>
          <w:lang w:val="hy-AM"/>
        </w:rPr>
        <w:t>ԾՐԱԳՐԻ ՇՐՋԱՆԱԿՆԵՐՈՒՄ «ՊԱՐԿ ԳՐՈՒՊ» ՍԱՀՄԱՆԱՓԱԿ ՊԱՏԱՍԽԱՆԱՏՎՈՒԹՅԱՄԲ ԸՆԿԵՐՈՒԹՅԱՆ ԿՈՂՄԻՑ ԱՊՐԱՆՔՆԵՐԻ ՆԵՐՄՈՒԾՄԱՆ ԴԵՊՔՈՒՄ ՄԱՔՍԱՅԻՆ ԵՎ ՀԱՐԿԱՅԻՆ</w:t>
      </w:r>
      <w:r w:rsidRPr="00115E71">
        <w:rPr>
          <w:rFonts w:ascii="GHEA Grapalat" w:hAnsi="GHEA Grapalat" w:cs="Arial Armenian"/>
          <w:b/>
          <w:lang w:val="hy-AM"/>
        </w:rPr>
        <w:t xml:space="preserve"> </w:t>
      </w:r>
      <w:r w:rsidRPr="00115E71">
        <w:rPr>
          <w:rFonts w:ascii="GHEA Grapalat" w:hAnsi="GHEA Grapalat" w:cs="Sylfaen"/>
          <w:b/>
          <w:lang w:val="hy-AM"/>
        </w:rPr>
        <w:t>ՄԱՐՄԻՆՆԵՐԻ</w:t>
      </w:r>
      <w:r w:rsidRPr="00115E71">
        <w:rPr>
          <w:rFonts w:ascii="GHEA Grapalat" w:hAnsi="GHEA Grapalat" w:cs="Arial Armenian"/>
          <w:b/>
          <w:lang w:val="hy-AM"/>
        </w:rPr>
        <w:t xml:space="preserve"> </w:t>
      </w:r>
      <w:r w:rsidRPr="00115E71">
        <w:rPr>
          <w:rFonts w:ascii="GHEA Grapalat" w:hAnsi="GHEA Grapalat" w:cs="Sylfaen"/>
          <w:b/>
          <w:lang w:val="hy-AM"/>
        </w:rPr>
        <w:t>ԿՈՂՄԻՑ</w:t>
      </w:r>
      <w:r w:rsidRPr="00115E71">
        <w:rPr>
          <w:rFonts w:ascii="GHEA Grapalat" w:hAnsi="GHEA Grapalat" w:cs="Arial Armenian"/>
          <w:b/>
          <w:lang w:val="hy-AM"/>
        </w:rPr>
        <w:t xml:space="preserve"> </w:t>
      </w:r>
      <w:r w:rsidRPr="00115E71">
        <w:rPr>
          <w:rFonts w:ascii="GHEA Grapalat" w:hAnsi="GHEA Grapalat" w:cs="Sylfaen"/>
          <w:b/>
          <w:lang w:val="hy-AM"/>
        </w:rPr>
        <w:t>ՀԱՇՎԱՐԿՎԱԾ</w:t>
      </w:r>
      <w:r w:rsidRPr="00115E71">
        <w:rPr>
          <w:rFonts w:ascii="GHEA Grapalat" w:hAnsi="GHEA Grapalat" w:cs="Arial Armenian"/>
          <w:b/>
          <w:lang w:val="hy-AM"/>
        </w:rPr>
        <w:t xml:space="preserve"> </w:t>
      </w:r>
      <w:r w:rsidRPr="00115E71">
        <w:rPr>
          <w:rFonts w:ascii="GHEA Grapalat" w:hAnsi="GHEA Grapalat" w:cs="Sylfaen"/>
          <w:b/>
          <w:lang w:val="hy-AM"/>
        </w:rPr>
        <w:t>ԱՎԵԼԱՑՎԱԾ</w:t>
      </w:r>
      <w:r w:rsidRPr="00115E71">
        <w:rPr>
          <w:rFonts w:ascii="GHEA Grapalat" w:hAnsi="GHEA Grapalat" w:cs="Arial Armenian"/>
          <w:b/>
          <w:lang w:val="hy-AM"/>
        </w:rPr>
        <w:t xml:space="preserve"> </w:t>
      </w:r>
      <w:r w:rsidRPr="00115E71">
        <w:rPr>
          <w:rFonts w:ascii="GHEA Grapalat" w:hAnsi="GHEA Grapalat" w:cs="Sylfaen"/>
          <w:b/>
          <w:lang w:val="hy-AM"/>
        </w:rPr>
        <w:t>ԱՐԺԵՔԻ</w:t>
      </w:r>
      <w:r w:rsidRPr="00115E71">
        <w:rPr>
          <w:rFonts w:ascii="GHEA Grapalat" w:hAnsi="GHEA Grapalat" w:cs="Arial Armenian"/>
          <w:b/>
          <w:lang w:val="hy-AM"/>
        </w:rPr>
        <w:t xml:space="preserve"> </w:t>
      </w:r>
      <w:r w:rsidRPr="00115E71">
        <w:rPr>
          <w:rFonts w:ascii="GHEA Grapalat" w:hAnsi="GHEA Grapalat" w:cs="Sylfaen"/>
          <w:b/>
          <w:lang w:val="hy-AM"/>
        </w:rPr>
        <w:t>ՀԱՐԿԻ</w:t>
      </w:r>
      <w:r w:rsidRPr="00115E71">
        <w:rPr>
          <w:rFonts w:ascii="GHEA Grapalat" w:hAnsi="GHEA Grapalat" w:cs="Arial Armenian"/>
          <w:b/>
          <w:lang w:val="hy-AM"/>
        </w:rPr>
        <w:t xml:space="preserve"> </w:t>
      </w:r>
      <w:r w:rsidRPr="00115E71">
        <w:rPr>
          <w:rFonts w:ascii="GHEA Grapalat" w:hAnsi="GHEA Grapalat" w:cs="Sylfaen"/>
          <w:b/>
          <w:lang w:val="hy-AM"/>
        </w:rPr>
        <w:t>ԳՈՒՄԱՐՆԵՐԻ</w:t>
      </w:r>
      <w:r w:rsidRPr="00115E71">
        <w:rPr>
          <w:rFonts w:ascii="GHEA Grapalat" w:hAnsi="GHEA Grapalat" w:cs="Arial Armenian"/>
          <w:b/>
          <w:lang w:val="hy-AM"/>
        </w:rPr>
        <w:t xml:space="preserve"> </w:t>
      </w:r>
      <w:r w:rsidRPr="00115E71">
        <w:rPr>
          <w:rFonts w:ascii="GHEA Grapalat" w:hAnsi="GHEA Grapalat" w:cs="Sylfaen"/>
          <w:b/>
          <w:lang w:val="hy-AM"/>
        </w:rPr>
        <w:t>ՎՃԱՐՄԱՆ</w:t>
      </w:r>
      <w:r w:rsidRPr="00115E71">
        <w:rPr>
          <w:rFonts w:ascii="GHEA Grapalat" w:hAnsi="GHEA Grapalat" w:cs="Arial Armenian"/>
          <w:b/>
          <w:lang w:val="hy-AM"/>
        </w:rPr>
        <w:t xml:space="preserve"> </w:t>
      </w:r>
      <w:r w:rsidRPr="00115E71">
        <w:rPr>
          <w:rFonts w:ascii="GHEA Grapalat" w:hAnsi="GHEA Grapalat" w:cs="Sylfaen"/>
          <w:b/>
          <w:lang w:val="hy-AM"/>
        </w:rPr>
        <w:t>ԺԱՄԿԵՏԸ</w:t>
      </w:r>
      <w:r w:rsidRPr="00115E71">
        <w:rPr>
          <w:rFonts w:ascii="GHEA Grapalat" w:hAnsi="GHEA Grapalat" w:cs="Arial Armenian"/>
          <w:b/>
          <w:lang w:val="hy-AM"/>
        </w:rPr>
        <w:t xml:space="preserve"> </w:t>
      </w:r>
      <w:r w:rsidRPr="00115E71">
        <w:rPr>
          <w:rFonts w:ascii="GHEA Grapalat" w:hAnsi="GHEA Grapalat" w:cs="Sylfaen"/>
          <w:b/>
          <w:lang w:val="hy-AM"/>
        </w:rPr>
        <w:t>ԵՐԵՔ</w:t>
      </w:r>
      <w:r w:rsidRPr="00115E71">
        <w:rPr>
          <w:rFonts w:ascii="GHEA Grapalat" w:hAnsi="GHEA Grapalat" w:cs="Arial Armenian"/>
          <w:b/>
          <w:lang w:val="hy-AM"/>
        </w:rPr>
        <w:t xml:space="preserve"> </w:t>
      </w:r>
      <w:r w:rsidRPr="00115E71">
        <w:rPr>
          <w:rFonts w:ascii="GHEA Grapalat" w:hAnsi="GHEA Grapalat" w:cs="Sylfaen"/>
          <w:b/>
          <w:lang w:val="hy-AM"/>
        </w:rPr>
        <w:t>ՏԱՐԻ</w:t>
      </w:r>
      <w:r w:rsidRPr="00115E71">
        <w:rPr>
          <w:rFonts w:ascii="GHEA Grapalat" w:hAnsi="GHEA Grapalat" w:cs="Arial Armenian"/>
          <w:b/>
          <w:lang w:val="hy-AM"/>
        </w:rPr>
        <w:t xml:space="preserve"> </w:t>
      </w:r>
      <w:r w:rsidRPr="00115E71">
        <w:rPr>
          <w:rFonts w:ascii="GHEA Grapalat" w:hAnsi="GHEA Grapalat" w:cs="Sylfaen"/>
          <w:b/>
          <w:lang w:val="hy-AM"/>
        </w:rPr>
        <w:t>ԺԱՄԿԵՏՈՎ</w:t>
      </w:r>
      <w:r w:rsidRPr="00115E71">
        <w:rPr>
          <w:rFonts w:ascii="GHEA Grapalat" w:hAnsi="GHEA Grapalat" w:cs="Arial Armenian"/>
          <w:b/>
          <w:lang w:val="hy-AM"/>
        </w:rPr>
        <w:t xml:space="preserve"> </w:t>
      </w:r>
      <w:r w:rsidRPr="00115E71">
        <w:rPr>
          <w:rFonts w:ascii="GHEA Grapalat" w:hAnsi="GHEA Grapalat" w:cs="Sylfaen"/>
          <w:b/>
          <w:lang w:val="hy-AM"/>
        </w:rPr>
        <w:t>ՀԵՏԱՁԳԵԼՈՒ</w:t>
      </w:r>
      <w:r w:rsidRPr="00115E71">
        <w:rPr>
          <w:rFonts w:ascii="GHEA Grapalat" w:hAnsi="GHEA Grapalat" w:cs="Arial Armenian"/>
          <w:b/>
          <w:lang w:val="hy-AM"/>
        </w:rPr>
        <w:t xml:space="preserve"> </w:t>
      </w:r>
      <w:r w:rsidRPr="00115E71">
        <w:rPr>
          <w:rFonts w:ascii="GHEA Grapalat" w:hAnsi="GHEA Grapalat" w:cs="Sylfaen"/>
          <w:b/>
          <w:lang w:val="hy-AM"/>
        </w:rPr>
        <w:t>ՄԱՍԻՆ</w:t>
      </w:r>
    </w:p>
    <w:p w:rsidR="006042BD" w:rsidRPr="00115E71" w:rsidRDefault="006042BD" w:rsidP="006042BD">
      <w:pPr>
        <w:spacing w:line="360" w:lineRule="auto"/>
        <w:jc w:val="center"/>
        <w:rPr>
          <w:rFonts w:ascii="GHEA Grapalat" w:hAnsi="GHEA Grapalat"/>
          <w:color w:val="FF0000"/>
          <w:lang w:val="hy-AM"/>
        </w:rPr>
      </w:pPr>
    </w:p>
    <w:p w:rsidR="006042BD" w:rsidRPr="00115E71" w:rsidRDefault="006042BD" w:rsidP="006042BD">
      <w:pPr>
        <w:spacing w:line="360" w:lineRule="auto"/>
        <w:ind w:left="-284" w:firstLine="720"/>
        <w:jc w:val="both"/>
        <w:rPr>
          <w:rFonts w:ascii="GHEA Grapalat" w:hAnsi="GHEA Grapalat" w:cs="Arial Armenian"/>
          <w:lang w:val="hy-AM"/>
        </w:rPr>
      </w:pPr>
      <w:r w:rsidRPr="00115E71">
        <w:rPr>
          <w:rFonts w:ascii="GHEA Grapalat" w:hAnsi="GHEA Grapalat" w:cs="Sylfaen"/>
          <w:lang w:val="hy-AM"/>
        </w:rPr>
        <w:t>Հիմք</w:t>
      </w:r>
      <w:r w:rsidRPr="00115E71">
        <w:rPr>
          <w:rFonts w:ascii="GHEA Grapalat" w:hAnsi="GHEA Grapalat" w:cs="Arial Armenian"/>
          <w:lang w:val="hy-AM"/>
        </w:rPr>
        <w:t xml:space="preserve"> </w:t>
      </w:r>
      <w:r w:rsidRPr="00115E71">
        <w:rPr>
          <w:rFonts w:ascii="GHEA Grapalat" w:hAnsi="GHEA Grapalat" w:cs="Sylfaen"/>
          <w:lang w:val="hy-AM"/>
        </w:rPr>
        <w:t>ընդունելով</w:t>
      </w:r>
      <w:r w:rsidRPr="00115E71">
        <w:rPr>
          <w:rFonts w:ascii="GHEA Grapalat" w:hAnsi="GHEA Grapalat" w:cs="Arial Armenian"/>
          <w:lang w:val="hy-AM"/>
        </w:rPr>
        <w:t xml:space="preserve"> </w:t>
      </w:r>
      <w:r w:rsidRPr="00115E71">
        <w:rPr>
          <w:rFonts w:ascii="GHEA Grapalat" w:hAnsi="GHEA Grapalat"/>
          <w:lang w:val="hy-AM"/>
        </w:rPr>
        <w:t>Հայաստանի Հանրապետության հարկային օրենսգրքի 79-րդ հոդվածի 1-ին մասը</w:t>
      </w:r>
      <w:r w:rsidRPr="00115E71">
        <w:rPr>
          <w:rFonts w:ascii="GHEA Grapalat" w:hAnsi="GHEA Grapalat" w:cs="Sylfaen"/>
          <w:lang w:val="hy-AM"/>
        </w:rPr>
        <w:t xml:space="preserve"> և</w:t>
      </w:r>
      <w:r w:rsidRPr="00115E71">
        <w:rPr>
          <w:rFonts w:ascii="GHEA Grapalat" w:hAnsi="GHEA Grapalat" w:cs="Arial Armenian"/>
          <w:lang w:val="hy-AM"/>
        </w:rPr>
        <w:t xml:space="preserve"> </w:t>
      </w:r>
      <w:r w:rsidRPr="00115E71">
        <w:rPr>
          <w:rFonts w:ascii="GHEA Grapalat" w:hAnsi="GHEA Grapalat" w:cs="Sylfaen"/>
          <w:lang w:val="hy-AM"/>
        </w:rPr>
        <w:t>ղեկավարվելով</w:t>
      </w:r>
      <w:r w:rsidRPr="00115E71">
        <w:rPr>
          <w:rFonts w:ascii="GHEA Grapalat" w:hAnsi="GHEA Grapalat" w:cs="Arial Armenian"/>
          <w:lang w:val="hy-AM"/>
        </w:rPr>
        <w:t xml:space="preserve"> </w:t>
      </w:r>
      <w:r w:rsidRPr="00115E71">
        <w:rPr>
          <w:rFonts w:ascii="GHEA Grapalat" w:hAnsi="GHEA Grapalat" w:cs="Sylfaen"/>
          <w:lang w:val="hy-AM"/>
        </w:rPr>
        <w:t>Հայաս</w:t>
      </w:r>
      <w:r w:rsidRPr="00115E71">
        <w:rPr>
          <w:rFonts w:ascii="GHEA Grapalat" w:hAnsi="GHEA Grapalat" w:cs="Sylfaen"/>
          <w:lang w:val="hy-AM"/>
        </w:rPr>
        <w:softHyphen/>
        <w:t>տանի Հանրա</w:t>
      </w:r>
      <w:r w:rsidRPr="00115E71">
        <w:rPr>
          <w:rFonts w:ascii="GHEA Grapalat" w:hAnsi="GHEA Grapalat" w:cs="Sylfaen"/>
          <w:lang w:val="hy-AM"/>
        </w:rPr>
        <w:softHyphen/>
        <w:t>պետության կառավարության 2017 թվականի հոկտեմբերի 5-ի N1225-Ն որոշման</w:t>
      </w:r>
      <w:r w:rsidRPr="00115E71">
        <w:rPr>
          <w:rFonts w:ascii="GHEA Grapalat" w:hAnsi="GHEA Grapalat" w:cs="Arial Armenian"/>
          <w:lang w:val="hy-AM"/>
        </w:rPr>
        <w:t xml:space="preserve"> </w:t>
      </w:r>
      <w:r w:rsidRPr="00115E71">
        <w:rPr>
          <w:rFonts w:ascii="GHEA Grapalat" w:hAnsi="GHEA Grapalat" w:cs="Sylfaen"/>
          <w:lang w:val="hy-AM"/>
        </w:rPr>
        <w:t>պահանջներով</w:t>
      </w:r>
      <w:r w:rsidRPr="00115E71">
        <w:rPr>
          <w:rFonts w:ascii="GHEA Grapalat" w:hAnsi="GHEA Grapalat" w:cs="Arial Armenian"/>
          <w:lang w:val="hy-AM"/>
        </w:rPr>
        <w:t xml:space="preserve">` </w:t>
      </w:r>
      <w:r w:rsidRPr="00115E71">
        <w:rPr>
          <w:rFonts w:ascii="GHEA Grapalat" w:hAnsi="GHEA Grapalat" w:cs="Sylfaen"/>
          <w:lang w:val="hy-AM"/>
        </w:rPr>
        <w:t>Հայաստանի</w:t>
      </w:r>
      <w:r w:rsidRPr="00115E71">
        <w:rPr>
          <w:rFonts w:ascii="GHEA Grapalat" w:hAnsi="GHEA Grapalat" w:cs="Arial Armenian"/>
          <w:lang w:val="hy-AM"/>
        </w:rPr>
        <w:t xml:space="preserve"> </w:t>
      </w:r>
      <w:r w:rsidRPr="00115E71">
        <w:rPr>
          <w:rFonts w:ascii="GHEA Grapalat" w:hAnsi="GHEA Grapalat" w:cs="Sylfaen"/>
          <w:lang w:val="hy-AM"/>
        </w:rPr>
        <w:t>Հանրապետության</w:t>
      </w:r>
      <w:r w:rsidRPr="00115E71">
        <w:rPr>
          <w:rFonts w:ascii="GHEA Grapalat" w:hAnsi="GHEA Grapalat" w:cs="Arial Armenian"/>
          <w:lang w:val="hy-AM"/>
        </w:rPr>
        <w:t xml:space="preserve"> </w:t>
      </w:r>
      <w:r w:rsidRPr="00115E71">
        <w:rPr>
          <w:rFonts w:ascii="GHEA Grapalat" w:hAnsi="GHEA Grapalat" w:cs="Sylfaen"/>
          <w:lang w:val="hy-AM"/>
        </w:rPr>
        <w:t>կառավարությունը</w:t>
      </w:r>
      <w:r w:rsidRPr="00115E71">
        <w:rPr>
          <w:rFonts w:ascii="GHEA Grapalat" w:hAnsi="GHEA Grapalat" w:cs="Arial Armenian"/>
          <w:lang w:val="hy-AM"/>
        </w:rPr>
        <w:t xml:space="preserve"> </w:t>
      </w:r>
      <w:r w:rsidRPr="00115E71">
        <w:rPr>
          <w:rFonts w:ascii="GHEA Grapalat" w:hAnsi="GHEA Grapalat" w:cs="Sylfaen"/>
          <w:lang w:val="hy-AM"/>
        </w:rPr>
        <w:t>ո</w:t>
      </w:r>
      <w:r w:rsidRPr="00115E71">
        <w:rPr>
          <w:rFonts w:ascii="GHEA Grapalat" w:hAnsi="GHEA Grapalat" w:cs="Arial Armenian"/>
          <w:lang w:val="hy-AM"/>
        </w:rPr>
        <w:t xml:space="preserve"> </w:t>
      </w:r>
      <w:r w:rsidRPr="00115E71">
        <w:rPr>
          <w:rFonts w:ascii="GHEA Grapalat" w:hAnsi="GHEA Grapalat" w:cs="Sylfaen"/>
          <w:lang w:val="hy-AM"/>
        </w:rPr>
        <w:t>ր</w:t>
      </w:r>
      <w:r w:rsidRPr="00115E71">
        <w:rPr>
          <w:rFonts w:ascii="GHEA Grapalat" w:hAnsi="GHEA Grapalat" w:cs="Arial Armenian"/>
          <w:lang w:val="hy-AM"/>
        </w:rPr>
        <w:t xml:space="preserve"> </w:t>
      </w:r>
      <w:r w:rsidRPr="00115E71">
        <w:rPr>
          <w:rFonts w:ascii="GHEA Grapalat" w:hAnsi="GHEA Grapalat" w:cs="Sylfaen"/>
          <w:lang w:val="hy-AM"/>
        </w:rPr>
        <w:t>ո</w:t>
      </w:r>
      <w:r w:rsidRPr="00115E71">
        <w:rPr>
          <w:rFonts w:ascii="GHEA Grapalat" w:hAnsi="GHEA Grapalat" w:cs="Arial Armenian"/>
          <w:lang w:val="hy-AM"/>
        </w:rPr>
        <w:t xml:space="preserve"> </w:t>
      </w:r>
      <w:r w:rsidRPr="00115E71">
        <w:rPr>
          <w:rFonts w:ascii="GHEA Grapalat" w:hAnsi="GHEA Grapalat" w:cs="Sylfaen"/>
          <w:lang w:val="hy-AM"/>
        </w:rPr>
        <w:t>շ</w:t>
      </w:r>
      <w:r w:rsidRPr="00115E71">
        <w:rPr>
          <w:rFonts w:ascii="GHEA Grapalat" w:hAnsi="GHEA Grapalat" w:cs="Arial Armenian"/>
          <w:lang w:val="hy-AM"/>
        </w:rPr>
        <w:t xml:space="preserve"> </w:t>
      </w:r>
      <w:r w:rsidRPr="00115E71">
        <w:rPr>
          <w:rFonts w:ascii="GHEA Grapalat" w:hAnsi="GHEA Grapalat" w:cs="Sylfaen"/>
          <w:lang w:val="hy-AM"/>
        </w:rPr>
        <w:t>ու</w:t>
      </w:r>
      <w:r w:rsidRPr="00115E71">
        <w:rPr>
          <w:rFonts w:ascii="GHEA Grapalat" w:hAnsi="GHEA Grapalat" w:cs="Arial Armenian"/>
          <w:lang w:val="hy-AM"/>
        </w:rPr>
        <w:t xml:space="preserve"> </w:t>
      </w:r>
      <w:r w:rsidRPr="00115E71">
        <w:rPr>
          <w:rFonts w:ascii="GHEA Grapalat" w:hAnsi="GHEA Grapalat" w:cs="Sylfaen"/>
          <w:lang w:val="hy-AM"/>
        </w:rPr>
        <w:t>մ</w:t>
      </w:r>
      <w:r w:rsidRPr="00115E71">
        <w:rPr>
          <w:rFonts w:ascii="GHEA Grapalat" w:hAnsi="GHEA Grapalat" w:cs="Arial Armenian"/>
          <w:lang w:val="hy-AM"/>
        </w:rPr>
        <w:t xml:space="preserve"> </w:t>
      </w:r>
      <w:r w:rsidRPr="00115E71">
        <w:rPr>
          <w:rFonts w:ascii="GHEA Grapalat" w:hAnsi="GHEA Grapalat" w:cs="Sylfaen"/>
          <w:lang w:val="hy-AM"/>
        </w:rPr>
        <w:t>է</w:t>
      </w:r>
      <w:r w:rsidRPr="00115E71">
        <w:rPr>
          <w:rFonts w:ascii="GHEA Grapalat" w:hAnsi="GHEA Grapalat" w:cs="Arial Armenian"/>
          <w:lang w:val="hy-AM"/>
        </w:rPr>
        <w:t>.</w:t>
      </w:r>
    </w:p>
    <w:p w:rsidR="006042BD" w:rsidRPr="00115E71" w:rsidRDefault="006042BD" w:rsidP="006042BD">
      <w:pPr>
        <w:spacing w:line="360" w:lineRule="auto"/>
        <w:ind w:left="-284" w:firstLine="720"/>
        <w:jc w:val="both"/>
        <w:rPr>
          <w:rFonts w:ascii="GHEA Grapalat" w:hAnsi="GHEA Grapalat"/>
          <w:lang w:val="hy-AM"/>
        </w:rPr>
      </w:pPr>
    </w:p>
    <w:p w:rsidR="006042BD" w:rsidRPr="00115E71" w:rsidRDefault="006042BD" w:rsidP="006042BD">
      <w:pPr>
        <w:spacing w:line="360" w:lineRule="auto"/>
        <w:ind w:left="-284" w:firstLine="568"/>
        <w:jc w:val="both"/>
        <w:rPr>
          <w:rFonts w:ascii="GHEA Grapalat" w:hAnsi="GHEA Grapalat" w:cs="Sylfaen"/>
          <w:lang w:val="hy-AM"/>
        </w:rPr>
      </w:pPr>
      <w:r w:rsidRPr="00115E71">
        <w:rPr>
          <w:rFonts w:ascii="GHEA Grapalat" w:hAnsi="GHEA Grapalat"/>
          <w:lang w:val="hy-AM"/>
        </w:rPr>
        <w:t xml:space="preserve">1. </w:t>
      </w:r>
      <w:r w:rsidRPr="00115E71">
        <w:rPr>
          <w:rFonts w:ascii="GHEA Grapalat" w:hAnsi="GHEA Grapalat" w:cs="Sylfaen"/>
          <w:lang w:val="hy-AM"/>
        </w:rPr>
        <w:t>Հայաստանի</w:t>
      </w:r>
      <w:r w:rsidRPr="00115E71">
        <w:rPr>
          <w:rFonts w:ascii="GHEA Grapalat" w:hAnsi="GHEA Grapalat" w:cs="Arial Armenian"/>
          <w:lang w:val="hy-AM"/>
        </w:rPr>
        <w:t xml:space="preserve"> </w:t>
      </w:r>
      <w:r w:rsidRPr="00115E71">
        <w:rPr>
          <w:rFonts w:ascii="GHEA Grapalat" w:hAnsi="GHEA Grapalat" w:cs="Sylfaen"/>
          <w:lang w:val="hy-AM"/>
        </w:rPr>
        <w:t>Հանրապետության</w:t>
      </w:r>
      <w:r w:rsidRPr="00115E71">
        <w:rPr>
          <w:rFonts w:ascii="GHEA Grapalat" w:hAnsi="GHEA Grapalat" w:cs="Arial Armenian"/>
          <w:lang w:val="hy-AM"/>
        </w:rPr>
        <w:t xml:space="preserve"> </w:t>
      </w:r>
      <w:r w:rsidRPr="00115E71">
        <w:rPr>
          <w:rFonts w:ascii="GHEA Grapalat" w:hAnsi="GHEA Grapalat" w:cs="Sylfaen"/>
          <w:lang w:val="hy-AM"/>
        </w:rPr>
        <w:t xml:space="preserve">կառավարության սահմանած կարգով ընտրված </w:t>
      </w:r>
      <w:r w:rsidRPr="00115E71">
        <w:rPr>
          <w:rFonts w:ascii="GHEA Grapalat" w:hAnsi="GHEA Grapalat"/>
          <w:lang w:val="hy-AM"/>
        </w:rPr>
        <w:t>«</w:t>
      </w:r>
      <w:r w:rsidRPr="00115E71">
        <w:rPr>
          <w:rFonts w:ascii="GHEA Grapalat" w:hAnsi="GHEA Grapalat" w:cs="Sylfaen"/>
          <w:lang w:val="hy-AM"/>
        </w:rPr>
        <w:t xml:space="preserve">Պարկ </w:t>
      </w:r>
      <w:proofErr w:type="spellStart"/>
      <w:r w:rsidRPr="00115E71">
        <w:rPr>
          <w:rFonts w:ascii="GHEA Grapalat" w:hAnsi="GHEA Grapalat" w:cs="Sylfaen"/>
          <w:lang w:val="hy-AM"/>
        </w:rPr>
        <w:t>Գրուպ</w:t>
      </w:r>
      <w:proofErr w:type="spellEnd"/>
      <w:r w:rsidRPr="00115E71">
        <w:rPr>
          <w:rFonts w:ascii="GHEA Grapalat" w:hAnsi="GHEA Grapalat"/>
          <w:lang w:val="hy-AM"/>
        </w:rPr>
        <w:t>» սահմանա</w:t>
      </w:r>
      <w:r w:rsidRPr="00115E71">
        <w:rPr>
          <w:rFonts w:ascii="GHEA Grapalat" w:hAnsi="GHEA Grapalat" w:cs="Sylfaen"/>
          <w:lang w:val="hy-AM"/>
        </w:rPr>
        <w:t xml:space="preserve">փակ պատասխանատվությամբ ընկերության կողմից իրականացվող ներդրումային ծրագրի շրջանակներում 2019 թվականի </w:t>
      </w:r>
      <w:r w:rsidRPr="00305EF5">
        <w:rPr>
          <w:rFonts w:ascii="GHEA Grapalat" w:hAnsi="GHEA Grapalat" w:cs="Sylfaen"/>
          <w:lang w:val="hy-AM"/>
        </w:rPr>
        <w:t xml:space="preserve">մայիսի </w:t>
      </w:r>
      <w:r w:rsidR="00305EF5">
        <w:rPr>
          <w:rFonts w:ascii="GHEA Grapalat" w:hAnsi="GHEA Grapalat" w:cs="Sylfaen"/>
          <w:lang w:val="hy-AM"/>
        </w:rPr>
        <w:t>10</w:t>
      </w:r>
      <w:r w:rsidRPr="00305EF5">
        <w:rPr>
          <w:rFonts w:ascii="GHEA Grapalat" w:hAnsi="GHEA Grapalat" w:cs="Sylfaen"/>
          <w:lang w:val="hy-AM"/>
        </w:rPr>
        <w:t>-ից</w:t>
      </w:r>
      <w:r w:rsidRPr="00115E71">
        <w:rPr>
          <w:rFonts w:ascii="GHEA Grapalat" w:hAnsi="GHEA Grapalat" w:cs="Sylfaen"/>
          <w:lang w:val="hy-AM"/>
        </w:rPr>
        <w:t xml:space="preserve"> </w:t>
      </w:r>
      <w:proofErr w:type="spellStart"/>
      <w:r w:rsidRPr="00115E71">
        <w:rPr>
          <w:rFonts w:ascii="GHEA Grapalat" w:hAnsi="GHEA Grapalat" w:cs="Sylfaen"/>
          <w:lang w:val="hy-AM"/>
        </w:rPr>
        <w:t>մինչև</w:t>
      </w:r>
      <w:proofErr w:type="spellEnd"/>
      <w:r w:rsidRPr="00115E71">
        <w:rPr>
          <w:rFonts w:ascii="GHEA Grapalat" w:hAnsi="GHEA Grapalat" w:cs="Sylfaen"/>
          <w:lang w:val="hy-AM"/>
        </w:rPr>
        <w:t xml:space="preserve"> 2020 թվականի դեկտեմբերի 31-ը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6042BD" w:rsidRPr="00115E71" w:rsidRDefault="006042BD" w:rsidP="006042BD">
      <w:pPr>
        <w:spacing w:line="360" w:lineRule="auto"/>
        <w:ind w:left="-284" w:firstLine="568"/>
        <w:jc w:val="both"/>
        <w:rPr>
          <w:rFonts w:ascii="GHEA Grapalat" w:hAnsi="GHEA Grapalat"/>
          <w:lang w:val="hy-AM"/>
        </w:rPr>
      </w:pPr>
      <w:r w:rsidRPr="00115E71">
        <w:rPr>
          <w:rFonts w:ascii="GHEA Grapalat" w:hAnsi="GHEA Grapalat" w:cs="Sylfaen"/>
          <w:lang w:val="hy-AM"/>
        </w:rPr>
        <w:t xml:space="preserve">2. Հայաստանի Հանրապետության տնտեսական զարգացման և ներդրումների նախարարին` ապահովել </w:t>
      </w:r>
      <w:r w:rsidRPr="00115E71">
        <w:rPr>
          <w:rFonts w:ascii="GHEA Grapalat" w:hAnsi="GHEA Grapalat"/>
          <w:lang w:val="hy-AM"/>
        </w:rPr>
        <w:t>«</w:t>
      </w:r>
      <w:r w:rsidRPr="00115E71">
        <w:rPr>
          <w:rFonts w:ascii="GHEA Grapalat" w:hAnsi="GHEA Grapalat" w:cs="Sylfaen"/>
          <w:lang w:val="hy-AM"/>
        </w:rPr>
        <w:t xml:space="preserve">Պարկ </w:t>
      </w:r>
      <w:proofErr w:type="spellStart"/>
      <w:r w:rsidRPr="00115E71">
        <w:rPr>
          <w:rFonts w:ascii="GHEA Grapalat" w:hAnsi="GHEA Grapalat" w:cs="Sylfaen"/>
          <w:lang w:val="hy-AM"/>
        </w:rPr>
        <w:t>Գրուպ</w:t>
      </w:r>
      <w:proofErr w:type="spellEnd"/>
      <w:r w:rsidRPr="00115E71">
        <w:rPr>
          <w:rFonts w:ascii="GHEA Grapalat" w:hAnsi="GHEA Grapalat"/>
          <w:lang w:val="hy-AM"/>
        </w:rPr>
        <w:t>» սահմանափակ պատասխանատվությամբ</w:t>
      </w:r>
      <w:r w:rsidRPr="00115E71">
        <w:rPr>
          <w:rFonts w:ascii="GHEA Grapalat" w:hAnsi="GHEA Grapalat" w:cs="Sylfaen"/>
          <w:lang w:val="hy-AM"/>
        </w:rPr>
        <w:t xml:space="preserve"> ընկերության հետ Հայաս</w:t>
      </w:r>
      <w:r w:rsidRPr="00115E71">
        <w:rPr>
          <w:rFonts w:ascii="GHEA Grapalat" w:hAnsi="GHEA Grapalat" w:cs="Sylfaen"/>
          <w:lang w:val="hy-AM"/>
        </w:rPr>
        <w:softHyphen/>
        <w:t>տանի Հանրա</w:t>
      </w:r>
      <w:r w:rsidRPr="00115E71">
        <w:rPr>
          <w:rFonts w:ascii="GHEA Grapalat" w:hAnsi="GHEA Grapalat" w:cs="Sylfaen"/>
          <w:lang w:val="hy-AM"/>
        </w:rPr>
        <w:softHyphen/>
        <w:t xml:space="preserve">պետության կառավարության 2017 թվականի հոկտեմբերի 5-ի N1225-Ն որոշման </w:t>
      </w:r>
      <w:r w:rsidR="0055322C">
        <w:rPr>
          <w:rFonts w:ascii="GHEA Grapalat" w:hAnsi="GHEA Grapalat" w:cs="Sylfaen"/>
          <w:lang w:val="hy-AM"/>
        </w:rPr>
        <w:t>2</w:t>
      </w:r>
      <w:r w:rsidRPr="00115E71">
        <w:rPr>
          <w:rFonts w:ascii="GHEA Grapalat" w:hAnsi="GHEA Grapalat" w:cs="Sylfaen"/>
          <w:lang w:val="hy-AM"/>
        </w:rPr>
        <w:t>-րդ կետով հաստատված` ներդրումային</w:t>
      </w:r>
      <w:r w:rsidRPr="00115E71">
        <w:rPr>
          <w:rFonts w:ascii="GHEA Grapalat" w:hAnsi="GHEA Grapalat" w:cs="Arial Armenian"/>
          <w:lang w:val="hy-AM"/>
        </w:rPr>
        <w:t xml:space="preserve"> </w:t>
      </w:r>
      <w:r w:rsidRPr="00115E71">
        <w:rPr>
          <w:rFonts w:ascii="GHEA Grapalat" w:hAnsi="GHEA Grapalat" w:cs="Sylfaen"/>
          <w:lang w:val="hy-AM"/>
        </w:rPr>
        <w:t>ծրագրի</w:t>
      </w:r>
      <w:r w:rsidRPr="00115E71">
        <w:rPr>
          <w:rFonts w:ascii="GHEA Grapalat" w:hAnsi="GHEA Grapalat" w:cs="Arial Armenian"/>
          <w:lang w:val="hy-AM"/>
        </w:rPr>
        <w:t xml:space="preserve"> </w:t>
      </w:r>
      <w:r w:rsidRPr="00115E71">
        <w:rPr>
          <w:rFonts w:ascii="GHEA Grapalat" w:hAnsi="GHEA Grapalat" w:cs="Sylfaen"/>
          <w:lang w:val="hy-AM"/>
        </w:rPr>
        <w:t>իրականացման</w:t>
      </w:r>
      <w:r w:rsidRPr="00115E71">
        <w:rPr>
          <w:rFonts w:ascii="GHEA Grapalat" w:hAnsi="GHEA Grapalat" w:cs="Arial Armenian"/>
          <w:lang w:val="hy-AM"/>
        </w:rPr>
        <w:t xml:space="preserve"> </w:t>
      </w:r>
      <w:r w:rsidRPr="00115E71">
        <w:rPr>
          <w:rFonts w:ascii="GHEA Grapalat" w:hAnsi="GHEA Grapalat" w:cs="Sylfaen"/>
          <w:lang w:val="hy-AM"/>
        </w:rPr>
        <w:t>ակնկալվող</w:t>
      </w:r>
      <w:r w:rsidRPr="00115E71">
        <w:rPr>
          <w:rFonts w:ascii="GHEA Grapalat" w:hAnsi="GHEA Grapalat" w:cs="Arial Armenian"/>
          <w:lang w:val="hy-AM"/>
        </w:rPr>
        <w:t xml:space="preserve"> </w:t>
      </w:r>
      <w:r w:rsidRPr="00115E71">
        <w:rPr>
          <w:rFonts w:ascii="GHEA Grapalat" w:hAnsi="GHEA Grapalat" w:cs="Sylfaen"/>
          <w:lang w:val="hy-AM"/>
        </w:rPr>
        <w:t>արդյունքների</w:t>
      </w:r>
      <w:r w:rsidRPr="00115E71">
        <w:rPr>
          <w:rFonts w:ascii="GHEA Grapalat" w:hAnsi="GHEA Grapalat" w:cs="Arial Armenian"/>
          <w:lang w:val="hy-AM"/>
        </w:rPr>
        <w:t xml:space="preserve"> </w:t>
      </w:r>
      <w:r w:rsidRPr="00115E71">
        <w:rPr>
          <w:rFonts w:ascii="GHEA Grapalat" w:hAnsi="GHEA Grapalat" w:cs="Sylfaen"/>
          <w:lang w:val="hy-AM"/>
        </w:rPr>
        <w:t>և</w:t>
      </w:r>
      <w:r w:rsidRPr="00115E71">
        <w:rPr>
          <w:rFonts w:ascii="GHEA Grapalat" w:hAnsi="GHEA Grapalat" w:cs="Arial Armenian"/>
          <w:lang w:val="hy-AM"/>
        </w:rPr>
        <w:t xml:space="preserve"> </w:t>
      </w:r>
      <w:proofErr w:type="spellStart"/>
      <w:r w:rsidRPr="00115E71">
        <w:rPr>
          <w:rFonts w:ascii="GHEA Grapalat" w:hAnsi="GHEA Grapalat" w:cs="Sylfaen"/>
          <w:lang w:val="hy-AM"/>
        </w:rPr>
        <w:t>մոնիթորինգի</w:t>
      </w:r>
      <w:proofErr w:type="spellEnd"/>
      <w:r w:rsidRPr="00115E71">
        <w:rPr>
          <w:rFonts w:ascii="GHEA Grapalat" w:hAnsi="GHEA Grapalat" w:cs="Arial Armenian"/>
          <w:lang w:val="hy-AM"/>
        </w:rPr>
        <w:t xml:space="preserve"> </w:t>
      </w:r>
      <w:r w:rsidRPr="00115E71">
        <w:rPr>
          <w:rFonts w:ascii="GHEA Grapalat" w:hAnsi="GHEA Grapalat" w:cs="Sylfaen"/>
          <w:lang w:val="hy-AM"/>
        </w:rPr>
        <w:t>համա</w:t>
      </w:r>
      <w:r w:rsidRPr="00115E71">
        <w:rPr>
          <w:rFonts w:ascii="GHEA Grapalat" w:hAnsi="GHEA Grapalat" w:cs="Sylfaen"/>
          <w:lang w:val="hy-AM"/>
        </w:rPr>
        <w:softHyphen/>
        <w:t>կարգի</w:t>
      </w:r>
      <w:r w:rsidRPr="00115E71">
        <w:rPr>
          <w:rFonts w:ascii="GHEA Grapalat" w:hAnsi="GHEA Grapalat" w:cs="Arial Armenian"/>
          <w:lang w:val="hy-AM"/>
        </w:rPr>
        <w:t xml:space="preserve"> </w:t>
      </w:r>
      <w:r w:rsidRPr="00115E71">
        <w:rPr>
          <w:rFonts w:ascii="GHEA Grapalat" w:hAnsi="GHEA Grapalat" w:cs="Sylfaen"/>
          <w:lang w:val="hy-AM"/>
        </w:rPr>
        <w:t>մասին համապատասխան պայմանագրի</w:t>
      </w:r>
      <w:r w:rsidRPr="00115E71">
        <w:rPr>
          <w:rFonts w:ascii="GHEA Grapalat" w:hAnsi="GHEA Grapalat" w:cs="Arial Armenian"/>
          <w:lang w:val="hy-AM"/>
        </w:rPr>
        <w:t xml:space="preserve"> </w:t>
      </w:r>
      <w:r w:rsidRPr="00115E71">
        <w:rPr>
          <w:rFonts w:ascii="GHEA Grapalat" w:hAnsi="GHEA Grapalat" w:cs="Sylfaen"/>
          <w:lang w:val="hy-AM"/>
        </w:rPr>
        <w:t>կնքումը</w:t>
      </w:r>
      <w:r w:rsidRPr="00115E71">
        <w:rPr>
          <w:rFonts w:ascii="GHEA Grapalat" w:hAnsi="GHEA Grapalat" w:cs="Arial Armenian"/>
          <w:lang w:val="hy-AM"/>
        </w:rPr>
        <w:t>:</w:t>
      </w:r>
    </w:p>
    <w:p w:rsidR="006042BD" w:rsidRPr="00115E71" w:rsidRDefault="006042BD" w:rsidP="006042BD">
      <w:pPr>
        <w:spacing w:line="360" w:lineRule="auto"/>
        <w:ind w:left="-284" w:firstLine="568"/>
        <w:jc w:val="both"/>
        <w:rPr>
          <w:rFonts w:ascii="GHEA Grapalat" w:hAnsi="GHEA Grapalat"/>
          <w:lang w:val="hy-AM"/>
        </w:rPr>
      </w:pPr>
      <w:r w:rsidRPr="00115E71">
        <w:rPr>
          <w:rFonts w:ascii="GHEA Grapalat" w:hAnsi="GHEA Grapalat"/>
          <w:lang w:val="hy-AM"/>
        </w:rPr>
        <w:lastRenderedPageBreak/>
        <w:t>3. Սահմանել, որ ս</w:t>
      </w:r>
      <w:r w:rsidRPr="00115E71">
        <w:rPr>
          <w:rFonts w:ascii="GHEA Grapalat" w:hAnsi="GHEA Grapalat" w:cs="Sylfaen"/>
          <w:lang w:val="hy-AM"/>
        </w:rPr>
        <w:t>ույն</w:t>
      </w:r>
      <w:r w:rsidRPr="00115E71">
        <w:rPr>
          <w:rFonts w:ascii="GHEA Grapalat" w:hAnsi="GHEA Grapalat" w:cs="Arial Armenian"/>
          <w:lang w:val="hy-AM"/>
        </w:rPr>
        <w:t xml:space="preserve"> </w:t>
      </w:r>
      <w:r w:rsidRPr="00115E71">
        <w:rPr>
          <w:rFonts w:ascii="GHEA Grapalat" w:hAnsi="GHEA Grapalat" w:cs="Sylfaen"/>
          <w:lang w:val="hy-AM"/>
        </w:rPr>
        <w:t>որոշման</w:t>
      </w:r>
      <w:r w:rsidRPr="00115E71">
        <w:rPr>
          <w:rFonts w:ascii="GHEA Grapalat" w:hAnsi="GHEA Grapalat" w:cs="Arial Armenian"/>
          <w:lang w:val="hy-AM"/>
        </w:rPr>
        <w:t xml:space="preserve"> </w:t>
      </w:r>
      <w:r w:rsidRPr="00115E71">
        <w:rPr>
          <w:rFonts w:ascii="GHEA Grapalat" w:hAnsi="GHEA Grapalat" w:cs="Sylfaen"/>
          <w:lang w:val="hy-AM"/>
        </w:rPr>
        <w:t>հավելվածում</w:t>
      </w:r>
      <w:r w:rsidRPr="00115E71">
        <w:rPr>
          <w:rFonts w:ascii="GHEA Grapalat" w:hAnsi="GHEA Grapalat" w:cs="Arial Armenian"/>
          <w:lang w:val="hy-AM"/>
        </w:rPr>
        <w:t xml:space="preserve"> </w:t>
      </w:r>
      <w:r w:rsidRPr="00115E71">
        <w:rPr>
          <w:rFonts w:ascii="GHEA Grapalat" w:hAnsi="GHEA Grapalat" w:cs="Sylfaen"/>
          <w:lang w:val="hy-AM"/>
        </w:rPr>
        <w:t>նշված</w:t>
      </w:r>
      <w:r w:rsidRPr="00115E71">
        <w:rPr>
          <w:rFonts w:ascii="GHEA Grapalat" w:hAnsi="GHEA Grapalat" w:cs="Arial Armenian"/>
          <w:lang w:val="hy-AM"/>
        </w:rPr>
        <w:t xml:space="preserve"> </w:t>
      </w:r>
      <w:r w:rsidRPr="00115E71">
        <w:rPr>
          <w:rFonts w:ascii="GHEA Grapalat" w:hAnsi="GHEA Grapalat" w:cs="Sylfaen"/>
          <w:lang w:val="hy-AM"/>
        </w:rPr>
        <w:t>են</w:t>
      </w:r>
      <w:r w:rsidRPr="00115E71">
        <w:rPr>
          <w:rFonts w:ascii="GHEA Grapalat" w:hAnsi="GHEA Grapalat" w:cs="Arial Armenian"/>
          <w:lang w:val="hy-AM"/>
        </w:rPr>
        <w:t xml:space="preserve"> </w:t>
      </w:r>
      <w:r w:rsidRPr="00115E71">
        <w:rPr>
          <w:rFonts w:ascii="GHEA Grapalat" w:hAnsi="GHEA Grapalat" w:cs="Sylfaen"/>
          <w:lang w:val="hy-AM"/>
        </w:rPr>
        <w:t>ապրանքների</w:t>
      </w:r>
      <w:r w:rsidRPr="00115E71">
        <w:rPr>
          <w:rFonts w:ascii="GHEA Grapalat" w:hAnsi="GHEA Grapalat" w:cs="Arial Armenian"/>
          <w:lang w:val="hy-AM"/>
        </w:rPr>
        <w:t xml:space="preserve"> </w:t>
      </w:r>
      <w:r w:rsidRPr="00115E71">
        <w:rPr>
          <w:rFonts w:ascii="GHEA Grapalat" w:hAnsi="GHEA Grapalat" w:cs="Sylfaen"/>
          <w:lang w:val="hy-AM"/>
        </w:rPr>
        <w:t>նախնական</w:t>
      </w:r>
      <w:r w:rsidRPr="00115E71">
        <w:rPr>
          <w:rFonts w:ascii="GHEA Grapalat" w:hAnsi="GHEA Grapalat" w:cs="Arial Armenian"/>
          <w:lang w:val="hy-AM"/>
        </w:rPr>
        <w:t xml:space="preserve"> </w:t>
      </w:r>
      <w:r w:rsidRPr="00115E71">
        <w:rPr>
          <w:rFonts w:ascii="GHEA Grapalat" w:hAnsi="GHEA Grapalat" w:cs="Sylfaen"/>
          <w:lang w:val="hy-AM"/>
        </w:rPr>
        <w:t>արժեքները</w:t>
      </w:r>
      <w:r w:rsidRPr="00115E71">
        <w:rPr>
          <w:rFonts w:ascii="GHEA Grapalat" w:hAnsi="GHEA Grapalat" w:cs="Arial Armenian"/>
          <w:lang w:val="hy-AM"/>
        </w:rPr>
        <w:t>:</w:t>
      </w:r>
    </w:p>
    <w:p w:rsidR="006042BD" w:rsidRPr="00115E71" w:rsidRDefault="006042BD" w:rsidP="006042BD">
      <w:pPr>
        <w:spacing w:line="360" w:lineRule="auto"/>
        <w:jc w:val="center"/>
        <w:rPr>
          <w:rFonts w:ascii="GHEA Grapalat" w:hAnsi="GHEA Grapalat"/>
          <w:lang w:val="hy-AM"/>
        </w:rPr>
      </w:pPr>
    </w:p>
    <w:p w:rsidR="006042BD" w:rsidRPr="00115E71" w:rsidRDefault="006042BD" w:rsidP="006042BD">
      <w:pPr>
        <w:spacing w:line="360" w:lineRule="auto"/>
        <w:jc w:val="both"/>
        <w:rPr>
          <w:rFonts w:ascii="GHEA Grapalat" w:hAnsi="GHEA Grapalat"/>
          <w:lang w:val="hy-AM"/>
        </w:rPr>
      </w:pPr>
    </w:p>
    <w:p w:rsidR="006042BD" w:rsidRPr="00115E71" w:rsidRDefault="006042BD" w:rsidP="006042BD">
      <w:pPr>
        <w:spacing w:line="360" w:lineRule="auto"/>
        <w:jc w:val="both"/>
        <w:rPr>
          <w:rFonts w:ascii="GHEA Grapalat" w:hAnsi="GHEA Grapalat"/>
          <w:lang w:val="hy-AM"/>
        </w:rPr>
      </w:pPr>
    </w:p>
    <w:p w:rsidR="006042BD" w:rsidRPr="00115E71" w:rsidRDefault="006042BD" w:rsidP="006042BD">
      <w:pPr>
        <w:spacing w:line="360" w:lineRule="auto"/>
        <w:jc w:val="both"/>
        <w:rPr>
          <w:rFonts w:ascii="GHEA Grapalat" w:hAnsi="GHEA Grapalat"/>
          <w:lang w:val="hy-AM"/>
        </w:rPr>
      </w:pPr>
    </w:p>
    <w:p w:rsidR="006042BD" w:rsidRPr="00115E71" w:rsidRDefault="006042BD" w:rsidP="006042BD">
      <w:pPr>
        <w:spacing w:line="360" w:lineRule="auto"/>
        <w:jc w:val="both"/>
        <w:rPr>
          <w:rFonts w:ascii="GHEA Grapalat" w:hAnsi="GHEA Grapalat"/>
          <w:lang w:val="hy-AM"/>
        </w:rPr>
      </w:pPr>
    </w:p>
    <w:p w:rsidR="006042BD" w:rsidRPr="00115E71" w:rsidRDefault="006042BD" w:rsidP="006042BD">
      <w:pPr>
        <w:spacing w:line="360" w:lineRule="auto"/>
        <w:jc w:val="both"/>
        <w:rPr>
          <w:rFonts w:ascii="GHEA Grapalat" w:hAnsi="GHEA Grapalat"/>
          <w:lang w:val="hy-AM"/>
        </w:rPr>
      </w:pPr>
      <w:r w:rsidRPr="00115E71">
        <w:rPr>
          <w:rFonts w:ascii="GHEA Grapalat" w:hAnsi="GHEA Grapalat"/>
          <w:lang w:val="hy-AM"/>
        </w:rPr>
        <w:t xml:space="preserve">ՀԱՅԱՍՏԱՆԻ ՀԱՆՐԱՊԵՏՈՒԹՅԱՆ </w:t>
      </w:r>
    </w:p>
    <w:p w:rsidR="006042BD" w:rsidRPr="00115E71" w:rsidRDefault="006042BD" w:rsidP="006042BD">
      <w:pPr>
        <w:ind w:firstLine="709"/>
        <w:rPr>
          <w:rFonts w:ascii="GHEA Grapalat" w:hAnsi="GHEA Grapalat"/>
          <w:lang w:val="hy-AM"/>
        </w:rPr>
        <w:sectPr w:rsidR="006042BD" w:rsidRPr="00115E71" w:rsidSect="00EB531B">
          <w:footerReference w:type="first" r:id="rId7"/>
          <w:pgSz w:w="11907" w:h="16840" w:code="9"/>
          <w:pgMar w:top="851" w:right="850" w:bottom="1134" w:left="1134" w:header="720" w:footer="300" w:gutter="0"/>
          <w:cols w:space="720"/>
          <w:titlePg/>
          <w:docGrid w:linePitch="360"/>
        </w:sectPr>
      </w:pPr>
      <w:r w:rsidRPr="00115E71">
        <w:rPr>
          <w:rFonts w:ascii="GHEA Grapalat" w:hAnsi="GHEA Grapalat"/>
          <w:lang w:val="hy-AM"/>
        </w:rPr>
        <w:t xml:space="preserve"> </w:t>
      </w:r>
      <w:r w:rsidRPr="00115E71">
        <w:rPr>
          <w:rFonts w:ascii="GHEA Grapalat" w:hAnsi="GHEA Grapalat"/>
          <w:lang w:val="hy-AM"/>
        </w:rPr>
        <w:tab/>
        <w:t>ՎԱՐՉԱՊԵՏ</w:t>
      </w:r>
      <w:r w:rsidRPr="00115E71">
        <w:rPr>
          <w:rFonts w:ascii="GHEA Grapalat" w:hAnsi="GHEA Grapalat"/>
          <w:lang w:val="hy-AM"/>
        </w:rPr>
        <w:tab/>
      </w:r>
      <w:r w:rsidRPr="00115E71">
        <w:rPr>
          <w:rFonts w:ascii="GHEA Grapalat" w:hAnsi="GHEA Grapalat"/>
          <w:lang w:val="hy-AM"/>
        </w:rPr>
        <w:tab/>
      </w:r>
      <w:r w:rsidRPr="00115E71">
        <w:rPr>
          <w:rFonts w:ascii="GHEA Grapalat" w:hAnsi="GHEA Grapalat"/>
          <w:lang w:val="hy-AM"/>
        </w:rPr>
        <w:tab/>
      </w:r>
      <w:r w:rsidRPr="00115E71">
        <w:rPr>
          <w:rFonts w:ascii="GHEA Grapalat" w:hAnsi="GHEA Grapalat"/>
          <w:lang w:val="hy-AM"/>
        </w:rPr>
        <w:tab/>
      </w:r>
      <w:r w:rsidRPr="00115E71">
        <w:rPr>
          <w:rFonts w:ascii="GHEA Grapalat" w:hAnsi="GHEA Grapalat"/>
          <w:lang w:val="hy-AM"/>
        </w:rPr>
        <w:tab/>
      </w:r>
      <w:r w:rsidRPr="00115E71">
        <w:rPr>
          <w:rFonts w:ascii="GHEA Grapalat" w:hAnsi="GHEA Grapalat"/>
          <w:lang w:val="hy-AM"/>
        </w:rPr>
        <w:tab/>
      </w:r>
      <w:r w:rsidRPr="00115E71">
        <w:rPr>
          <w:rFonts w:ascii="GHEA Grapalat" w:hAnsi="GHEA Grapalat"/>
          <w:lang w:val="hy-AM"/>
        </w:rPr>
        <w:tab/>
        <w:t>ՆԻԿՈԼ ՓԱՇԻՆՅԱՆ</w:t>
      </w:r>
    </w:p>
    <w:p w:rsidR="006042BD" w:rsidRPr="00115E71" w:rsidRDefault="006042BD" w:rsidP="006042BD">
      <w:pPr>
        <w:jc w:val="right"/>
        <w:rPr>
          <w:rFonts w:ascii="GHEA Grapalat" w:hAnsi="GHEA Grapalat" w:cs="Sylfaen"/>
          <w:lang w:val="hy-AM"/>
        </w:rPr>
      </w:pPr>
      <w:r w:rsidRPr="00115E71">
        <w:rPr>
          <w:rFonts w:ascii="GHEA Grapalat" w:hAnsi="GHEA Grapalat" w:cs="Sylfaen"/>
          <w:lang w:val="hy-AM"/>
        </w:rPr>
        <w:lastRenderedPageBreak/>
        <w:t>Հավելված</w:t>
      </w:r>
    </w:p>
    <w:p w:rsidR="006042BD" w:rsidRPr="00115E71" w:rsidRDefault="006042BD" w:rsidP="006042BD">
      <w:pPr>
        <w:jc w:val="right"/>
        <w:rPr>
          <w:rFonts w:ascii="GHEA Grapalat" w:hAnsi="GHEA Grapalat"/>
          <w:lang w:val="hy-AM"/>
        </w:rPr>
      </w:pPr>
      <w:r w:rsidRPr="00115E71">
        <w:rPr>
          <w:rFonts w:ascii="GHEA Grapalat" w:hAnsi="GHEA Grapalat" w:cs="Sylfaen"/>
          <w:lang w:val="hy-AM"/>
        </w:rPr>
        <w:t>ՀՀ</w:t>
      </w:r>
      <w:r w:rsidRPr="00115E71">
        <w:rPr>
          <w:rFonts w:ascii="GHEA Grapalat" w:hAnsi="GHEA Grapalat"/>
          <w:lang w:val="hy-AM"/>
        </w:rPr>
        <w:t xml:space="preserve"> </w:t>
      </w:r>
      <w:r w:rsidRPr="00115E71">
        <w:rPr>
          <w:rFonts w:ascii="GHEA Grapalat" w:hAnsi="GHEA Grapalat" w:cs="Sylfaen"/>
          <w:lang w:val="hy-AM"/>
        </w:rPr>
        <w:t>կառավարության</w:t>
      </w:r>
      <w:r w:rsidRPr="00115E71">
        <w:rPr>
          <w:rFonts w:ascii="GHEA Grapalat" w:hAnsi="GHEA Grapalat"/>
          <w:lang w:val="hy-AM"/>
        </w:rPr>
        <w:t xml:space="preserve"> 201</w:t>
      </w:r>
      <w:r w:rsidR="0055322C">
        <w:rPr>
          <w:rFonts w:ascii="GHEA Grapalat" w:hAnsi="GHEA Grapalat"/>
          <w:lang w:val="hy-AM"/>
        </w:rPr>
        <w:t xml:space="preserve">9 </w:t>
      </w:r>
      <w:r w:rsidRPr="00115E71">
        <w:rPr>
          <w:rFonts w:ascii="GHEA Grapalat" w:hAnsi="GHEA Grapalat" w:cs="Sylfaen"/>
          <w:lang w:val="hy-AM"/>
        </w:rPr>
        <w:t>թվականի</w:t>
      </w:r>
    </w:p>
    <w:p w:rsidR="006042BD" w:rsidRPr="00115E71" w:rsidRDefault="006042BD" w:rsidP="006042BD">
      <w:pPr>
        <w:jc w:val="right"/>
        <w:rPr>
          <w:rFonts w:ascii="GHEA Grapalat" w:hAnsi="GHEA Grapalat"/>
          <w:lang w:val="hy-AM"/>
        </w:rPr>
      </w:pPr>
      <w:r w:rsidRPr="00115E71">
        <w:rPr>
          <w:rFonts w:ascii="GHEA Grapalat" w:hAnsi="GHEA Grapalat"/>
          <w:lang w:val="hy-AM"/>
        </w:rPr>
        <w:t>__________ -</w:t>
      </w:r>
      <w:r w:rsidRPr="00115E71">
        <w:rPr>
          <w:rFonts w:ascii="GHEA Grapalat" w:hAnsi="GHEA Grapalat" w:cs="Sylfaen"/>
          <w:lang w:val="hy-AM"/>
        </w:rPr>
        <w:t>ի</w:t>
      </w:r>
      <w:r w:rsidRPr="00115E71">
        <w:rPr>
          <w:rFonts w:ascii="GHEA Grapalat" w:hAnsi="GHEA Grapalat"/>
          <w:lang w:val="hy-AM"/>
        </w:rPr>
        <w:t xml:space="preserve"> N …-</w:t>
      </w:r>
      <w:r w:rsidRPr="00115E71">
        <w:rPr>
          <w:rFonts w:ascii="GHEA Grapalat" w:hAnsi="GHEA Grapalat" w:cs="Sylfaen"/>
          <w:lang w:val="hy-AM"/>
        </w:rPr>
        <w:t>Ա</w:t>
      </w:r>
      <w:r w:rsidRPr="00115E71">
        <w:rPr>
          <w:rFonts w:ascii="GHEA Grapalat" w:hAnsi="GHEA Grapalat"/>
          <w:lang w:val="hy-AM"/>
        </w:rPr>
        <w:t xml:space="preserve"> </w:t>
      </w:r>
      <w:r w:rsidRPr="00115E71">
        <w:rPr>
          <w:rFonts w:ascii="GHEA Grapalat" w:hAnsi="GHEA Grapalat" w:cs="Sylfaen"/>
          <w:lang w:val="hy-AM"/>
        </w:rPr>
        <w:t>որոշման</w:t>
      </w:r>
    </w:p>
    <w:p w:rsidR="006042BD" w:rsidRPr="00115E71" w:rsidRDefault="006042BD" w:rsidP="006042BD">
      <w:pPr>
        <w:spacing w:line="360" w:lineRule="auto"/>
        <w:jc w:val="center"/>
        <w:rPr>
          <w:rFonts w:ascii="GHEA Grapalat" w:hAnsi="GHEA Grapalat" w:cs="Sylfaen"/>
          <w:lang w:val="hy-AM"/>
        </w:rPr>
      </w:pPr>
    </w:p>
    <w:p w:rsidR="006042BD" w:rsidRPr="00115E71" w:rsidRDefault="006042BD" w:rsidP="006042BD">
      <w:pPr>
        <w:spacing w:line="360" w:lineRule="auto"/>
        <w:jc w:val="center"/>
        <w:rPr>
          <w:rFonts w:ascii="GHEA Grapalat" w:hAnsi="GHEA Grapalat" w:cs="Sylfaen"/>
          <w:lang w:val="hy-AM"/>
        </w:rPr>
      </w:pPr>
      <w:r w:rsidRPr="00115E71">
        <w:rPr>
          <w:rFonts w:ascii="GHEA Grapalat" w:hAnsi="GHEA Grapalat" w:cs="Sylfaen"/>
          <w:lang w:val="hy-AM"/>
        </w:rPr>
        <w:t>ՑԱՆԿ</w:t>
      </w:r>
    </w:p>
    <w:p w:rsidR="006042BD" w:rsidRPr="00115E71" w:rsidRDefault="006042BD" w:rsidP="006042BD">
      <w:pPr>
        <w:spacing w:line="360" w:lineRule="auto"/>
        <w:jc w:val="center"/>
        <w:rPr>
          <w:rFonts w:ascii="GHEA Grapalat" w:hAnsi="GHEA Grapalat" w:cs="Sylfaen"/>
          <w:lang w:val="hy-AM"/>
        </w:rPr>
      </w:pPr>
      <w:r w:rsidRPr="00115E71">
        <w:rPr>
          <w:rFonts w:ascii="GHEA Grapalat" w:hAnsi="GHEA Grapalat" w:cs="Sylfaen"/>
          <w:lang w:val="hy-AM"/>
        </w:rPr>
        <w:t>«ՊԱՐԿ ԳՐՈՒՊ» ՍԱՀՄԱՆԱՓԱԿ ՊԱՏԱՍԽԱՆԱՏՎՈՒԹՅԱՄԲ ԸՆԿԵՐՈՒԹՅԱՆ ԿՈՂՄԻՑ ՆԵՐՄՈՒԾՎՈՂ ԱՊՐԱՆՔՆԵՐԻ</w:t>
      </w:r>
    </w:p>
    <w:tbl>
      <w:tblPr>
        <w:tblW w:w="5265"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58"/>
        <w:gridCol w:w="1480"/>
        <w:gridCol w:w="8865"/>
        <w:gridCol w:w="1038"/>
        <w:gridCol w:w="1345"/>
        <w:gridCol w:w="2088"/>
      </w:tblGrid>
      <w:tr w:rsidR="00E24ACB" w:rsidRPr="00115E71" w:rsidTr="00E24ACB">
        <w:trPr>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olor w:val="000000"/>
                <w:sz w:val="22"/>
                <w:szCs w:val="22"/>
                <w:lang w:val="hy-AM"/>
              </w:rPr>
              <w:t>NN</w:t>
            </w:r>
            <w:r w:rsidRPr="00115E71">
              <w:rPr>
                <w:rFonts w:ascii="Courier New" w:hAnsi="Courier New" w:cs="Courier New"/>
                <w:color w:val="000000"/>
                <w:sz w:val="22"/>
                <w:szCs w:val="22"/>
                <w:lang w:val="hy-AM"/>
              </w:rPr>
              <w:t> </w:t>
            </w:r>
            <w:r w:rsidRPr="00115E71">
              <w:rPr>
                <w:rFonts w:ascii="GHEA Grapalat" w:hAnsi="GHEA Grapalat"/>
                <w:color w:val="000000"/>
                <w:sz w:val="22"/>
                <w:szCs w:val="22"/>
                <w:lang w:val="hy-AM"/>
              </w:rPr>
              <w:br/>
            </w:r>
            <w:r w:rsidRPr="00115E71">
              <w:rPr>
                <w:rFonts w:ascii="GHEA Grapalat" w:hAnsi="GHEA Grapalat" w:cs="Sylfaen"/>
                <w:color w:val="000000"/>
                <w:sz w:val="22"/>
                <w:szCs w:val="22"/>
                <w:lang w:val="hy-AM"/>
              </w:rPr>
              <w:t>ը</w:t>
            </w:r>
            <w:r w:rsidRPr="00115E71">
              <w:rPr>
                <w:rFonts w:ascii="GHEA Grapalat" w:hAnsi="GHEA Grapalat"/>
                <w:color w:val="000000"/>
                <w:sz w:val="22"/>
                <w:szCs w:val="22"/>
                <w:lang w:val="hy-AM"/>
              </w:rPr>
              <w:t>/</w:t>
            </w:r>
            <w:r w:rsidRPr="00115E71">
              <w:rPr>
                <w:rFonts w:ascii="GHEA Grapalat" w:hAnsi="GHEA Grapalat" w:cs="Sylfaen"/>
                <w:color w:val="000000"/>
                <w:sz w:val="22"/>
                <w:szCs w:val="22"/>
                <w:lang w:val="hy-AM"/>
              </w:rPr>
              <w:t>կ</w:t>
            </w:r>
          </w:p>
        </w:tc>
        <w:tc>
          <w:tcPr>
            <w:tcW w:w="472"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s="Sylfaen"/>
                <w:color w:val="000000"/>
                <w:sz w:val="22"/>
                <w:szCs w:val="22"/>
                <w:lang w:val="hy-AM"/>
              </w:rPr>
              <w:t>ԱՏԳԱԱ</w:t>
            </w:r>
            <w:r w:rsidRPr="00115E71">
              <w:rPr>
                <w:rFonts w:ascii="GHEA Grapalat" w:hAnsi="GHEA Grapalat"/>
                <w:color w:val="000000"/>
                <w:sz w:val="22"/>
                <w:szCs w:val="22"/>
                <w:lang w:val="hy-AM"/>
              </w:rPr>
              <w:t>-</w:t>
            </w:r>
            <w:r w:rsidRPr="00115E71">
              <w:rPr>
                <w:rFonts w:ascii="GHEA Grapalat" w:hAnsi="GHEA Grapalat" w:cs="Sylfaen"/>
                <w:color w:val="000000"/>
                <w:sz w:val="22"/>
                <w:szCs w:val="22"/>
                <w:lang w:val="hy-AM"/>
              </w:rPr>
              <w:t>ի</w:t>
            </w:r>
            <w:r w:rsidRPr="00115E71">
              <w:rPr>
                <w:rFonts w:ascii="GHEA Grapalat" w:hAnsi="GHEA Grapalat"/>
                <w:color w:val="000000"/>
                <w:sz w:val="22"/>
                <w:szCs w:val="22"/>
                <w:lang w:val="hy-AM"/>
              </w:rPr>
              <w:br/>
            </w:r>
            <w:r w:rsidRPr="00115E71">
              <w:rPr>
                <w:rFonts w:ascii="GHEA Grapalat" w:hAnsi="GHEA Grapalat" w:cs="Sylfaen"/>
                <w:color w:val="000000"/>
                <w:sz w:val="22"/>
                <w:szCs w:val="22"/>
                <w:lang w:val="hy-AM"/>
              </w:rPr>
              <w:t>ծածկագիրը</w:t>
            </w:r>
          </w:p>
        </w:tc>
        <w:tc>
          <w:tcPr>
            <w:tcW w:w="2828"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s="Sylfaen"/>
                <w:color w:val="000000"/>
                <w:sz w:val="22"/>
                <w:szCs w:val="22"/>
                <w:lang w:val="hy-AM"/>
              </w:rPr>
              <w:t>Անվանումը</w:t>
            </w:r>
          </w:p>
        </w:tc>
        <w:tc>
          <w:tcPr>
            <w:tcW w:w="331"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s="Sylfaen"/>
                <w:color w:val="000000"/>
                <w:sz w:val="22"/>
                <w:szCs w:val="22"/>
                <w:lang w:val="hy-AM"/>
              </w:rPr>
              <w:t>Չափի միավորը</w:t>
            </w:r>
          </w:p>
        </w:tc>
        <w:tc>
          <w:tcPr>
            <w:tcW w:w="429"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s="Sylfaen"/>
                <w:color w:val="000000"/>
                <w:sz w:val="22"/>
                <w:szCs w:val="22"/>
                <w:lang w:val="hy-AM"/>
              </w:rPr>
              <w:t>Քանակը</w:t>
            </w:r>
          </w:p>
        </w:tc>
        <w:tc>
          <w:tcPr>
            <w:tcW w:w="666"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s="Sylfaen"/>
                <w:color w:val="000000"/>
                <w:sz w:val="22"/>
                <w:szCs w:val="22"/>
                <w:lang w:val="hy-AM"/>
              </w:rPr>
              <w:t>Արժեքը</w:t>
            </w:r>
            <w:r w:rsidRPr="00115E71">
              <w:rPr>
                <w:rFonts w:ascii="GHEA Grapalat" w:hAnsi="GHEA Grapalat"/>
                <w:color w:val="000000"/>
                <w:sz w:val="22"/>
                <w:szCs w:val="22"/>
                <w:lang w:val="hy-AM"/>
              </w:rPr>
              <w:t xml:space="preserve"> (</w:t>
            </w:r>
            <w:r w:rsidRPr="00115E71">
              <w:rPr>
                <w:rFonts w:ascii="GHEA Grapalat" w:hAnsi="GHEA Grapalat" w:cs="Sylfaen"/>
                <w:color w:val="000000"/>
                <w:sz w:val="22"/>
                <w:szCs w:val="22"/>
                <w:lang w:val="hy-AM"/>
              </w:rPr>
              <w:t>դրամ</w:t>
            </w:r>
            <w:r w:rsidRPr="00115E71">
              <w:rPr>
                <w:rFonts w:ascii="GHEA Grapalat" w:hAnsi="GHEA Grapalat"/>
                <w:color w:val="000000"/>
                <w:sz w:val="22"/>
                <w:szCs w:val="22"/>
                <w:lang w:val="hy-AM"/>
              </w:rPr>
              <w:t>)</w:t>
            </w:r>
          </w:p>
        </w:tc>
      </w:tr>
      <w:tr w:rsidR="00E24ACB" w:rsidRPr="00115E71" w:rsidTr="00E24ACB">
        <w:trPr>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olor w:val="000000"/>
                <w:sz w:val="22"/>
                <w:szCs w:val="22"/>
                <w:lang w:val="hy-AM"/>
              </w:rPr>
              <w:t>1</w:t>
            </w:r>
          </w:p>
        </w:tc>
        <w:tc>
          <w:tcPr>
            <w:tcW w:w="472"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olor w:val="000000"/>
                <w:sz w:val="22"/>
                <w:szCs w:val="22"/>
                <w:lang w:val="hy-AM"/>
              </w:rPr>
              <w:t>2</w:t>
            </w:r>
          </w:p>
        </w:tc>
        <w:tc>
          <w:tcPr>
            <w:tcW w:w="2828"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olor w:val="000000"/>
                <w:sz w:val="22"/>
                <w:szCs w:val="22"/>
                <w:lang w:val="hy-AM"/>
              </w:rPr>
              <w:t>3</w:t>
            </w:r>
          </w:p>
        </w:tc>
        <w:tc>
          <w:tcPr>
            <w:tcW w:w="331"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olor w:val="000000"/>
                <w:sz w:val="22"/>
                <w:szCs w:val="22"/>
                <w:lang w:val="hy-AM"/>
              </w:rPr>
              <w:t>4</w:t>
            </w:r>
          </w:p>
        </w:tc>
        <w:tc>
          <w:tcPr>
            <w:tcW w:w="429"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olor w:val="000000"/>
                <w:sz w:val="22"/>
                <w:szCs w:val="22"/>
                <w:lang w:val="hy-AM"/>
              </w:rPr>
              <w:t>5</w:t>
            </w:r>
          </w:p>
        </w:tc>
        <w:tc>
          <w:tcPr>
            <w:tcW w:w="666" w:type="pct"/>
            <w:tcBorders>
              <w:top w:val="outset" w:sz="6" w:space="0" w:color="auto"/>
              <w:left w:val="outset" w:sz="6" w:space="0" w:color="auto"/>
              <w:bottom w:val="outset" w:sz="6" w:space="0" w:color="auto"/>
              <w:right w:val="outset" w:sz="6" w:space="0" w:color="auto"/>
            </w:tcBorders>
            <w:vAlign w:val="center"/>
            <w:hideMark/>
          </w:tcPr>
          <w:p w:rsidR="006042BD" w:rsidRPr="00115E71" w:rsidRDefault="006042BD" w:rsidP="00EB531B">
            <w:pPr>
              <w:spacing w:before="100" w:beforeAutospacing="1" w:after="100" w:afterAutospacing="1"/>
              <w:jc w:val="center"/>
              <w:rPr>
                <w:rFonts w:ascii="GHEA Grapalat" w:hAnsi="GHEA Grapalat"/>
                <w:color w:val="000000"/>
                <w:sz w:val="22"/>
                <w:szCs w:val="22"/>
                <w:lang w:val="hy-AM"/>
              </w:rPr>
            </w:pPr>
            <w:r w:rsidRPr="00115E71">
              <w:rPr>
                <w:rFonts w:ascii="GHEA Grapalat" w:hAnsi="GHEA Grapalat"/>
                <w:color w:val="000000"/>
                <w:sz w:val="22"/>
                <w:szCs w:val="22"/>
                <w:lang w:val="hy-AM"/>
              </w:rPr>
              <w:t>6</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hideMark/>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Family</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Coaster</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F86A4F" w:rsidP="00E24ACB">
            <w:pPr>
              <w:spacing w:before="100" w:beforeAutospacing="1" w:after="100" w:afterAutospacing="1"/>
              <w:jc w:val="center"/>
              <w:rPr>
                <w:rFonts w:ascii="GHEA Grapalat" w:hAnsi="GHEA Grapalat" w:cs="Sylfaen"/>
                <w:color w:val="000000"/>
                <w:sz w:val="22"/>
                <w:szCs w:val="22"/>
                <w:lang w:val="hy-AM"/>
              </w:rPr>
            </w:pPr>
            <w:r>
              <w:rPr>
                <w:rFonts w:ascii="GHEA Grapalat" w:hAnsi="GHEA Grapalat" w:cs="Sylfaen"/>
                <w:color w:val="000000"/>
                <w:sz w:val="22"/>
                <w:szCs w:val="22"/>
                <w:lang w:val="en-US"/>
              </w:rPr>
              <w:t>2</w:t>
            </w:r>
            <w:r w:rsidR="00E24ACB" w:rsidRPr="00115E71">
              <w:rPr>
                <w:rFonts w:ascii="GHEA Grapalat" w:hAnsi="GHEA Grapalat" w:cs="Sylfaen"/>
                <w:color w:val="000000"/>
                <w:sz w:val="22"/>
                <w:szCs w:val="22"/>
                <w:lang w:val="hy-AM"/>
              </w:rPr>
              <w:t>0 000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435 000 000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2</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Family</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Coaster</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F86A4F" w:rsidP="00E24ACB">
            <w:pPr>
              <w:spacing w:before="100" w:beforeAutospacing="1" w:after="100" w:afterAutospacing="1"/>
              <w:jc w:val="center"/>
              <w:rPr>
                <w:rFonts w:ascii="GHEA Grapalat" w:hAnsi="GHEA Grapalat" w:cs="Sylfaen"/>
                <w:color w:val="000000"/>
                <w:sz w:val="22"/>
                <w:szCs w:val="22"/>
                <w:lang w:val="hy-AM"/>
              </w:rPr>
            </w:pPr>
            <w:r>
              <w:rPr>
                <w:rFonts w:ascii="GHEA Grapalat" w:hAnsi="GHEA Grapalat" w:cs="Sylfaen"/>
                <w:color w:val="000000"/>
                <w:sz w:val="22"/>
                <w:szCs w:val="22"/>
                <w:lang w:val="en-US"/>
              </w:rPr>
              <w:t>5</w:t>
            </w:r>
            <w:r w:rsidR="00E24ACB" w:rsidRPr="00115E71">
              <w:rPr>
                <w:rFonts w:ascii="GHEA Grapalat" w:hAnsi="GHEA Grapalat" w:cs="Sylfaen"/>
                <w:color w:val="000000"/>
                <w:sz w:val="22"/>
                <w:szCs w:val="22"/>
                <w:lang w:val="hy-AM"/>
              </w:rPr>
              <w:t>0 000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 xml:space="preserve">295 000 000 </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3</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Family</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Coaster</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30 500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78 000 000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4</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Jump</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Around</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3 000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54 000 000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5</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Family</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Swinger</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9 500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86 540 000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6</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Spinning</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Coaster</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13 200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104 010 000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7</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Samba</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Tower</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82 000 000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8</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Midi</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Dance</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Party</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15 500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113 070 000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9</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Carousel</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16 000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166 500 000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10</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Bumper</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Cars</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 xml:space="preserve"> 7 900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52 000 000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11</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Ատրակցիոն (</w:t>
            </w:r>
            <w:proofErr w:type="spellStart"/>
            <w:r w:rsidRPr="00115E71">
              <w:rPr>
                <w:rFonts w:ascii="GHEA Grapalat" w:hAnsi="GHEA Grapalat" w:cs="Sylfaen"/>
                <w:color w:val="000000"/>
                <w:sz w:val="22"/>
                <w:szCs w:val="22"/>
                <w:lang w:val="hy-AM"/>
              </w:rPr>
              <w:t>Playground</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27 500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92 500 000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12</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Ատրակցիոն (</w:t>
            </w:r>
            <w:proofErr w:type="spellStart"/>
            <w:r w:rsidRPr="00115E71">
              <w:rPr>
                <w:rFonts w:ascii="GHEA Grapalat" w:hAnsi="GHEA Grapalat" w:cs="Sylfaen"/>
                <w:color w:val="000000"/>
                <w:sz w:val="22"/>
                <w:szCs w:val="22"/>
                <w:lang w:val="hy-AM"/>
              </w:rPr>
              <w:t>Redemption</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Games</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3 000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57 500 000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13</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Freefall</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Tower</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10 000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167 615 000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14</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Kontiki</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16 500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179 081 000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15</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Ատրակցիոն (</w:t>
            </w:r>
            <w:proofErr w:type="spellStart"/>
            <w:r w:rsidRPr="00115E71">
              <w:rPr>
                <w:rFonts w:ascii="GHEA Grapalat" w:hAnsi="GHEA Grapalat" w:cs="Sylfaen"/>
                <w:color w:val="000000"/>
                <w:sz w:val="22"/>
                <w:szCs w:val="22"/>
                <w:lang w:val="hy-AM"/>
              </w:rPr>
              <w:t>Shooting</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Game</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3 000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45 200 000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16</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9406</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Շարժական տուն, շինություն (</w:t>
            </w:r>
            <w:proofErr w:type="spellStart"/>
            <w:r w:rsidRPr="00115E71">
              <w:rPr>
                <w:rFonts w:ascii="GHEA Grapalat" w:hAnsi="GHEA Grapalat" w:cs="Sylfaen"/>
                <w:color w:val="000000"/>
                <w:sz w:val="22"/>
                <w:szCs w:val="22"/>
                <w:lang w:val="hy-AM"/>
              </w:rPr>
              <w:t>Building</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 xml:space="preserve">  193 600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150 000 000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17</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9406</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Շարժական տուն, շինություն (</w:t>
            </w:r>
            <w:proofErr w:type="spellStart"/>
            <w:r w:rsidRPr="00115E71">
              <w:rPr>
                <w:rFonts w:ascii="GHEA Grapalat" w:hAnsi="GHEA Grapalat" w:cs="Sylfaen"/>
                <w:color w:val="000000"/>
                <w:sz w:val="22"/>
                <w:szCs w:val="22"/>
                <w:lang w:val="hy-AM"/>
              </w:rPr>
              <w:t>Building</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118 000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90 000 000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18</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Magic</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Bikes</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5 000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75 200 000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19</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Windstarz</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20 000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390 300 000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lastRenderedPageBreak/>
              <w:t>20</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Avio</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4 000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90 100 000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21</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Wave</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Swinger</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24 000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251 500 000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22</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Crazy</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Frog</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20 000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222 500 000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23</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Family</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Boomerang</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86 000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1 050 000 000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24</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Santa</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Maria</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15 500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247 000 000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25</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Կարուսել (</w:t>
            </w:r>
            <w:proofErr w:type="spellStart"/>
            <w:r w:rsidRPr="00115E71">
              <w:rPr>
                <w:rFonts w:ascii="GHEA Grapalat" w:hAnsi="GHEA Grapalat" w:cs="Sylfaen"/>
                <w:color w:val="000000"/>
                <w:sz w:val="22"/>
                <w:szCs w:val="22"/>
                <w:lang w:val="hy-AM"/>
              </w:rPr>
              <w:t>Horse</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Ride</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8 500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63 500 000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26</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Շատրվան (</w:t>
            </w:r>
            <w:proofErr w:type="spellStart"/>
            <w:r w:rsidRPr="00115E71">
              <w:rPr>
                <w:rFonts w:ascii="GHEA Grapalat" w:hAnsi="GHEA Grapalat" w:cs="Sylfaen"/>
                <w:color w:val="000000"/>
                <w:sz w:val="22"/>
                <w:szCs w:val="22"/>
                <w:lang w:val="hy-AM"/>
              </w:rPr>
              <w:t>Small</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Fountain</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5 000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91 500 000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27</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9508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Ատրակցիոն (</w:t>
            </w:r>
            <w:proofErr w:type="spellStart"/>
            <w:r w:rsidRPr="00115E71">
              <w:rPr>
                <w:rFonts w:ascii="GHEA Grapalat" w:hAnsi="GHEA Grapalat" w:cs="Sylfaen"/>
                <w:color w:val="000000"/>
                <w:sz w:val="22"/>
                <w:szCs w:val="22"/>
                <w:lang w:val="hy-AM"/>
              </w:rPr>
              <w:t>Playground</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15 000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47 500 000</w:t>
            </w:r>
          </w:p>
        </w:tc>
      </w:tr>
      <w:tr w:rsidR="00E24ACB" w:rsidRPr="00115E71" w:rsidTr="00E24ACB">
        <w:trPr>
          <w:trHeight w:val="283"/>
          <w:tblCellSpacing w:w="0" w:type="dxa"/>
          <w:jc w:val="center"/>
        </w:trPr>
        <w:tc>
          <w:tcPr>
            <w:tcW w:w="274"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28</w:t>
            </w:r>
          </w:p>
        </w:tc>
        <w:tc>
          <w:tcPr>
            <w:tcW w:w="472"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7308</w:t>
            </w:r>
          </w:p>
        </w:tc>
        <w:tc>
          <w:tcPr>
            <w:tcW w:w="2828"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 xml:space="preserve">Մետաղյա </w:t>
            </w:r>
            <w:proofErr w:type="spellStart"/>
            <w:r w:rsidRPr="00115E71">
              <w:rPr>
                <w:rFonts w:ascii="GHEA Grapalat" w:hAnsi="GHEA Grapalat" w:cs="Sylfaen"/>
                <w:color w:val="000000"/>
                <w:sz w:val="22"/>
                <w:szCs w:val="22"/>
                <w:lang w:val="hy-AM"/>
              </w:rPr>
              <w:t>պանելներ</w:t>
            </w:r>
            <w:proofErr w:type="spellEnd"/>
            <w:r w:rsidRPr="00115E71">
              <w:rPr>
                <w:rFonts w:ascii="GHEA Grapalat" w:hAnsi="GHEA Grapalat" w:cs="Sylfaen"/>
                <w:color w:val="000000"/>
                <w:sz w:val="22"/>
                <w:szCs w:val="22"/>
                <w:lang w:val="hy-AM"/>
              </w:rPr>
              <w:t xml:space="preserve"> (</w:t>
            </w:r>
            <w:proofErr w:type="spellStart"/>
            <w:r w:rsidRPr="00115E71">
              <w:rPr>
                <w:rFonts w:ascii="GHEA Grapalat" w:hAnsi="GHEA Grapalat" w:cs="Sylfaen"/>
                <w:color w:val="000000"/>
                <w:sz w:val="22"/>
                <w:szCs w:val="22"/>
                <w:lang w:val="hy-AM"/>
              </w:rPr>
              <w:t>Building</w:t>
            </w:r>
            <w:proofErr w:type="spellEnd"/>
            <w:r w:rsidRPr="00115E71">
              <w:rPr>
                <w:rFonts w:ascii="GHEA Grapalat" w:hAnsi="GHEA Grapalat" w:cs="Sylfaen"/>
                <w:color w:val="000000"/>
                <w:sz w:val="22"/>
                <w:szCs w:val="22"/>
                <w:lang w:val="hy-AM"/>
              </w:rPr>
              <w:t>)</w:t>
            </w:r>
          </w:p>
        </w:tc>
        <w:tc>
          <w:tcPr>
            <w:tcW w:w="331"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կգ</w:t>
            </w:r>
          </w:p>
        </w:tc>
        <w:tc>
          <w:tcPr>
            <w:tcW w:w="429"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108 500</w:t>
            </w:r>
          </w:p>
        </w:tc>
        <w:tc>
          <w:tcPr>
            <w:tcW w:w="666" w:type="pct"/>
            <w:tcBorders>
              <w:top w:val="outset" w:sz="6" w:space="0" w:color="auto"/>
              <w:left w:val="outset" w:sz="6" w:space="0" w:color="auto"/>
              <w:bottom w:val="outset" w:sz="6" w:space="0" w:color="auto"/>
              <w:right w:val="outset" w:sz="6" w:space="0" w:color="auto"/>
            </w:tcBorders>
            <w:vAlign w:val="center"/>
          </w:tcPr>
          <w:p w:rsidR="00E24ACB" w:rsidRPr="00115E71" w:rsidRDefault="00E24ACB" w:rsidP="00E24ACB">
            <w:pPr>
              <w:spacing w:before="100" w:beforeAutospacing="1" w:after="100" w:afterAutospacing="1"/>
              <w:jc w:val="center"/>
              <w:rPr>
                <w:rFonts w:ascii="GHEA Grapalat" w:hAnsi="GHEA Grapalat" w:cs="Sylfaen"/>
                <w:color w:val="000000"/>
                <w:sz w:val="22"/>
                <w:szCs w:val="22"/>
                <w:lang w:val="hy-AM"/>
              </w:rPr>
            </w:pPr>
            <w:r w:rsidRPr="00115E71">
              <w:rPr>
                <w:rFonts w:ascii="GHEA Grapalat" w:hAnsi="GHEA Grapalat" w:cs="Sylfaen"/>
                <w:color w:val="000000"/>
                <w:sz w:val="22"/>
                <w:szCs w:val="22"/>
                <w:lang w:val="hy-AM"/>
              </w:rPr>
              <w:t>164 100 000</w:t>
            </w:r>
          </w:p>
        </w:tc>
      </w:tr>
      <w:tr w:rsidR="006042BD" w:rsidRPr="00115E71" w:rsidTr="00E24ACB">
        <w:trPr>
          <w:trHeight w:val="283"/>
          <w:tblCellSpacing w:w="0" w:type="dxa"/>
          <w:jc w:val="center"/>
        </w:trPr>
        <w:tc>
          <w:tcPr>
            <w:tcW w:w="4334" w:type="pct"/>
            <w:gridSpan w:val="5"/>
            <w:tcBorders>
              <w:top w:val="outset" w:sz="6" w:space="0" w:color="auto"/>
              <w:left w:val="outset" w:sz="6" w:space="0" w:color="auto"/>
              <w:bottom w:val="outset" w:sz="6" w:space="0" w:color="auto"/>
              <w:right w:val="outset" w:sz="6" w:space="0" w:color="auto"/>
            </w:tcBorders>
            <w:vAlign w:val="center"/>
          </w:tcPr>
          <w:p w:rsidR="006042BD" w:rsidRPr="00115E71" w:rsidRDefault="006042BD" w:rsidP="00EB531B">
            <w:pPr>
              <w:jc w:val="center"/>
              <w:rPr>
                <w:rFonts w:ascii="GHEA Grapalat" w:hAnsi="GHEA Grapalat"/>
                <w:color w:val="000000"/>
                <w:sz w:val="20"/>
                <w:szCs w:val="20"/>
                <w:lang w:val="hy-AM"/>
              </w:rPr>
            </w:pPr>
            <w:r w:rsidRPr="00115E71">
              <w:rPr>
                <w:rFonts w:ascii="GHEA Grapalat" w:hAnsi="GHEA Grapalat"/>
                <w:color w:val="000000"/>
                <w:sz w:val="20"/>
                <w:szCs w:val="20"/>
                <w:lang w:val="hy-AM"/>
              </w:rPr>
              <w:t xml:space="preserve">                 Ընդամենը`</w:t>
            </w:r>
          </w:p>
        </w:tc>
        <w:tc>
          <w:tcPr>
            <w:tcW w:w="666" w:type="pct"/>
            <w:tcBorders>
              <w:top w:val="outset" w:sz="6" w:space="0" w:color="auto"/>
              <w:left w:val="outset" w:sz="6" w:space="0" w:color="auto"/>
              <w:bottom w:val="outset" w:sz="6" w:space="0" w:color="auto"/>
              <w:right w:val="outset" w:sz="6" w:space="0" w:color="auto"/>
            </w:tcBorders>
            <w:vAlign w:val="center"/>
          </w:tcPr>
          <w:p w:rsidR="006042BD" w:rsidRPr="00115E71" w:rsidRDefault="006042BD" w:rsidP="00E24ACB">
            <w:pPr>
              <w:spacing w:before="100" w:beforeAutospacing="1" w:after="100" w:afterAutospacing="1"/>
              <w:jc w:val="center"/>
              <w:rPr>
                <w:rFonts w:ascii="Sylfaen" w:hAnsi="Sylfaen"/>
                <w:b/>
                <w:color w:val="000000"/>
                <w:sz w:val="22"/>
                <w:szCs w:val="22"/>
                <w:lang w:val="hy-AM"/>
              </w:rPr>
            </w:pPr>
            <w:r w:rsidRPr="00115E71">
              <w:rPr>
                <w:rFonts w:ascii="GHEA Grapalat" w:hAnsi="GHEA Grapalat" w:cs="Sylfaen"/>
                <w:b/>
                <w:color w:val="000000"/>
                <w:sz w:val="22"/>
                <w:szCs w:val="22"/>
                <w:lang w:val="hy-AM"/>
              </w:rPr>
              <w:t>4 941 216 000</w:t>
            </w:r>
          </w:p>
        </w:tc>
      </w:tr>
    </w:tbl>
    <w:p w:rsidR="006042BD" w:rsidRPr="00115E71" w:rsidRDefault="006042BD" w:rsidP="006042BD">
      <w:pPr>
        <w:pStyle w:val="ListParagraph"/>
        <w:ind w:left="0"/>
        <w:rPr>
          <w:rFonts w:ascii="GHEA Grapalat" w:hAnsi="GHEA Grapalat" w:cs="Sylfaen"/>
          <w:b/>
          <w:sz w:val="20"/>
          <w:szCs w:val="20"/>
          <w:lang w:val="hy-AM"/>
        </w:rPr>
      </w:pPr>
    </w:p>
    <w:p w:rsidR="006042BD" w:rsidRPr="00115E71" w:rsidRDefault="006042BD" w:rsidP="006042BD">
      <w:pPr>
        <w:jc w:val="center"/>
        <w:rPr>
          <w:rFonts w:ascii="GHEA Grapalat" w:hAnsi="GHEA Grapalat"/>
          <w:lang w:val="hy-AM"/>
        </w:rPr>
      </w:pPr>
    </w:p>
    <w:p w:rsidR="006042BD" w:rsidRPr="00115E71" w:rsidRDefault="006042BD" w:rsidP="006042BD">
      <w:pPr>
        <w:jc w:val="center"/>
        <w:rPr>
          <w:rFonts w:ascii="GHEA Grapalat" w:hAnsi="GHEA Grapalat"/>
          <w:lang w:val="hy-AM"/>
        </w:rPr>
      </w:pPr>
    </w:p>
    <w:p w:rsidR="006042BD" w:rsidRPr="00115E71" w:rsidRDefault="006042BD" w:rsidP="006042BD">
      <w:pPr>
        <w:jc w:val="center"/>
        <w:rPr>
          <w:rFonts w:ascii="GHEA Grapalat" w:hAnsi="GHEA Grapalat"/>
          <w:lang w:val="hy-AM"/>
        </w:rPr>
      </w:pPr>
    </w:p>
    <w:p w:rsidR="006042BD" w:rsidRPr="00115E71" w:rsidRDefault="006042BD" w:rsidP="006042BD">
      <w:pPr>
        <w:jc w:val="center"/>
        <w:rPr>
          <w:rFonts w:ascii="GHEA Grapalat" w:hAnsi="GHEA Grapalat"/>
          <w:lang w:val="hy-AM"/>
        </w:rPr>
        <w:sectPr w:rsidR="006042BD" w:rsidRPr="00115E71" w:rsidSect="00EB531B">
          <w:footerReference w:type="default" r:id="rId8"/>
          <w:footerReference w:type="first" r:id="rId9"/>
          <w:pgSz w:w="16840" w:h="11907" w:orient="landscape" w:code="9"/>
          <w:pgMar w:top="851" w:right="1134" w:bottom="1134" w:left="851" w:header="720" w:footer="720" w:gutter="0"/>
          <w:cols w:space="720"/>
          <w:titlePg/>
          <w:docGrid w:linePitch="360"/>
        </w:sectPr>
      </w:pPr>
    </w:p>
    <w:p w:rsidR="006042BD" w:rsidRPr="00115E71" w:rsidRDefault="006042BD" w:rsidP="006042BD">
      <w:pPr>
        <w:jc w:val="center"/>
        <w:rPr>
          <w:rFonts w:ascii="GHEA Grapalat" w:hAnsi="GHEA Grapalat"/>
          <w:lang w:val="hy-AM"/>
        </w:rPr>
      </w:pPr>
      <w:r w:rsidRPr="00115E71">
        <w:rPr>
          <w:rFonts w:ascii="GHEA Grapalat" w:hAnsi="GHEA Grapalat"/>
          <w:lang w:val="hy-AM"/>
        </w:rPr>
        <w:lastRenderedPageBreak/>
        <w:t>ՀԻՄՆԱՎՈՐՈՒՄ</w:t>
      </w:r>
    </w:p>
    <w:p w:rsidR="006042BD" w:rsidRPr="00115E71" w:rsidRDefault="006042BD" w:rsidP="006042BD">
      <w:pPr>
        <w:jc w:val="center"/>
        <w:rPr>
          <w:rFonts w:ascii="GHEA Grapalat" w:hAnsi="GHEA Grapalat" w:cs="Sylfaen"/>
          <w:b/>
          <w:lang w:val="hy-AM"/>
        </w:rPr>
      </w:pPr>
      <w:r w:rsidRPr="00115E71">
        <w:rPr>
          <w:rFonts w:ascii="GHEA Grapalat" w:hAnsi="GHEA Grapalat"/>
          <w:lang w:val="hy-AM"/>
        </w:rPr>
        <w:t>«ՆԵՐԴՐՈՒՄԱՅԻՆ ԾՐԱԳՐԻ ՇՐՋԱՆԱԿՆԵՐՈՒՄ «</w:t>
      </w:r>
      <w:r w:rsidR="00E24ACB" w:rsidRPr="00115E71">
        <w:rPr>
          <w:rFonts w:ascii="GHEA Grapalat" w:hAnsi="GHEA Grapalat" w:cs="Sylfaen"/>
          <w:lang w:val="hy-AM"/>
        </w:rPr>
        <w:t>ՊԱՐԿ ԳՐՈՒՊ</w:t>
      </w:r>
      <w:r w:rsidRPr="00115E71">
        <w:rPr>
          <w:rFonts w:ascii="GHEA Grapalat" w:hAnsi="GHEA Grapalat"/>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6042BD" w:rsidRPr="00115E71" w:rsidRDefault="006042BD" w:rsidP="006042BD">
      <w:pPr>
        <w:spacing w:line="360" w:lineRule="auto"/>
        <w:rPr>
          <w:rFonts w:ascii="GHEA Grapalat" w:hAnsi="GHEA Grapalat"/>
          <w:lang w:val="hy-AM"/>
        </w:rPr>
      </w:pPr>
    </w:p>
    <w:p w:rsidR="006042BD" w:rsidRPr="00115E71" w:rsidRDefault="006042BD" w:rsidP="006042BD">
      <w:pPr>
        <w:numPr>
          <w:ilvl w:val="0"/>
          <w:numId w:val="1"/>
        </w:numPr>
        <w:spacing w:line="360" w:lineRule="auto"/>
        <w:ind w:left="426" w:hanging="426"/>
        <w:jc w:val="both"/>
        <w:rPr>
          <w:rFonts w:ascii="GHEA Grapalat" w:hAnsi="GHEA Grapalat"/>
          <w:b/>
          <w:lang w:val="hy-AM"/>
        </w:rPr>
      </w:pPr>
      <w:r w:rsidRPr="00115E71">
        <w:rPr>
          <w:rFonts w:ascii="GHEA Grapalat" w:hAnsi="GHEA Grapalat"/>
          <w:b/>
          <w:lang w:val="hy-AM"/>
        </w:rPr>
        <w:t>Անհրաժեշտությունը</w:t>
      </w:r>
    </w:p>
    <w:p w:rsidR="006042BD" w:rsidRPr="00115E71" w:rsidRDefault="006042BD" w:rsidP="006042BD">
      <w:pPr>
        <w:spacing w:line="360" w:lineRule="auto"/>
        <w:ind w:firstLine="426"/>
        <w:jc w:val="both"/>
        <w:rPr>
          <w:rFonts w:ascii="GHEA Grapalat" w:hAnsi="GHEA Grapalat"/>
          <w:lang w:val="hy-AM"/>
        </w:rPr>
      </w:pPr>
      <w:r w:rsidRPr="00115E71">
        <w:rPr>
          <w:rFonts w:ascii="GHEA Grapalat" w:hAnsi="GHEA Grapalat"/>
          <w:lang w:val="hy-AM"/>
        </w:rPr>
        <w:t>Սույն որոշման նախագծի ընդունումը պայմանավորված է ներդրումային ծրագրի շրջանակներում «</w:t>
      </w:r>
      <w:r w:rsidR="00EB531B" w:rsidRPr="00115E71">
        <w:rPr>
          <w:rFonts w:ascii="GHEA Grapalat" w:hAnsi="GHEA Grapalat" w:cs="Sylfaen"/>
          <w:lang w:val="hy-AM"/>
        </w:rPr>
        <w:t xml:space="preserve">Պարկ </w:t>
      </w:r>
      <w:proofErr w:type="spellStart"/>
      <w:r w:rsidR="00EB531B" w:rsidRPr="00115E71">
        <w:rPr>
          <w:rFonts w:ascii="GHEA Grapalat" w:hAnsi="GHEA Grapalat" w:cs="Sylfaen"/>
          <w:lang w:val="hy-AM"/>
        </w:rPr>
        <w:t>Գրուպ</w:t>
      </w:r>
      <w:proofErr w:type="spellEnd"/>
      <w:r w:rsidRPr="00115E71">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Հայաստանի Հանրապետության հարկային օրենսգրքի 79-րդ հոդվածի 1-ին մասի և ՀՀ կառավարության 2017 թվականի հոկտեմբերի 5-ի N1225-Ն որոշման պահանջներին համապատասխան:</w:t>
      </w:r>
    </w:p>
    <w:p w:rsidR="006042BD" w:rsidRPr="00115E71" w:rsidRDefault="006042BD" w:rsidP="006042BD">
      <w:pPr>
        <w:spacing w:line="360" w:lineRule="auto"/>
        <w:ind w:firstLine="426"/>
        <w:jc w:val="both"/>
        <w:rPr>
          <w:rFonts w:ascii="GHEA Grapalat" w:hAnsi="GHEA Grapalat"/>
          <w:lang w:val="hy-AM"/>
        </w:rPr>
      </w:pPr>
    </w:p>
    <w:p w:rsidR="006042BD" w:rsidRPr="00115E71" w:rsidRDefault="006042BD" w:rsidP="006042BD">
      <w:pPr>
        <w:numPr>
          <w:ilvl w:val="0"/>
          <w:numId w:val="1"/>
        </w:numPr>
        <w:spacing w:line="360" w:lineRule="auto"/>
        <w:ind w:left="426" w:hanging="426"/>
        <w:jc w:val="both"/>
        <w:rPr>
          <w:rFonts w:ascii="GHEA Grapalat" w:hAnsi="GHEA Grapalat"/>
          <w:b/>
          <w:lang w:val="hy-AM"/>
        </w:rPr>
      </w:pPr>
      <w:r w:rsidRPr="00115E71">
        <w:rPr>
          <w:rFonts w:ascii="GHEA Grapalat" w:hAnsi="GHEA Grapalat"/>
          <w:b/>
          <w:lang w:val="hy-AM"/>
        </w:rPr>
        <w:t>Ընթացիկ իրավիճակը և խնդիրները</w:t>
      </w:r>
    </w:p>
    <w:p w:rsidR="006042BD" w:rsidRPr="00115E71" w:rsidRDefault="006042BD" w:rsidP="006042BD">
      <w:pPr>
        <w:spacing w:line="360" w:lineRule="auto"/>
        <w:ind w:firstLine="426"/>
        <w:jc w:val="both"/>
        <w:rPr>
          <w:rFonts w:ascii="GHEA Grapalat" w:hAnsi="GHEA Grapalat" w:cs="Sylfaen"/>
          <w:lang w:val="hy-AM"/>
        </w:rPr>
      </w:pPr>
      <w:r w:rsidRPr="00115E71">
        <w:rPr>
          <w:rFonts w:ascii="GHEA Grapalat" w:hAnsi="GHEA Grapalat" w:cs="Sylfaen"/>
          <w:lang w:val="hy-AM"/>
        </w:rPr>
        <w:t>«</w:t>
      </w:r>
      <w:r w:rsidR="00EB531B" w:rsidRPr="00115E71">
        <w:rPr>
          <w:rFonts w:ascii="GHEA Grapalat" w:hAnsi="GHEA Grapalat" w:cs="Sylfaen"/>
          <w:lang w:val="hy-AM"/>
        </w:rPr>
        <w:t xml:space="preserve">Պարկ </w:t>
      </w:r>
      <w:proofErr w:type="spellStart"/>
      <w:r w:rsidR="00EB531B" w:rsidRPr="00115E71">
        <w:rPr>
          <w:rFonts w:ascii="GHEA Grapalat" w:hAnsi="GHEA Grapalat" w:cs="Sylfaen"/>
          <w:lang w:val="hy-AM"/>
        </w:rPr>
        <w:t>Գրուպ</w:t>
      </w:r>
      <w:proofErr w:type="spellEnd"/>
      <w:r w:rsidRPr="00115E71">
        <w:rPr>
          <w:rFonts w:ascii="GHEA Grapalat" w:hAnsi="GHEA Grapalat" w:cs="Sylfaen"/>
          <w:lang w:val="hy-AM"/>
        </w:rPr>
        <w:t>» ՍՊ ընկերությունը հիմնադրվել է 201</w:t>
      </w:r>
      <w:r w:rsidR="00EB531B" w:rsidRPr="00115E71">
        <w:rPr>
          <w:rFonts w:ascii="GHEA Grapalat" w:hAnsi="GHEA Grapalat" w:cs="Sylfaen"/>
          <w:lang w:val="hy-AM"/>
        </w:rPr>
        <w:t>7</w:t>
      </w:r>
      <w:r w:rsidRPr="00115E71">
        <w:rPr>
          <w:rFonts w:ascii="GHEA Grapalat" w:hAnsi="GHEA Grapalat" w:cs="Sylfaen"/>
          <w:lang w:val="hy-AM"/>
        </w:rPr>
        <w:t xml:space="preserve"> թվականին։</w:t>
      </w:r>
    </w:p>
    <w:p w:rsidR="006042BD" w:rsidRDefault="006042BD" w:rsidP="006042BD">
      <w:pPr>
        <w:spacing w:line="360" w:lineRule="auto"/>
        <w:ind w:firstLine="426"/>
        <w:jc w:val="both"/>
        <w:rPr>
          <w:rFonts w:ascii="GHEA Grapalat" w:hAnsi="GHEA Grapalat" w:cs="Sylfaen"/>
          <w:lang w:val="hy-AM"/>
        </w:rPr>
      </w:pPr>
      <w:r w:rsidRPr="00115E71">
        <w:rPr>
          <w:rFonts w:ascii="GHEA Grapalat" w:hAnsi="GHEA Grapalat" w:cs="Sylfaen"/>
          <w:lang w:val="hy-AM"/>
        </w:rPr>
        <w:t xml:space="preserve">Ներդրումային ծրագրի շրջանակներում Ընկերությունը նախատեսում է ՀՀ, </w:t>
      </w:r>
      <w:r w:rsidR="00EB531B" w:rsidRPr="00115E71">
        <w:rPr>
          <w:rFonts w:ascii="GHEA Grapalat" w:hAnsi="GHEA Grapalat" w:cs="Sylfaen"/>
          <w:lang w:val="hy-AM"/>
        </w:rPr>
        <w:t xml:space="preserve">ք. </w:t>
      </w:r>
      <w:proofErr w:type="spellStart"/>
      <w:r w:rsidR="00EB531B" w:rsidRPr="00115E71">
        <w:rPr>
          <w:rFonts w:ascii="GHEA Grapalat" w:hAnsi="GHEA Grapalat" w:cs="Sylfaen"/>
          <w:lang w:val="hy-AM"/>
        </w:rPr>
        <w:t>Երևանում</w:t>
      </w:r>
      <w:proofErr w:type="spellEnd"/>
      <w:r w:rsidRPr="00115E71">
        <w:rPr>
          <w:rFonts w:ascii="GHEA Grapalat" w:hAnsi="GHEA Grapalat" w:cs="Sylfaen"/>
          <w:lang w:val="hy-AM"/>
        </w:rPr>
        <w:t xml:space="preserve"> </w:t>
      </w:r>
      <w:r w:rsidR="00EB531B" w:rsidRPr="00115E71">
        <w:rPr>
          <w:rFonts w:ascii="GHEA Grapalat" w:hAnsi="GHEA Grapalat" w:cs="Sylfaen"/>
          <w:lang w:val="hy-AM"/>
        </w:rPr>
        <w:t xml:space="preserve">կառուցել ընտանեկան ժամանցի և զվարճանքի այգի, որտեղ գործելու են </w:t>
      </w:r>
      <w:proofErr w:type="spellStart"/>
      <w:r w:rsidR="00EB531B" w:rsidRPr="00115E71">
        <w:rPr>
          <w:rFonts w:ascii="GHEA Grapalat" w:hAnsi="GHEA Grapalat" w:cs="Sylfaen"/>
          <w:lang w:val="hy-AM"/>
        </w:rPr>
        <w:t>եվրոպական</w:t>
      </w:r>
      <w:proofErr w:type="spellEnd"/>
      <w:r w:rsidR="00EB531B" w:rsidRPr="00115E71">
        <w:rPr>
          <w:rFonts w:ascii="GHEA Grapalat" w:hAnsi="GHEA Grapalat" w:cs="Sylfaen"/>
          <w:lang w:val="hy-AM"/>
        </w:rPr>
        <w:t xml:space="preserve"> արտադրության </w:t>
      </w:r>
      <w:r w:rsidR="009D02CC" w:rsidRPr="00115E71">
        <w:rPr>
          <w:rFonts w:ascii="GHEA Grapalat" w:hAnsi="GHEA Grapalat" w:cs="Sylfaen"/>
          <w:lang w:val="hy-AM"/>
        </w:rPr>
        <w:t xml:space="preserve">վերջին սերնդի </w:t>
      </w:r>
      <w:proofErr w:type="spellStart"/>
      <w:r w:rsidR="009D02CC" w:rsidRPr="00115E71">
        <w:rPr>
          <w:rFonts w:ascii="GHEA Grapalat" w:hAnsi="GHEA Grapalat" w:cs="Sylfaen"/>
          <w:lang w:val="hy-AM"/>
        </w:rPr>
        <w:t>կարուսելներ</w:t>
      </w:r>
      <w:proofErr w:type="spellEnd"/>
      <w:r w:rsidRPr="00115E71">
        <w:rPr>
          <w:rFonts w:ascii="GHEA Grapalat" w:hAnsi="GHEA Grapalat" w:cs="Sylfaen"/>
          <w:lang w:val="hy-AM"/>
        </w:rPr>
        <w:t xml:space="preserve">։ </w:t>
      </w:r>
      <w:r w:rsidR="009D02CC" w:rsidRPr="00115E71">
        <w:rPr>
          <w:rFonts w:ascii="GHEA Grapalat" w:hAnsi="GHEA Grapalat" w:cs="Sylfaen"/>
          <w:lang w:val="hy-AM"/>
        </w:rPr>
        <w:t>Գործարկումը</w:t>
      </w:r>
      <w:r w:rsidRPr="00115E71">
        <w:rPr>
          <w:rFonts w:ascii="GHEA Grapalat" w:hAnsi="GHEA Grapalat" w:cs="Sylfaen"/>
          <w:lang w:val="hy-AM"/>
        </w:rPr>
        <w:t xml:space="preserve"> </w:t>
      </w:r>
      <w:r w:rsidR="009D02CC" w:rsidRPr="00115E71">
        <w:rPr>
          <w:rFonts w:ascii="GHEA Grapalat" w:hAnsi="GHEA Grapalat" w:cs="Sylfaen"/>
          <w:lang w:val="hy-AM"/>
        </w:rPr>
        <w:t xml:space="preserve">1-ին փուլի </w:t>
      </w:r>
      <w:r w:rsidRPr="00115E71">
        <w:rPr>
          <w:rFonts w:ascii="GHEA Grapalat" w:hAnsi="GHEA Grapalat" w:cs="Sylfaen"/>
          <w:lang w:val="hy-AM"/>
        </w:rPr>
        <w:t>նախատեսվում է 20</w:t>
      </w:r>
      <w:r w:rsidR="009D02CC" w:rsidRPr="00115E71">
        <w:rPr>
          <w:rFonts w:ascii="GHEA Grapalat" w:hAnsi="GHEA Grapalat" w:cs="Sylfaen"/>
          <w:lang w:val="hy-AM"/>
        </w:rPr>
        <w:t>19</w:t>
      </w:r>
      <w:r w:rsidRPr="00115E71">
        <w:rPr>
          <w:rFonts w:ascii="GHEA Grapalat" w:hAnsi="GHEA Grapalat" w:cs="Sylfaen"/>
          <w:lang w:val="hy-AM"/>
        </w:rPr>
        <w:t xml:space="preserve"> թվականի</w:t>
      </w:r>
      <w:r w:rsidR="009D02CC" w:rsidRPr="00115E71">
        <w:rPr>
          <w:rFonts w:ascii="GHEA Grapalat" w:hAnsi="GHEA Grapalat" w:cs="Sylfaen"/>
          <w:lang w:val="hy-AM"/>
        </w:rPr>
        <w:t xml:space="preserve"> 4-րդ եռամսյակում</w:t>
      </w:r>
      <w:r w:rsidRPr="00115E71">
        <w:rPr>
          <w:rFonts w:ascii="GHEA Grapalat" w:hAnsi="GHEA Grapalat" w:cs="Sylfaen"/>
          <w:lang w:val="hy-AM"/>
        </w:rPr>
        <w:t>։</w:t>
      </w:r>
    </w:p>
    <w:p w:rsidR="001568F1" w:rsidRPr="00115E71" w:rsidRDefault="001568F1" w:rsidP="006042BD">
      <w:pPr>
        <w:spacing w:line="360" w:lineRule="auto"/>
        <w:ind w:firstLine="426"/>
        <w:jc w:val="both"/>
        <w:rPr>
          <w:rFonts w:ascii="GHEA Grapalat" w:hAnsi="GHEA Grapalat" w:cs="Sylfaen"/>
          <w:lang w:val="hy-AM"/>
        </w:rPr>
      </w:pPr>
      <w:r>
        <w:rPr>
          <w:rFonts w:ascii="GHEA Grapalat" w:hAnsi="GHEA Grapalat" w:cs="Sylfaen"/>
          <w:lang w:val="hy-AM"/>
        </w:rPr>
        <w:t>Ներկա պահին աշխատակիցները 5-ն են, որոնց միջին աշխատավարձն էլ կազմում է 200</w:t>
      </w:r>
      <w:r w:rsidRPr="00F76A99">
        <w:rPr>
          <w:rFonts w:ascii="GHEA Grapalat" w:hAnsi="GHEA Grapalat" w:cs="Sylfaen"/>
          <w:lang w:val="hy-AM"/>
        </w:rPr>
        <w:t xml:space="preserve"> հազ</w:t>
      </w:r>
      <w:r w:rsidRPr="00F76A99">
        <w:rPr>
          <w:rFonts w:ascii="MS Mincho" w:eastAsia="MS Mincho" w:hAnsi="MS Mincho" w:cs="MS Mincho"/>
          <w:lang w:val="hy-AM"/>
        </w:rPr>
        <w:t>․</w:t>
      </w:r>
      <w:r w:rsidRPr="00F76A99">
        <w:rPr>
          <w:rFonts w:ascii="Sylfaen" w:eastAsia="MS Mincho" w:hAnsi="Sylfaen" w:cs="MS Mincho"/>
          <w:lang w:val="hy-AM"/>
        </w:rPr>
        <w:t xml:space="preserve"> </w:t>
      </w:r>
      <w:r w:rsidRPr="00F76A99">
        <w:rPr>
          <w:rFonts w:ascii="GHEA Grapalat" w:eastAsia="MS Mincho" w:hAnsi="GHEA Grapalat" w:cs="MS Mincho"/>
          <w:lang w:val="hy-AM"/>
        </w:rPr>
        <w:t>դրամ</w:t>
      </w:r>
      <w:r>
        <w:rPr>
          <w:rFonts w:ascii="GHEA Grapalat" w:eastAsia="MS Mincho" w:hAnsi="GHEA Grapalat" w:cs="MS Mincho"/>
          <w:lang w:val="hy-AM"/>
        </w:rPr>
        <w:t>։</w:t>
      </w:r>
    </w:p>
    <w:p w:rsidR="006042BD" w:rsidRPr="00115E71" w:rsidRDefault="006042BD" w:rsidP="006042BD">
      <w:pPr>
        <w:spacing w:line="360" w:lineRule="auto"/>
        <w:ind w:firstLine="426"/>
        <w:jc w:val="both"/>
        <w:rPr>
          <w:rFonts w:ascii="GHEA Grapalat" w:hAnsi="GHEA Grapalat" w:cs="Sylfaen"/>
          <w:lang w:val="hy-AM"/>
        </w:rPr>
      </w:pPr>
      <w:r w:rsidRPr="00115E71">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9D02CC" w:rsidRPr="00115E71">
        <w:rPr>
          <w:rFonts w:ascii="GHEA Grapalat" w:hAnsi="GHEA Grapalat" w:cs="Sylfaen"/>
          <w:lang w:val="hy-AM"/>
        </w:rPr>
        <w:t>7</w:t>
      </w:r>
      <w:r w:rsidRPr="00115E71">
        <w:rPr>
          <w:rFonts w:ascii="GHEA Grapalat" w:hAnsi="GHEA Grapalat" w:cs="Sylfaen"/>
          <w:lang w:val="hy-AM"/>
        </w:rPr>
        <w:t>,</w:t>
      </w:r>
      <w:r w:rsidR="009D02CC" w:rsidRPr="00115E71">
        <w:rPr>
          <w:rFonts w:ascii="GHEA Grapalat" w:hAnsi="GHEA Grapalat" w:cs="Sylfaen"/>
          <w:lang w:val="hy-AM"/>
        </w:rPr>
        <w:t>5</w:t>
      </w:r>
      <w:r w:rsidRPr="00115E71">
        <w:rPr>
          <w:rFonts w:ascii="GHEA Grapalat" w:hAnsi="GHEA Grapalat" w:cs="Sylfaen"/>
          <w:lang w:val="hy-AM"/>
        </w:rPr>
        <w:t xml:space="preserve"> մլրդ դրամի չափով ներդրում: Հետաձգման ենթակա </w:t>
      </w:r>
      <w:r w:rsidR="009D02CC" w:rsidRPr="00115E71">
        <w:rPr>
          <w:rFonts w:ascii="GHEA Grapalat" w:hAnsi="GHEA Grapalat" w:cs="Sylfaen"/>
          <w:lang w:val="hy-AM"/>
        </w:rPr>
        <w:t>ապրանքներ</w:t>
      </w:r>
      <w:r w:rsidRPr="00115E71">
        <w:rPr>
          <w:rFonts w:ascii="GHEA Grapalat" w:hAnsi="GHEA Grapalat" w:cs="Sylfaen"/>
          <w:lang w:val="hy-AM"/>
        </w:rPr>
        <w:t xml:space="preserve">ի համար նախատեսված գումարը կկազմի </w:t>
      </w:r>
      <w:r w:rsidR="009D02CC" w:rsidRPr="00115E71">
        <w:rPr>
          <w:rFonts w:ascii="GHEA Grapalat" w:hAnsi="GHEA Grapalat" w:cs="Sylfaen"/>
          <w:lang w:val="hy-AM"/>
        </w:rPr>
        <w:t>4</w:t>
      </w:r>
      <w:r w:rsidRPr="00115E71">
        <w:rPr>
          <w:rFonts w:ascii="GHEA Grapalat" w:hAnsi="GHEA Grapalat" w:cs="Sylfaen"/>
          <w:lang w:val="hy-AM"/>
        </w:rPr>
        <w:t>,</w:t>
      </w:r>
      <w:r w:rsidR="009D02CC" w:rsidRPr="00115E71">
        <w:rPr>
          <w:rFonts w:ascii="GHEA Grapalat" w:hAnsi="GHEA Grapalat" w:cs="Sylfaen"/>
          <w:lang w:val="hy-AM"/>
        </w:rPr>
        <w:t>94</w:t>
      </w:r>
      <w:r w:rsidRPr="00115E71">
        <w:rPr>
          <w:rFonts w:ascii="GHEA Grapalat" w:hAnsi="GHEA Grapalat" w:cs="Sylfaen"/>
          <w:lang w:val="hy-AM"/>
        </w:rPr>
        <w:t xml:space="preserve"> մլ</w:t>
      </w:r>
      <w:r w:rsidR="009D02CC" w:rsidRPr="00115E71">
        <w:rPr>
          <w:rFonts w:ascii="GHEA Grapalat" w:hAnsi="GHEA Grapalat" w:cs="Sylfaen"/>
          <w:lang w:val="hy-AM"/>
        </w:rPr>
        <w:t>րդ</w:t>
      </w:r>
      <w:r w:rsidRPr="00115E71">
        <w:rPr>
          <w:rFonts w:ascii="GHEA Grapalat" w:hAnsi="GHEA Grapalat" w:cs="Sylfaen"/>
          <w:lang w:val="hy-AM"/>
        </w:rPr>
        <w:t xml:space="preserve"> դրամ</w:t>
      </w:r>
      <w:r w:rsidR="001568F1">
        <w:rPr>
          <w:rFonts w:ascii="GHEA Grapalat" w:hAnsi="GHEA Grapalat" w:cs="Sylfaen"/>
          <w:lang w:val="hy-AM"/>
        </w:rPr>
        <w:t xml:space="preserve">, իսկ </w:t>
      </w:r>
      <w:proofErr w:type="spellStart"/>
      <w:r w:rsidR="001568F1">
        <w:rPr>
          <w:rFonts w:ascii="GHEA Grapalat" w:hAnsi="GHEA Grapalat" w:cs="Sylfaen"/>
          <w:lang w:val="hy-AM"/>
        </w:rPr>
        <w:t>հետաձգվող</w:t>
      </w:r>
      <w:proofErr w:type="spellEnd"/>
      <w:r w:rsidR="001568F1">
        <w:rPr>
          <w:rFonts w:ascii="GHEA Grapalat" w:hAnsi="GHEA Grapalat" w:cs="Sylfaen"/>
          <w:lang w:val="hy-AM"/>
        </w:rPr>
        <w:t xml:space="preserve"> ԱԱՀ-ն գնահատվում է 0,98 </w:t>
      </w:r>
      <w:r w:rsidR="001568F1" w:rsidRPr="00A82C69">
        <w:rPr>
          <w:rFonts w:ascii="GHEA Grapalat" w:hAnsi="GHEA Grapalat" w:cs="Sylfaen"/>
          <w:lang w:val="hy-AM"/>
        </w:rPr>
        <w:t>մլ</w:t>
      </w:r>
      <w:r w:rsidR="001568F1">
        <w:rPr>
          <w:rFonts w:ascii="GHEA Grapalat" w:hAnsi="GHEA Grapalat" w:cs="Sylfaen"/>
          <w:lang w:val="hy-AM"/>
        </w:rPr>
        <w:t>րդ</w:t>
      </w:r>
      <w:r w:rsidR="001568F1" w:rsidRPr="00A82C69">
        <w:rPr>
          <w:rFonts w:ascii="GHEA Grapalat" w:hAnsi="GHEA Grapalat" w:cs="Sylfaen"/>
          <w:lang w:val="hy-AM"/>
        </w:rPr>
        <w:t xml:space="preserve"> դրամ</w:t>
      </w:r>
      <w:r w:rsidRPr="00115E71">
        <w:rPr>
          <w:rFonts w:ascii="GHEA Grapalat" w:hAnsi="GHEA Grapalat" w:cs="Sylfaen"/>
          <w:lang w:val="hy-AM"/>
        </w:rPr>
        <w:t xml:space="preserve">։ </w:t>
      </w:r>
      <w:r w:rsidRPr="00115E71">
        <w:rPr>
          <w:rFonts w:ascii="GHEA Grapalat" w:hAnsi="GHEA Grapalat"/>
          <w:lang w:val="hy-AM"/>
        </w:rPr>
        <w:t xml:space="preserve">Հաշվի առնելով այն հանգամանքը, որ նախատեսվող սարքավորումների և կառուցվածքների ներմուծումը պայմանավորված է կատարվելիք աշխատանքների </w:t>
      </w:r>
      <w:proofErr w:type="spellStart"/>
      <w:r w:rsidRPr="00115E71">
        <w:rPr>
          <w:rFonts w:ascii="GHEA Grapalat" w:hAnsi="GHEA Grapalat"/>
          <w:lang w:val="hy-AM"/>
        </w:rPr>
        <w:t>լայնածավալությամբ</w:t>
      </w:r>
      <w:proofErr w:type="spellEnd"/>
      <w:r w:rsidRPr="00115E71">
        <w:rPr>
          <w:rFonts w:ascii="GHEA Grapalat" w:hAnsi="GHEA Grapalat"/>
          <w:lang w:val="hy-AM"/>
        </w:rPr>
        <w:t xml:space="preserve"> ու բարդությամբ, սարքավորումների մեծ մասի ԱՏԳ ԱԱ ծածկագրերի </w:t>
      </w:r>
      <w:proofErr w:type="spellStart"/>
      <w:r w:rsidRPr="00115E71">
        <w:rPr>
          <w:rFonts w:ascii="GHEA Grapalat" w:hAnsi="GHEA Grapalat"/>
          <w:lang w:val="hy-AM"/>
        </w:rPr>
        <w:t>հստակեցմամբ</w:t>
      </w:r>
      <w:proofErr w:type="spellEnd"/>
      <w:r w:rsidRPr="00115E71">
        <w:rPr>
          <w:rFonts w:ascii="GHEA Grapalat" w:hAnsi="GHEA Grapalat"/>
          <w:lang w:val="hy-AM"/>
        </w:rPr>
        <w:t>՝ հայտնում ենք, որ նշված ներդրումային ծրագրի շրջանակներում սարքավորումների և կառուցվածքների ներմուծումն կարող է իրականացվել փուլ առ փուլ։</w:t>
      </w:r>
      <w:r w:rsidRPr="00115E71">
        <w:rPr>
          <w:rFonts w:ascii="GHEA Grapalat" w:hAnsi="GHEA Grapalat" w:cs="Sylfaen"/>
          <w:lang w:val="hy-AM"/>
        </w:rPr>
        <w:t xml:space="preserve">  </w:t>
      </w:r>
    </w:p>
    <w:p w:rsidR="006042BD" w:rsidRPr="00115E71" w:rsidRDefault="006042BD" w:rsidP="006042BD">
      <w:pPr>
        <w:spacing w:line="360" w:lineRule="auto"/>
        <w:ind w:firstLine="426"/>
        <w:jc w:val="both"/>
        <w:rPr>
          <w:rFonts w:ascii="GHEA Grapalat" w:hAnsi="GHEA Grapalat" w:cs="Sylfaen"/>
          <w:lang w:val="hy-AM"/>
        </w:rPr>
      </w:pPr>
      <w:r w:rsidRPr="00115E71">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6042BD" w:rsidRPr="00115E71" w:rsidRDefault="006042BD" w:rsidP="006042BD">
      <w:pPr>
        <w:spacing w:line="360" w:lineRule="auto"/>
        <w:ind w:firstLine="426"/>
        <w:jc w:val="both"/>
        <w:rPr>
          <w:rFonts w:ascii="GHEA Grapalat" w:hAnsi="GHEA Grapalat"/>
          <w:lang w:val="hy-AM"/>
        </w:rPr>
      </w:pPr>
    </w:p>
    <w:p w:rsidR="006042BD" w:rsidRPr="00115E71" w:rsidRDefault="006042BD" w:rsidP="006042BD">
      <w:pPr>
        <w:numPr>
          <w:ilvl w:val="0"/>
          <w:numId w:val="1"/>
        </w:numPr>
        <w:spacing w:line="360" w:lineRule="auto"/>
        <w:ind w:left="426" w:hanging="426"/>
        <w:jc w:val="both"/>
        <w:rPr>
          <w:rFonts w:ascii="GHEA Grapalat" w:hAnsi="GHEA Grapalat"/>
          <w:b/>
          <w:lang w:val="hy-AM"/>
        </w:rPr>
      </w:pPr>
      <w:r w:rsidRPr="00115E71">
        <w:rPr>
          <w:rFonts w:ascii="GHEA Grapalat" w:hAnsi="GHEA Grapalat"/>
          <w:b/>
          <w:lang w:val="hy-AM"/>
        </w:rPr>
        <w:t>Տվյալ բնագավառում իրականացվող քաղաքականությունը</w:t>
      </w:r>
    </w:p>
    <w:p w:rsidR="006042BD" w:rsidRPr="00115E71" w:rsidRDefault="006042BD" w:rsidP="006042BD">
      <w:pPr>
        <w:spacing w:line="360" w:lineRule="auto"/>
        <w:ind w:firstLine="426"/>
        <w:jc w:val="both"/>
        <w:rPr>
          <w:rFonts w:ascii="GHEA Grapalat" w:hAnsi="GHEA Grapalat"/>
          <w:lang w:val="hy-AM"/>
        </w:rPr>
      </w:pPr>
      <w:r w:rsidRPr="00115E71">
        <w:rPr>
          <w:rFonts w:ascii="GHEA Grapalat" w:hAnsi="GHEA Grapalat"/>
          <w:lang w:val="hy-AM"/>
        </w:rPr>
        <w:t>Ներդրումների ներգրավում, նոր աշխատատեղերի ստեղծում:</w:t>
      </w:r>
    </w:p>
    <w:p w:rsidR="006042BD" w:rsidRPr="00115E71" w:rsidRDefault="006042BD" w:rsidP="006042BD">
      <w:pPr>
        <w:spacing w:line="360" w:lineRule="auto"/>
        <w:ind w:firstLine="426"/>
        <w:jc w:val="both"/>
        <w:rPr>
          <w:rFonts w:ascii="GHEA Grapalat" w:hAnsi="GHEA Grapalat"/>
          <w:lang w:val="hy-AM"/>
        </w:rPr>
      </w:pPr>
    </w:p>
    <w:p w:rsidR="006042BD" w:rsidRPr="00115E71" w:rsidRDefault="006042BD" w:rsidP="006042BD">
      <w:pPr>
        <w:numPr>
          <w:ilvl w:val="0"/>
          <w:numId w:val="1"/>
        </w:numPr>
        <w:spacing w:line="360" w:lineRule="auto"/>
        <w:ind w:left="426" w:hanging="426"/>
        <w:jc w:val="both"/>
        <w:rPr>
          <w:rFonts w:ascii="GHEA Grapalat" w:hAnsi="GHEA Grapalat"/>
          <w:b/>
          <w:lang w:val="hy-AM"/>
        </w:rPr>
      </w:pPr>
      <w:r w:rsidRPr="00115E71">
        <w:rPr>
          <w:rFonts w:ascii="GHEA Grapalat" w:hAnsi="GHEA Grapalat"/>
          <w:b/>
          <w:lang w:val="hy-AM"/>
        </w:rPr>
        <w:t>Կարգավորման նպատակը և բնույթը</w:t>
      </w:r>
    </w:p>
    <w:p w:rsidR="006042BD" w:rsidRPr="00115E71" w:rsidRDefault="006042BD" w:rsidP="006042BD">
      <w:pPr>
        <w:spacing w:line="360" w:lineRule="auto"/>
        <w:ind w:firstLine="426"/>
        <w:jc w:val="both"/>
        <w:rPr>
          <w:rFonts w:ascii="GHEA Grapalat" w:hAnsi="GHEA Grapalat"/>
          <w:lang w:val="hy-AM"/>
        </w:rPr>
      </w:pPr>
      <w:r w:rsidRPr="00115E71">
        <w:rPr>
          <w:rFonts w:ascii="GHEA Grapalat" w:hAnsi="GHEA Grapalat"/>
          <w:lang w:val="hy-AM"/>
        </w:rPr>
        <w:t>Հայաստանի Հանրապետության հարկային օրենսգրքի 79-րդ հոդվածի 1-ին մասի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6042BD" w:rsidRPr="00115E71" w:rsidRDefault="006042BD" w:rsidP="006042BD">
      <w:pPr>
        <w:spacing w:line="360" w:lineRule="auto"/>
        <w:ind w:firstLine="426"/>
        <w:jc w:val="both"/>
        <w:rPr>
          <w:rFonts w:ascii="GHEA Grapalat" w:hAnsi="GHEA Grapalat"/>
          <w:lang w:val="hy-AM"/>
        </w:rPr>
      </w:pPr>
    </w:p>
    <w:p w:rsidR="006042BD" w:rsidRPr="00115E71" w:rsidRDefault="006042BD" w:rsidP="006042BD">
      <w:pPr>
        <w:numPr>
          <w:ilvl w:val="0"/>
          <w:numId w:val="1"/>
        </w:numPr>
        <w:spacing w:line="360" w:lineRule="auto"/>
        <w:ind w:left="426" w:hanging="426"/>
        <w:jc w:val="both"/>
        <w:rPr>
          <w:rFonts w:ascii="GHEA Grapalat" w:hAnsi="GHEA Grapalat"/>
          <w:b/>
          <w:lang w:val="hy-AM"/>
        </w:rPr>
      </w:pPr>
      <w:r w:rsidRPr="00115E71">
        <w:rPr>
          <w:rFonts w:ascii="GHEA Grapalat" w:hAnsi="GHEA Grapalat"/>
          <w:b/>
          <w:lang w:val="hy-AM"/>
        </w:rPr>
        <w:t>Նախագծի մշակման գործընթացում ներգրավված ինստիտուտները և անձիք</w:t>
      </w:r>
    </w:p>
    <w:p w:rsidR="006042BD" w:rsidRPr="00115E71" w:rsidRDefault="006042BD" w:rsidP="006042BD">
      <w:pPr>
        <w:spacing w:line="360" w:lineRule="auto"/>
        <w:ind w:firstLine="426"/>
        <w:jc w:val="both"/>
        <w:rPr>
          <w:rFonts w:ascii="GHEA Grapalat" w:hAnsi="GHEA Grapalat"/>
          <w:lang w:val="hy-AM"/>
        </w:rPr>
      </w:pPr>
      <w:r w:rsidRPr="00115E71">
        <w:rPr>
          <w:rFonts w:ascii="GHEA Grapalat" w:hAnsi="GHEA Grapalat"/>
          <w:lang w:val="hy-AM"/>
        </w:rPr>
        <w:t xml:space="preserve">Նախագիծը մշակվել է ՀՀ տնտեսական զարգացման և ներդրումների նախարարության կողմից՝ հաշվի առնելով ՀՀ ֆինանսների նախարարության, ԿԱ Պետական եկամուտների կոմիտեի և ՀՀ </w:t>
      </w:r>
      <w:r w:rsidR="00115E71" w:rsidRPr="00115E71">
        <w:rPr>
          <w:rFonts w:ascii="GHEA Grapalat" w:hAnsi="GHEA Grapalat"/>
          <w:lang w:val="hy-AM"/>
        </w:rPr>
        <w:t>արտակարգ իրավիճակների</w:t>
      </w:r>
      <w:r w:rsidRPr="00115E71">
        <w:rPr>
          <w:rFonts w:ascii="GHEA Grapalat" w:hAnsi="GHEA Grapalat"/>
          <w:lang w:val="hy-AM"/>
        </w:rPr>
        <w:t xml:space="preserve"> նախարարության դիրքորոշումը:</w:t>
      </w:r>
    </w:p>
    <w:p w:rsidR="006042BD" w:rsidRPr="00115E71" w:rsidRDefault="006042BD" w:rsidP="006042BD">
      <w:pPr>
        <w:spacing w:line="360" w:lineRule="auto"/>
        <w:ind w:firstLine="426"/>
        <w:jc w:val="both"/>
        <w:rPr>
          <w:rFonts w:ascii="GHEA Grapalat" w:hAnsi="GHEA Grapalat"/>
          <w:lang w:val="hy-AM"/>
        </w:rPr>
      </w:pPr>
    </w:p>
    <w:p w:rsidR="006042BD" w:rsidRPr="00115E71" w:rsidRDefault="006042BD" w:rsidP="006042BD">
      <w:pPr>
        <w:numPr>
          <w:ilvl w:val="0"/>
          <w:numId w:val="1"/>
        </w:numPr>
        <w:spacing w:line="360" w:lineRule="auto"/>
        <w:ind w:left="426" w:hanging="426"/>
        <w:jc w:val="both"/>
        <w:rPr>
          <w:rFonts w:ascii="GHEA Grapalat" w:hAnsi="GHEA Grapalat"/>
          <w:b/>
          <w:lang w:val="hy-AM"/>
        </w:rPr>
      </w:pPr>
      <w:r w:rsidRPr="00115E71">
        <w:rPr>
          <w:rFonts w:ascii="GHEA Grapalat" w:hAnsi="GHEA Grapalat"/>
          <w:b/>
          <w:lang w:val="hy-AM"/>
        </w:rPr>
        <w:t>Ակնկալվող արդյունքը</w:t>
      </w:r>
    </w:p>
    <w:p w:rsidR="006042BD" w:rsidRPr="00115E71" w:rsidRDefault="006042BD" w:rsidP="006042BD">
      <w:pPr>
        <w:spacing w:line="360" w:lineRule="auto"/>
        <w:ind w:firstLine="426"/>
        <w:jc w:val="both"/>
        <w:rPr>
          <w:rFonts w:ascii="GHEA Grapalat" w:hAnsi="GHEA Grapalat"/>
          <w:color w:val="FF0000"/>
          <w:lang w:val="hy-AM"/>
        </w:rPr>
      </w:pPr>
      <w:r w:rsidRPr="00115E71">
        <w:rPr>
          <w:rFonts w:ascii="GHEA Grapalat" w:hAnsi="GHEA Grapalat" w:cs="Sylfaen"/>
          <w:lang w:val="hy-AM"/>
        </w:rPr>
        <w:t>Ներդրումային ծրագրի իրագործման արդյունքում ընկերությունում երեք տարվա ընթացքում կստեղծվի 3</w:t>
      </w:r>
      <w:r w:rsidR="00135931" w:rsidRPr="00115E71">
        <w:rPr>
          <w:rFonts w:ascii="GHEA Grapalat" w:hAnsi="GHEA Grapalat" w:cs="Sylfaen"/>
          <w:lang w:val="hy-AM"/>
        </w:rPr>
        <w:t>50</w:t>
      </w:r>
      <w:r w:rsidRPr="00115E71">
        <w:rPr>
          <w:rFonts w:ascii="GHEA Grapalat" w:hAnsi="GHEA Grapalat" w:cs="Sylfaen"/>
          <w:lang w:val="hy-AM"/>
        </w:rPr>
        <w:t xml:space="preserve"> նոր աշխատատեղ` </w:t>
      </w:r>
      <w:r w:rsidR="00A62C0B">
        <w:rPr>
          <w:rFonts w:ascii="GHEA Grapalat" w:hAnsi="GHEA Grapalat" w:cs="Sylfaen"/>
          <w:lang w:val="hy-AM"/>
        </w:rPr>
        <w:t>200</w:t>
      </w:r>
      <w:r w:rsidRPr="00115E71">
        <w:rPr>
          <w:rFonts w:ascii="GHEA Grapalat" w:hAnsi="GHEA Grapalat" w:cs="Sylfaen"/>
          <w:lang w:val="hy-AM"/>
        </w:rPr>
        <w:t xml:space="preserve"> հազ</w:t>
      </w:r>
      <w:r w:rsidRPr="00115E71">
        <w:rPr>
          <w:rFonts w:ascii="MS Mincho" w:eastAsia="MS Mincho" w:hAnsi="MS Mincho" w:cs="MS Mincho"/>
          <w:lang w:val="hy-AM"/>
        </w:rPr>
        <w:t>․</w:t>
      </w:r>
      <w:r w:rsidRPr="00115E71">
        <w:rPr>
          <w:rFonts w:ascii="Sylfaen" w:eastAsia="MS Mincho" w:hAnsi="Sylfaen" w:cs="MS Mincho"/>
          <w:lang w:val="hy-AM"/>
        </w:rPr>
        <w:t xml:space="preserve"> </w:t>
      </w:r>
      <w:r w:rsidRPr="00115E71">
        <w:rPr>
          <w:rFonts w:ascii="GHEA Grapalat" w:eastAsia="MS Mincho" w:hAnsi="GHEA Grapalat" w:cs="MS Mincho"/>
          <w:lang w:val="hy-AM"/>
        </w:rPr>
        <w:t xml:space="preserve">դրամ </w:t>
      </w:r>
      <w:r w:rsidRPr="00115E71">
        <w:rPr>
          <w:rFonts w:ascii="GHEA Grapalat" w:hAnsi="GHEA Grapalat" w:cs="Sylfaen"/>
          <w:lang w:val="hy-AM"/>
        </w:rPr>
        <w:t>միջին աշխատավարձով:</w:t>
      </w:r>
      <w:r w:rsidRPr="00115E71">
        <w:rPr>
          <w:rFonts w:ascii="GHEA Grapalat" w:hAnsi="GHEA Grapalat"/>
          <w:color w:val="FF0000"/>
          <w:lang w:val="hy-AM"/>
        </w:rPr>
        <w:t xml:space="preserve"> </w:t>
      </w:r>
    </w:p>
    <w:p w:rsidR="006042BD" w:rsidRPr="00115E71" w:rsidRDefault="006042BD" w:rsidP="006042BD">
      <w:pPr>
        <w:spacing w:line="360" w:lineRule="auto"/>
        <w:ind w:firstLine="426"/>
        <w:jc w:val="both"/>
        <w:rPr>
          <w:rFonts w:ascii="GHEA Grapalat" w:hAnsi="GHEA Grapalat"/>
          <w:color w:val="FF0000"/>
          <w:lang w:val="hy-AM"/>
        </w:rPr>
      </w:pPr>
    </w:p>
    <w:p w:rsidR="006042BD" w:rsidRPr="00115E71" w:rsidRDefault="006042BD" w:rsidP="006042BD">
      <w:pPr>
        <w:numPr>
          <w:ilvl w:val="0"/>
          <w:numId w:val="1"/>
        </w:numPr>
        <w:spacing w:line="360" w:lineRule="auto"/>
        <w:ind w:left="426" w:hanging="426"/>
        <w:jc w:val="both"/>
        <w:rPr>
          <w:rFonts w:ascii="GHEA Grapalat" w:hAnsi="GHEA Grapalat" w:cs="Sylfaen"/>
          <w:b/>
          <w:bCs/>
          <w:lang w:val="hy-AM"/>
        </w:rPr>
      </w:pPr>
      <w:r w:rsidRPr="00115E71">
        <w:rPr>
          <w:rFonts w:ascii="GHEA Grapalat" w:hAnsi="GHEA Grapalat"/>
          <w:b/>
          <w:lang w:val="hy-AM"/>
        </w:rPr>
        <w:t xml:space="preserve">Այլ տեղեկություններ </w:t>
      </w:r>
      <w:r w:rsidRPr="00115E71">
        <w:rPr>
          <w:rFonts w:ascii="GHEA Grapalat" w:hAnsi="GHEA Grapalat" w:cs="Sylfaen"/>
          <w:b/>
          <w:bCs/>
          <w:lang w:val="hy-AM"/>
        </w:rPr>
        <w:t>(եթե այդպիսիք առկա են)</w:t>
      </w:r>
    </w:p>
    <w:p w:rsidR="006042BD" w:rsidRPr="00115E71" w:rsidRDefault="006042BD" w:rsidP="006042BD">
      <w:pPr>
        <w:ind w:firstLine="375"/>
        <w:jc w:val="center"/>
        <w:rPr>
          <w:rFonts w:ascii="GHEA Grapalat" w:hAnsi="GHEA Grapalat" w:cs="Sylfaen"/>
          <w:b/>
          <w:bCs/>
          <w:lang w:val="hy-AM"/>
        </w:rPr>
      </w:pPr>
    </w:p>
    <w:p w:rsidR="006042BD" w:rsidRPr="00115E71" w:rsidRDefault="006042BD" w:rsidP="006042BD">
      <w:pPr>
        <w:ind w:firstLine="375"/>
        <w:jc w:val="center"/>
        <w:rPr>
          <w:rFonts w:ascii="GHEA Grapalat" w:hAnsi="GHEA Grapalat" w:cs="Sylfaen"/>
          <w:b/>
          <w:bCs/>
          <w:lang w:val="hy-AM"/>
        </w:rPr>
      </w:pPr>
    </w:p>
    <w:p w:rsidR="006042BD" w:rsidRPr="00115E71" w:rsidRDefault="006042BD" w:rsidP="006042BD">
      <w:pPr>
        <w:ind w:firstLine="375"/>
        <w:jc w:val="center"/>
        <w:rPr>
          <w:rFonts w:ascii="GHEA Grapalat" w:hAnsi="GHEA Grapalat" w:cs="Sylfaen"/>
          <w:b/>
          <w:bCs/>
          <w:lang w:val="hy-AM"/>
        </w:rPr>
      </w:pPr>
    </w:p>
    <w:p w:rsidR="006042BD" w:rsidRPr="00115E71" w:rsidRDefault="006042BD" w:rsidP="006042BD">
      <w:pPr>
        <w:ind w:firstLine="375"/>
        <w:jc w:val="center"/>
        <w:rPr>
          <w:rFonts w:ascii="GHEA Grapalat" w:hAnsi="GHEA Grapalat" w:cs="Sylfaen"/>
          <w:b/>
          <w:bCs/>
          <w:lang w:val="hy-AM"/>
        </w:rPr>
      </w:pPr>
    </w:p>
    <w:p w:rsidR="00B1613A" w:rsidRPr="00115E71" w:rsidRDefault="00B1613A" w:rsidP="006042BD">
      <w:pPr>
        <w:ind w:firstLine="375"/>
        <w:jc w:val="center"/>
        <w:rPr>
          <w:rFonts w:ascii="GHEA Grapalat" w:hAnsi="GHEA Grapalat" w:cs="Sylfaen"/>
          <w:b/>
          <w:bCs/>
          <w:lang w:val="hy-AM"/>
        </w:rPr>
      </w:pPr>
    </w:p>
    <w:p w:rsidR="00B1613A" w:rsidRPr="00115E71" w:rsidRDefault="00B1613A" w:rsidP="006042BD">
      <w:pPr>
        <w:ind w:firstLine="375"/>
        <w:jc w:val="center"/>
        <w:rPr>
          <w:rFonts w:ascii="GHEA Grapalat" w:hAnsi="GHEA Grapalat" w:cs="Sylfaen"/>
          <w:b/>
          <w:bCs/>
          <w:lang w:val="hy-AM"/>
        </w:rPr>
      </w:pPr>
    </w:p>
    <w:p w:rsidR="00B1613A" w:rsidRPr="00115E71" w:rsidRDefault="00B1613A" w:rsidP="006042BD">
      <w:pPr>
        <w:ind w:firstLine="375"/>
        <w:jc w:val="center"/>
        <w:rPr>
          <w:rFonts w:ascii="GHEA Grapalat" w:hAnsi="GHEA Grapalat" w:cs="Sylfaen"/>
          <w:b/>
          <w:bCs/>
          <w:lang w:val="hy-AM"/>
        </w:rPr>
      </w:pPr>
    </w:p>
    <w:p w:rsidR="00B1613A" w:rsidRPr="00115E71" w:rsidRDefault="00B1613A" w:rsidP="006042BD">
      <w:pPr>
        <w:ind w:firstLine="375"/>
        <w:jc w:val="center"/>
        <w:rPr>
          <w:rFonts w:ascii="GHEA Grapalat" w:hAnsi="GHEA Grapalat" w:cs="Sylfaen"/>
          <w:b/>
          <w:bCs/>
          <w:lang w:val="hy-AM"/>
        </w:rPr>
      </w:pPr>
    </w:p>
    <w:p w:rsidR="006042BD" w:rsidRPr="00115E71" w:rsidRDefault="006042BD" w:rsidP="006042BD">
      <w:pPr>
        <w:ind w:firstLine="375"/>
        <w:jc w:val="center"/>
        <w:rPr>
          <w:rFonts w:ascii="GHEA Grapalat" w:hAnsi="GHEA Grapalat" w:cs="Sylfaen"/>
          <w:b/>
          <w:bCs/>
          <w:lang w:val="hy-AM"/>
        </w:rPr>
      </w:pPr>
      <w:r w:rsidRPr="00115E71">
        <w:rPr>
          <w:rFonts w:ascii="GHEA Grapalat" w:hAnsi="GHEA Grapalat" w:cs="Sylfaen"/>
          <w:b/>
          <w:bCs/>
          <w:lang w:val="hy-AM"/>
        </w:rPr>
        <w:t>ՏԵՂԵԿԱՆՔ</w:t>
      </w:r>
    </w:p>
    <w:p w:rsidR="006042BD" w:rsidRPr="00115E71" w:rsidRDefault="006042BD" w:rsidP="006042BD">
      <w:pPr>
        <w:ind w:firstLine="375"/>
        <w:jc w:val="center"/>
        <w:rPr>
          <w:rFonts w:ascii="GHEA Grapalat" w:hAnsi="GHEA Grapalat" w:cs="Sylfaen"/>
          <w:b/>
          <w:bCs/>
          <w:lang w:val="hy-AM"/>
        </w:rPr>
      </w:pPr>
      <w:r w:rsidRPr="00115E71">
        <w:rPr>
          <w:rFonts w:ascii="GHEA Grapalat" w:hAnsi="GHEA Grapalat" w:cs="Sylfaen"/>
          <w:b/>
          <w:bCs/>
          <w:lang w:val="hy-AM"/>
        </w:rPr>
        <w:t>«ՆԵՐԴՐՈՒՄԱՅԻՆ ԾՐԱԳՐԻ ՇՐՋԱՆԱԿՆԵՐՈՒՄ «</w:t>
      </w:r>
      <w:r w:rsidR="00B1613A" w:rsidRPr="00115E71">
        <w:rPr>
          <w:rFonts w:ascii="GHEA Grapalat" w:hAnsi="GHEA Grapalat" w:cs="Sylfaen"/>
          <w:b/>
          <w:bCs/>
          <w:lang w:val="hy-AM"/>
        </w:rPr>
        <w:t>ՊԱՐԿ ԳՐՈՒՊ</w:t>
      </w:r>
      <w:r w:rsidRPr="00115E71">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6042BD" w:rsidRPr="00115E71" w:rsidRDefault="006042BD" w:rsidP="006042BD">
      <w:pPr>
        <w:spacing w:after="120" w:line="360" w:lineRule="auto"/>
        <w:jc w:val="center"/>
        <w:rPr>
          <w:rFonts w:ascii="GHEA Grapalat" w:eastAsia="Calibri" w:hAnsi="GHEA Grapalat"/>
          <w:lang w:val="hy-AM" w:eastAsia="en-US"/>
        </w:rPr>
      </w:pPr>
    </w:p>
    <w:p w:rsidR="006042BD" w:rsidRPr="00115E71" w:rsidRDefault="006042BD" w:rsidP="006042BD">
      <w:pPr>
        <w:spacing w:after="120" w:line="360" w:lineRule="auto"/>
        <w:jc w:val="center"/>
        <w:rPr>
          <w:rFonts w:ascii="GHEA Grapalat" w:eastAsia="Calibri" w:hAnsi="GHEA Grapalat"/>
          <w:lang w:val="hy-AM" w:eastAsia="en-US"/>
        </w:rPr>
      </w:pPr>
    </w:p>
    <w:p w:rsidR="006042BD" w:rsidRPr="00115E71" w:rsidRDefault="006042BD" w:rsidP="006042BD">
      <w:pPr>
        <w:spacing w:after="120" w:line="360" w:lineRule="auto"/>
        <w:ind w:firstLine="567"/>
        <w:jc w:val="both"/>
        <w:rPr>
          <w:rFonts w:ascii="GHEA Grapalat" w:eastAsia="Calibri" w:hAnsi="GHEA Grapalat"/>
          <w:lang w:val="hy-AM" w:eastAsia="en-US"/>
        </w:rPr>
      </w:pPr>
      <w:r w:rsidRPr="00115E71">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6042BD" w:rsidRPr="00115E71" w:rsidRDefault="006042BD" w:rsidP="006042BD">
      <w:pPr>
        <w:spacing w:after="120" w:line="360" w:lineRule="auto"/>
        <w:rPr>
          <w:rFonts w:ascii="GHEA Grapalat" w:eastAsia="Calibri" w:hAnsi="GHEA Grapalat" w:cs="Sylfaen"/>
          <w:lang w:val="hy-AM" w:eastAsia="en-US"/>
        </w:rPr>
      </w:pPr>
    </w:p>
    <w:p w:rsidR="006042BD" w:rsidRPr="00115E71" w:rsidRDefault="006042BD" w:rsidP="006042BD">
      <w:pPr>
        <w:spacing w:after="120" w:line="360" w:lineRule="auto"/>
        <w:rPr>
          <w:rFonts w:ascii="GHEA Grapalat" w:eastAsia="Calibri" w:hAnsi="GHEA Grapalat" w:cs="Sylfaen"/>
          <w:lang w:val="hy-AM" w:eastAsia="en-US"/>
        </w:rPr>
      </w:pPr>
    </w:p>
    <w:p w:rsidR="006042BD" w:rsidRPr="00115E71" w:rsidRDefault="006042BD" w:rsidP="006042BD">
      <w:pPr>
        <w:ind w:firstLine="375"/>
        <w:jc w:val="center"/>
        <w:rPr>
          <w:rFonts w:ascii="GHEA Grapalat" w:hAnsi="GHEA Grapalat"/>
          <w:b/>
          <w:bCs/>
          <w:lang w:val="hy-AM"/>
        </w:rPr>
      </w:pPr>
      <w:r w:rsidRPr="00115E71">
        <w:rPr>
          <w:rFonts w:ascii="GHEA Grapalat" w:hAnsi="GHEA Grapalat" w:cs="Sylfaen"/>
          <w:b/>
          <w:bCs/>
          <w:lang w:val="hy-AM"/>
        </w:rPr>
        <w:t>ՏԵՂԵԿԱՆՔ</w:t>
      </w:r>
    </w:p>
    <w:p w:rsidR="006042BD" w:rsidRPr="00115E71" w:rsidRDefault="006042BD" w:rsidP="006042BD">
      <w:pPr>
        <w:ind w:firstLine="375"/>
        <w:jc w:val="center"/>
        <w:rPr>
          <w:rFonts w:ascii="GHEA Grapalat" w:hAnsi="GHEA Grapalat" w:cs="Sylfaen"/>
          <w:b/>
          <w:bCs/>
          <w:lang w:val="hy-AM"/>
        </w:rPr>
      </w:pPr>
      <w:r w:rsidRPr="00115E71">
        <w:rPr>
          <w:rFonts w:ascii="GHEA Grapalat" w:hAnsi="GHEA Grapalat" w:cs="Sylfaen"/>
          <w:b/>
          <w:bCs/>
          <w:lang w:val="hy-AM"/>
        </w:rPr>
        <w:t>«ՆԵՐԴՐՈՒՄԱՅԻՆ ԾՐԱԳՐԻ ՇՐՋԱՆԱԿՆԵՐՈՒՄ «</w:t>
      </w:r>
      <w:r w:rsidR="00B1613A" w:rsidRPr="00115E71">
        <w:rPr>
          <w:rFonts w:ascii="GHEA Grapalat" w:hAnsi="GHEA Grapalat" w:cs="Sylfaen"/>
          <w:b/>
          <w:bCs/>
          <w:lang w:val="hy-AM"/>
        </w:rPr>
        <w:t>ՊԱՐԿ ԳՐՈՒՊ</w:t>
      </w:r>
      <w:r w:rsidRPr="00115E71">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6042BD" w:rsidRPr="00115E71" w:rsidRDefault="006042BD" w:rsidP="006042BD">
      <w:pPr>
        <w:ind w:firstLine="375"/>
        <w:jc w:val="center"/>
        <w:rPr>
          <w:rFonts w:ascii="GHEA Grapalat" w:hAnsi="GHEA Grapalat" w:cs="Sylfaen"/>
          <w:b/>
          <w:bCs/>
          <w:lang w:val="hy-AM"/>
        </w:rPr>
      </w:pPr>
    </w:p>
    <w:p w:rsidR="006042BD" w:rsidRPr="00115E71" w:rsidRDefault="006042BD" w:rsidP="006042BD">
      <w:pPr>
        <w:ind w:firstLine="375"/>
        <w:jc w:val="center"/>
        <w:rPr>
          <w:rFonts w:ascii="GHEA Grapalat" w:hAnsi="GHEA Grapalat" w:cs="Sylfaen"/>
          <w:b/>
          <w:bCs/>
          <w:lang w:val="hy-AM"/>
        </w:rPr>
      </w:pPr>
    </w:p>
    <w:p w:rsidR="006042BD" w:rsidRPr="00115E71" w:rsidRDefault="006042BD" w:rsidP="006042BD">
      <w:pPr>
        <w:ind w:firstLine="375"/>
        <w:jc w:val="center"/>
        <w:rPr>
          <w:rFonts w:ascii="GHEA Grapalat" w:hAnsi="GHEA Grapalat" w:cs="Sylfaen"/>
          <w:b/>
          <w:bCs/>
          <w:lang w:val="hy-AM"/>
        </w:rPr>
      </w:pPr>
    </w:p>
    <w:p w:rsidR="006042BD" w:rsidRPr="00115E71" w:rsidRDefault="006042BD" w:rsidP="006042BD">
      <w:pPr>
        <w:ind w:firstLine="375"/>
        <w:jc w:val="center"/>
        <w:rPr>
          <w:rFonts w:ascii="GHEA Grapalat" w:hAnsi="GHEA Grapalat" w:cs="Sylfaen"/>
          <w:b/>
          <w:bCs/>
          <w:lang w:val="hy-AM"/>
        </w:rPr>
      </w:pPr>
    </w:p>
    <w:p w:rsidR="006042BD" w:rsidRPr="00115E71" w:rsidRDefault="006042BD" w:rsidP="006042BD">
      <w:pPr>
        <w:ind w:firstLine="375"/>
        <w:jc w:val="center"/>
        <w:rPr>
          <w:rFonts w:ascii="GHEA Grapalat" w:hAnsi="GHEA Grapalat" w:cs="Sylfaen"/>
          <w:b/>
          <w:bCs/>
          <w:lang w:val="hy-AM"/>
        </w:rPr>
      </w:pPr>
    </w:p>
    <w:p w:rsidR="00B1613A" w:rsidRPr="00115E71" w:rsidRDefault="006042BD" w:rsidP="006042BD">
      <w:pPr>
        <w:spacing w:after="120" w:line="360" w:lineRule="auto"/>
        <w:ind w:firstLine="567"/>
        <w:jc w:val="both"/>
        <w:rPr>
          <w:rFonts w:ascii="GHEA Grapalat" w:eastAsia="Calibri" w:hAnsi="GHEA Grapalat"/>
          <w:lang w:val="hy-AM" w:eastAsia="en-US"/>
        </w:rPr>
        <w:sectPr w:rsidR="00B1613A" w:rsidRPr="00115E71" w:rsidSect="00EB531B">
          <w:pgSz w:w="11907" w:h="16840" w:code="9"/>
          <w:pgMar w:top="851" w:right="851" w:bottom="1134" w:left="1134" w:header="720" w:footer="720" w:gutter="0"/>
          <w:cols w:space="720"/>
          <w:titlePg/>
          <w:docGrid w:linePitch="360"/>
        </w:sectPr>
      </w:pPr>
      <w:r w:rsidRPr="00115E71">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6042BD" w:rsidRPr="00115E71" w:rsidRDefault="006042BD" w:rsidP="006042BD">
      <w:pPr>
        <w:pStyle w:val="Header"/>
        <w:jc w:val="center"/>
        <w:rPr>
          <w:rFonts w:ascii="GHEA Grapalat" w:hAnsi="GHEA Grapalat"/>
          <w:lang w:val="hy-AM"/>
        </w:rPr>
      </w:pPr>
      <w:r w:rsidRPr="00115E71">
        <w:rPr>
          <w:rFonts w:ascii="GHEA Grapalat" w:hAnsi="GHEA Grapalat"/>
          <w:lang w:val="hy-AM"/>
        </w:rPr>
        <w:t>ԱՄՓՈՓԱԹԵՐԹ</w:t>
      </w:r>
    </w:p>
    <w:p w:rsidR="006042BD" w:rsidRPr="00115E71" w:rsidRDefault="006042BD" w:rsidP="006042BD">
      <w:pPr>
        <w:pStyle w:val="Header"/>
        <w:jc w:val="center"/>
        <w:rPr>
          <w:rFonts w:ascii="GHEA Grapalat" w:hAnsi="GHEA Grapalat"/>
          <w:lang w:val="hy-AM"/>
        </w:rPr>
      </w:pPr>
      <w:r w:rsidRPr="00115E71">
        <w:rPr>
          <w:rFonts w:ascii="GHEA Grapalat" w:hAnsi="GHEA Grapalat" w:cs="Sylfaen"/>
          <w:lang w:val="hy-AM"/>
        </w:rPr>
        <w:t>«</w:t>
      </w:r>
      <w:r w:rsidR="00B1613A" w:rsidRPr="00115E71">
        <w:rPr>
          <w:rFonts w:ascii="GHEA Grapalat" w:hAnsi="GHEA Grapalat" w:cs="Sylfaen"/>
          <w:lang w:val="hy-AM"/>
        </w:rPr>
        <w:t>ՊԱՐԿ ԳՐՈՒՊ</w:t>
      </w:r>
      <w:r w:rsidRPr="00115E71">
        <w:rPr>
          <w:rFonts w:ascii="GHEA Grapalat" w:hAnsi="GHEA Grapalat" w:cs="Sylfaen"/>
          <w:lang w:val="hy-AM"/>
        </w:rPr>
        <w:t>» ՍԱՀՄԱՆԱՓԱԿ ՊԱՏԱՍԽԱՆԱՏՎՈՒԹՅԱՄԲ ԸՆԿԵՐՈՒԹՅԱՆ ՆԵՐԴՐՈՒՄԱՅԻՆ ԾՐԱԳՐԻ ՎԵՐԱԲԵՐՅԱԼ ՇԱՀԱԳՐԳԻՌ</w:t>
      </w:r>
      <w:r w:rsidRPr="00115E71">
        <w:rPr>
          <w:rFonts w:ascii="GHEA Grapalat" w:hAnsi="GHEA Grapalat"/>
          <w:lang w:val="hy-AM"/>
        </w:rPr>
        <w:t xml:space="preserve"> ՄԱՐՄԻՆՆԵՐԻ ԱՌԱՐԿՈՒԹՅՈՒՆՆԵՐԻ ԵՎ ԱՌԱՋԱՐԿՈՒԹՅՈՒՆՆԵՐԻ</w:t>
      </w:r>
    </w:p>
    <w:p w:rsidR="006042BD" w:rsidRPr="00115E71" w:rsidRDefault="006042BD" w:rsidP="006042BD">
      <w:pPr>
        <w:pStyle w:val="Header"/>
        <w:jc w:val="center"/>
        <w:rPr>
          <w:rFonts w:ascii="GHEA Grapalat" w:hAnsi="GHEA Grapalat"/>
          <w:lang w:val="hy-AM"/>
        </w:rPr>
      </w:pPr>
    </w:p>
    <w:p w:rsidR="006042BD" w:rsidRPr="00115E71" w:rsidRDefault="006042BD" w:rsidP="006042BD">
      <w:pPr>
        <w:pStyle w:val="Header"/>
        <w:jc w:val="center"/>
        <w:rPr>
          <w:rFonts w:ascii="GHEA Grapalat" w:hAnsi="GHEA Grapalat"/>
          <w:lang w:val="hy-AM"/>
        </w:rPr>
      </w:pPr>
    </w:p>
    <w:tbl>
      <w:tblPr>
        <w:tblW w:w="15387" w:type="dxa"/>
        <w:tblInd w:w="-176" w:type="dxa"/>
        <w:tblLook w:val="04A0" w:firstRow="1" w:lastRow="0" w:firstColumn="1" w:lastColumn="0" w:noHBand="0" w:noVBand="1"/>
      </w:tblPr>
      <w:tblGrid>
        <w:gridCol w:w="614"/>
        <w:gridCol w:w="2364"/>
        <w:gridCol w:w="9639"/>
        <w:gridCol w:w="2770"/>
      </w:tblGrid>
      <w:tr w:rsidR="006042BD" w:rsidRPr="00115E71" w:rsidTr="00EB531B">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6042BD" w:rsidRPr="00115E71" w:rsidRDefault="006042BD" w:rsidP="00EB531B">
            <w:pPr>
              <w:jc w:val="center"/>
              <w:rPr>
                <w:rFonts w:ascii="GHEA Grapalat" w:hAnsi="GHEA Grapalat"/>
                <w:lang w:val="hy-AM"/>
              </w:rPr>
            </w:pPr>
            <w:r w:rsidRPr="00115E71">
              <w:rPr>
                <w:rFonts w:ascii="GHEA Grapalat" w:hAnsi="GHEA Grapalat"/>
                <w:lang w:val="hy-AM"/>
              </w:rPr>
              <w:t>Հ/Հ</w:t>
            </w:r>
          </w:p>
        </w:tc>
        <w:tc>
          <w:tcPr>
            <w:tcW w:w="2364" w:type="dxa"/>
            <w:tcBorders>
              <w:top w:val="single" w:sz="4" w:space="0" w:color="auto"/>
              <w:left w:val="nil"/>
              <w:bottom w:val="single" w:sz="4" w:space="0" w:color="auto"/>
              <w:right w:val="single" w:sz="4" w:space="0" w:color="auto"/>
            </w:tcBorders>
            <w:noWrap/>
            <w:vAlign w:val="center"/>
            <w:hideMark/>
          </w:tcPr>
          <w:p w:rsidR="006042BD" w:rsidRPr="00115E71" w:rsidRDefault="006042BD" w:rsidP="00EB531B">
            <w:pPr>
              <w:pStyle w:val="BodyText"/>
              <w:spacing w:after="0"/>
              <w:jc w:val="center"/>
              <w:rPr>
                <w:rFonts w:ascii="GHEA Grapalat" w:hAnsi="GHEA Grapalat"/>
                <w:lang w:val="hy-AM"/>
              </w:rPr>
            </w:pPr>
            <w:r w:rsidRPr="00115E71">
              <w:rPr>
                <w:rFonts w:ascii="GHEA Grapalat" w:hAnsi="GHEA Grapalat"/>
                <w:lang w:val="hy-AM"/>
              </w:rPr>
              <w:t>Առարկության, առաջարկության հեղինակը¸ գրության ստացման ամսաթիվը, համարը</w:t>
            </w:r>
          </w:p>
        </w:tc>
        <w:tc>
          <w:tcPr>
            <w:tcW w:w="9639" w:type="dxa"/>
            <w:tcBorders>
              <w:top w:val="single" w:sz="4" w:space="0" w:color="auto"/>
              <w:left w:val="nil"/>
              <w:bottom w:val="single" w:sz="4" w:space="0" w:color="auto"/>
              <w:right w:val="single" w:sz="4" w:space="0" w:color="auto"/>
            </w:tcBorders>
            <w:noWrap/>
            <w:vAlign w:val="center"/>
            <w:hideMark/>
          </w:tcPr>
          <w:p w:rsidR="006042BD" w:rsidRPr="00115E71" w:rsidRDefault="006042BD" w:rsidP="00EB531B">
            <w:pPr>
              <w:jc w:val="center"/>
              <w:rPr>
                <w:rFonts w:ascii="GHEA Grapalat" w:hAnsi="GHEA Grapalat"/>
                <w:lang w:val="hy-AM"/>
              </w:rPr>
            </w:pPr>
            <w:r w:rsidRPr="00115E71">
              <w:rPr>
                <w:rFonts w:ascii="GHEA Grapalat" w:hAnsi="GHEA Grapalat"/>
                <w:lang w:val="hy-AM"/>
              </w:rPr>
              <w:t>Առարկության. առաջարկության բովանդակությունը</w:t>
            </w:r>
          </w:p>
        </w:tc>
        <w:tc>
          <w:tcPr>
            <w:tcW w:w="2770" w:type="dxa"/>
            <w:tcBorders>
              <w:top w:val="single" w:sz="4" w:space="0" w:color="auto"/>
              <w:left w:val="nil"/>
              <w:bottom w:val="single" w:sz="4" w:space="0" w:color="auto"/>
              <w:right w:val="single" w:sz="4" w:space="0" w:color="auto"/>
            </w:tcBorders>
            <w:noWrap/>
            <w:vAlign w:val="center"/>
            <w:hideMark/>
          </w:tcPr>
          <w:p w:rsidR="006042BD" w:rsidRPr="00115E71" w:rsidRDefault="006042BD" w:rsidP="00EB531B">
            <w:pPr>
              <w:jc w:val="center"/>
              <w:rPr>
                <w:rFonts w:ascii="GHEA Grapalat" w:hAnsi="GHEA Grapalat"/>
                <w:lang w:val="hy-AM"/>
              </w:rPr>
            </w:pPr>
            <w:r w:rsidRPr="00115E71">
              <w:rPr>
                <w:rFonts w:ascii="GHEA Grapalat" w:hAnsi="GHEA Grapalat"/>
                <w:lang w:val="hy-AM"/>
              </w:rPr>
              <w:t>Եզրակացություն, կատարված փոփոխությունները</w:t>
            </w:r>
          </w:p>
        </w:tc>
      </w:tr>
      <w:tr w:rsidR="006042BD" w:rsidRPr="00115E71" w:rsidTr="00EB531B">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6042BD" w:rsidRPr="00115E71" w:rsidRDefault="006042BD" w:rsidP="00EB531B">
            <w:pPr>
              <w:jc w:val="center"/>
              <w:rPr>
                <w:rFonts w:ascii="GHEA Grapalat" w:hAnsi="GHEA Grapalat"/>
                <w:sz w:val="20"/>
                <w:szCs w:val="20"/>
                <w:lang w:val="hy-AM"/>
              </w:rPr>
            </w:pPr>
            <w:r w:rsidRPr="00115E71">
              <w:rPr>
                <w:rFonts w:ascii="GHEA Grapalat" w:hAnsi="GHEA Grapalat"/>
                <w:sz w:val="20"/>
                <w:szCs w:val="20"/>
                <w:lang w:val="hy-AM"/>
              </w:rPr>
              <w:t>1</w:t>
            </w:r>
          </w:p>
        </w:tc>
        <w:tc>
          <w:tcPr>
            <w:tcW w:w="2364" w:type="dxa"/>
            <w:tcBorders>
              <w:top w:val="single" w:sz="4" w:space="0" w:color="auto"/>
              <w:left w:val="nil"/>
              <w:bottom w:val="single" w:sz="4" w:space="0" w:color="auto"/>
              <w:right w:val="single" w:sz="4" w:space="0" w:color="auto"/>
            </w:tcBorders>
            <w:noWrap/>
            <w:vAlign w:val="center"/>
          </w:tcPr>
          <w:p w:rsidR="006042BD" w:rsidRPr="00115E71" w:rsidRDefault="006042BD" w:rsidP="00EB531B">
            <w:pPr>
              <w:pStyle w:val="BodyText"/>
              <w:spacing w:after="0"/>
              <w:jc w:val="center"/>
              <w:rPr>
                <w:rFonts w:ascii="GHEA Grapalat" w:hAnsi="GHEA Grapalat"/>
                <w:sz w:val="20"/>
                <w:szCs w:val="20"/>
                <w:lang w:val="hy-AM"/>
              </w:rPr>
            </w:pPr>
            <w:r w:rsidRPr="00115E71">
              <w:rPr>
                <w:rFonts w:ascii="GHEA Grapalat" w:hAnsi="GHEA Grapalat"/>
                <w:sz w:val="20"/>
                <w:szCs w:val="20"/>
                <w:lang w:val="hy-AM"/>
              </w:rPr>
              <w:t xml:space="preserve">ՀՀ ֆինանսների նախարարություն </w:t>
            </w:r>
          </w:p>
          <w:p w:rsidR="00B1613A" w:rsidRPr="00115E71" w:rsidRDefault="00B1613A" w:rsidP="00EB531B">
            <w:pPr>
              <w:pStyle w:val="BodyText"/>
              <w:spacing w:after="0"/>
              <w:jc w:val="center"/>
              <w:rPr>
                <w:rFonts w:ascii="GHEA Grapalat" w:hAnsi="GHEA Grapalat"/>
                <w:sz w:val="20"/>
                <w:szCs w:val="20"/>
                <w:lang w:val="hy-AM"/>
              </w:rPr>
            </w:pPr>
            <w:r w:rsidRPr="00115E71">
              <w:rPr>
                <w:rFonts w:ascii="GHEA Grapalat" w:hAnsi="GHEA Grapalat"/>
                <w:sz w:val="20"/>
                <w:szCs w:val="20"/>
                <w:lang w:val="hy-AM"/>
              </w:rPr>
              <w:t xml:space="preserve">01/2-1/7846-2019 </w:t>
            </w:r>
          </w:p>
          <w:p w:rsidR="006042BD" w:rsidRPr="00115E71" w:rsidRDefault="00B1613A" w:rsidP="00EB531B">
            <w:pPr>
              <w:pStyle w:val="BodyText"/>
              <w:spacing w:after="0"/>
              <w:jc w:val="center"/>
              <w:rPr>
                <w:rFonts w:ascii="GHEA Grapalat" w:hAnsi="GHEA Grapalat"/>
                <w:sz w:val="20"/>
                <w:szCs w:val="20"/>
                <w:lang w:val="hy-AM"/>
              </w:rPr>
            </w:pPr>
            <w:r w:rsidRPr="00115E71">
              <w:rPr>
                <w:rFonts w:ascii="GHEA Grapalat" w:hAnsi="GHEA Grapalat"/>
                <w:sz w:val="20"/>
                <w:szCs w:val="20"/>
                <w:lang w:val="hy-AM"/>
              </w:rPr>
              <w:t>2019-05-15</w:t>
            </w:r>
          </w:p>
        </w:tc>
        <w:tc>
          <w:tcPr>
            <w:tcW w:w="9639" w:type="dxa"/>
            <w:tcBorders>
              <w:top w:val="single" w:sz="4" w:space="0" w:color="auto"/>
              <w:left w:val="nil"/>
              <w:bottom w:val="single" w:sz="4" w:space="0" w:color="auto"/>
              <w:right w:val="single" w:sz="4" w:space="0" w:color="auto"/>
            </w:tcBorders>
            <w:noWrap/>
            <w:vAlign w:val="center"/>
          </w:tcPr>
          <w:p w:rsidR="00B1613A" w:rsidRPr="00115E71" w:rsidRDefault="00B1613A" w:rsidP="00B1613A">
            <w:pPr>
              <w:pStyle w:val="BodyText"/>
              <w:spacing w:after="0"/>
              <w:jc w:val="both"/>
              <w:rPr>
                <w:rFonts w:ascii="GHEA Grapalat" w:hAnsi="GHEA Grapalat"/>
                <w:sz w:val="20"/>
                <w:szCs w:val="20"/>
                <w:lang w:val="hy-AM"/>
              </w:rPr>
            </w:pPr>
            <w:r w:rsidRPr="00115E71">
              <w:rPr>
                <w:rFonts w:ascii="GHEA Grapalat" w:hAnsi="GHEA Grapalat"/>
                <w:sz w:val="20"/>
                <w:szCs w:val="20"/>
                <w:lang w:val="hy-AM"/>
              </w:rPr>
              <w:t xml:space="preserve">ՀՀ ֆինանսների նախարարությունը քննարկել է «Պարկ </w:t>
            </w:r>
            <w:proofErr w:type="spellStart"/>
            <w:r w:rsidRPr="00115E71">
              <w:rPr>
                <w:rFonts w:ascii="GHEA Grapalat" w:hAnsi="GHEA Grapalat"/>
                <w:sz w:val="20"/>
                <w:szCs w:val="20"/>
                <w:lang w:val="hy-AM"/>
              </w:rPr>
              <w:t>Գրուպ</w:t>
            </w:r>
            <w:proofErr w:type="spellEnd"/>
            <w:r w:rsidRPr="00115E71">
              <w:rPr>
                <w:rFonts w:ascii="GHEA Grapalat" w:hAnsi="GHEA Grapalat"/>
                <w:sz w:val="20"/>
                <w:szCs w:val="20"/>
                <w:lang w:val="hy-AM"/>
              </w:rPr>
              <w:t>» սահմանափակ պատաս</w:t>
            </w:r>
            <w:r w:rsidRPr="00115E71">
              <w:rPr>
                <w:rFonts w:ascii="GHEA Grapalat" w:hAnsi="GHEA Grapalat"/>
                <w:sz w:val="20"/>
                <w:szCs w:val="20"/>
                <w:lang w:val="hy-AM"/>
              </w:rPr>
              <w:softHyphen/>
              <w:t>խա</w:t>
            </w:r>
            <w:r w:rsidRPr="00115E71">
              <w:rPr>
                <w:rFonts w:ascii="GHEA Grapalat" w:hAnsi="GHEA Grapalat"/>
                <w:sz w:val="20"/>
                <w:szCs w:val="20"/>
                <w:lang w:val="hy-AM"/>
              </w:rPr>
              <w:softHyphen/>
            </w:r>
            <w:r w:rsidRPr="00115E71">
              <w:rPr>
                <w:rFonts w:ascii="GHEA Grapalat" w:hAnsi="GHEA Grapalat"/>
                <w:sz w:val="20"/>
                <w:szCs w:val="20"/>
                <w:lang w:val="hy-AM"/>
              </w:rPr>
              <w:softHyphen/>
            </w:r>
            <w:r w:rsidRPr="00115E71">
              <w:rPr>
                <w:rFonts w:ascii="GHEA Grapalat" w:hAnsi="GHEA Grapalat"/>
                <w:sz w:val="20"/>
                <w:szCs w:val="20"/>
                <w:lang w:val="hy-AM"/>
              </w:rPr>
              <w:softHyphen/>
            </w:r>
            <w:r w:rsidRPr="00115E71">
              <w:rPr>
                <w:rFonts w:ascii="GHEA Grapalat" w:hAnsi="GHEA Grapalat"/>
                <w:sz w:val="20"/>
                <w:szCs w:val="20"/>
                <w:lang w:val="hy-AM"/>
              </w:rPr>
              <w:softHyphen/>
              <w:t>նա</w:t>
            </w:r>
            <w:r w:rsidRPr="00115E71">
              <w:rPr>
                <w:rFonts w:ascii="GHEA Grapalat" w:hAnsi="GHEA Grapalat"/>
                <w:sz w:val="20"/>
                <w:szCs w:val="20"/>
                <w:lang w:val="hy-AM"/>
              </w:rPr>
              <w:softHyphen/>
            </w:r>
            <w:r w:rsidRPr="00115E71">
              <w:rPr>
                <w:rFonts w:ascii="GHEA Grapalat" w:hAnsi="GHEA Grapalat"/>
                <w:sz w:val="20"/>
                <w:szCs w:val="20"/>
                <w:lang w:val="hy-AM"/>
              </w:rPr>
              <w:softHyphen/>
              <w:t>տվությամբ ընկերության կողմից իրականացվող ներդրումային ծրագրի շրջա</w:t>
            </w:r>
            <w:r w:rsidRPr="00115E71">
              <w:rPr>
                <w:rFonts w:ascii="GHEA Grapalat" w:hAnsi="GHEA Grapalat"/>
                <w:sz w:val="20"/>
                <w:szCs w:val="20"/>
                <w:lang w:val="hy-AM"/>
              </w:rPr>
              <w:softHyphen/>
              <w:t>նակում ապրանք</w:t>
            </w:r>
            <w:r w:rsidRPr="00115E71">
              <w:rPr>
                <w:rFonts w:ascii="GHEA Grapalat" w:hAnsi="GHEA Grapalat"/>
                <w:sz w:val="20"/>
                <w:szCs w:val="20"/>
                <w:lang w:val="hy-AM"/>
              </w:rPr>
              <w:softHyphen/>
              <w:t>ների ներմուծ</w:t>
            </w:r>
            <w:r w:rsidRPr="00115E71">
              <w:rPr>
                <w:rFonts w:ascii="GHEA Grapalat" w:hAnsi="GHEA Grapalat"/>
                <w:sz w:val="20"/>
                <w:szCs w:val="20"/>
                <w:lang w:val="hy-AM"/>
              </w:rPr>
              <w:softHyphen/>
            </w:r>
            <w:r w:rsidRPr="00115E71">
              <w:rPr>
                <w:rFonts w:ascii="GHEA Grapalat" w:hAnsi="GHEA Grapalat"/>
                <w:sz w:val="20"/>
                <w:szCs w:val="20"/>
                <w:lang w:val="hy-AM"/>
              </w:rPr>
              <w:softHyphen/>
              <w:t>ման դեպ</w:t>
            </w:r>
            <w:r w:rsidRPr="00115E71">
              <w:rPr>
                <w:rFonts w:ascii="GHEA Grapalat" w:hAnsi="GHEA Grapalat"/>
                <w:sz w:val="20"/>
                <w:szCs w:val="20"/>
                <w:lang w:val="hy-AM"/>
              </w:rPr>
              <w:softHyphen/>
              <w:t>քում հաշվարկված ԱԱՀ-ի գումարների վճար</w:t>
            </w:r>
            <w:r w:rsidRPr="00115E71">
              <w:rPr>
                <w:rFonts w:ascii="GHEA Grapalat" w:hAnsi="GHEA Grapalat"/>
                <w:sz w:val="20"/>
                <w:szCs w:val="20"/>
                <w:lang w:val="hy-AM"/>
              </w:rPr>
              <w:softHyphen/>
              <w:t>ման ժամկետը երեք տարով հետա</w:t>
            </w:r>
            <w:r w:rsidRPr="00115E71">
              <w:rPr>
                <w:rFonts w:ascii="GHEA Grapalat" w:hAnsi="GHEA Grapalat"/>
                <w:sz w:val="20"/>
                <w:szCs w:val="20"/>
                <w:lang w:val="hy-AM"/>
              </w:rPr>
              <w:softHyphen/>
              <w:t>ձգելու վերա</w:t>
            </w:r>
            <w:r w:rsidRPr="00115E71">
              <w:rPr>
                <w:rFonts w:ascii="GHEA Grapalat" w:hAnsi="GHEA Grapalat"/>
                <w:sz w:val="20"/>
                <w:szCs w:val="20"/>
                <w:lang w:val="hy-AM"/>
              </w:rPr>
              <w:softHyphen/>
              <w:t>բերյալ ՀՀ վարչապետի աշխատակազմ ներ</w:t>
            </w:r>
            <w:r w:rsidRPr="00115E71">
              <w:rPr>
                <w:rFonts w:ascii="GHEA Grapalat" w:hAnsi="GHEA Grapalat"/>
                <w:sz w:val="20"/>
                <w:szCs w:val="20"/>
                <w:lang w:val="hy-AM"/>
              </w:rPr>
              <w:softHyphen/>
              <w:t>կա</w:t>
            </w:r>
            <w:r w:rsidRPr="00115E71">
              <w:rPr>
                <w:rFonts w:ascii="GHEA Grapalat" w:hAnsi="GHEA Grapalat"/>
                <w:sz w:val="20"/>
                <w:szCs w:val="20"/>
                <w:lang w:val="hy-AM"/>
              </w:rPr>
              <w:softHyphen/>
            </w:r>
            <w:r w:rsidRPr="00115E71">
              <w:rPr>
                <w:rFonts w:ascii="GHEA Grapalat" w:hAnsi="GHEA Grapalat"/>
                <w:sz w:val="20"/>
                <w:szCs w:val="20"/>
                <w:lang w:val="hy-AM"/>
              </w:rPr>
              <w:softHyphen/>
              <w:t>յաց</w:t>
            </w:r>
            <w:r w:rsidRPr="00115E71">
              <w:rPr>
                <w:rFonts w:ascii="GHEA Grapalat" w:hAnsi="GHEA Grapalat"/>
                <w:sz w:val="20"/>
                <w:szCs w:val="20"/>
                <w:lang w:val="hy-AM"/>
              </w:rPr>
              <w:softHyphen/>
            </w:r>
            <w:r w:rsidRPr="00115E71">
              <w:rPr>
                <w:rFonts w:ascii="GHEA Grapalat" w:hAnsi="GHEA Grapalat"/>
                <w:sz w:val="20"/>
                <w:szCs w:val="20"/>
                <w:lang w:val="hy-AM"/>
              </w:rPr>
              <w:softHyphen/>
              <w:t>ված հայտը, որի վերաբերյալ հայտ</w:t>
            </w:r>
            <w:r w:rsidRPr="00115E71">
              <w:rPr>
                <w:rFonts w:ascii="GHEA Grapalat" w:hAnsi="GHEA Grapalat"/>
                <w:sz w:val="20"/>
                <w:szCs w:val="20"/>
                <w:lang w:val="hy-AM"/>
              </w:rPr>
              <w:softHyphen/>
              <w:t>նում ենք, որ դիտողություններ և առա</w:t>
            </w:r>
            <w:r w:rsidRPr="00115E71">
              <w:rPr>
                <w:rFonts w:ascii="GHEA Grapalat" w:hAnsi="GHEA Grapalat"/>
                <w:sz w:val="20"/>
                <w:szCs w:val="20"/>
                <w:lang w:val="hy-AM"/>
              </w:rPr>
              <w:softHyphen/>
              <w:t>ջար</w:t>
            </w:r>
            <w:r w:rsidRPr="00115E71">
              <w:rPr>
                <w:rFonts w:ascii="GHEA Grapalat" w:hAnsi="GHEA Grapalat"/>
                <w:sz w:val="20"/>
                <w:szCs w:val="20"/>
                <w:lang w:val="hy-AM"/>
              </w:rPr>
              <w:softHyphen/>
              <w:t>կու</w:t>
            </w:r>
            <w:r w:rsidRPr="00115E71">
              <w:rPr>
                <w:rFonts w:ascii="GHEA Grapalat" w:hAnsi="GHEA Grapalat"/>
                <w:sz w:val="20"/>
                <w:szCs w:val="20"/>
                <w:lang w:val="hy-AM"/>
              </w:rPr>
              <w:softHyphen/>
              <w:t>թյուն</w:t>
            </w:r>
            <w:r w:rsidRPr="00115E71">
              <w:rPr>
                <w:rFonts w:ascii="GHEA Grapalat" w:hAnsi="GHEA Grapalat"/>
                <w:sz w:val="20"/>
                <w:szCs w:val="20"/>
                <w:lang w:val="hy-AM"/>
              </w:rPr>
              <w:softHyphen/>
              <w:t>ներ չկան:</w:t>
            </w:r>
          </w:p>
          <w:p w:rsidR="006042BD" w:rsidRPr="00115E71" w:rsidRDefault="00B1613A" w:rsidP="00B1613A">
            <w:pPr>
              <w:pStyle w:val="BodyText"/>
              <w:spacing w:after="0"/>
              <w:jc w:val="both"/>
              <w:rPr>
                <w:rFonts w:ascii="GHEA Grapalat" w:hAnsi="GHEA Grapalat" w:cs="Sylfaen"/>
                <w:sz w:val="20"/>
                <w:szCs w:val="20"/>
                <w:lang w:val="hy-AM"/>
              </w:rPr>
            </w:pPr>
            <w:r w:rsidRPr="00115E71">
              <w:rPr>
                <w:rFonts w:ascii="GHEA Grapalat" w:hAnsi="GHEA Grapalat"/>
                <w:sz w:val="20"/>
                <w:szCs w:val="20"/>
                <w:lang w:val="hy-AM"/>
              </w:rPr>
              <w:t>Միաժամանակ, կից ներկայացնում ենք ՀՀ կառավարության 2017 թվականի հոկտեմ</w:t>
            </w:r>
            <w:r w:rsidRPr="00115E71">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770" w:type="dxa"/>
            <w:tcBorders>
              <w:top w:val="single" w:sz="4" w:space="0" w:color="auto"/>
              <w:left w:val="nil"/>
              <w:bottom w:val="single" w:sz="4" w:space="0" w:color="auto"/>
              <w:right w:val="single" w:sz="4" w:space="0" w:color="auto"/>
            </w:tcBorders>
            <w:noWrap/>
            <w:vAlign w:val="center"/>
          </w:tcPr>
          <w:p w:rsidR="006042BD" w:rsidRPr="00115E71" w:rsidRDefault="006042BD" w:rsidP="005A0825">
            <w:pPr>
              <w:spacing w:after="240"/>
              <w:jc w:val="both"/>
              <w:rPr>
                <w:rFonts w:ascii="GHEA Grapalat" w:hAnsi="GHEA Grapalat" w:cs="Sylfaen"/>
                <w:sz w:val="20"/>
                <w:szCs w:val="20"/>
                <w:lang w:val="hy-AM"/>
              </w:rPr>
            </w:pPr>
            <w:r w:rsidRPr="00115E71">
              <w:rPr>
                <w:rFonts w:ascii="GHEA Grapalat" w:hAnsi="GHEA Grapalat" w:cs="Sylfaen"/>
                <w:sz w:val="20"/>
                <w:szCs w:val="20"/>
                <w:lang w:val="hy-AM"/>
              </w:rPr>
              <w:t xml:space="preserve">Ընդունվել է ի գիտություն։ </w:t>
            </w:r>
          </w:p>
        </w:tc>
      </w:tr>
      <w:tr w:rsidR="006042BD" w:rsidRPr="00B906E1" w:rsidTr="00EB531B">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6042BD" w:rsidRPr="00115E71" w:rsidRDefault="006042BD" w:rsidP="00EB531B">
            <w:pPr>
              <w:jc w:val="center"/>
              <w:rPr>
                <w:rFonts w:ascii="GHEA Grapalat" w:hAnsi="GHEA Grapalat"/>
                <w:sz w:val="20"/>
                <w:szCs w:val="20"/>
                <w:lang w:val="hy-AM"/>
              </w:rPr>
            </w:pPr>
            <w:r w:rsidRPr="00115E71">
              <w:rPr>
                <w:rFonts w:ascii="GHEA Grapalat" w:hAnsi="GHEA Grapalat"/>
                <w:sz w:val="20"/>
                <w:szCs w:val="20"/>
                <w:lang w:val="hy-AM"/>
              </w:rPr>
              <w:t>2</w:t>
            </w:r>
          </w:p>
        </w:tc>
        <w:tc>
          <w:tcPr>
            <w:tcW w:w="2364" w:type="dxa"/>
            <w:tcBorders>
              <w:top w:val="single" w:sz="4" w:space="0" w:color="auto"/>
              <w:left w:val="nil"/>
              <w:bottom w:val="single" w:sz="4" w:space="0" w:color="auto"/>
              <w:right w:val="single" w:sz="4" w:space="0" w:color="auto"/>
            </w:tcBorders>
            <w:noWrap/>
            <w:vAlign w:val="center"/>
          </w:tcPr>
          <w:p w:rsidR="00B1613A" w:rsidRPr="00115E71" w:rsidRDefault="006042BD" w:rsidP="00EB531B">
            <w:pPr>
              <w:pStyle w:val="BodyText"/>
              <w:spacing w:after="0"/>
              <w:jc w:val="center"/>
              <w:rPr>
                <w:rFonts w:ascii="GHEA Grapalat" w:hAnsi="GHEA Grapalat"/>
                <w:sz w:val="20"/>
                <w:szCs w:val="20"/>
                <w:lang w:val="hy-AM"/>
              </w:rPr>
            </w:pPr>
            <w:r w:rsidRPr="00115E71">
              <w:rPr>
                <w:rFonts w:ascii="GHEA Grapalat" w:hAnsi="GHEA Grapalat"/>
                <w:sz w:val="20"/>
                <w:szCs w:val="20"/>
                <w:lang w:val="hy-AM"/>
              </w:rPr>
              <w:t>ՀՀ ԿԱ պետական եկամուտների կոմիտե</w:t>
            </w:r>
            <w:r w:rsidRPr="00115E71">
              <w:rPr>
                <w:rFonts w:ascii="GHEA Grapalat" w:hAnsi="GHEA Grapalat"/>
                <w:sz w:val="20"/>
                <w:szCs w:val="20"/>
                <w:lang w:val="hy-AM"/>
              </w:rPr>
              <w:br/>
            </w:r>
            <w:r w:rsidR="00B1613A" w:rsidRPr="00115E71">
              <w:rPr>
                <w:rFonts w:ascii="GHEA Grapalat" w:hAnsi="GHEA Grapalat"/>
                <w:sz w:val="20"/>
                <w:szCs w:val="20"/>
                <w:lang w:val="hy-AM"/>
              </w:rPr>
              <w:t xml:space="preserve"> /3-2/19419-2019 </w:t>
            </w:r>
          </w:p>
          <w:p w:rsidR="006042BD" w:rsidRPr="00115E71" w:rsidRDefault="00B1613A" w:rsidP="00B1613A">
            <w:pPr>
              <w:pStyle w:val="BodyText"/>
              <w:spacing w:after="0"/>
              <w:jc w:val="center"/>
              <w:rPr>
                <w:rFonts w:ascii="GHEA Grapalat" w:hAnsi="GHEA Grapalat"/>
                <w:sz w:val="20"/>
                <w:szCs w:val="20"/>
                <w:lang w:val="hy-AM"/>
              </w:rPr>
            </w:pPr>
            <w:r w:rsidRPr="00115E71">
              <w:rPr>
                <w:rFonts w:ascii="GHEA Grapalat" w:hAnsi="GHEA Grapalat"/>
                <w:sz w:val="20"/>
                <w:szCs w:val="20"/>
                <w:lang w:val="hy-AM"/>
              </w:rPr>
              <w:t>2019-05-15</w:t>
            </w:r>
          </w:p>
        </w:tc>
        <w:tc>
          <w:tcPr>
            <w:tcW w:w="9639" w:type="dxa"/>
            <w:tcBorders>
              <w:top w:val="single" w:sz="4" w:space="0" w:color="auto"/>
              <w:left w:val="nil"/>
              <w:bottom w:val="single" w:sz="4" w:space="0" w:color="auto"/>
              <w:right w:val="single" w:sz="4" w:space="0" w:color="auto"/>
            </w:tcBorders>
            <w:noWrap/>
            <w:vAlign w:val="center"/>
          </w:tcPr>
          <w:p w:rsidR="00B1613A" w:rsidRPr="00115E71" w:rsidRDefault="00B1613A" w:rsidP="00B1613A">
            <w:pPr>
              <w:pStyle w:val="BodyText"/>
              <w:spacing w:after="0"/>
              <w:jc w:val="both"/>
              <w:rPr>
                <w:rFonts w:ascii="GHEA Grapalat" w:hAnsi="GHEA Grapalat"/>
                <w:sz w:val="20"/>
                <w:szCs w:val="20"/>
                <w:lang w:val="hy-AM"/>
              </w:rPr>
            </w:pPr>
            <w:r w:rsidRPr="00115E71">
              <w:rPr>
                <w:rFonts w:ascii="GHEA Grapalat" w:hAnsi="GHEA Grapalat"/>
                <w:sz w:val="20"/>
                <w:szCs w:val="20"/>
                <w:lang w:val="hy-AM"/>
              </w:rPr>
              <w:t>ՀՀ կառավարության 05.10.2017թ. N 1225-Ն որոշման (այսուհետ` Որոշում) 1-ին կետով հաստատված հավելվածով սահմանված կար</w:t>
            </w:r>
            <w:r w:rsidRPr="00115E71">
              <w:rPr>
                <w:rFonts w:ascii="GHEA Grapalat" w:hAnsi="GHEA Grapalat"/>
                <w:sz w:val="20"/>
                <w:szCs w:val="20"/>
                <w:lang w:val="hy-AM"/>
              </w:rPr>
              <w:softHyphen/>
              <w:t xml:space="preserve">գով «Պարկ </w:t>
            </w:r>
            <w:proofErr w:type="spellStart"/>
            <w:r w:rsidRPr="00115E71">
              <w:rPr>
                <w:rFonts w:ascii="GHEA Grapalat" w:hAnsi="GHEA Grapalat"/>
                <w:sz w:val="20"/>
                <w:szCs w:val="20"/>
                <w:lang w:val="hy-AM"/>
              </w:rPr>
              <w:t>Գրուպ</w:t>
            </w:r>
            <w:proofErr w:type="spellEnd"/>
            <w:r w:rsidRPr="00115E71">
              <w:rPr>
                <w:rFonts w:ascii="GHEA Grapalat" w:hAnsi="GHEA Grapalat"/>
                <w:sz w:val="20"/>
                <w:szCs w:val="20"/>
                <w:lang w:val="hy-AM"/>
              </w:rPr>
              <w:t>» ՍՊԸ կող</w:t>
            </w:r>
            <w:r w:rsidRPr="00115E71">
              <w:rPr>
                <w:rFonts w:ascii="GHEA Grapalat" w:hAnsi="GHEA Grapalat"/>
                <w:sz w:val="20"/>
                <w:szCs w:val="20"/>
                <w:lang w:val="hy-AM"/>
              </w:rPr>
              <w:softHyphen/>
            </w:r>
            <w:r w:rsidRPr="00115E71">
              <w:rPr>
                <w:rFonts w:ascii="GHEA Grapalat" w:hAnsi="GHEA Grapalat"/>
                <w:sz w:val="20"/>
                <w:szCs w:val="20"/>
                <w:lang w:val="hy-AM"/>
              </w:rPr>
              <w:softHyphen/>
              <w:t>մից ներ</w:t>
            </w:r>
            <w:r w:rsidRPr="00115E71">
              <w:rPr>
                <w:rFonts w:ascii="GHEA Grapalat" w:hAnsi="GHEA Grapalat"/>
                <w:sz w:val="20"/>
                <w:szCs w:val="20"/>
                <w:lang w:val="hy-AM"/>
              </w:rPr>
              <w:softHyphen/>
              <w:t>կա</w:t>
            </w:r>
            <w:r w:rsidRPr="00115E71">
              <w:rPr>
                <w:rFonts w:ascii="GHEA Grapalat" w:hAnsi="GHEA Grapalat"/>
                <w:sz w:val="20"/>
                <w:szCs w:val="20"/>
                <w:lang w:val="hy-AM"/>
              </w:rPr>
              <w:softHyphen/>
              <w:t>յաց</w:t>
            </w:r>
            <w:r w:rsidRPr="00115E71">
              <w:rPr>
                <w:rFonts w:ascii="GHEA Grapalat" w:hAnsi="GHEA Grapalat"/>
                <w:sz w:val="20"/>
                <w:szCs w:val="20"/>
                <w:lang w:val="hy-AM"/>
              </w:rPr>
              <w:softHyphen/>
            </w:r>
            <w:r w:rsidRPr="00115E71">
              <w:rPr>
                <w:rFonts w:ascii="GHEA Grapalat" w:hAnsi="GHEA Grapalat"/>
                <w:sz w:val="20"/>
                <w:szCs w:val="20"/>
                <w:lang w:val="hy-AM"/>
              </w:rPr>
              <w:softHyphen/>
              <w:t>ված` ներդրումային ծրագրի շրջանակներում ապրանքների ներ</w:t>
            </w:r>
            <w:r w:rsidRPr="00115E71">
              <w:rPr>
                <w:rFonts w:ascii="GHEA Grapalat" w:hAnsi="GHEA Grapalat"/>
                <w:sz w:val="20"/>
                <w:szCs w:val="20"/>
                <w:lang w:val="hy-AM"/>
              </w:rPr>
              <w:softHyphen/>
              <w:t>մուծ</w:t>
            </w:r>
            <w:r w:rsidRPr="00115E71">
              <w:rPr>
                <w:rFonts w:ascii="GHEA Grapalat" w:hAnsi="GHEA Grapalat"/>
                <w:sz w:val="20"/>
                <w:szCs w:val="20"/>
                <w:lang w:val="hy-AM"/>
              </w:rPr>
              <w:softHyphen/>
              <w:t>ման դեպ</w:t>
            </w:r>
            <w:r w:rsidRPr="00115E71">
              <w:rPr>
                <w:rFonts w:ascii="GHEA Grapalat" w:hAnsi="GHEA Grapalat"/>
                <w:sz w:val="20"/>
                <w:szCs w:val="20"/>
                <w:lang w:val="hy-AM"/>
              </w:rPr>
              <w:softHyphen/>
            </w:r>
            <w:r w:rsidRPr="00115E71">
              <w:rPr>
                <w:rFonts w:ascii="GHEA Grapalat" w:hAnsi="GHEA Grapalat"/>
                <w:sz w:val="20"/>
                <w:szCs w:val="20"/>
                <w:lang w:val="hy-AM"/>
              </w:rPr>
              <w:softHyphen/>
              <w:t>քում մաքսային և հարկային մարմինների կողմից հաշվարկված ավե</w:t>
            </w:r>
            <w:r w:rsidRPr="00115E71">
              <w:rPr>
                <w:rFonts w:ascii="GHEA Grapalat" w:hAnsi="GHEA Grapalat"/>
                <w:sz w:val="20"/>
                <w:szCs w:val="20"/>
                <w:lang w:val="hy-AM"/>
              </w:rPr>
              <w:softHyphen/>
            </w:r>
            <w:r w:rsidRPr="00115E71">
              <w:rPr>
                <w:rFonts w:ascii="GHEA Grapalat" w:hAnsi="GHEA Grapalat"/>
                <w:sz w:val="20"/>
                <w:szCs w:val="20"/>
                <w:lang w:val="hy-AM"/>
              </w:rPr>
              <w:softHyphen/>
              <w:t>լացված արժեքի հար</w:t>
            </w:r>
            <w:r w:rsidRPr="00115E71">
              <w:rPr>
                <w:rFonts w:ascii="GHEA Grapalat" w:hAnsi="GHEA Grapalat"/>
                <w:sz w:val="20"/>
                <w:szCs w:val="20"/>
                <w:lang w:val="hy-AM"/>
              </w:rPr>
              <w:softHyphen/>
              <w:t>կի գումարների վճարման ժամկետի հետաձգման դիմումի վերա</w:t>
            </w:r>
            <w:r w:rsidRPr="00115E71">
              <w:rPr>
                <w:rFonts w:ascii="GHEA Grapalat" w:hAnsi="GHEA Grapalat"/>
                <w:sz w:val="20"/>
                <w:szCs w:val="20"/>
                <w:lang w:val="hy-AM"/>
              </w:rPr>
              <w:softHyphen/>
              <w:t xml:space="preserve">բերյալ հայտնում ենք </w:t>
            </w:r>
            <w:proofErr w:type="spellStart"/>
            <w:r w:rsidRPr="00115E71">
              <w:rPr>
                <w:rFonts w:ascii="GHEA Grapalat" w:hAnsi="GHEA Grapalat"/>
                <w:sz w:val="20"/>
                <w:szCs w:val="20"/>
                <w:lang w:val="hy-AM"/>
              </w:rPr>
              <w:t>հետևյալը</w:t>
            </w:r>
            <w:proofErr w:type="spellEnd"/>
            <w:r w:rsidRPr="00115E71">
              <w:rPr>
                <w:rFonts w:ascii="GHEA Grapalat" w:hAnsi="GHEA Grapalat"/>
                <w:sz w:val="20"/>
                <w:szCs w:val="20"/>
                <w:lang w:val="hy-AM"/>
              </w:rPr>
              <w:t>:</w:t>
            </w:r>
          </w:p>
          <w:p w:rsidR="00B1613A" w:rsidRPr="00115E71" w:rsidRDefault="00B1613A" w:rsidP="00B1613A">
            <w:pPr>
              <w:pStyle w:val="BodyText"/>
              <w:spacing w:after="0"/>
              <w:jc w:val="both"/>
              <w:rPr>
                <w:rFonts w:ascii="GHEA Grapalat" w:hAnsi="GHEA Grapalat"/>
                <w:sz w:val="20"/>
                <w:szCs w:val="20"/>
                <w:lang w:val="hy-AM"/>
              </w:rPr>
            </w:pPr>
            <w:r w:rsidRPr="00115E71">
              <w:rPr>
                <w:rFonts w:ascii="GHEA Grapalat" w:hAnsi="GHEA Grapalat"/>
                <w:sz w:val="20"/>
                <w:szCs w:val="20"/>
                <w:lang w:val="hy-AM"/>
              </w:rPr>
              <w:t xml:space="preserve">2018 թվականի հունվարի 1-ից ուժի մեջ են մտել «Կազմակերպությունների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ՀՀ 2001 թվականի հունիսի 29-ի թիվ ՀՕ-195 օրենքում կատարված փոփոխությունները, որոնցով ավելացված արժեքի հարկ վճարող համարվողների կողմից ԱՏԳ ԱԱ 84 և 85 ապրանքային խմբերին դասվող ապրանքների (որոշակի բացառություններով) ներմուծումն ազատվում է ավելացված արժեքի հարկից: </w:t>
            </w:r>
          </w:p>
          <w:p w:rsidR="00B1613A" w:rsidRPr="00115E71" w:rsidRDefault="00B1613A" w:rsidP="00B1613A">
            <w:pPr>
              <w:pStyle w:val="BodyText"/>
              <w:spacing w:after="0"/>
              <w:jc w:val="both"/>
              <w:rPr>
                <w:rFonts w:ascii="GHEA Grapalat" w:hAnsi="GHEA Grapalat"/>
                <w:sz w:val="20"/>
                <w:szCs w:val="20"/>
                <w:lang w:val="hy-AM"/>
              </w:rPr>
            </w:pPr>
            <w:r w:rsidRPr="00115E71">
              <w:rPr>
                <w:rFonts w:ascii="GHEA Grapalat" w:hAnsi="GHEA Grapalat"/>
                <w:sz w:val="20"/>
                <w:szCs w:val="20"/>
                <w:lang w:val="hy-AM"/>
              </w:rPr>
              <w:t>Հաշվի առնելով վերոգրյալը, դիմումին կից ներկայացված ցանկի 26-րդ և 27-րդ տողերում նշված ապրանքների ներմուծումը ազատված է ԱԱՀ-</w:t>
            </w:r>
            <w:proofErr w:type="spellStart"/>
            <w:r w:rsidRPr="00115E71">
              <w:rPr>
                <w:rFonts w:ascii="GHEA Grapalat" w:hAnsi="GHEA Grapalat"/>
                <w:sz w:val="20"/>
                <w:szCs w:val="20"/>
                <w:lang w:val="hy-AM"/>
              </w:rPr>
              <w:t>ից</w:t>
            </w:r>
            <w:proofErr w:type="spellEnd"/>
            <w:r w:rsidRPr="00115E71">
              <w:rPr>
                <w:rFonts w:ascii="GHEA Grapalat" w:hAnsi="GHEA Grapalat"/>
                <w:sz w:val="20"/>
                <w:szCs w:val="20"/>
                <w:lang w:val="hy-AM"/>
              </w:rPr>
              <w:t xml:space="preserve">, </w:t>
            </w:r>
            <w:proofErr w:type="spellStart"/>
            <w:r w:rsidRPr="00115E71">
              <w:rPr>
                <w:rFonts w:ascii="GHEA Grapalat" w:hAnsi="GHEA Grapalat"/>
                <w:sz w:val="20"/>
                <w:szCs w:val="20"/>
                <w:lang w:val="hy-AM"/>
              </w:rPr>
              <w:t>հետևաբար</w:t>
            </w:r>
            <w:proofErr w:type="spellEnd"/>
            <w:r w:rsidRPr="00115E71">
              <w:rPr>
                <w:rFonts w:ascii="GHEA Grapalat" w:hAnsi="GHEA Grapalat"/>
                <w:sz w:val="20"/>
                <w:szCs w:val="20"/>
                <w:lang w:val="hy-AM"/>
              </w:rPr>
              <w:t xml:space="preserve"> առաջարկում ենք նշված տողերը հանել ցանկից:</w:t>
            </w:r>
          </w:p>
          <w:p w:rsidR="006042BD" w:rsidRPr="00115E71" w:rsidRDefault="00B1613A" w:rsidP="00B1613A">
            <w:pPr>
              <w:pStyle w:val="BodyText"/>
              <w:spacing w:after="0"/>
              <w:jc w:val="both"/>
              <w:rPr>
                <w:rFonts w:ascii="GHEA Grapalat" w:hAnsi="GHEA Grapalat" w:cs="Sylfaen"/>
                <w:sz w:val="20"/>
                <w:szCs w:val="20"/>
                <w:lang w:val="hy-AM"/>
              </w:rPr>
            </w:pPr>
            <w:r w:rsidRPr="00115E71">
              <w:rPr>
                <w:rFonts w:ascii="GHEA Grapalat" w:hAnsi="GHEA Grapalat"/>
                <w:sz w:val="20"/>
                <w:szCs w:val="20"/>
                <w:lang w:val="hy-AM"/>
              </w:rPr>
              <w:t>Միաժամանակ, կից ներկայացնում ենք Որոշմամբ սահմանված չափորոշիչների գնահատականների վերաբերյալ տեղեկանք:</w:t>
            </w:r>
          </w:p>
        </w:tc>
        <w:tc>
          <w:tcPr>
            <w:tcW w:w="2770" w:type="dxa"/>
            <w:tcBorders>
              <w:top w:val="single" w:sz="4" w:space="0" w:color="auto"/>
              <w:left w:val="nil"/>
              <w:bottom w:val="single" w:sz="4" w:space="0" w:color="auto"/>
              <w:right w:val="single" w:sz="4" w:space="0" w:color="auto"/>
            </w:tcBorders>
            <w:noWrap/>
            <w:vAlign w:val="center"/>
          </w:tcPr>
          <w:p w:rsidR="006042BD" w:rsidRPr="00115E71" w:rsidRDefault="006042BD" w:rsidP="00EB531B">
            <w:pPr>
              <w:jc w:val="both"/>
              <w:rPr>
                <w:rFonts w:ascii="GHEA Grapalat" w:hAnsi="GHEA Grapalat" w:cs="Sylfaen"/>
                <w:sz w:val="20"/>
                <w:szCs w:val="20"/>
                <w:lang w:val="hy-AM"/>
              </w:rPr>
            </w:pPr>
            <w:r w:rsidRPr="00115E71">
              <w:rPr>
                <w:rFonts w:ascii="GHEA Grapalat" w:hAnsi="GHEA Grapalat" w:cs="Sylfaen"/>
                <w:sz w:val="20"/>
                <w:szCs w:val="20"/>
                <w:lang w:val="hy-AM"/>
              </w:rPr>
              <w:t>Ընդունվել է։</w:t>
            </w:r>
          </w:p>
          <w:p w:rsidR="006042BD" w:rsidRPr="00115E71" w:rsidRDefault="005A0825" w:rsidP="00EB531B">
            <w:pPr>
              <w:spacing w:after="240"/>
              <w:jc w:val="both"/>
              <w:rPr>
                <w:rFonts w:ascii="GHEA Grapalat" w:hAnsi="GHEA Grapalat" w:cs="Sylfaen"/>
                <w:sz w:val="20"/>
                <w:szCs w:val="20"/>
                <w:lang w:val="hy-AM"/>
              </w:rPr>
            </w:pPr>
            <w:r w:rsidRPr="00115E71">
              <w:rPr>
                <w:rFonts w:ascii="GHEA Grapalat" w:hAnsi="GHEA Grapalat" w:cs="Sylfaen"/>
                <w:sz w:val="20"/>
                <w:szCs w:val="20"/>
                <w:lang w:val="hy-AM"/>
              </w:rPr>
              <w:t>Հանվել են ցանկից նշված 2 ապրանքատեսակը և 1 ապրանք ցանկում բաժանվել է 3 մասի, սակայն գումարը դրանից չի ավելացել։</w:t>
            </w:r>
          </w:p>
        </w:tc>
      </w:tr>
      <w:tr w:rsidR="006042BD" w:rsidRPr="00115E71" w:rsidTr="00EB531B">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6042BD" w:rsidRPr="00115E71" w:rsidRDefault="006042BD" w:rsidP="00EB531B">
            <w:pPr>
              <w:jc w:val="center"/>
              <w:rPr>
                <w:rFonts w:ascii="GHEA Grapalat" w:hAnsi="GHEA Grapalat"/>
                <w:sz w:val="20"/>
                <w:szCs w:val="20"/>
                <w:lang w:val="hy-AM"/>
              </w:rPr>
            </w:pPr>
            <w:r w:rsidRPr="00115E71">
              <w:rPr>
                <w:rFonts w:ascii="GHEA Grapalat" w:hAnsi="GHEA Grapalat"/>
                <w:sz w:val="20"/>
                <w:szCs w:val="20"/>
                <w:lang w:val="hy-AM"/>
              </w:rPr>
              <w:t>3</w:t>
            </w:r>
          </w:p>
        </w:tc>
        <w:tc>
          <w:tcPr>
            <w:tcW w:w="2364" w:type="dxa"/>
            <w:tcBorders>
              <w:top w:val="single" w:sz="4" w:space="0" w:color="auto"/>
              <w:left w:val="nil"/>
              <w:bottom w:val="single" w:sz="4" w:space="0" w:color="auto"/>
              <w:right w:val="single" w:sz="4" w:space="0" w:color="auto"/>
            </w:tcBorders>
            <w:noWrap/>
            <w:vAlign w:val="center"/>
          </w:tcPr>
          <w:p w:rsidR="006042BD" w:rsidRPr="00115E71" w:rsidRDefault="006042BD" w:rsidP="00EB531B">
            <w:pPr>
              <w:pStyle w:val="BodyText"/>
              <w:spacing w:after="0"/>
              <w:jc w:val="center"/>
              <w:rPr>
                <w:rFonts w:ascii="GHEA Grapalat" w:hAnsi="GHEA Grapalat"/>
                <w:sz w:val="20"/>
                <w:szCs w:val="20"/>
                <w:lang w:val="hy-AM"/>
              </w:rPr>
            </w:pPr>
            <w:r w:rsidRPr="00115E71">
              <w:rPr>
                <w:rFonts w:ascii="GHEA Grapalat" w:hAnsi="GHEA Grapalat"/>
                <w:sz w:val="20"/>
                <w:szCs w:val="20"/>
                <w:lang w:val="hy-AM"/>
              </w:rPr>
              <w:t xml:space="preserve">ՀՀ </w:t>
            </w:r>
            <w:r w:rsidR="00B1613A" w:rsidRPr="00115E71">
              <w:rPr>
                <w:rFonts w:ascii="GHEA Grapalat" w:hAnsi="GHEA Grapalat"/>
                <w:sz w:val="20"/>
                <w:szCs w:val="20"/>
                <w:lang w:val="hy-AM"/>
              </w:rPr>
              <w:t>արտակարգ իրավիճակների նախարարություն 01/01.1/4138-2019 2019-05-15</w:t>
            </w:r>
            <w:r w:rsidRPr="00115E71">
              <w:rPr>
                <w:rFonts w:ascii="GHEA Grapalat" w:hAnsi="GHEA Grapalat"/>
                <w:sz w:val="20"/>
                <w:szCs w:val="20"/>
                <w:lang w:val="hy-AM"/>
              </w:rPr>
              <w:t xml:space="preserve"> </w:t>
            </w:r>
          </w:p>
          <w:p w:rsidR="006042BD" w:rsidRPr="00115E71" w:rsidRDefault="006042BD" w:rsidP="00EB531B">
            <w:pPr>
              <w:pStyle w:val="BodyText"/>
              <w:spacing w:after="0"/>
              <w:jc w:val="center"/>
              <w:rPr>
                <w:rFonts w:ascii="GHEA Grapalat" w:hAnsi="GHEA Grapalat"/>
                <w:sz w:val="20"/>
                <w:szCs w:val="20"/>
                <w:lang w:val="hy-AM"/>
              </w:rPr>
            </w:pPr>
          </w:p>
        </w:tc>
        <w:tc>
          <w:tcPr>
            <w:tcW w:w="9639" w:type="dxa"/>
            <w:tcBorders>
              <w:top w:val="single" w:sz="4" w:space="0" w:color="auto"/>
              <w:left w:val="nil"/>
              <w:bottom w:val="single" w:sz="4" w:space="0" w:color="auto"/>
              <w:right w:val="single" w:sz="4" w:space="0" w:color="auto"/>
            </w:tcBorders>
            <w:noWrap/>
            <w:vAlign w:val="center"/>
          </w:tcPr>
          <w:p w:rsidR="00B1613A" w:rsidRPr="00115E71" w:rsidRDefault="00B1613A" w:rsidP="00B1613A">
            <w:pPr>
              <w:pStyle w:val="BodyText"/>
              <w:spacing w:after="0"/>
              <w:jc w:val="both"/>
              <w:rPr>
                <w:rFonts w:ascii="GHEA Grapalat" w:hAnsi="GHEA Grapalat"/>
                <w:sz w:val="20"/>
                <w:szCs w:val="20"/>
                <w:lang w:val="hy-AM"/>
              </w:rPr>
            </w:pPr>
            <w:r w:rsidRPr="00115E71">
              <w:rPr>
                <w:rFonts w:ascii="GHEA Grapalat" w:hAnsi="GHEA Grapalat"/>
                <w:sz w:val="20"/>
                <w:szCs w:val="20"/>
                <w:lang w:val="hy-AM"/>
              </w:rPr>
              <w:t xml:space="preserve">&lt;&lt;Պարկ </w:t>
            </w:r>
            <w:proofErr w:type="spellStart"/>
            <w:r w:rsidRPr="00115E71">
              <w:rPr>
                <w:rFonts w:ascii="GHEA Grapalat" w:hAnsi="GHEA Grapalat"/>
                <w:sz w:val="20"/>
                <w:szCs w:val="20"/>
                <w:lang w:val="hy-AM"/>
              </w:rPr>
              <w:t>Գրուպ</w:t>
            </w:r>
            <w:proofErr w:type="spellEnd"/>
            <w:r w:rsidRPr="00115E71">
              <w:rPr>
                <w:rFonts w:ascii="GHEA Grapalat" w:hAnsi="GHEA Grapalat"/>
                <w:sz w:val="20"/>
                <w:szCs w:val="20"/>
                <w:lang w:val="hy-AM"/>
              </w:rPr>
              <w:t>&gt;&gt; ընկերության ներդրումային ծրագրի շրջանակներում ներմուծվող ապրանքների մասով հաշվարկված ավելացված արժեքի հարկի գումարների վճարման ժամկետը երեք տարի ժամկետով հետաձգելու դիմումի վերաբերյալ Արտակարգ իրավիճակների նախարարությունն առարկություններ և առաջարկություններ չունի:</w:t>
            </w:r>
          </w:p>
          <w:p w:rsidR="006042BD" w:rsidRPr="00115E71" w:rsidRDefault="00B1613A" w:rsidP="00B1613A">
            <w:pPr>
              <w:pStyle w:val="BodyText"/>
              <w:spacing w:after="0"/>
              <w:jc w:val="both"/>
              <w:rPr>
                <w:rFonts w:ascii="GHEA Grapalat" w:hAnsi="GHEA Grapalat"/>
                <w:sz w:val="20"/>
                <w:szCs w:val="20"/>
                <w:lang w:val="hy-AM"/>
              </w:rPr>
            </w:pPr>
            <w:r w:rsidRPr="00115E71">
              <w:rPr>
                <w:rFonts w:ascii="GHEA Grapalat" w:hAnsi="GHEA Grapalat"/>
                <w:sz w:val="20"/>
                <w:szCs w:val="20"/>
                <w:lang w:val="hy-AM"/>
              </w:rPr>
              <w:t xml:space="preserve">Միաժամանակ հայտնում եմ, որ &lt;&lt;Պարկ </w:t>
            </w:r>
            <w:proofErr w:type="spellStart"/>
            <w:r w:rsidRPr="00115E71">
              <w:rPr>
                <w:rFonts w:ascii="GHEA Grapalat" w:hAnsi="GHEA Grapalat"/>
                <w:sz w:val="20"/>
                <w:szCs w:val="20"/>
                <w:lang w:val="hy-AM"/>
              </w:rPr>
              <w:t>Գրուպ</w:t>
            </w:r>
            <w:proofErr w:type="spellEnd"/>
            <w:r w:rsidRPr="00115E71">
              <w:rPr>
                <w:rFonts w:ascii="GHEA Grapalat" w:hAnsi="GHEA Grapalat"/>
                <w:sz w:val="20"/>
                <w:szCs w:val="20"/>
                <w:lang w:val="hy-AM"/>
              </w:rPr>
              <w:t xml:space="preserve">&gt;&gt; ընկերության դիմումին կից ներմուծվող ապրանքների ցանկում ներառված </w:t>
            </w:r>
            <w:proofErr w:type="spellStart"/>
            <w:r w:rsidRPr="00115E71">
              <w:rPr>
                <w:rFonts w:ascii="GHEA Grapalat" w:hAnsi="GHEA Grapalat"/>
                <w:sz w:val="20"/>
                <w:szCs w:val="20"/>
                <w:lang w:val="hy-AM"/>
              </w:rPr>
              <w:t>կարուսելները</w:t>
            </w:r>
            <w:proofErr w:type="spellEnd"/>
            <w:r w:rsidRPr="00115E71">
              <w:rPr>
                <w:rFonts w:ascii="GHEA Grapalat" w:hAnsi="GHEA Grapalat"/>
                <w:sz w:val="20"/>
                <w:szCs w:val="20"/>
                <w:lang w:val="hy-AM"/>
              </w:rPr>
              <w:t xml:space="preserve"> և մյուս արտադրական վտանգավոր օբյեկտները ենթակա են անցնելու &lt;&lt;Տեխնիկական անվտանգության ապահովման պետական կարգավորման մասին&gt;&gt; Հայաստանի Հանրապետության օրենքով սահմանված համապատասխան </w:t>
            </w:r>
            <w:proofErr w:type="spellStart"/>
            <w:r w:rsidRPr="00115E71">
              <w:rPr>
                <w:rFonts w:ascii="GHEA Grapalat" w:hAnsi="GHEA Grapalat"/>
                <w:sz w:val="20"/>
                <w:szCs w:val="20"/>
                <w:lang w:val="hy-AM"/>
              </w:rPr>
              <w:t>ընթացակարգերով</w:t>
            </w:r>
            <w:proofErr w:type="spellEnd"/>
            <w:r w:rsidRPr="00115E71">
              <w:rPr>
                <w:rFonts w:ascii="GHEA Grapalat" w:hAnsi="GHEA Grapalat"/>
                <w:sz w:val="20"/>
                <w:szCs w:val="20"/>
                <w:lang w:val="hy-AM"/>
              </w:rPr>
              <w:t>:</w:t>
            </w:r>
          </w:p>
        </w:tc>
        <w:tc>
          <w:tcPr>
            <w:tcW w:w="2770" w:type="dxa"/>
            <w:tcBorders>
              <w:top w:val="single" w:sz="4" w:space="0" w:color="auto"/>
              <w:left w:val="nil"/>
              <w:bottom w:val="single" w:sz="4" w:space="0" w:color="auto"/>
              <w:right w:val="single" w:sz="4" w:space="0" w:color="auto"/>
            </w:tcBorders>
            <w:noWrap/>
            <w:vAlign w:val="center"/>
          </w:tcPr>
          <w:p w:rsidR="006042BD" w:rsidRPr="00115E71" w:rsidRDefault="006042BD" w:rsidP="00EB531B">
            <w:pPr>
              <w:spacing w:after="240"/>
              <w:jc w:val="both"/>
              <w:rPr>
                <w:rFonts w:ascii="GHEA Grapalat" w:hAnsi="GHEA Grapalat" w:cs="Sylfaen"/>
                <w:sz w:val="20"/>
                <w:szCs w:val="20"/>
                <w:lang w:val="hy-AM"/>
              </w:rPr>
            </w:pPr>
            <w:r w:rsidRPr="00115E71">
              <w:rPr>
                <w:rFonts w:ascii="GHEA Grapalat" w:hAnsi="GHEA Grapalat" w:cs="Sylfaen"/>
                <w:sz w:val="20"/>
                <w:szCs w:val="20"/>
                <w:lang w:val="hy-AM"/>
              </w:rPr>
              <w:t>Ընդունվել է ի գիտություն։</w:t>
            </w:r>
          </w:p>
        </w:tc>
      </w:tr>
    </w:tbl>
    <w:p w:rsidR="006042BD" w:rsidRPr="00115E71" w:rsidRDefault="006042BD" w:rsidP="006042BD">
      <w:pPr>
        <w:jc w:val="both"/>
        <w:rPr>
          <w:rFonts w:ascii="GHEA Grapalat" w:hAnsi="GHEA Grapalat"/>
          <w:lang w:val="hy-AM"/>
        </w:rPr>
      </w:pPr>
    </w:p>
    <w:p w:rsidR="006042BD" w:rsidRPr="00115E71" w:rsidRDefault="006042BD" w:rsidP="006042BD">
      <w:pPr>
        <w:jc w:val="both"/>
        <w:rPr>
          <w:rFonts w:ascii="GHEA Grapalat" w:hAnsi="GHEA Grapalat"/>
          <w:lang w:val="hy-AM"/>
        </w:rPr>
      </w:pPr>
    </w:p>
    <w:p w:rsidR="006042BD" w:rsidRPr="00115E71" w:rsidRDefault="006042BD" w:rsidP="006042BD">
      <w:pPr>
        <w:jc w:val="both"/>
        <w:rPr>
          <w:rFonts w:ascii="GHEA Grapalat" w:hAnsi="GHEA Grapalat"/>
          <w:lang w:val="hy-AM"/>
        </w:rPr>
      </w:pPr>
    </w:p>
    <w:p w:rsidR="006042BD" w:rsidRPr="00115E71" w:rsidRDefault="006042BD" w:rsidP="006042BD">
      <w:pPr>
        <w:jc w:val="both"/>
        <w:rPr>
          <w:rFonts w:ascii="GHEA Grapalat" w:hAnsi="GHEA Grapalat"/>
          <w:lang w:val="hy-AM"/>
        </w:rPr>
      </w:pPr>
      <w:r w:rsidRPr="00115E71">
        <w:rPr>
          <w:rFonts w:ascii="GHEA Grapalat" w:hAnsi="GHEA Grapalat"/>
          <w:lang w:val="hy-AM"/>
        </w:rPr>
        <w:t xml:space="preserve">ՀԱՅԱՍՏԱՆԻ ՀԱՆՐԱՊԵՏՈՒԹՅԱՆ </w:t>
      </w:r>
    </w:p>
    <w:p w:rsidR="006042BD" w:rsidRPr="00115E71" w:rsidRDefault="006042BD" w:rsidP="006042BD">
      <w:pPr>
        <w:jc w:val="both"/>
        <w:rPr>
          <w:rFonts w:ascii="GHEA Grapalat" w:hAnsi="GHEA Grapalat"/>
          <w:lang w:val="hy-AM"/>
        </w:rPr>
      </w:pPr>
      <w:r w:rsidRPr="00115E71">
        <w:rPr>
          <w:rFonts w:ascii="GHEA Grapalat" w:hAnsi="GHEA Grapalat"/>
          <w:lang w:val="hy-AM"/>
        </w:rPr>
        <w:t>ՏՆՏԵՍԱԿԱՆ ԶԱՐԳԱՑՄԱՆ ԵՎ</w:t>
      </w:r>
    </w:p>
    <w:p w:rsidR="006042BD" w:rsidRPr="00115E71" w:rsidRDefault="006042BD" w:rsidP="006042BD">
      <w:pPr>
        <w:spacing w:line="276" w:lineRule="auto"/>
        <w:jc w:val="both"/>
        <w:rPr>
          <w:rFonts w:ascii="GHEA Grapalat" w:hAnsi="GHEA Grapalat"/>
          <w:lang w:val="hy-AM"/>
        </w:rPr>
      </w:pPr>
      <w:r w:rsidRPr="00115E71">
        <w:rPr>
          <w:rFonts w:ascii="GHEA Grapalat" w:hAnsi="GHEA Grapalat"/>
          <w:lang w:val="hy-AM"/>
        </w:rPr>
        <w:t xml:space="preserve">ՆԵՐԴՐՈՒՄՆԵՐԻ ՆԱԽԱՐԱՐ                                                                                                                  </w:t>
      </w:r>
    </w:p>
    <w:p w:rsidR="006042BD" w:rsidRPr="00115E71" w:rsidRDefault="006042BD" w:rsidP="006042BD">
      <w:pPr>
        <w:jc w:val="right"/>
        <w:rPr>
          <w:rFonts w:ascii="GHEA Grapalat" w:hAnsi="GHEA Grapalat"/>
          <w:lang w:val="hy-AM"/>
        </w:rPr>
      </w:pPr>
      <w:r w:rsidRPr="00115E71">
        <w:rPr>
          <w:rFonts w:ascii="GHEA Grapalat" w:hAnsi="GHEA Grapalat"/>
          <w:lang w:val="hy-AM"/>
        </w:rPr>
        <w:t>ՏԻԳՐԱՆ ԽԱՉԱՏՐՅԱՆ</w:t>
      </w: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p w:rsidR="006042BD" w:rsidRPr="00115E71" w:rsidRDefault="006042BD" w:rsidP="006042BD">
      <w:pPr>
        <w:jc w:val="right"/>
        <w:rPr>
          <w:rFonts w:ascii="GHEA Grapalat" w:hAnsi="GHEA Grapalat"/>
          <w:lang w:val="hy-AM"/>
        </w:rPr>
      </w:pPr>
    </w:p>
    <w:tbl>
      <w:tblPr>
        <w:tblW w:w="1531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3261"/>
        <w:gridCol w:w="2126"/>
        <w:gridCol w:w="2835"/>
        <w:gridCol w:w="2694"/>
      </w:tblGrid>
      <w:tr w:rsidR="006042BD" w:rsidRPr="00B906E1" w:rsidTr="00115E71">
        <w:tc>
          <w:tcPr>
            <w:tcW w:w="15311" w:type="dxa"/>
            <w:gridSpan w:val="5"/>
            <w:shd w:val="clear" w:color="auto" w:fill="auto"/>
          </w:tcPr>
          <w:p w:rsidR="006042BD" w:rsidRPr="00115E71" w:rsidRDefault="006042BD"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ՏԵՂԵԿԱՆՔ</w:t>
            </w:r>
            <w:r w:rsidRPr="00115E71">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6042BD" w:rsidRPr="00115E71" w:rsidTr="00115E71">
        <w:tc>
          <w:tcPr>
            <w:tcW w:w="15311" w:type="dxa"/>
            <w:gridSpan w:val="5"/>
            <w:shd w:val="clear" w:color="auto" w:fill="auto"/>
          </w:tcPr>
          <w:p w:rsidR="006042BD" w:rsidRPr="00115E71" w:rsidRDefault="006042BD" w:rsidP="00115E71">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w:t>
            </w:r>
            <w:r w:rsidR="00115E71" w:rsidRPr="00115E71">
              <w:rPr>
                <w:rFonts w:ascii="GHEA Grapalat" w:hAnsi="GHEA Grapalat"/>
                <w:color w:val="000000"/>
                <w:sz w:val="20"/>
                <w:szCs w:val="20"/>
                <w:lang w:val="hy-AM" w:eastAsia="en-US"/>
              </w:rPr>
              <w:t xml:space="preserve">Պարկ </w:t>
            </w:r>
            <w:proofErr w:type="spellStart"/>
            <w:r w:rsidR="00115E71" w:rsidRPr="00115E71">
              <w:rPr>
                <w:rFonts w:ascii="GHEA Grapalat" w:hAnsi="GHEA Grapalat"/>
                <w:color w:val="000000"/>
                <w:sz w:val="20"/>
                <w:szCs w:val="20"/>
                <w:lang w:val="hy-AM" w:eastAsia="en-US"/>
              </w:rPr>
              <w:t>Գրուպ</w:t>
            </w:r>
            <w:proofErr w:type="spellEnd"/>
            <w:r w:rsidRPr="00115E71">
              <w:rPr>
                <w:rFonts w:ascii="GHEA Grapalat" w:hAnsi="GHEA Grapalat"/>
                <w:color w:val="000000"/>
                <w:sz w:val="20"/>
                <w:szCs w:val="20"/>
                <w:lang w:val="hy-AM" w:eastAsia="en-US"/>
              </w:rPr>
              <w:t>» ՍՊ ընկերություն</w:t>
            </w:r>
          </w:p>
        </w:tc>
      </w:tr>
      <w:tr w:rsidR="005A0825" w:rsidRPr="00115E71" w:rsidTr="00115E71">
        <w:tc>
          <w:tcPr>
            <w:tcW w:w="4395" w:type="dxa"/>
            <w:shd w:val="clear" w:color="auto" w:fill="auto"/>
            <w:vAlign w:val="center"/>
          </w:tcPr>
          <w:p w:rsidR="005A0825" w:rsidRPr="00115E71" w:rsidRDefault="005A0825"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 xml:space="preserve">Գնահատման </w:t>
            </w:r>
            <w:proofErr w:type="spellStart"/>
            <w:r w:rsidRPr="00115E71">
              <w:rPr>
                <w:rFonts w:ascii="GHEA Grapalat" w:hAnsi="GHEA Grapalat"/>
                <w:color w:val="000000"/>
                <w:sz w:val="20"/>
                <w:szCs w:val="20"/>
                <w:lang w:val="hy-AM" w:eastAsia="en-US"/>
              </w:rPr>
              <w:t>չափորոշիչներ</w:t>
            </w:r>
            <w:proofErr w:type="spellEnd"/>
          </w:p>
        </w:tc>
        <w:tc>
          <w:tcPr>
            <w:tcW w:w="3261" w:type="dxa"/>
            <w:shd w:val="clear" w:color="auto" w:fill="auto"/>
            <w:vAlign w:val="center"/>
          </w:tcPr>
          <w:p w:rsidR="005A0825" w:rsidRPr="00115E71" w:rsidRDefault="005A0825"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ՀՀ տնտեսական զարգացման և ներդրումների նախարարություն</w:t>
            </w:r>
          </w:p>
        </w:tc>
        <w:tc>
          <w:tcPr>
            <w:tcW w:w="2126" w:type="dxa"/>
            <w:shd w:val="clear" w:color="auto" w:fill="auto"/>
            <w:vAlign w:val="center"/>
          </w:tcPr>
          <w:p w:rsidR="005A0825" w:rsidRPr="00115E71" w:rsidRDefault="005A0825"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ՀՀ ֆինանսների նախարարություն</w:t>
            </w:r>
          </w:p>
        </w:tc>
        <w:tc>
          <w:tcPr>
            <w:tcW w:w="2835" w:type="dxa"/>
            <w:shd w:val="clear" w:color="auto" w:fill="auto"/>
            <w:vAlign w:val="center"/>
          </w:tcPr>
          <w:p w:rsidR="005A0825" w:rsidRPr="00115E71" w:rsidRDefault="005A0825" w:rsidP="00EB531B">
            <w:pPr>
              <w:jc w:val="center"/>
              <w:rPr>
                <w:rFonts w:ascii="GHEA Grapalat" w:hAnsi="GHEA Grapalat"/>
                <w:color w:val="FF0000"/>
                <w:sz w:val="20"/>
                <w:szCs w:val="20"/>
                <w:lang w:val="hy-AM"/>
              </w:rPr>
            </w:pPr>
            <w:r w:rsidRPr="00115E71">
              <w:rPr>
                <w:rFonts w:ascii="GHEA Grapalat" w:hAnsi="GHEA Grapalat"/>
                <w:color w:val="000000"/>
                <w:sz w:val="20"/>
                <w:szCs w:val="20"/>
                <w:lang w:val="hy-AM" w:eastAsia="en-US"/>
              </w:rPr>
              <w:t>ՀՀ ԿԱ պետական եկամուտների կոմիտե</w:t>
            </w:r>
            <w:r w:rsidRPr="00115E71">
              <w:rPr>
                <w:rFonts w:ascii="GHEA Grapalat" w:hAnsi="GHEA Grapalat"/>
                <w:color w:val="FF0000"/>
                <w:sz w:val="20"/>
                <w:szCs w:val="20"/>
                <w:lang w:val="hy-AM"/>
              </w:rPr>
              <w:t xml:space="preserve"> </w:t>
            </w:r>
          </w:p>
        </w:tc>
        <w:tc>
          <w:tcPr>
            <w:tcW w:w="2694" w:type="dxa"/>
            <w:vAlign w:val="center"/>
          </w:tcPr>
          <w:p w:rsidR="005A0825" w:rsidRPr="00115E71" w:rsidRDefault="005A0825"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Ամփոփված արդյունք</w:t>
            </w:r>
          </w:p>
        </w:tc>
      </w:tr>
      <w:tr w:rsidR="00115E71" w:rsidRPr="00115E71" w:rsidTr="00115E71">
        <w:trPr>
          <w:trHeight w:val="367"/>
        </w:trPr>
        <w:tc>
          <w:tcPr>
            <w:tcW w:w="4395" w:type="dxa"/>
            <w:shd w:val="clear" w:color="auto" w:fill="auto"/>
            <w:vAlign w:val="center"/>
          </w:tcPr>
          <w:p w:rsidR="00115E71" w:rsidRPr="00115E71" w:rsidRDefault="00115E71"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 xml:space="preserve">Տնտեսության վրա </w:t>
            </w:r>
            <w:proofErr w:type="spellStart"/>
            <w:r w:rsidRPr="00115E71">
              <w:rPr>
                <w:rFonts w:ascii="GHEA Grapalat" w:hAnsi="GHEA Grapalat"/>
                <w:color w:val="000000"/>
                <w:sz w:val="20"/>
                <w:szCs w:val="20"/>
                <w:lang w:val="hy-AM" w:eastAsia="en-US"/>
              </w:rPr>
              <w:t>մուլտիպլիկատիվ</w:t>
            </w:r>
            <w:proofErr w:type="spellEnd"/>
            <w:r w:rsidRPr="00115E71">
              <w:rPr>
                <w:rFonts w:ascii="GHEA Grapalat" w:hAnsi="GHEA Grapalat"/>
                <w:color w:val="000000"/>
                <w:sz w:val="20"/>
                <w:szCs w:val="20"/>
                <w:lang w:val="hy-AM" w:eastAsia="en-US"/>
              </w:rPr>
              <w:t xml:space="preserve"> ազդեցություն (7)</w:t>
            </w:r>
          </w:p>
        </w:tc>
        <w:tc>
          <w:tcPr>
            <w:tcW w:w="3261"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5</w:t>
            </w:r>
          </w:p>
        </w:tc>
        <w:tc>
          <w:tcPr>
            <w:tcW w:w="2126"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4</w:t>
            </w:r>
          </w:p>
        </w:tc>
        <w:tc>
          <w:tcPr>
            <w:tcW w:w="2835"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5</w:t>
            </w:r>
          </w:p>
        </w:tc>
        <w:tc>
          <w:tcPr>
            <w:tcW w:w="2694" w:type="dxa"/>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4.7</w:t>
            </w:r>
          </w:p>
        </w:tc>
      </w:tr>
      <w:tr w:rsidR="00115E71" w:rsidRPr="00115E71" w:rsidTr="00115E71">
        <w:trPr>
          <w:trHeight w:val="357"/>
        </w:trPr>
        <w:tc>
          <w:tcPr>
            <w:tcW w:w="4395" w:type="dxa"/>
            <w:shd w:val="clear" w:color="auto" w:fill="auto"/>
            <w:vAlign w:val="center"/>
          </w:tcPr>
          <w:p w:rsidR="00115E71" w:rsidRPr="00115E71" w:rsidRDefault="00115E71"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Զբաղվածության ընդլայնում (10)</w:t>
            </w:r>
          </w:p>
        </w:tc>
        <w:tc>
          <w:tcPr>
            <w:tcW w:w="3261"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10</w:t>
            </w:r>
          </w:p>
        </w:tc>
        <w:tc>
          <w:tcPr>
            <w:tcW w:w="2126"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8</w:t>
            </w:r>
          </w:p>
        </w:tc>
        <w:tc>
          <w:tcPr>
            <w:tcW w:w="2835"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7</w:t>
            </w:r>
          </w:p>
        </w:tc>
        <w:tc>
          <w:tcPr>
            <w:tcW w:w="2694" w:type="dxa"/>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8.3</w:t>
            </w:r>
          </w:p>
        </w:tc>
      </w:tr>
      <w:tr w:rsidR="00115E71" w:rsidRPr="00115E71" w:rsidTr="00115E71">
        <w:trPr>
          <w:trHeight w:val="375"/>
        </w:trPr>
        <w:tc>
          <w:tcPr>
            <w:tcW w:w="4395" w:type="dxa"/>
            <w:shd w:val="clear" w:color="auto" w:fill="auto"/>
            <w:vAlign w:val="center"/>
          </w:tcPr>
          <w:p w:rsidR="00115E71" w:rsidRPr="00115E71" w:rsidRDefault="00115E71"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Նորարարություն և արտադրողականության բարձրացում (10)</w:t>
            </w:r>
          </w:p>
        </w:tc>
        <w:tc>
          <w:tcPr>
            <w:tcW w:w="3261"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5</w:t>
            </w:r>
          </w:p>
        </w:tc>
        <w:tc>
          <w:tcPr>
            <w:tcW w:w="2126"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3</w:t>
            </w:r>
          </w:p>
        </w:tc>
        <w:tc>
          <w:tcPr>
            <w:tcW w:w="2835"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5</w:t>
            </w:r>
          </w:p>
        </w:tc>
        <w:tc>
          <w:tcPr>
            <w:tcW w:w="2694" w:type="dxa"/>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4.3</w:t>
            </w:r>
          </w:p>
        </w:tc>
      </w:tr>
      <w:tr w:rsidR="00115E71" w:rsidRPr="00115E71" w:rsidTr="00115E71">
        <w:trPr>
          <w:trHeight w:val="380"/>
        </w:trPr>
        <w:tc>
          <w:tcPr>
            <w:tcW w:w="4395" w:type="dxa"/>
            <w:shd w:val="clear" w:color="auto" w:fill="auto"/>
            <w:vAlign w:val="center"/>
          </w:tcPr>
          <w:p w:rsidR="00115E71" w:rsidRPr="00115E71" w:rsidRDefault="00115E71"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Արտահանման ուղղվածություն (10)</w:t>
            </w:r>
          </w:p>
        </w:tc>
        <w:tc>
          <w:tcPr>
            <w:tcW w:w="3261"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0</w:t>
            </w:r>
          </w:p>
        </w:tc>
        <w:tc>
          <w:tcPr>
            <w:tcW w:w="2126"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0</w:t>
            </w:r>
          </w:p>
        </w:tc>
        <w:tc>
          <w:tcPr>
            <w:tcW w:w="2835"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0</w:t>
            </w:r>
          </w:p>
        </w:tc>
        <w:tc>
          <w:tcPr>
            <w:tcW w:w="2694" w:type="dxa"/>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0.0</w:t>
            </w:r>
          </w:p>
        </w:tc>
      </w:tr>
      <w:tr w:rsidR="00115E71" w:rsidRPr="00115E71" w:rsidTr="00115E71">
        <w:trPr>
          <w:trHeight w:val="403"/>
        </w:trPr>
        <w:tc>
          <w:tcPr>
            <w:tcW w:w="4395" w:type="dxa"/>
            <w:shd w:val="clear" w:color="auto" w:fill="auto"/>
            <w:vAlign w:val="center"/>
          </w:tcPr>
          <w:p w:rsidR="00115E71" w:rsidRPr="00115E71" w:rsidRDefault="00115E71"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Ծրագրի իրականացման շրջանակներում տրվող միջին աշխատավարձ (10)</w:t>
            </w:r>
          </w:p>
        </w:tc>
        <w:tc>
          <w:tcPr>
            <w:tcW w:w="3261"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8</w:t>
            </w:r>
          </w:p>
        </w:tc>
        <w:tc>
          <w:tcPr>
            <w:tcW w:w="2126"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6</w:t>
            </w:r>
          </w:p>
        </w:tc>
        <w:tc>
          <w:tcPr>
            <w:tcW w:w="2835"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7</w:t>
            </w:r>
          </w:p>
        </w:tc>
        <w:tc>
          <w:tcPr>
            <w:tcW w:w="2694" w:type="dxa"/>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7.0</w:t>
            </w:r>
          </w:p>
        </w:tc>
      </w:tr>
      <w:tr w:rsidR="00115E71" w:rsidRPr="00115E71" w:rsidTr="00115E71">
        <w:tc>
          <w:tcPr>
            <w:tcW w:w="4395" w:type="dxa"/>
            <w:shd w:val="clear" w:color="auto" w:fill="auto"/>
            <w:vAlign w:val="center"/>
          </w:tcPr>
          <w:p w:rsidR="00115E71" w:rsidRPr="00115E71" w:rsidRDefault="00115E71" w:rsidP="00EB531B">
            <w:pPr>
              <w:jc w:val="center"/>
              <w:rPr>
                <w:rFonts w:ascii="GHEA Grapalat" w:hAnsi="GHEA Grapalat"/>
                <w:color w:val="000000"/>
                <w:sz w:val="20"/>
                <w:szCs w:val="20"/>
                <w:lang w:val="hy-AM" w:eastAsia="en-US"/>
              </w:rPr>
            </w:pPr>
            <w:r w:rsidRPr="00115E71">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261"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2</w:t>
            </w:r>
          </w:p>
        </w:tc>
        <w:tc>
          <w:tcPr>
            <w:tcW w:w="2126"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1</w:t>
            </w:r>
          </w:p>
        </w:tc>
        <w:tc>
          <w:tcPr>
            <w:tcW w:w="2835"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2</w:t>
            </w:r>
          </w:p>
        </w:tc>
        <w:tc>
          <w:tcPr>
            <w:tcW w:w="2694" w:type="dxa"/>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1.7</w:t>
            </w:r>
          </w:p>
        </w:tc>
      </w:tr>
      <w:tr w:rsidR="00115E71" w:rsidRPr="00115E71" w:rsidTr="00115E71">
        <w:tc>
          <w:tcPr>
            <w:tcW w:w="4395" w:type="dxa"/>
            <w:shd w:val="clear" w:color="auto" w:fill="auto"/>
          </w:tcPr>
          <w:p w:rsidR="00115E71" w:rsidRPr="00115E71" w:rsidRDefault="00115E71" w:rsidP="00EB531B">
            <w:pPr>
              <w:jc w:val="center"/>
              <w:rPr>
                <w:sz w:val="22"/>
                <w:szCs w:val="22"/>
                <w:lang w:val="hy-AM"/>
              </w:rPr>
            </w:pPr>
            <w:r w:rsidRPr="00115E71">
              <w:rPr>
                <w:rFonts w:ascii="GHEA Grapalat" w:hAnsi="GHEA Grapalat"/>
                <w:color w:val="000000"/>
                <w:sz w:val="20"/>
                <w:szCs w:val="20"/>
                <w:lang w:val="hy-AM" w:eastAsia="en-US"/>
              </w:rPr>
              <w:t>Ընդամենը</w:t>
            </w:r>
          </w:p>
        </w:tc>
        <w:tc>
          <w:tcPr>
            <w:tcW w:w="3261"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30</w:t>
            </w:r>
          </w:p>
        </w:tc>
        <w:tc>
          <w:tcPr>
            <w:tcW w:w="2126"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22</w:t>
            </w:r>
          </w:p>
        </w:tc>
        <w:tc>
          <w:tcPr>
            <w:tcW w:w="2835" w:type="dxa"/>
            <w:shd w:val="clear" w:color="auto" w:fill="auto"/>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26</w:t>
            </w:r>
          </w:p>
        </w:tc>
        <w:tc>
          <w:tcPr>
            <w:tcW w:w="2694" w:type="dxa"/>
            <w:vAlign w:val="center"/>
          </w:tcPr>
          <w:p w:rsidR="00115E71" w:rsidRPr="00115E71" w:rsidRDefault="00115E71">
            <w:pPr>
              <w:jc w:val="center"/>
              <w:rPr>
                <w:rFonts w:ascii="GHEA Grapalat" w:hAnsi="GHEA Grapalat"/>
                <w:color w:val="000000"/>
                <w:sz w:val="20"/>
                <w:szCs w:val="20"/>
                <w:lang w:val="hy-AM"/>
              </w:rPr>
            </w:pPr>
            <w:r w:rsidRPr="00115E71">
              <w:rPr>
                <w:rFonts w:ascii="GHEA Grapalat" w:hAnsi="GHEA Grapalat"/>
                <w:color w:val="000000"/>
                <w:sz w:val="20"/>
                <w:szCs w:val="20"/>
                <w:lang w:val="hy-AM"/>
              </w:rPr>
              <w:t>26.0</w:t>
            </w:r>
          </w:p>
        </w:tc>
      </w:tr>
    </w:tbl>
    <w:p w:rsidR="006042BD" w:rsidRPr="00115E71" w:rsidRDefault="006042BD" w:rsidP="006042BD">
      <w:pPr>
        <w:spacing w:line="276" w:lineRule="auto"/>
        <w:rPr>
          <w:rFonts w:ascii="GHEA Grapalat" w:hAnsi="GHEA Grapalat"/>
          <w:lang w:val="hy-AM"/>
        </w:rPr>
      </w:pPr>
    </w:p>
    <w:p w:rsidR="006042BD" w:rsidRPr="00115E71" w:rsidRDefault="006042BD" w:rsidP="006042BD">
      <w:pPr>
        <w:rPr>
          <w:rFonts w:ascii="GHEA Grapalat" w:hAnsi="GHEA Grapalat"/>
          <w:lang w:val="hy-AM"/>
        </w:rPr>
      </w:pPr>
      <w:bookmarkStart w:id="0" w:name="_GoBack"/>
      <w:bookmarkEnd w:id="0"/>
      <w:r w:rsidRPr="00115E71">
        <w:rPr>
          <w:rFonts w:ascii="GHEA Grapalat" w:hAnsi="GHEA Grapalat"/>
          <w:lang w:val="hy-AM"/>
        </w:rPr>
        <w:t xml:space="preserve">ՀԱՅԱՍՏԱՆԻ ՀԱՆՐԱՊԵՏՈՒԹՅԱՆ </w:t>
      </w:r>
    </w:p>
    <w:p w:rsidR="006042BD" w:rsidRPr="00115E71" w:rsidRDefault="006042BD" w:rsidP="006042BD">
      <w:pPr>
        <w:rPr>
          <w:rFonts w:ascii="GHEA Grapalat" w:hAnsi="GHEA Grapalat"/>
          <w:lang w:val="hy-AM"/>
        </w:rPr>
      </w:pPr>
      <w:r w:rsidRPr="00115E71">
        <w:rPr>
          <w:rFonts w:ascii="GHEA Grapalat" w:hAnsi="GHEA Grapalat"/>
          <w:lang w:val="hy-AM"/>
        </w:rPr>
        <w:t xml:space="preserve">ՏՆՏԵՍԱԿԱՆ ԶԱՐԳԱՑՄԱՆ ԵՎ </w:t>
      </w:r>
    </w:p>
    <w:p w:rsidR="006042BD" w:rsidRPr="00115E71" w:rsidRDefault="006042BD" w:rsidP="006042BD">
      <w:pPr>
        <w:rPr>
          <w:rFonts w:ascii="GHEA Grapalat" w:hAnsi="GHEA Grapalat"/>
          <w:lang w:val="hy-AM"/>
        </w:rPr>
      </w:pPr>
      <w:r w:rsidRPr="00115E71">
        <w:rPr>
          <w:rFonts w:ascii="GHEA Grapalat" w:hAnsi="GHEA Grapalat"/>
          <w:lang w:val="hy-AM"/>
        </w:rPr>
        <w:t xml:space="preserve">ՆԵՐԴՐՈՒՄՆԵՐԻ ՆԱԽԱՐԱՐ                                                                                                                            </w:t>
      </w:r>
    </w:p>
    <w:p w:rsidR="006042BD" w:rsidRPr="00115E71" w:rsidRDefault="006042BD" w:rsidP="006042BD">
      <w:pPr>
        <w:jc w:val="right"/>
        <w:rPr>
          <w:lang w:val="hy-AM"/>
        </w:rPr>
      </w:pPr>
      <w:r w:rsidRPr="00115E71">
        <w:rPr>
          <w:rFonts w:ascii="GHEA Grapalat" w:hAnsi="GHEA Grapalat"/>
          <w:lang w:val="hy-AM"/>
        </w:rPr>
        <w:t>ՏԻԳՐԱՆ ԽԱՉԱՏՐՅԱՆ</w:t>
      </w:r>
    </w:p>
    <w:p w:rsidR="00FC427E" w:rsidRPr="00115E71" w:rsidRDefault="00FC427E">
      <w:pPr>
        <w:rPr>
          <w:lang w:val="hy-AM"/>
        </w:rPr>
      </w:pPr>
    </w:p>
    <w:sectPr w:rsidR="00FC427E" w:rsidRPr="00115E71" w:rsidSect="00B1613A">
      <w:footerReference w:type="default" r:id="rId10"/>
      <w:footerReference w:type="first" r:id="rId11"/>
      <w:pgSz w:w="16840" w:h="11907" w:orient="landscape" w:code="9"/>
      <w:pgMar w:top="851" w:right="1134"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494" w:rsidRDefault="00E56494">
      <w:r>
        <w:separator/>
      </w:r>
    </w:p>
  </w:endnote>
  <w:endnote w:type="continuationSeparator" w:id="0">
    <w:p w:rsidR="00E56494" w:rsidRDefault="00E5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31B" w:rsidRDefault="00EB531B" w:rsidP="00EB531B">
    <w:pPr>
      <w:jc w:val="both"/>
      <w:rPr>
        <w:rFonts w:ascii="GHEA Grapalat" w:hAnsi="GHEA Grapalat" w:cs="Sylfaen"/>
        <w:sz w:val="16"/>
        <w:szCs w:val="16"/>
        <w:lang w:val="hy-AM"/>
      </w:rPr>
    </w:pPr>
    <w:r w:rsidRPr="00453C9B">
      <w:rPr>
        <w:rFonts w:ascii="GHEA Grapalat" w:hAnsi="GHEA Grapalat" w:cs="Sylfaen"/>
        <w:sz w:val="16"/>
        <w:szCs w:val="16"/>
        <w:lang w:val="en-US"/>
      </w:rPr>
      <w:t>Կ</w:t>
    </w:r>
    <w:proofErr w:type="spellStart"/>
    <w:r w:rsidRPr="00453C9B">
      <w:rPr>
        <w:rFonts w:ascii="GHEA Grapalat" w:hAnsi="GHEA Grapalat" w:cs="Sylfaen"/>
        <w:sz w:val="16"/>
        <w:szCs w:val="16"/>
      </w:rPr>
      <w:t>ատարող</w:t>
    </w:r>
    <w:proofErr w:type="spellEnd"/>
    <w:r w:rsidRPr="00453C9B">
      <w:rPr>
        <w:rFonts w:ascii="GHEA Grapalat" w:hAnsi="GHEA Grapalat" w:cs="Sylfaen"/>
        <w:sz w:val="16"/>
        <w:szCs w:val="16"/>
      </w:rPr>
      <w:t xml:space="preserve">` </w:t>
    </w:r>
    <w:r>
      <w:rPr>
        <w:rFonts w:ascii="GHEA Grapalat" w:hAnsi="GHEA Grapalat" w:cs="Sylfaen"/>
        <w:sz w:val="16"/>
        <w:szCs w:val="16"/>
        <w:lang w:val="hy-AM"/>
      </w:rPr>
      <w:t>Արդյունաբերական քաղաքականության</w:t>
    </w:r>
    <w:r>
      <w:rPr>
        <w:rFonts w:ascii="GHEA Grapalat" w:hAnsi="GHEA Grapalat" w:cs="Sylfaen"/>
        <w:sz w:val="16"/>
        <w:szCs w:val="16"/>
      </w:rPr>
      <w:t xml:space="preserve"> </w:t>
    </w:r>
    <w:proofErr w:type="spellStart"/>
    <w:r>
      <w:rPr>
        <w:rFonts w:ascii="GHEA Grapalat" w:hAnsi="GHEA Grapalat" w:cs="Sylfaen"/>
        <w:sz w:val="16"/>
        <w:szCs w:val="16"/>
      </w:rPr>
      <w:t>վարչություն</w:t>
    </w:r>
    <w:proofErr w:type="spellEnd"/>
  </w:p>
  <w:p w:rsidR="00EB531B" w:rsidRPr="00453C9B" w:rsidRDefault="00EB531B" w:rsidP="00EB531B">
    <w:pPr>
      <w:jc w:val="both"/>
      <w:rPr>
        <w:rFonts w:ascii="GHEA Grapalat" w:hAnsi="GHEA Grapalat" w:cs="Sylfaen"/>
        <w:sz w:val="16"/>
        <w:szCs w:val="16"/>
      </w:rPr>
    </w:pPr>
    <w:r>
      <w:rPr>
        <w:rFonts w:ascii="GHEA Grapalat" w:hAnsi="GHEA Grapalat" w:cs="Sylfaen"/>
        <w:sz w:val="16"/>
        <w:szCs w:val="16"/>
      </w:rPr>
      <w:t xml:space="preserve"> </w:t>
    </w:r>
    <w:proofErr w:type="spellStart"/>
    <w:r>
      <w:rPr>
        <w:rFonts w:ascii="GHEA Grapalat" w:hAnsi="GHEA Grapalat" w:cs="Sylfaen"/>
        <w:sz w:val="16"/>
        <w:szCs w:val="16"/>
      </w:rPr>
      <w:t>Ալեքսանդր</w:t>
    </w:r>
    <w:proofErr w:type="spellEnd"/>
    <w:r>
      <w:rPr>
        <w:rFonts w:ascii="GHEA Grapalat" w:hAnsi="GHEA Grapalat" w:cs="Sylfaen"/>
        <w:sz w:val="16"/>
        <w:szCs w:val="16"/>
      </w:rPr>
      <w:t xml:space="preserve"> </w:t>
    </w:r>
    <w:proofErr w:type="spellStart"/>
    <w:r>
      <w:rPr>
        <w:rFonts w:ascii="GHEA Grapalat" w:hAnsi="GHEA Grapalat" w:cs="Sylfaen"/>
        <w:sz w:val="16"/>
        <w:szCs w:val="16"/>
      </w:rPr>
      <w:t>Բալբաբյան</w:t>
    </w:r>
    <w:proofErr w:type="spellEnd"/>
    <w:r>
      <w:rPr>
        <w:rFonts w:ascii="GHEA Grapalat" w:hAnsi="GHEA Grapalat" w:cs="Sylfaen"/>
        <w:sz w:val="16"/>
        <w:szCs w:val="16"/>
        <w:lang w:val="hy-AM"/>
      </w:rPr>
      <w:t xml:space="preserve"> </w:t>
    </w:r>
    <w:r>
      <w:rPr>
        <w:rFonts w:ascii="GHEA Grapalat" w:hAnsi="GHEA Grapalat" w:cs="Sylfaen"/>
        <w:sz w:val="16"/>
        <w:szCs w:val="16"/>
        <w:lang w:val="en-US"/>
      </w:rPr>
      <w:t xml:space="preserve">(011) </w:t>
    </w:r>
    <w:r>
      <w:rPr>
        <w:rFonts w:ascii="GHEA Grapalat" w:hAnsi="GHEA Grapalat" w:cs="Sylfaen"/>
        <w:sz w:val="16"/>
        <w:szCs w:val="16"/>
      </w:rPr>
      <w:t>5971</w:t>
    </w:r>
    <w:r>
      <w:rPr>
        <w:rFonts w:ascii="GHEA Grapalat" w:hAnsi="GHEA Grapalat" w:cs="Sylfaen"/>
        <w:sz w:val="16"/>
        <w:szCs w:val="16"/>
        <w:lang w:val="en-US"/>
      </w:rPr>
      <w:t>4</w:t>
    </w:r>
    <w:r>
      <w:rPr>
        <w:rFonts w:ascii="GHEA Grapalat" w:hAnsi="GHEA Grapalat" w:cs="Sylfaen"/>
        <w:sz w:val="16"/>
        <w:szCs w:val="16"/>
      </w:rPr>
      <w:t>6</w:t>
    </w:r>
  </w:p>
  <w:p w:rsidR="00EB531B" w:rsidRPr="00BC6848" w:rsidRDefault="00EB531B" w:rsidP="00EB531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31B" w:rsidRDefault="00EB531B">
    <w:pPr>
      <w:pStyle w:val="Footer"/>
    </w:pPr>
  </w:p>
  <w:p w:rsidR="00EB531B" w:rsidRDefault="00EB531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31B" w:rsidRPr="00453C9B" w:rsidRDefault="00EB531B">
    <w:pPr>
      <w:pStyle w:val="Footer"/>
      <w:rPr>
        <w:rFonts w:ascii="GHEA Grapalat" w:hAnsi="GHEA Grapalat"/>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31B" w:rsidRDefault="00EB531B">
    <w:pPr>
      <w:pStyle w:val="Footer"/>
    </w:pPr>
  </w:p>
  <w:p w:rsidR="00EB531B" w:rsidRDefault="00EB531B">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31B" w:rsidRPr="00453C9B" w:rsidRDefault="00EB531B">
    <w:pPr>
      <w:jc w:val="both"/>
      <w:rPr>
        <w:rFonts w:ascii="GHEA Grapalat" w:hAnsi="GHEA Grapalat" w:cs="Sylfaen"/>
        <w:sz w:val="16"/>
        <w:szCs w:val="16"/>
      </w:rPr>
    </w:pPr>
    <w:r w:rsidRPr="00453C9B">
      <w:rPr>
        <w:rFonts w:ascii="GHEA Grapalat" w:hAnsi="GHEA Grapalat" w:cs="Sylfaen"/>
        <w:sz w:val="16"/>
        <w:szCs w:val="16"/>
        <w:lang w:val="en-US"/>
      </w:rPr>
      <w:t>Կ</w:t>
    </w:r>
    <w:proofErr w:type="spellStart"/>
    <w:r w:rsidRPr="00453C9B">
      <w:rPr>
        <w:rFonts w:ascii="GHEA Grapalat" w:hAnsi="GHEA Grapalat" w:cs="Sylfaen"/>
        <w:sz w:val="16"/>
        <w:szCs w:val="16"/>
      </w:rPr>
      <w:t>ատարող</w:t>
    </w:r>
    <w:proofErr w:type="spellEnd"/>
    <w:r w:rsidRPr="00453C9B">
      <w:rPr>
        <w:rFonts w:ascii="GHEA Grapalat" w:hAnsi="GHEA Grapalat" w:cs="Sylfaen"/>
        <w:sz w:val="16"/>
        <w:szCs w:val="16"/>
      </w:rPr>
      <w:t xml:space="preserve">` </w:t>
    </w:r>
    <w:bookmarkStart w:id="1" w:name="username"/>
    <w:bookmarkEnd w:id="1"/>
    <w:proofErr w:type="spellStart"/>
    <w:r>
      <w:rPr>
        <w:rFonts w:ascii="GHEA Grapalat" w:hAnsi="GHEA Grapalat" w:cs="Sylfaen"/>
        <w:sz w:val="16"/>
        <w:szCs w:val="16"/>
      </w:rPr>
      <w:t>Ճյուղային</w:t>
    </w:r>
    <w:proofErr w:type="spellEnd"/>
    <w:r>
      <w:rPr>
        <w:rFonts w:ascii="GHEA Grapalat" w:hAnsi="GHEA Grapalat" w:cs="Sylfaen"/>
        <w:sz w:val="16"/>
        <w:szCs w:val="16"/>
      </w:rPr>
      <w:t xml:space="preserve"> </w:t>
    </w:r>
    <w:proofErr w:type="spellStart"/>
    <w:r>
      <w:rPr>
        <w:rFonts w:ascii="GHEA Grapalat" w:hAnsi="GHEA Grapalat" w:cs="Sylfaen"/>
        <w:sz w:val="16"/>
        <w:szCs w:val="16"/>
      </w:rPr>
      <w:t>տնտեսական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քաղաքականություն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Բալբաբյան</w:t>
    </w:r>
    <w:proofErr w:type="spellEnd"/>
    <w:r>
      <w:rPr>
        <w:rFonts w:ascii="GHEA Grapalat" w:hAnsi="GHEA Grapalat" w:cs="Sylfaen"/>
        <w:sz w:val="16"/>
        <w:szCs w:val="16"/>
      </w:rPr>
      <w:t xml:space="preserve"> </w:t>
    </w:r>
  </w:p>
  <w:p w:rsidR="00EB531B" w:rsidRPr="00453C9B" w:rsidRDefault="00EB531B">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EB531B" w:rsidRPr="00453C9B" w:rsidRDefault="00EB531B">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494" w:rsidRDefault="00E56494">
      <w:r>
        <w:separator/>
      </w:r>
    </w:p>
  </w:footnote>
  <w:footnote w:type="continuationSeparator" w:id="0">
    <w:p w:rsidR="00E56494" w:rsidRDefault="00E564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115E71"/>
    <w:rsid w:val="00135931"/>
    <w:rsid w:val="001568F1"/>
    <w:rsid w:val="00165259"/>
    <w:rsid w:val="001D6A99"/>
    <w:rsid w:val="00294569"/>
    <w:rsid w:val="00305EF5"/>
    <w:rsid w:val="00361E23"/>
    <w:rsid w:val="003A0382"/>
    <w:rsid w:val="003A334C"/>
    <w:rsid w:val="00494F80"/>
    <w:rsid w:val="00500674"/>
    <w:rsid w:val="0055322C"/>
    <w:rsid w:val="005561C1"/>
    <w:rsid w:val="00596E0F"/>
    <w:rsid w:val="005A0825"/>
    <w:rsid w:val="006042BD"/>
    <w:rsid w:val="0061572E"/>
    <w:rsid w:val="006B578B"/>
    <w:rsid w:val="007933A8"/>
    <w:rsid w:val="00831144"/>
    <w:rsid w:val="0091418A"/>
    <w:rsid w:val="00960DFD"/>
    <w:rsid w:val="009D02CC"/>
    <w:rsid w:val="00A54B85"/>
    <w:rsid w:val="00A62C0B"/>
    <w:rsid w:val="00A73290"/>
    <w:rsid w:val="00AB0C3B"/>
    <w:rsid w:val="00B1613A"/>
    <w:rsid w:val="00B906E1"/>
    <w:rsid w:val="00BF49AA"/>
    <w:rsid w:val="00C60855"/>
    <w:rsid w:val="00C75AC8"/>
    <w:rsid w:val="00D50C22"/>
    <w:rsid w:val="00D92037"/>
    <w:rsid w:val="00E24ACB"/>
    <w:rsid w:val="00E542B4"/>
    <w:rsid w:val="00E56494"/>
    <w:rsid w:val="00E87880"/>
    <w:rsid w:val="00EB531B"/>
    <w:rsid w:val="00F86A4F"/>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CD766AE-2867-4CC8-92F1-BA1BF9A3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6042BD"/>
    <w:pPr>
      <w:tabs>
        <w:tab w:val="center" w:pos="4513"/>
        <w:tab w:val="right" w:pos="9026"/>
      </w:tabs>
    </w:pPr>
  </w:style>
  <w:style w:type="character" w:customStyle="1" w:styleId="HeaderChar">
    <w:name w:val="Header Char"/>
    <w:basedOn w:val="DefaultParagraphFont"/>
    <w:link w:val="Header"/>
    <w:rsid w:val="006042BD"/>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6042BD"/>
    <w:pPr>
      <w:spacing w:after="120"/>
    </w:pPr>
  </w:style>
  <w:style w:type="character" w:customStyle="1" w:styleId="BodyTextChar">
    <w:name w:val="Body Text Char"/>
    <w:basedOn w:val="DefaultParagraphFont"/>
    <w:link w:val="BodyText"/>
    <w:uiPriority w:val="99"/>
    <w:rsid w:val="006042BD"/>
    <w:rPr>
      <w:rFonts w:ascii="Times New Roman" w:eastAsia="Times New Roman" w:hAnsi="Times New Roman"/>
      <w:sz w:val="24"/>
      <w:szCs w:val="24"/>
      <w:lang w:val="ru-RU" w:eastAsia="ru-RU"/>
    </w:rPr>
  </w:style>
  <w:style w:type="paragraph" w:styleId="ListParagraph">
    <w:name w:val="List Paragraph"/>
    <w:basedOn w:val="Normal"/>
    <w:uiPriority w:val="34"/>
    <w:qFormat/>
    <w:rsid w:val="006042BD"/>
    <w:pPr>
      <w:ind w:left="720"/>
      <w:contextualSpacing/>
    </w:pPr>
  </w:style>
  <w:style w:type="paragraph" w:styleId="BodyText3">
    <w:name w:val="Body Text 3"/>
    <w:basedOn w:val="Normal"/>
    <w:link w:val="BodyText3Char"/>
    <w:uiPriority w:val="99"/>
    <w:semiHidden/>
    <w:unhideWhenUsed/>
    <w:rsid w:val="00B1613A"/>
    <w:pPr>
      <w:spacing w:after="120"/>
    </w:pPr>
    <w:rPr>
      <w:sz w:val="16"/>
      <w:szCs w:val="16"/>
    </w:rPr>
  </w:style>
  <w:style w:type="character" w:customStyle="1" w:styleId="BodyText3Char">
    <w:name w:val="Body Text 3 Char"/>
    <w:basedOn w:val="DefaultParagraphFont"/>
    <w:link w:val="BodyText3"/>
    <w:rsid w:val="00B1613A"/>
    <w:rPr>
      <w:rFonts w:ascii="Times New Roman" w:eastAsia="Times New Roman" w:hAnsi="Times New Roman"/>
      <w:sz w:val="16"/>
      <w:szCs w:val="16"/>
      <w:lang w:val="ru-RU" w:eastAsia="ru-RU"/>
    </w:rPr>
  </w:style>
  <w:style w:type="paragraph" w:styleId="BalloonText">
    <w:name w:val="Balloon Text"/>
    <w:basedOn w:val="Normal"/>
    <w:link w:val="BalloonTextChar"/>
    <w:uiPriority w:val="99"/>
    <w:semiHidden/>
    <w:unhideWhenUsed/>
    <w:rsid w:val="005532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22C"/>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10</Pages>
  <Words>1764</Words>
  <Characters>10057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11798</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Mulberry 2.0</cp:keywords>
  <cp:lastModifiedBy>Anjelika Khachanyan</cp:lastModifiedBy>
  <cp:revision>7</cp:revision>
  <cp:lastPrinted>2019-05-17T05:23:00Z</cp:lastPrinted>
  <dcterms:created xsi:type="dcterms:W3CDTF">2019-05-17T05:22:00Z</dcterms:created>
  <dcterms:modified xsi:type="dcterms:W3CDTF">2019-05-22T08:27:00Z</dcterms:modified>
</cp:coreProperties>
</file>