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6" w:rsidRPr="00FE6881" w:rsidRDefault="00CF2BA6" w:rsidP="00CF2BA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FE6881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CF2BA6" w:rsidRPr="00FE6881" w:rsidRDefault="00CF2BA6" w:rsidP="00CF2BA6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sz w:val="24"/>
          <w:szCs w:val="24"/>
        </w:rPr>
        <w:t>--------------------</w:t>
      </w:r>
    </w:p>
    <w:p w:rsidR="00CF2BA6" w:rsidRPr="00FE6881" w:rsidRDefault="00CF2BA6" w:rsidP="00CF2BA6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FE6881">
        <w:rPr>
          <w:rFonts w:ascii="GHEA Grapalat" w:hAnsi="GHEA Grapalat"/>
          <w:sz w:val="24"/>
          <w:szCs w:val="24"/>
        </w:rPr>
        <w:t>Արձանագրային</w:t>
      </w:r>
      <w:proofErr w:type="spellEnd"/>
    </w:p>
    <w:p w:rsidR="00CF2BA6" w:rsidRPr="00FE6881" w:rsidRDefault="00CF2BA6" w:rsidP="00CF2BA6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CF2BA6" w:rsidRPr="00FE6881" w:rsidRDefault="00CF2BA6" w:rsidP="00CF2BA6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CF2BA6" w:rsidRPr="00FE6881" w:rsidRDefault="00FE6881" w:rsidP="00E03E15">
      <w:pPr>
        <w:ind w:left="1260" w:right="1800"/>
        <w:jc w:val="both"/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Ֆինանսական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համահարթեցման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Հան</w:t>
      </w:r>
      <w:r>
        <w:rPr>
          <w:rFonts w:ascii="GHEA Grapalat" w:hAnsi="GHEA Grapalat"/>
          <w:color w:val="000000"/>
          <w:sz w:val="24"/>
          <w:szCs w:val="24"/>
        </w:rPr>
        <w:softHyphen/>
      </w:r>
      <w:r w:rsidRPr="00FE6881">
        <w:rPr>
          <w:rFonts w:ascii="GHEA Grapalat" w:hAnsi="GHEA Grapalat"/>
          <w:color w:val="000000"/>
          <w:sz w:val="24"/>
          <w:szCs w:val="24"/>
        </w:rPr>
        <w:t>րապետության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օրենքում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փոփոխություն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մա</w:t>
      </w:r>
      <w:r>
        <w:rPr>
          <w:rFonts w:ascii="GHEA Grapalat" w:hAnsi="GHEA Grapalat"/>
          <w:color w:val="000000"/>
          <w:sz w:val="24"/>
          <w:szCs w:val="24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softHyphen/>
      </w:r>
      <w:r w:rsidRPr="00FE6881">
        <w:rPr>
          <w:rFonts w:ascii="GHEA Grapalat" w:hAnsi="GHEA Grapalat"/>
          <w:color w:val="000000"/>
          <w:sz w:val="24"/>
          <w:szCs w:val="24"/>
        </w:rPr>
        <w:t>սին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="00CF2BA6" w:rsidRPr="00FE688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Հայաս</w:t>
      </w:r>
      <w:r w:rsidR="00CF2BA6" w:rsidRPr="00FE6881">
        <w:rPr>
          <w:rFonts w:ascii="GHEA Grapalat" w:hAnsi="GHEA Grapalat"/>
          <w:sz w:val="24"/>
          <w:szCs w:val="24"/>
        </w:rPr>
        <w:softHyphen/>
        <w:t>տա</w:t>
      </w:r>
      <w:r w:rsidR="00CF2BA6" w:rsidRPr="00FE6881">
        <w:rPr>
          <w:rFonts w:ascii="GHEA Grapalat" w:hAnsi="GHEA Grapalat"/>
          <w:sz w:val="24"/>
          <w:szCs w:val="24"/>
        </w:rPr>
        <w:softHyphen/>
        <w:t>նի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Հան</w:t>
      </w:r>
      <w:r w:rsidR="00CF2BA6" w:rsidRPr="00FE6881">
        <w:rPr>
          <w:rFonts w:ascii="GHEA Grapalat" w:hAnsi="GHEA Grapalat"/>
          <w:sz w:val="24"/>
          <w:szCs w:val="24"/>
        </w:rPr>
        <w:softHyphen/>
        <w:t>րա</w:t>
      </w:r>
      <w:r w:rsidR="00CF2BA6" w:rsidRPr="00FE6881">
        <w:rPr>
          <w:rFonts w:ascii="GHEA Grapalat" w:hAnsi="GHEA Grapalat"/>
          <w:sz w:val="24"/>
          <w:szCs w:val="24"/>
        </w:rPr>
        <w:softHyphen/>
        <w:t>պե</w:t>
      </w:r>
      <w:r w:rsidR="00CF2BA6" w:rsidRPr="00FE6881">
        <w:rPr>
          <w:rFonts w:ascii="GHEA Grapalat" w:hAnsi="GHEA Grapalat"/>
          <w:sz w:val="24"/>
          <w:szCs w:val="24"/>
        </w:rPr>
        <w:softHyphen/>
      </w:r>
      <w:r w:rsidR="00CF2BA6" w:rsidRPr="00FE6881">
        <w:rPr>
          <w:rFonts w:ascii="GHEA Grapalat" w:hAnsi="GHEA Grapalat"/>
          <w:sz w:val="24"/>
          <w:szCs w:val="24"/>
        </w:rPr>
        <w:softHyphen/>
        <w:t>տու</w:t>
      </w:r>
      <w:r w:rsidR="00CF2BA6" w:rsidRPr="00FE6881">
        <w:rPr>
          <w:rFonts w:ascii="GHEA Grapalat" w:hAnsi="GHEA Grapalat"/>
          <w:sz w:val="24"/>
          <w:szCs w:val="24"/>
        </w:rPr>
        <w:softHyphen/>
        <w:t>թյան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օրենքի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նախա</w:t>
      </w:r>
      <w:r>
        <w:rPr>
          <w:rFonts w:ascii="GHEA Grapalat" w:hAnsi="GHEA Grapalat"/>
          <w:sz w:val="24"/>
          <w:szCs w:val="24"/>
        </w:rPr>
        <w:softHyphen/>
      </w:r>
      <w:r w:rsidR="00CF2BA6" w:rsidRPr="00FE6881">
        <w:rPr>
          <w:rFonts w:ascii="GHEA Grapalat" w:hAnsi="GHEA Grapalat"/>
          <w:sz w:val="24"/>
          <w:szCs w:val="24"/>
        </w:rPr>
        <w:t>գծի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Հայաս</w:t>
      </w:r>
      <w:r w:rsidR="00CF2BA6" w:rsidRPr="00FE6881">
        <w:rPr>
          <w:rFonts w:ascii="GHEA Grapalat" w:hAnsi="GHEA Grapalat"/>
          <w:sz w:val="24"/>
          <w:szCs w:val="24"/>
        </w:rPr>
        <w:softHyphen/>
        <w:t>տա</w:t>
      </w:r>
      <w:r w:rsidR="00CF2BA6" w:rsidRPr="00FE6881">
        <w:rPr>
          <w:rFonts w:ascii="GHEA Grapalat" w:hAnsi="GHEA Grapalat"/>
          <w:sz w:val="24"/>
          <w:szCs w:val="24"/>
        </w:rPr>
        <w:softHyphen/>
        <w:t>նի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Հան</w:t>
      </w:r>
      <w:r w:rsidR="00CF2BA6" w:rsidRPr="00FE6881">
        <w:rPr>
          <w:rFonts w:ascii="GHEA Grapalat" w:hAnsi="GHEA Grapalat"/>
          <w:sz w:val="24"/>
          <w:szCs w:val="24"/>
        </w:rPr>
        <w:softHyphen/>
        <w:t>րա</w:t>
      </w:r>
      <w:r w:rsidR="00CF2BA6" w:rsidRPr="00FE6881">
        <w:rPr>
          <w:rFonts w:ascii="GHEA Grapalat" w:hAnsi="GHEA Grapalat"/>
          <w:sz w:val="24"/>
          <w:szCs w:val="24"/>
        </w:rPr>
        <w:softHyphen/>
      </w:r>
      <w:r w:rsidR="00CF2BA6" w:rsidRPr="00FE6881">
        <w:rPr>
          <w:rFonts w:ascii="GHEA Grapalat" w:hAnsi="GHEA Grapalat"/>
          <w:sz w:val="24"/>
          <w:szCs w:val="24"/>
        </w:rPr>
        <w:softHyphen/>
      </w:r>
      <w:r w:rsidR="00CF2BA6" w:rsidRPr="00FE6881">
        <w:rPr>
          <w:rFonts w:ascii="GHEA Grapalat" w:hAnsi="GHEA Grapalat"/>
          <w:sz w:val="24"/>
          <w:szCs w:val="24"/>
        </w:rPr>
        <w:softHyphen/>
        <w:t>պետության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կա</w:t>
      </w:r>
      <w:r w:rsidR="00CF2BA6" w:rsidRPr="00FE6881">
        <w:rPr>
          <w:rFonts w:ascii="GHEA Grapalat" w:hAnsi="GHEA Grapalat"/>
          <w:sz w:val="24"/>
          <w:szCs w:val="24"/>
        </w:rPr>
        <w:softHyphen/>
        <w:t>ռա</w:t>
      </w:r>
      <w:r>
        <w:rPr>
          <w:rFonts w:ascii="GHEA Grapalat" w:hAnsi="GHEA Grapalat"/>
          <w:sz w:val="24"/>
          <w:szCs w:val="24"/>
        </w:rPr>
        <w:softHyphen/>
      </w:r>
      <w:r w:rsidR="00CF2BA6" w:rsidRPr="00FE6881">
        <w:rPr>
          <w:rFonts w:ascii="GHEA Grapalat" w:hAnsi="GHEA Grapalat"/>
          <w:sz w:val="24"/>
          <w:szCs w:val="24"/>
        </w:rPr>
        <w:t>վա</w:t>
      </w:r>
      <w:r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softHyphen/>
      </w:r>
      <w:r w:rsidR="00CF2BA6" w:rsidRPr="00FE6881">
        <w:rPr>
          <w:rFonts w:ascii="GHEA Grapalat" w:hAnsi="GHEA Grapalat"/>
          <w:sz w:val="24"/>
          <w:szCs w:val="24"/>
        </w:rPr>
        <w:t>րության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առաջարկությունների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07D8">
        <w:rPr>
          <w:rFonts w:ascii="GHEA Grapalat" w:hAnsi="GHEA Grapalat"/>
          <w:sz w:val="24"/>
          <w:szCs w:val="24"/>
        </w:rPr>
        <w:t>նախագծի</w:t>
      </w:r>
      <w:bookmarkStart w:id="0" w:name="_GoBack"/>
      <w:bookmarkEnd w:id="0"/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մասին</w:t>
      </w:r>
      <w:proofErr w:type="spellEnd"/>
    </w:p>
    <w:p w:rsidR="00CF2BA6" w:rsidRPr="00FE6881" w:rsidRDefault="00CF2BA6" w:rsidP="00CF2BA6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sz w:val="24"/>
          <w:szCs w:val="24"/>
        </w:rPr>
        <w:t xml:space="preserve">     ---------------------------------------------------</w:t>
      </w:r>
      <w:r w:rsidR="00FE6881">
        <w:rPr>
          <w:rFonts w:ascii="GHEA Grapalat" w:hAnsi="GHEA Grapalat"/>
          <w:sz w:val="24"/>
          <w:szCs w:val="24"/>
        </w:rPr>
        <w:t>---------------------------</w:t>
      </w:r>
    </w:p>
    <w:p w:rsidR="00CF2BA6" w:rsidRPr="00FE6881" w:rsidRDefault="00CF2BA6" w:rsidP="00FE688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F2BA6" w:rsidRPr="00FE6881" w:rsidRDefault="00CF2BA6" w:rsidP="00FE688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FE6881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տալ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Ֆինանսական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համահարթեցման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օրենքում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փոփոխություն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E6881" w:rsidRPr="00FE688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FE6881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Pr="00FE68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Հան</w:t>
      </w:r>
      <w:r w:rsidRPr="00FE6881">
        <w:rPr>
          <w:rFonts w:ascii="GHEA Grapalat" w:hAnsi="GHEA Grapalat"/>
          <w:sz w:val="24"/>
          <w:szCs w:val="24"/>
        </w:rPr>
        <w:softHyphen/>
        <w:t>րա</w:t>
      </w:r>
      <w:r w:rsidRPr="00FE6881">
        <w:rPr>
          <w:rFonts w:ascii="GHEA Grapalat" w:hAnsi="GHEA Grapalat"/>
          <w:sz w:val="24"/>
          <w:szCs w:val="24"/>
        </w:rPr>
        <w:softHyphen/>
        <w:t>պե</w:t>
      </w:r>
      <w:r w:rsidRPr="00FE6881">
        <w:rPr>
          <w:rFonts w:ascii="GHEA Grapalat" w:hAnsi="GHEA Grapalat"/>
          <w:sz w:val="24"/>
          <w:szCs w:val="24"/>
        </w:rPr>
        <w:softHyphen/>
      </w:r>
      <w:r w:rsidRPr="00FE6881">
        <w:rPr>
          <w:rFonts w:ascii="GHEA Grapalat" w:hAnsi="GHEA Grapalat"/>
          <w:sz w:val="24"/>
          <w:szCs w:val="24"/>
        </w:rPr>
        <w:softHyphen/>
        <w:t>տու</w:t>
      </w:r>
      <w:r w:rsidRPr="00FE6881">
        <w:rPr>
          <w:rFonts w:ascii="GHEA Grapalat" w:hAnsi="GHEA Grapalat"/>
          <w:sz w:val="24"/>
          <w:szCs w:val="24"/>
        </w:rPr>
        <w:softHyphen/>
        <w:t>թյան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օրենքի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նախագծի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r w:rsidRPr="00FE6881">
        <w:rPr>
          <w:rFonts w:ascii="GHEA Grapalat" w:hAnsi="GHEA Grapalat"/>
          <w:iCs/>
          <w:sz w:val="24"/>
          <w:szCs w:val="24"/>
        </w:rPr>
        <w:t>(</w:t>
      </w:r>
      <w:r w:rsidR="00FE6881" w:rsidRPr="00FE6881">
        <w:rPr>
          <w:rFonts w:ascii="GHEA Grapalat" w:hAnsi="GHEA Grapalat"/>
          <w:i/>
          <w:iCs/>
          <w:sz w:val="24"/>
          <w:szCs w:val="24"/>
        </w:rPr>
        <w:t>Պ-030-22.06.2017-ՏՏԳԲ-011/0</w:t>
      </w:r>
      <w:r w:rsidRPr="00FE6881">
        <w:rPr>
          <w:rFonts w:ascii="GHEA Grapalat" w:hAnsi="GHEA Grapalat"/>
          <w:iCs/>
          <w:sz w:val="24"/>
          <w:szCs w:val="24"/>
        </w:rPr>
        <w:t xml:space="preserve">) </w:t>
      </w:r>
      <w:proofErr w:type="spellStart"/>
      <w:r w:rsidRPr="00FE6881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Հայաս</w:t>
      </w:r>
      <w:r w:rsidR="00E03E15" w:rsidRPr="00FE6881">
        <w:rPr>
          <w:rFonts w:ascii="GHEA Grapalat" w:hAnsi="GHEA Grapalat"/>
          <w:sz w:val="24"/>
          <w:szCs w:val="24"/>
        </w:rPr>
        <w:softHyphen/>
      </w:r>
      <w:r w:rsidRPr="00FE6881">
        <w:rPr>
          <w:rFonts w:ascii="GHEA Grapalat" w:hAnsi="GHEA Grapalat"/>
          <w:sz w:val="24"/>
          <w:szCs w:val="24"/>
        </w:rPr>
        <w:t>տանի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կա</w:t>
      </w:r>
      <w:r w:rsidRPr="00FE6881">
        <w:rPr>
          <w:rFonts w:ascii="GHEA Grapalat" w:hAnsi="GHEA Grapalat"/>
          <w:sz w:val="24"/>
          <w:szCs w:val="24"/>
        </w:rPr>
        <w:softHyphen/>
        <w:t>ռա</w:t>
      </w:r>
      <w:r w:rsidRPr="00FE6881">
        <w:rPr>
          <w:rFonts w:ascii="GHEA Grapalat" w:hAnsi="GHEA Grapalat"/>
          <w:sz w:val="24"/>
          <w:szCs w:val="24"/>
        </w:rPr>
        <w:softHyphen/>
        <w:t>վա</w:t>
      </w:r>
      <w:r w:rsidRPr="00FE6881">
        <w:rPr>
          <w:rFonts w:ascii="GHEA Grapalat" w:hAnsi="GHEA Grapalat"/>
          <w:sz w:val="24"/>
          <w:szCs w:val="24"/>
        </w:rPr>
        <w:softHyphen/>
        <w:t>րու</w:t>
      </w:r>
      <w:r w:rsidRPr="00FE6881">
        <w:rPr>
          <w:rFonts w:ascii="GHEA Grapalat" w:hAnsi="GHEA Grapalat"/>
          <w:sz w:val="24"/>
          <w:szCs w:val="24"/>
        </w:rPr>
        <w:softHyphen/>
        <w:t>թյան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առաջար</w:t>
      </w:r>
      <w:r w:rsidRPr="00FE6881">
        <w:rPr>
          <w:rFonts w:ascii="GHEA Grapalat" w:hAnsi="GHEA Grapalat"/>
          <w:sz w:val="24"/>
          <w:szCs w:val="24"/>
        </w:rPr>
        <w:softHyphen/>
        <w:t>կություն</w:t>
      </w:r>
      <w:r w:rsidRPr="00FE6881">
        <w:rPr>
          <w:rFonts w:ascii="GHEA Grapalat" w:hAnsi="GHEA Grapalat"/>
          <w:sz w:val="24"/>
          <w:szCs w:val="24"/>
        </w:rPr>
        <w:softHyphen/>
        <w:t>ներին</w:t>
      </w:r>
      <w:proofErr w:type="spellEnd"/>
      <w:r w:rsidRPr="00FE6881">
        <w:rPr>
          <w:rFonts w:ascii="GHEA Grapalat" w:hAnsi="GHEA Grapalat"/>
          <w:sz w:val="24"/>
          <w:szCs w:val="24"/>
        </w:rPr>
        <w:t>:</w:t>
      </w:r>
    </w:p>
    <w:p w:rsidR="00CF2BA6" w:rsidRPr="00FE6881" w:rsidRDefault="00CF2BA6" w:rsidP="00CF2BA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F2BA6" w:rsidRPr="00FE6881" w:rsidRDefault="00CF2BA6" w:rsidP="00CF2BA6">
      <w:pPr>
        <w:spacing w:line="360" w:lineRule="auto"/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="00FE6881" w:rsidRPr="00FE6881">
        <w:rPr>
          <w:rFonts w:ascii="GHEA Grapalat" w:hAnsi="GHEA Grapalat"/>
          <w:sz w:val="24"/>
          <w:szCs w:val="24"/>
        </w:rPr>
        <w:tab/>
        <w:t xml:space="preserve">Դ. </w:t>
      </w:r>
      <w:proofErr w:type="spellStart"/>
      <w:r w:rsidR="00FE6881" w:rsidRPr="00FE6881">
        <w:rPr>
          <w:rFonts w:ascii="GHEA Grapalat" w:hAnsi="GHEA Grapalat"/>
          <w:sz w:val="24"/>
          <w:szCs w:val="24"/>
        </w:rPr>
        <w:t>Լոքյան</w:t>
      </w:r>
      <w:proofErr w:type="spellEnd"/>
    </w:p>
    <w:p w:rsidR="00CF2BA6" w:rsidRPr="00FE6881" w:rsidRDefault="00CF2BA6" w:rsidP="00CF2BA6">
      <w:pPr>
        <w:spacing w:line="360" w:lineRule="auto"/>
        <w:rPr>
          <w:rFonts w:ascii="GHEA Grapalat" w:hAnsi="GHEA Grapalat"/>
          <w:sz w:val="24"/>
          <w:szCs w:val="24"/>
        </w:rPr>
      </w:pPr>
    </w:p>
    <w:p w:rsidR="00CF2BA6" w:rsidRPr="00FE6881" w:rsidRDefault="00CF2BA6" w:rsidP="00CF2BA6">
      <w:pPr>
        <w:spacing w:line="360" w:lineRule="auto"/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  <w:r w:rsidRPr="00FE6881">
        <w:rPr>
          <w:rFonts w:ascii="GHEA Grapalat" w:hAnsi="GHEA Grapalat"/>
          <w:sz w:val="24"/>
          <w:szCs w:val="24"/>
        </w:rPr>
        <w:tab/>
      </w:r>
    </w:p>
    <w:p w:rsidR="00CF2BA6" w:rsidRDefault="00CF2BA6" w:rsidP="00CF2BA6">
      <w:pPr>
        <w:spacing w:line="360" w:lineRule="auto"/>
        <w:rPr>
          <w:rFonts w:ascii="GHEA Grapalat" w:hAnsi="GHEA Grapalat"/>
          <w:sz w:val="24"/>
          <w:szCs w:val="24"/>
        </w:rPr>
      </w:pPr>
    </w:p>
    <w:p w:rsidR="00682525" w:rsidRPr="00FE6881" w:rsidRDefault="00682525" w:rsidP="00CF2BA6">
      <w:pPr>
        <w:spacing w:line="360" w:lineRule="auto"/>
        <w:rPr>
          <w:rFonts w:ascii="GHEA Grapalat" w:hAnsi="GHEA Grapalat"/>
          <w:sz w:val="24"/>
          <w:szCs w:val="24"/>
        </w:rPr>
      </w:pPr>
    </w:p>
    <w:p w:rsidR="00CF2BA6" w:rsidRPr="00FE6881" w:rsidRDefault="00CF2BA6" w:rsidP="00CF2BA6">
      <w:pPr>
        <w:spacing w:line="360" w:lineRule="auto"/>
        <w:rPr>
          <w:rFonts w:ascii="GHEA Grapalat" w:hAnsi="GHEA Grapalat"/>
          <w:sz w:val="24"/>
          <w:szCs w:val="24"/>
        </w:rPr>
      </w:pPr>
    </w:p>
    <w:p w:rsidR="00CF2BA6" w:rsidRPr="00FE6881" w:rsidRDefault="00CF2BA6" w:rsidP="00CF2BA6">
      <w:pPr>
        <w:spacing w:line="360" w:lineRule="auto"/>
        <w:rPr>
          <w:rFonts w:ascii="GHEA Grapalat" w:hAnsi="GHEA Grapalat"/>
          <w:sz w:val="24"/>
          <w:szCs w:val="24"/>
        </w:rPr>
      </w:pPr>
    </w:p>
    <w:p w:rsidR="00CF2BA6" w:rsidRPr="00FE6881" w:rsidRDefault="00CF2BA6" w:rsidP="00CF2BA6">
      <w:pPr>
        <w:spacing w:line="360" w:lineRule="auto"/>
        <w:rPr>
          <w:rFonts w:ascii="GHEA Grapalat" w:hAnsi="GHEA Grapalat"/>
          <w:sz w:val="24"/>
          <w:szCs w:val="24"/>
          <w:lang w:val="fr-CA"/>
        </w:rPr>
      </w:pPr>
      <w:proofErr w:type="spellStart"/>
      <w:r w:rsidRPr="00FE6881">
        <w:rPr>
          <w:rFonts w:ascii="GHEA Grapalat" w:hAnsi="GHEA Grapalat"/>
          <w:sz w:val="24"/>
          <w:szCs w:val="24"/>
        </w:rPr>
        <w:t>Ամալյա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E6881">
        <w:rPr>
          <w:rFonts w:ascii="GHEA Grapalat" w:hAnsi="GHEA Grapalat"/>
          <w:sz w:val="24"/>
          <w:szCs w:val="24"/>
        </w:rPr>
        <w:t>Ենգոյան</w:t>
      </w:r>
      <w:proofErr w:type="spellEnd"/>
      <w:r w:rsidRPr="00FE6881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FE6881">
        <w:rPr>
          <w:rFonts w:ascii="GHEA Grapalat" w:hAnsi="GHEA Grapalat"/>
          <w:sz w:val="24"/>
          <w:szCs w:val="24"/>
        </w:rPr>
        <w:t xml:space="preserve">----------------------------- </w:t>
      </w:r>
      <w:r w:rsidRPr="00FE6881">
        <w:rPr>
          <w:rFonts w:ascii="GHEA Grapalat" w:hAnsi="GHEA Grapalat" w:cs="Sylfaen"/>
          <w:sz w:val="24"/>
          <w:szCs w:val="24"/>
          <w:lang w:val="fr-CA"/>
        </w:rPr>
        <w:t>,</w:t>
      </w:r>
      <w:proofErr w:type="gramEnd"/>
      <w:r w:rsidRPr="00FE6881">
        <w:rPr>
          <w:rFonts w:ascii="GHEA Grapalat" w:hAnsi="GHEA Grapalat" w:cs="Sylfaen"/>
          <w:sz w:val="24"/>
          <w:szCs w:val="24"/>
          <w:lang w:val="fr-CA"/>
        </w:rPr>
        <w:t xml:space="preserve">,       ,, </w:t>
      </w:r>
      <w:proofErr w:type="spellStart"/>
      <w:r w:rsidR="00FE6881">
        <w:rPr>
          <w:rFonts w:ascii="GHEA Grapalat" w:hAnsi="GHEA Grapalat" w:cs="Sylfaen"/>
          <w:sz w:val="24"/>
          <w:szCs w:val="24"/>
          <w:lang w:val="fr-CA"/>
        </w:rPr>
        <w:t>հուլ</w:t>
      </w:r>
      <w:r w:rsidRPr="00FE6881">
        <w:rPr>
          <w:rFonts w:ascii="GHEA Grapalat" w:hAnsi="GHEA Grapalat" w:cs="Sylfaen"/>
          <w:sz w:val="24"/>
          <w:szCs w:val="24"/>
          <w:lang w:val="fr-CA"/>
        </w:rPr>
        <w:t>իսի</w:t>
      </w:r>
      <w:proofErr w:type="spellEnd"/>
      <w:r w:rsidRPr="00FE6881">
        <w:rPr>
          <w:rFonts w:ascii="GHEA Grapalat" w:hAnsi="GHEA Grapalat" w:cs="Sylfaen"/>
          <w:sz w:val="24"/>
          <w:szCs w:val="24"/>
          <w:lang w:val="fr-CA"/>
        </w:rPr>
        <w:t xml:space="preserve"> </w:t>
      </w:r>
      <w:r w:rsidRPr="00FE6881">
        <w:rPr>
          <w:rFonts w:ascii="GHEA Grapalat" w:hAnsi="GHEA Grapalat"/>
          <w:sz w:val="24"/>
          <w:szCs w:val="24"/>
          <w:lang w:val="fr-CA"/>
        </w:rPr>
        <w:t xml:space="preserve">2017 </w:t>
      </w:r>
      <w:r w:rsidRPr="00FE6881">
        <w:rPr>
          <w:rFonts w:ascii="GHEA Grapalat" w:hAnsi="GHEA Grapalat" w:cs="Sylfaen"/>
          <w:sz w:val="24"/>
          <w:szCs w:val="24"/>
          <w:lang w:val="fr-CA"/>
        </w:rPr>
        <w:t>թ</w:t>
      </w:r>
      <w:r w:rsidRPr="00FE6881">
        <w:rPr>
          <w:rFonts w:ascii="GHEA Grapalat" w:hAnsi="GHEA Grapalat"/>
          <w:sz w:val="24"/>
          <w:szCs w:val="24"/>
          <w:lang w:val="fr-CA"/>
        </w:rPr>
        <w:t>.</w:t>
      </w:r>
    </w:p>
    <w:p w:rsidR="00CF2BA6" w:rsidRPr="00FE6881" w:rsidRDefault="00CF2BA6" w:rsidP="00CF2BA6">
      <w:pPr>
        <w:spacing w:line="360" w:lineRule="auto"/>
        <w:rPr>
          <w:rFonts w:ascii="GHEA Grapalat" w:hAnsi="GHEA Grapalat"/>
          <w:sz w:val="24"/>
          <w:szCs w:val="24"/>
          <w:lang w:val="fr-CA"/>
        </w:rPr>
      </w:pPr>
      <w:proofErr w:type="spellStart"/>
      <w:r w:rsidRPr="00FE6881">
        <w:rPr>
          <w:rFonts w:ascii="GHEA Grapalat" w:hAnsi="GHEA Grapalat" w:cs="Sylfaen"/>
          <w:color w:val="000000"/>
          <w:sz w:val="24"/>
          <w:szCs w:val="24"/>
        </w:rPr>
        <w:t>Հովակիմ</w:t>
      </w:r>
      <w:proofErr w:type="spellEnd"/>
      <w:r w:rsidRPr="00FE688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proofErr w:type="gramStart"/>
      <w:r w:rsidRPr="00FE6881">
        <w:rPr>
          <w:rFonts w:ascii="GHEA Grapalat" w:hAnsi="GHEA Grapalat" w:cs="Sylfaen"/>
          <w:color w:val="000000"/>
          <w:sz w:val="24"/>
          <w:szCs w:val="24"/>
        </w:rPr>
        <w:t>Հովակիմյան</w:t>
      </w:r>
      <w:proofErr w:type="spellEnd"/>
      <w:r w:rsidRPr="00FE6881"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r w:rsidRPr="00FE6881">
        <w:rPr>
          <w:rFonts w:ascii="GHEA Grapalat" w:hAnsi="GHEA Grapalat"/>
          <w:sz w:val="24"/>
          <w:szCs w:val="24"/>
          <w:lang w:val="fr-CA"/>
        </w:rPr>
        <w:t>_</w:t>
      </w:r>
      <w:proofErr w:type="gramEnd"/>
      <w:r w:rsidRPr="00FE6881">
        <w:rPr>
          <w:rFonts w:ascii="GHEA Grapalat" w:hAnsi="GHEA Grapalat"/>
          <w:sz w:val="24"/>
          <w:szCs w:val="24"/>
          <w:lang w:val="fr-CA"/>
        </w:rPr>
        <w:t xml:space="preserve">____________ </w:t>
      </w:r>
      <w:r w:rsidRPr="00FE6881">
        <w:rPr>
          <w:rFonts w:ascii="GHEA Grapalat" w:hAnsi="GHEA Grapalat" w:cs="Sylfaen"/>
          <w:sz w:val="24"/>
          <w:szCs w:val="24"/>
          <w:lang w:val="fr-CA"/>
        </w:rPr>
        <w:t xml:space="preserve">,,       ,, </w:t>
      </w:r>
      <w:proofErr w:type="spellStart"/>
      <w:r w:rsidR="00FE6881">
        <w:rPr>
          <w:rFonts w:ascii="GHEA Grapalat" w:hAnsi="GHEA Grapalat" w:cs="Sylfaen"/>
          <w:sz w:val="24"/>
          <w:szCs w:val="24"/>
          <w:lang w:val="fr-CA"/>
        </w:rPr>
        <w:t>հուլ</w:t>
      </w:r>
      <w:r w:rsidRPr="00FE6881">
        <w:rPr>
          <w:rFonts w:ascii="GHEA Grapalat" w:hAnsi="GHEA Grapalat" w:cs="Sylfaen"/>
          <w:sz w:val="24"/>
          <w:szCs w:val="24"/>
          <w:lang w:val="fr-CA"/>
        </w:rPr>
        <w:t>իսի</w:t>
      </w:r>
      <w:proofErr w:type="spellEnd"/>
      <w:r w:rsidRPr="00FE6881">
        <w:rPr>
          <w:rFonts w:ascii="GHEA Grapalat" w:hAnsi="GHEA Grapalat" w:cs="Sylfaen"/>
          <w:sz w:val="24"/>
          <w:szCs w:val="24"/>
          <w:lang w:val="fr-CA"/>
        </w:rPr>
        <w:t xml:space="preserve"> </w:t>
      </w:r>
      <w:r w:rsidRPr="00FE6881">
        <w:rPr>
          <w:rFonts w:ascii="GHEA Grapalat" w:hAnsi="GHEA Grapalat"/>
          <w:sz w:val="24"/>
          <w:szCs w:val="24"/>
          <w:lang w:val="fr-CA"/>
        </w:rPr>
        <w:t xml:space="preserve">2017 </w:t>
      </w:r>
      <w:r w:rsidRPr="00FE6881">
        <w:rPr>
          <w:rFonts w:ascii="GHEA Grapalat" w:hAnsi="GHEA Grapalat" w:cs="Sylfaen"/>
          <w:sz w:val="24"/>
          <w:szCs w:val="24"/>
          <w:lang w:val="fr-CA"/>
        </w:rPr>
        <w:t>թ</w:t>
      </w:r>
      <w:r w:rsidRPr="00FE6881">
        <w:rPr>
          <w:rFonts w:ascii="GHEA Grapalat" w:hAnsi="GHEA Grapalat"/>
          <w:sz w:val="24"/>
          <w:szCs w:val="24"/>
          <w:lang w:val="fr-CA"/>
        </w:rPr>
        <w:t>.</w:t>
      </w:r>
    </w:p>
    <w:p w:rsidR="002679A4" w:rsidRPr="00847993" w:rsidRDefault="00847993" w:rsidP="00847993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af-ZA"/>
        </w:rPr>
      </w:pPr>
      <w:r w:rsidRPr="00847993">
        <w:rPr>
          <w:rFonts w:ascii="GHEA Grapalat" w:hAnsi="GHEA Grapalat"/>
          <w:sz w:val="24"/>
          <w:szCs w:val="24"/>
          <w:u w:val="single"/>
          <w:lang w:val="af-ZA"/>
        </w:rPr>
        <w:lastRenderedPageBreak/>
        <w:t>Նախագիծ</w:t>
      </w:r>
    </w:p>
    <w:p w:rsidR="00847993" w:rsidRDefault="00847993" w:rsidP="00CF2B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F2BA6" w:rsidRPr="00FE6881" w:rsidRDefault="00682525" w:rsidP="00CF2B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Ա</w:t>
      </w:r>
      <w:r w:rsidR="00CF2BA6" w:rsidRPr="00FE6881">
        <w:rPr>
          <w:rFonts w:ascii="GHEA Grapalat" w:hAnsi="GHEA Grapalat"/>
          <w:b/>
          <w:sz w:val="24"/>
          <w:szCs w:val="24"/>
          <w:lang w:val="af-ZA"/>
        </w:rPr>
        <w:t>ՌԱՋԱՐԿՈՒԹՅՈՒՆՆԵՐ</w:t>
      </w:r>
    </w:p>
    <w:p w:rsidR="00CF2BA6" w:rsidRPr="00FE6881" w:rsidRDefault="00CF2BA6" w:rsidP="00CF2B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F2BA6" w:rsidRPr="00FE6881" w:rsidRDefault="00FE6881" w:rsidP="00FE6881">
      <w:pPr>
        <w:ind w:left="567" w:right="545"/>
        <w:jc w:val="both"/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Ֆինանսական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համահարթեցման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օրենքում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փոփոխություն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E688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Հայաստանի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Հան</w:t>
      </w:r>
      <w:r w:rsidR="00CF2BA6" w:rsidRPr="00FE6881">
        <w:rPr>
          <w:rFonts w:ascii="GHEA Grapalat" w:hAnsi="GHEA Grapalat"/>
          <w:sz w:val="24"/>
          <w:szCs w:val="24"/>
        </w:rPr>
        <w:softHyphen/>
        <w:t>րա</w:t>
      </w:r>
      <w:r w:rsidR="00CF2BA6" w:rsidRPr="00FE6881">
        <w:rPr>
          <w:rFonts w:ascii="GHEA Grapalat" w:hAnsi="GHEA Grapalat"/>
          <w:sz w:val="24"/>
          <w:szCs w:val="24"/>
        </w:rPr>
        <w:softHyphen/>
        <w:t>պե</w:t>
      </w:r>
      <w:r w:rsidR="00CF2BA6" w:rsidRPr="00FE6881">
        <w:rPr>
          <w:rFonts w:ascii="GHEA Grapalat" w:hAnsi="GHEA Grapalat"/>
          <w:sz w:val="24"/>
          <w:szCs w:val="24"/>
        </w:rPr>
        <w:softHyphen/>
      </w:r>
      <w:r w:rsidR="00CF2BA6" w:rsidRPr="00FE6881">
        <w:rPr>
          <w:rFonts w:ascii="GHEA Grapalat" w:hAnsi="GHEA Grapalat"/>
          <w:sz w:val="24"/>
          <w:szCs w:val="24"/>
        </w:rPr>
        <w:softHyphen/>
        <w:t>տու</w:t>
      </w:r>
      <w:r w:rsidR="00CF2BA6" w:rsidRPr="00FE6881">
        <w:rPr>
          <w:rFonts w:ascii="GHEA Grapalat" w:hAnsi="GHEA Grapalat"/>
          <w:sz w:val="24"/>
          <w:szCs w:val="24"/>
        </w:rPr>
        <w:softHyphen/>
        <w:t>թյան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օրենքի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2BA6" w:rsidRPr="00FE6881">
        <w:rPr>
          <w:rFonts w:ascii="GHEA Grapalat" w:hAnsi="GHEA Grapalat"/>
          <w:sz w:val="24"/>
          <w:szCs w:val="24"/>
        </w:rPr>
        <w:t>նախագծի</w:t>
      </w:r>
      <w:proofErr w:type="spellEnd"/>
      <w:r w:rsidR="00CF2BA6" w:rsidRPr="00FE6881">
        <w:rPr>
          <w:rFonts w:ascii="GHEA Grapalat" w:hAnsi="GHEA Grapalat"/>
          <w:sz w:val="24"/>
          <w:szCs w:val="24"/>
        </w:rPr>
        <w:t xml:space="preserve"> </w:t>
      </w:r>
      <w:r w:rsidR="00CF2BA6" w:rsidRPr="00FE6881">
        <w:rPr>
          <w:rFonts w:ascii="GHEA Grapalat" w:hAnsi="GHEA Grapalat"/>
          <w:iCs/>
          <w:sz w:val="24"/>
          <w:szCs w:val="24"/>
        </w:rPr>
        <w:t>(</w:t>
      </w:r>
      <w:r w:rsidRPr="00FE6881">
        <w:rPr>
          <w:rFonts w:ascii="GHEA Grapalat" w:hAnsi="GHEA Grapalat"/>
          <w:i/>
          <w:iCs/>
          <w:sz w:val="24"/>
          <w:szCs w:val="24"/>
        </w:rPr>
        <w:t>Պ-030-22.06.2017-ՏՏԳԲ-011/0</w:t>
      </w:r>
      <w:r w:rsidR="00590FFF">
        <w:rPr>
          <w:rFonts w:ascii="GHEA Grapalat" w:hAnsi="GHEA Grapalat"/>
          <w:iCs/>
          <w:sz w:val="24"/>
          <w:szCs w:val="24"/>
        </w:rPr>
        <w:t xml:space="preserve">) </w:t>
      </w:r>
      <w:r w:rsidR="00CF2BA6" w:rsidRPr="00FE6881">
        <w:rPr>
          <w:rFonts w:ascii="GHEA Grapalat" w:hAnsi="GHEA Grapalat"/>
          <w:sz w:val="24"/>
          <w:szCs w:val="24"/>
          <w:lang w:val="af-ZA"/>
        </w:rPr>
        <w:t>վերաբերյալ</w:t>
      </w:r>
    </w:p>
    <w:p w:rsidR="00CF2BA6" w:rsidRPr="00FE6881" w:rsidRDefault="00CF2BA6" w:rsidP="00CF2BA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CF2BA6" w:rsidRPr="00FE6881" w:rsidRDefault="00CF2BA6" w:rsidP="00CF2BA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CF2BA6" w:rsidRPr="00FE6881" w:rsidRDefault="00CF2BA6" w:rsidP="00CF2BA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E6881">
        <w:rPr>
          <w:rFonts w:ascii="GHEA Grapalat" w:hAnsi="GHEA Grapalat"/>
          <w:sz w:val="24"/>
          <w:szCs w:val="24"/>
          <w:lang w:val="af-ZA"/>
        </w:rPr>
        <w:tab/>
        <w:t xml:space="preserve">Հայաստանի Հանրապետության </w:t>
      </w:r>
      <w:r w:rsidR="00D643C8">
        <w:rPr>
          <w:rFonts w:ascii="GHEA Grapalat" w:hAnsi="GHEA Grapalat"/>
          <w:sz w:val="24"/>
          <w:szCs w:val="24"/>
          <w:lang w:val="af-ZA"/>
        </w:rPr>
        <w:t>կառավարությունը</w:t>
      </w:r>
      <w:r w:rsidRPr="00FE68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Ֆինանսական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համահարթեցման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Հայաս</w:t>
      </w:r>
      <w:r w:rsidR="00E65A09">
        <w:rPr>
          <w:rFonts w:ascii="GHEA Grapalat" w:hAnsi="GHEA Grapalat"/>
          <w:color w:val="000000"/>
          <w:sz w:val="24"/>
          <w:szCs w:val="24"/>
        </w:rPr>
        <w:softHyphen/>
      </w:r>
      <w:r w:rsidR="00E65A09" w:rsidRPr="00FE6881">
        <w:rPr>
          <w:rFonts w:ascii="GHEA Grapalat" w:hAnsi="GHEA Grapalat"/>
          <w:color w:val="000000"/>
          <w:sz w:val="24"/>
          <w:szCs w:val="24"/>
        </w:rPr>
        <w:t>տանի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օրենքում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փոփոխություն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="00E65A0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 w:rsidRPr="00FE688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E65A09" w:rsidRPr="00FE688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65A09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E65A0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643C8">
        <w:rPr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 w:rsidR="00D643C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47993" w:rsidRPr="00847993">
        <w:rPr>
          <w:rFonts w:ascii="GHEA Grapalat" w:hAnsi="GHEA Grapalat"/>
          <w:i/>
          <w:iCs/>
          <w:sz w:val="24"/>
          <w:szCs w:val="24"/>
        </w:rPr>
        <w:t>(Պ-030-22.06.2017-ՏՏԳԲ-011/0)</w:t>
      </w:r>
      <w:r w:rsidR="00847993" w:rsidRPr="00FE6881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65A09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E65A0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65A09">
        <w:rPr>
          <w:rFonts w:ascii="GHEA Grapalat" w:hAnsi="GHEA Grapalat"/>
          <w:color w:val="000000"/>
          <w:sz w:val="24"/>
          <w:szCs w:val="24"/>
        </w:rPr>
        <w:t>առաջարկություններ</w:t>
      </w:r>
      <w:proofErr w:type="spellEnd"/>
      <w:r w:rsidR="00E65A0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65A09">
        <w:rPr>
          <w:rFonts w:ascii="GHEA Grapalat" w:hAnsi="GHEA Grapalat"/>
          <w:color w:val="000000"/>
          <w:sz w:val="24"/>
          <w:szCs w:val="24"/>
        </w:rPr>
        <w:t>չունի</w:t>
      </w:r>
      <w:proofErr w:type="spellEnd"/>
      <w:r w:rsidR="00E65A09">
        <w:rPr>
          <w:rFonts w:ascii="GHEA Grapalat" w:hAnsi="GHEA Grapalat"/>
          <w:color w:val="000000"/>
          <w:sz w:val="24"/>
          <w:szCs w:val="24"/>
        </w:rPr>
        <w:t>:</w:t>
      </w:r>
    </w:p>
    <w:p w:rsidR="00E60723" w:rsidRDefault="00E60723" w:rsidP="0047176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2C2D91" w:rsidRDefault="002C2D91" w:rsidP="0047176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2C2D91" w:rsidRDefault="002C2D91" w:rsidP="0047176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2C2D91" w:rsidRDefault="002C2D91" w:rsidP="0047176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E60723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  <w:r w:rsidRPr="00FE6881">
        <w:rPr>
          <w:rFonts w:ascii="GHEA Grapalat" w:eastAsia="MS Mincho" w:hAnsi="GHEA Grapalat" w:cs="Times Armenian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38B318B9" wp14:editId="49C83BFC">
            <wp:extent cx="6106795" cy="884846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84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  <w:r w:rsidRPr="00FE6881">
        <w:rPr>
          <w:rFonts w:ascii="GHEA Grapalat" w:eastAsia="MS Mincho" w:hAnsi="GHEA Grapalat" w:cs="Times Armenian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21B21707" wp14:editId="482A3146">
            <wp:extent cx="6105236" cy="651163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651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FE6881">
      <w:pPr>
        <w:jc w:val="right"/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i/>
          <w:iCs/>
          <w:sz w:val="24"/>
          <w:szCs w:val="24"/>
        </w:rPr>
        <w:lastRenderedPageBreak/>
        <w:t>ՆԱԽԱԳԻԾ</w:t>
      </w:r>
    </w:p>
    <w:p w:rsidR="00FE6881" w:rsidRPr="00FE6881" w:rsidRDefault="00FE6881" w:rsidP="00FE6881">
      <w:pPr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i/>
          <w:iCs/>
          <w:sz w:val="24"/>
          <w:szCs w:val="24"/>
        </w:rPr>
        <w:t>Պ-030-22.06.2017-ՏՏԳԲ-011/0</w:t>
      </w:r>
    </w:p>
    <w:p w:rsidR="00FE6881" w:rsidRPr="00FE6881" w:rsidRDefault="00FE6881" w:rsidP="00FE6881">
      <w:pPr>
        <w:pStyle w:val="Heading2"/>
        <w:jc w:val="center"/>
        <w:rPr>
          <w:rFonts w:ascii="GHEA Grapalat" w:hAnsi="GHEA Grapalat"/>
          <w:sz w:val="24"/>
          <w:szCs w:val="24"/>
        </w:rPr>
      </w:pPr>
      <w:r w:rsidRPr="00FE6881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Pr="00FE6881">
        <w:rPr>
          <w:rFonts w:ascii="GHEA Grapalat" w:hAnsi="GHEA Grapalat"/>
          <w:sz w:val="24"/>
          <w:szCs w:val="24"/>
        </w:rPr>
        <w:br/>
        <w:t>ՕՐԵՆՔԸ</w:t>
      </w:r>
    </w:p>
    <w:p w:rsidR="00FE6881" w:rsidRPr="00FE6881" w:rsidRDefault="00FE6881" w:rsidP="00FE6881">
      <w:pPr>
        <w:pStyle w:val="Heading3"/>
        <w:jc w:val="center"/>
        <w:rPr>
          <w:rFonts w:ascii="GHEA Grapalat" w:hAnsi="GHEA Grapalat"/>
          <w:sz w:val="24"/>
          <w:szCs w:val="24"/>
        </w:rPr>
      </w:pPr>
      <w:r w:rsidRPr="00FE6881">
        <w:rPr>
          <w:rStyle w:val="Strong"/>
          <w:rFonts w:ascii="GHEA Grapalat" w:hAnsi="GHEA Grapalat"/>
          <w:b/>
          <w:bCs/>
          <w:sz w:val="24"/>
          <w:szCs w:val="24"/>
        </w:rPr>
        <w:t>«ՖԻՆԱՆՍԱԿԱՆ ՀԱՄԱՀԱՐԹԵՑՄԱՆ ՄԱՍԻՆ» ՀԱՅԱՍՏԱՆԻ ՀԱՆՐԱՊԵՏՈՒԹՅԱՆ ՕՐԵՆՔՈՒՄ ՓՈՓՈԽՈՒԹՅՈՒՆ ԿԱՏԱՐԵԼՈՒ ՄԱՍԻՆ</w:t>
      </w:r>
    </w:p>
    <w:p w:rsidR="00FE6881" w:rsidRPr="00FE6881" w:rsidRDefault="00FE6881" w:rsidP="00FE6881">
      <w:pPr>
        <w:pStyle w:val="NormalWeb"/>
        <w:rPr>
          <w:rFonts w:ascii="GHEA Grapalat" w:hAnsi="GHEA Grapalat"/>
        </w:rPr>
      </w:pPr>
      <w:proofErr w:type="spellStart"/>
      <w:proofErr w:type="gramStart"/>
      <w:r w:rsidRPr="00FE6881">
        <w:rPr>
          <w:rFonts w:ascii="GHEA Grapalat" w:hAnsi="GHEA Grapalat"/>
          <w:b/>
          <w:bCs/>
          <w:i/>
          <w:iCs/>
        </w:rPr>
        <w:t>Հոդված</w:t>
      </w:r>
      <w:proofErr w:type="spellEnd"/>
      <w:r w:rsidRPr="00FE6881">
        <w:rPr>
          <w:rFonts w:ascii="GHEA Grapalat" w:hAnsi="GHEA Grapalat"/>
          <w:b/>
          <w:bCs/>
          <w:i/>
          <w:iCs/>
        </w:rPr>
        <w:t xml:space="preserve"> 1.</w:t>
      </w:r>
      <w:proofErr w:type="gramEnd"/>
      <w:r w:rsidRPr="00FE6881">
        <w:rPr>
          <w:rFonts w:ascii="GHEA Grapalat" w:hAnsi="GHEA Grapalat"/>
          <w:b/>
          <w:bCs/>
        </w:rPr>
        <w:t xml:space="preserve"> </w:t>
      </w:r>
      <w:proofErr w:type="gramStart"/>
      <w:r w:rsidRPr="00FE6881">
        <w:rPr>
          <w:rFonts w:ascii="GHEA Grapalat" w:hAnsi="GHEA Grapalat"/>
        </w:rPr>
        <w:t>«</w:t>
      </w:r>
      <w:proofErr w:type="spellStart"/>
      <w:r w:rsidRPr="00FE6881">
        <w:rPr>
          <w:rFonts w:ascii="GHEA Grapalat" w:hAnsi="GHEA Grapalat"/>
        </w:rPr>
        <w:t>Ֆինանսական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համահարթեցման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մասին</w:t>
      </w:r>
      <w:proofErr w:type="spellEnd"/>
      <w:r w:rsidRPr="00FE6881">
        <w:rPr>
          <w:rFonts w:ascii="GHEA Grapalat" w:hAnsi="GHEA Grapalat"/>
        </w:rPr>
        <w:t xml:space="preserve">» </w:t>
      </w:r>
      <w:proofErr w:type="spellStart"/>
      <w:r w:rsidRPr="00FE6881">
        <w:rPr>
          <w:rFonts w:ascii="GHEA Grapalat" w:hAnsi="GHEA Grapalat"/>
        </w:rPr>
        <w:t>Հայաստանի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Հանրապետության</w:t>
      </w:r>
      <w:proofErr w:type="spellEnd"/>
      <w:r w:rsidRPr="00FE6881">
        <w:rPr>
          <w:rFonts w:ascii="GHEA Grapalat" w:hAnsi="GHEA Grapalat"/>
        </w:rPr>
        <w:t xml:space="preserve"> 2016 </w:t>
      </w:r>
      <w:proofErr w:type="spellStart"/>
      <w:r w:rsidRPr="00FE6881">
        <w:rPr>
          <w:rFonts w:ascii="GHEA Grapalat" w:hAnsi="GHEA Grapalat"/>
        </w:rPr>
        <w:t>թվականի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հոկտեմբերի</w:t>
      </w:r>
      <w:proofErr w:type="spellEnd"/>
      <w:r w:rsidRPr="00FE6881">
        <w:rPr>
          <w:rFonts w:ascii="GHEA Grapalat" w:hAnsi="GHEA Grapalat"/>
        </w:rPr>
        <w:t xml:space="preserve"> 20-ի ՀՕ-202-Ն </w:t>
      </w:r>
      <w:proofErr w:type="spellStart"/>
      <w:r w:rsidRPr="00FE6881">
        <w:rPr>
          <w:rFonts w:ascii="GHEA Grapalat" w:hAnsi="GHEA Grapalat"/>
        </w:rPr>
        <w:t>օրենքի</w:t>
      </w:r>
      <w:proofErr w:type="spellEnd"/>
      <w:r w:rsidRPr="00FE6881">
        <w:rPr>
          <w:rFonts w:ascii="GHEA Grapalat" w:hAnsi="GHEA Grapalat"/>
        </w:rPr>
        <w:t xml:space="preserve"> (</w:t>
      </w:r>
      <w:proofErr w:type="spellStart"/>
      <w:r w:rsidRPr="00FE6881">
        <w:rPr>
          <w:rFonts w:ascii="GHEA Grapalat" w:hAnsi="GHEA Grapalat"/>
        </w:rPr>
        <w:t>այսուհետ</w:t>
      </w:r>
      <w:proofErr w:type="spellEnd"/>
      <w:r w:rsidRPr="00FE6881">
        <w:rPr>
          <w:rFonts w:ascii="GHEA Grapalat" w:hAnsi="GHEA Grapalat"/>
        </w:rPr>
        <w:t xml:space="preserve">՝ </w:t>
      </w:r>
      <w:proofErr w:type="spellStart"/>
      <w:r w:rsidRPr="00FE6881">
        <w:rPr>
          <w:rFonts w:ascii="GHEA Grapalat" w:hAnsi="GHEA Grapalat"/>
        </w:rPr>
        <w:t>Օրենք</w:t>
      </w:r>
      <w:proofErr w:type="spellEnd"/>
      <w:r w:rsidRPr="00FE6881">
        <w:rPr>
          <w:rFonts w:ascii="GHEA Grapalat" w:hAnsi="GHEA Grapalat"/>
        </w:rPr>
        <w:t xml:space="preserve">) </w:t>
      </w:r>
      <w:proofErr w:type="spellStart"/>
      <w:r w:rsidRPr="00FE6881">
        <w:rPr>
          <w:rFonts w:ascii="GHEA Grapalat" w:hAnsi="GHEA Grapalat"/>
        </w:rPr>
        <w:t>առաջին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հոդվածի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վերնագիրը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շարադրել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նոր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խմբագրությամբ</w:t>
      </w:r>
      <w:proofErr w:type="spellEnd"/>
      <w:r w:rsidRPr="00FE6881">
        <w:rPr>
          <w:rFonts w:ascii="GHEA Grapalat" w:hAnsi="GHEA Grapalat"/>
        </w:rPr>
        <w:t>.</w:t>
      </w:r>
      <w:proofErr w:type="gramEnd"/>
      <w:r w:rsidRPr="00FE6881">
        <w:rPr>
          <w:rFonts w:ascii="GHEA Grapalat" w:hAnsi="GHEA Grapalat"/>
        </w:rPr>
        <w:t xml:space="preserve"> </w:t>
      </w:r>
    </w:p>
    <w:p w:rsidR="00FE6881" w:rsidRPr="00FE6881" w:rsidRDefault="00FE6881" w:rsidP="00FE6881">
      <w:pPr>
        <w:pStyle w:val="NormalWeb"/>
        <w:rPr>
          <w:rFonts w:ascii="GHEA Grapalat" w:hAnsi="GHEA Grapalat"/>
        </w:rPr>
      </w:pPr>
      <w:proofErr w:type="gramStart"/>
      <w:r w:rsidRPr="00FE6881">
        <w:rPr>
          <w:rFonts w:ascii="GHEA Grapalat" w:hAnsi="GHEA Grapalat"/>
          <w:i/>
          <w:iCs/>
        </w:rPr>
        <w:t>«</w:t>
      </w:r>
      <w:proofErr w:type="spellStart"/>
      <w:r w:rsidRPr="00FE6881">
        <w:rPr>
          <w:rFonts w:ascii="GHEA Grapalat" w:hAnsi="GHEA Grapalat"/>
          <w:i/>
          <w:iCs/>
        </w:rPr>
        <w:t>Հոդված</w:t>
      </w:r>
      <w:proofErr w:type="spellEnd"/>
      <w:r w:rsidRPr="00FE6881">
        <w:rPr>
          <w:rFonts w:ascii="GHEA Grapalat" w:hAnsi="GHEA Grapalat"/>
          <w:i/>
          <w:iCs/>
        </w:rPr>
        <w:t xml:space="preserve"> 1.</w:t>
      </w:r>
      <w:proofErr w:type="gramEnd"/>
      <w:r w:rsidRPr="00FE6881">
        <w:rPr>
          <w:rFonts w:ascii="GHEA Grapalat" w:hAnsi="GHEA Grapalat"/>
          <w:i/>
          <w:iCs/>
        </w:rPr>
        <w:t xml:space="preserve"> </w:t>
      </w:r>
      <w:proofErr w:type="spellStart"/>
      <w:r w:rsidRPr="00FE6881">
        <w:rPr>
          <w:rFonts w:ascii="GHEA Grapalat" w:hAnsi="GHEA Grapalat"/>
          <w:i/>
          <w:iCs/>
        </w:rPr>
        <w:t>Օրենքի</w:t>
      </w:r>
      <w:proofErr w:type="spellEnd"/>
      <w:r w:rsidRPr="00FE6881">
        <w:rPr>
          <w:rFonts w:ascii="GHEA Grapalat" w:hAnsi="GHEA Grapalat"/>
          <w:i/>
          <w:iCs/>
        </w:rPr>
        <w:t xml:space="preserve"> </w:t>
      </w:r>
      <w:proofErr w:type="spellStart"/>
      <w:r w:rsidRPr="00FE6881">
        <w:rPr>
          <w:rFonts w:ascii="GHEA Grapalat" w:hAnsi="GHEA Grapalat"/>
          <w:i/>
          <w:iCs/>
        </w:rPr>
        <w:t>կարգավորման</w:t>
      </w:r>
      <w:proofErr w:type="spellEnd"/>
      <w:r w:rsidRPr="00FE6881">
        <w:rPr>
          <w:rFonts w:ascii="GHEA Grapalat" w:hAnsi="GHEA Grapalat"/>
          <w:i/>
          <w:iCs/>
        </w:rPr>
        <w:t xml:space="preserve"> </w:t>
      </w:r>
      <w:proofErr w:type="spellStart"/>
      <w:r w:rsidRPr="00FE6881">
        <w:rPr>
          <w:rFonts w:ascii="GHEA Grapalat" w:hAnsi="GHEA Grapalat"/>
          <w:i/>
          <w:iCs/>
        </w:rPr>
        <w:t>առարկան</w:t>
      </w:r>
      <w:proofErr w:type="spellEnd"/>
      <w:r w:rsidRPr="00FE6881">
        <w:rPr>
          <w:rFonts w:ascii="GHEA Grapalat" w:hAnsi="GHEA Grapalat"/>
          <w:i/>
          <w:iCs/>
        </w:rPr>
        <w:t>»:</w:t>
      </w:r>
      <w:r w:rsidRPr="00FE6881">
        <w:rPr>
          <w:rFonts w:ascii="GHEA Grapalat" w:hAnsi="GHEA Grapalat"/>
        </w:rPr>
        <w:t xml:space="preserve"> </w:t>
      </w:r>
    </w:p>
    <w:p w:rsidR="00FE6881" w:rsidRPr="00FE6881" w:rsidRDefault="00FE6881" w:rsidP="00FE6881">
      <w:pPr>
        <w:pStyle w:val="NormalWeb"/>
        <w:rPr>
          <w:rFonts w:ascii="GHEA Grapalat" w:hAnsi="GHEA Grapalat"/>
        </w:rPr>
      </w:pPr>
      <w:proofErr w:type="spellStart"/>
      <w:proofErr w:type="gramStart"/>
      <w:r w:rsidRPr="00FE6881">
        <w:rPr>
          <w:rFonts w:ascii="GHEA Grapalat" w:hAnsi="GHEA Grapalat"/>
          <w:b/>
          <w:bCs/>
          <w:i/>
          <w:iCs/>
        </w:rPr>
        <w:t>Հոդված</w:t>
      </w:r>
      <w:proofErr w:type="spellEnd"/>
      <w:r w:rsidRPr="00FE6881">
        <w:rPr>
          <w:rFonts w:ascii="GHEA Grapalat" w:hAnsi="GHEA Grapalat"/>
          <w:b/>
          <w:bCs/>
          <w:i/>
          <w:iCs/>
        </w:rPr>
        <w:t xml:space="preserve"> 2.</w:t>
      </w:r>
      <w:proofErr w:type="gramEnd"/>
      <w:r w:rsidRPr="00FE6881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FE6881">
        <w:rPr>
          <w:rFonts w:ascii="GHEA Grapalat" w:hAnsi="GHEA Grapalat"/>
        </w:rPr>
        <w:t>Օրենքի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ուժի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մեջ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մտնելը</w:t>
      </w:r>
      <w:proofErr w:type="spellEnd"/>
      <w:r w:rsidRPr="00FE6881">
        <w:rPr>
          <w:rFonts w:ascii="GHEA Grapalat" w:hAnsi="GHEA Grapalat"/>
        </w:rPr>
        <w:t xml:space="preserve"> </w:t>
      </w:r>
    </w:p>
    <w:p w:rsidR="00FE6881" w:rsidRPr="00FE6881" w:rsidRDefault="00FE6881" w:rsidP="00FE6881">
      <w:pPr>
        <w:pStyle w:val="NormalWeb"/>
        <w:rPr>
          <w:rFonts w:ascii="GHEA Grapalat" w:hAnsi="GHEA Grapalat"/>
        </w:rPr>
      </w:pPr>
      <w:proofErr w:type="spellStart"/>
      <w:r w:rsidRPr="00FE6881">
        <w:rPr>
          <w:rFonts w:ascii="GHEA Grapalat" w:hAnsi="GHEA Grapalat"/>
        </w:rPr>
        <w:t>Սույն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օրենքն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ուժի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մեջ</w:t>
      </w:r>
      <w:proofErr w:type="spellEnd"/>
      <w:r w:rsidRPr="00FE6881">
        <w:rPr>
          <w:rFonts w:ascii="GHEA Grapalat" w:hAnsi="GHEA Grapalat"/>
        </w:rPr>
        <w:t xml:space="preserve"> է </w:t>
      </w:r>
      <w:proofErr w:type="spellStart"/>
      <w:r w:rsidRPr="00FE6881">
        <w:rPr>
          <w:rFonts w:ascii="GHEA Grapalat" w:hAnsi="GHEA Grapalat"/>
        </w:rPr>
        <w:t>մտնում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պաշտոնական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հրապարակման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օրվան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հաջորդող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տասներորդ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օրը</w:t>
      </w:r>
      <w:proofErr w:type="spellEnd"/>
      <w:r w:rsidRPr="00FE6881">
        <w:rPr>
          <w:rFonts w:ascii="GHEA Grapalat" w:hAnsi="GHEA Grapalat"/>
        </w:rPr>
        <w:t xml:space="preserve">: </w:t>
      </w:r>
    </w:p>
    <w:p w:rsidR="00916092" w:rsidRDefault="00916092" w:rsidP="00FE6881">
      <w:pPr>
        <w:pStyle w:val="NormalWeb"/>
        <w:jc w:val="center"/>
        <w:rPr>
          <w:rFonts w:ascii="GHEA Grapalat" w:hAnsi="GHEA Grapalat"/>
          <w:b/>
          <w:bCs/>
        </w:rPr>
      </w:pPr>
    </w:p>
    <w:p w:rsidR="00FE6881" w:rsidRPr="00FE6881" w:rsidRDefault="00FE6881" w:rsidP="00FE6881">
      <w:pPr>
        <w:pStyle w:val="NormalWeb"/>
        <w:jc w:val="center"/>
        <w:rPr>
          <w:rFonts w:ascii="GHEA Grapalat" w:hAnsi="GHEA Grapalat"/>
        </w:rPr>
      </w:pPr>
      <w:r w:rsidRPr="00FE6881">
        <w:rPr>
          <w:rFonts w:ascii="GHEA Grapalat" w:hAnsi="GHEA Grapalat"/>
          <w:b/>
          <w:bCs/>
        </w:rPr>
        <w:t>ՀԻՄՆԱՎՈՐՈՒՄ</w:t>
      </w:r>
      <w:r w:rsidRPr="00FE6881">
        <w:rPr>
          <w:rFonts w:ascii="GHEA Grapalat" w:hAnsi="GHEA Grapalat"/>
        </w:rPr>
        <w:t xml:space="preserve"> </w:t>
      </w:r>
    </w:p>
    <w:p w:rsidR="00FE6881" w:rsidRPr="00FE6881" w:rsidRDefault="00FE6881" w:rsidP="00FE6881">
      <w:pPr>
        <w:pStyle w:val="NormalWeb"/>
        <w:jc w:val="center"/>
        <w:rPr>
          <w:rFonts w:ascii="GHEA Grapalat" w:hAnsi="GHEA Grapalat"/>
        </w:rPr>
      </w:pPr>
      <w:r w:rsidRPr="00FE6881">
        <w:rPr>
          <w:rFonts w:ascii="GHEA Grapalat" w:hAnsi="GHEA Grapalat"/>
          <w:b/>
          <w:bCs/>
        </w:rPr>
        <w:t xml:space="preserve">««ՖԻՆԱՆՍԱԿԱՆ ՀԱՄԱՀԱՐԹԵՑՄԱՆ ՄԱՍԻՆ» ՀԱՅԱՍՏԱՆԻ ՀԱՆՐԱՊԵՏՈՒԹՅԱՆ ՕՐԵՆՔՈՒՄ ՓՈՓՈԽՈՒԹՅՈՒՆ ԿԱՏԱՐԵԼՈՒ ՄԱՍԻՆ ՀԱՅԱՍՏԱՆԻ ՀԱՆՐԱՊԵՏՈՒԹՅԱՆ ՕՐԵՆՔԻ» ՆԱԽԱԳԾԻ ՎԵՐԱԲԵՐՅԱԼ </w:t>
      </w:r>
    </w:p>
    <w:p w:rsidR="00FE6881" w:rsidRPr="00FE6881" w:rsidRDefault="00FE6881" w:rsidP="00FE6881">
      <w:pPr>
        <w:pStyle w:val="NormalWeb"/>
        <w:rPr>
          <w:rFonts w:ascii="GHEA Grapalat" w:hAnsi="GHEA Grapalat"/>
        </w:rPr>
      </w:pPr>
      <w:r w:rsidRPr="00FE6881">
        <w:rPr>
          <w:rFonts w:ascii="GHEA Grapalat" w:hAnsi="GHEA Grapalat"/>
        </w:rPr>
        <w:t>«</w:t>
      </w:r>
      <w:proofErr w:type="spellStart"/>
      <w:proofErr w:type="gramStart"/>
      <w:r w:rsidRPr="00FE6881">
        <w:rPr>
          <w:rFonts w:ascii="GHEA Grapalat" w:hAnsi="GHEA Grapalat"/>
        </w:rPr>
        <w:t>ֆինանսական</w:t>
      </w:r>
      <w:proofErr w:type="spellEnd"/>
      <w:proofErr w:type="gram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համահարթեցման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մասին</w:t>
      </w:r>
      <w:proofErr w:type="spellEnd"/>
      <w:r w:rsidRPr="00FE6881">
        <w:rPr>
          <w:rFonts w:ascii="GHEA Grapalat" w:hAnsi="GHEA Grapalat"/>
        </w:rPr>
        <w:t xml:space="preserve">» </w:t>
      </w:r>
      <w:proofErr w:type="spellStart"/>
      <w:r w:rsidRPr="00FE6881">
        <w:rPr>
          <w:rFonts w:ascii="GHEA Grapalat" w:hAnsi="GHEA Grapalat"/>
        </w:rPr>
        <w:t>Հայաստանի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Հանրապետության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օրենքի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առաջին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հոդվածում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սահմանված</w:t>
      </w:r>
      <w:proofErr w:type="spellEnd"/>
      <w:r w:rsidRPr="00FE6881">
        <w:rPr>
          <w:rFonts w:ascii="GHEA Grapalat" w:hAnsi="GHEA Grapalat"/>
        </w:rPr>
        <w:t xml:space="preserve"> է </w:t>
      </w:r>
      <w:proofErr w:type="spellStart"/>
      <w:r w:rsidRPr="00FE6881">
        <w:rPr>
          <w:rFonts w:ascii="GHEA Grapalat" w:hAnsi="GHEA Grapalat"/>
        </w:rPr>
        <w:t>օրենքի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կարգավորման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առարկան</w:t>
      </w:r>
      <w:proofErr w:type="spellEnd"/>
      <w:r w:rsidRPr="00FE6881">
        <w:rPr>
          <w:rFonts w:ascii="GHEA Grapalat" w:hAnsi="GHEA Grapalat"/>
        </w:rPr>
        <w:t xml:space="preserve">, </w:t>
      </w:r>
      <w:proofErr w:type="spellStart"/>
      <w:r w:rsidRPr="00FE6881">
        <w:rPr>
          <w:rFonts w:ascii="GHEA Grapalat" w:hAnsi="GHEA Grapalat"/>
        </w:rPr>
        <w:t>սակայն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հոդվածի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վերնագիրը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վերաբերում</w:t>
      </w:r>
      <w:proofErr w:type="spellEnd"/>
      <w:r w:rsidRPr="00FE6881">
        <w:rPr>
          <w:rFonts w:ascii="GHEA Grapalat" w:hAnsi="GHEA Grapalat"/>
        </w:rPr>
        <w:t xml:space="preserve"> է </w:t>
      </w:r>
      <w:proofErr w:type="spellStart"/>
      <w:r w:rsidRPr="00FE6881">
        <w:rPr>
          <w:rFonts w:ascii="GHEA Grapalat" w:hAnsi="GHEA Grapalat"/>
        </w:rPr>
        <w:t>օրենքի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խնդիրներին</w:t>
      </w:r>
      <w:proofErr w:type="spellEnd"/>
      <w:r w:rsidRPr="00FE6881">
        <w:rPr>
          <w:rFonts w:ascii="GHEA Grapalat" w:hAnsi="GHEA Grapalat"/>
        </w:rPr>
        <w:t xml:space="preserve">: </w:t>
      </w:r>
      <w:proofErr w:type="spellStart"/>
      <w:r w:rsidRPr="00FE6881">
        <w:rPr>
          <w:rFonts w:ascii="GHEA Grapalat" w:hAnsi="GHEA Grapalat"/>
        </w:rPr>
        <w:t>Այսինքն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հոդվածի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վերնագիրը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չի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համապատասխանում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հոդվածի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բովանդակությանը</w:t>
      </w:r>
      <w:proofErr w:type="spellEnd"/>
      <w:r w:rsidRPr="00FE6881">
        <w:rPr>
          <w:rFonts w:ascii="GHEA Grapalat" w:hAnsi="GHEA Grapalat"/>
        </w:rPr>
        <w:t xml:space="preserve">: </w:t>
      </w:r>
      <w:r w:rsidRPr="00FE6881">
        <w:rPr>
          <w:rFonts w:ascii="GHEA Grapalat" w:hAnsi="GHEA Grapalat"/>
        </w:rPr>
        <w:br/>
      </w:r>
      <w:proofErr w:type="spellStart"/>
      <w:r w:rsidRPr="00FE6881">
        <w:rPr>
          <w:rFonts w:ascii="GHEA Grapalat" w:hAnsi="GHEA Grapalat"/>
        </w:rPr>
        <w:t>Հետեւաբար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առաջարկում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ենք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վերացնել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այդ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հակասությունը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եւ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հոդվածը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համապատասխանեցնել</w:t>
      </w:r>
      <w:proofErr w:type="spellEnd"/>
      <w:r w:rsidRPr="00FE6881">
        <w:rPr>
          <w:rFonts w:ascii="GHEA Grapalat" w:hAnsi="GHEA Grapalat"/>
        </w:rPr>
        <w:t xml:space="preserve"> «</w:t>
      </w:r>
      <w:proofErr w:type="spellStart"/>
      <w:r w:rsidRPr="00FE6881">
        <w:rPr>
          <w:rFonts w:ascii="GHEA Grapalat" w:hAnsi="GHEA Grapalat"/>
        </w:rPr>
        <w:t>Իրավական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ակտերի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մասին</w:t>
      </w:r>
      <w:proofErr w:type="spellEnd"/>
      <w:r w:rsidRPr="00FE6881">
        <w:rPr>
          <w:rFonts w:ascii="GHEA Grapalat" w:hAnsi="GHEA Grapalat"/>
        </w:rPr>
        <w:t xml:space="preserve">» </w:t>
      </w:r>
      <w:proofErr w:type="spellStart"/>
      <w:r w:rsidRPr="00FE6881">
        <w:rPr>
          <w:rFonts w:ascii="GHEA Grapalat" w:hAnsi="GHEA Grapalat"/>
        </w:rPr>
        <w:t>Հայաստանի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Հանրապետության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օրենքի</w:t>
      </w:r>
      <w:proofErr w:type="spellEnd"/>
      <w:r w:rsidRPr="00FE6881">
        <w:rPr>
          <w:rFonts w:ascii="GHEA Grapalat" w:hAnsi="GHEA Grapalat"/>
        </w:rPr>
        <w:t xml:space="preserve"> 45-րդ </w:t>
      </w:r>
      <w:proofErr w:type="spellStart"/>
      <w:r w:rsidRPr="00FE6881">
        <w:rPr>
          <w:rFonts w:ascii="GHEA Grapalat" w:hAnsi="GHEA Grapalat"/>
        </w:rPr>
        <w:t>հոդվածի</w:t>
      </w:r>
      <w:proofErr w:type="spellEnd"/>
      <w:r w:rsidRPr="00FE6881">
        <w:rPr>
          <w:rFonts w:ascii="GHEA Grapalat" w:hAnsi="GHEA Grapalat"/>
        </w:rPr>
        <w:t xml:space="preserve"> 2-րդ </w:t>
      </w:r>
      <w:proofErr w:type="spellStart"/>
      <w:r w:rsidRPr="00FE6881">
        <w:rPr>
          <w:rFonts w:ascii="GHEA Grapalat" w:hAnsi="GHEA Grapalat"/>
        </w:rPr>
        <w:t>մասի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հետեւյալ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/>
        </w:rPr>
        <w:t>դրույթին</w:t>
      </w:r>
      <w:proofErr w:type="spellEnd"/>
      <w:r w:rsidRPr="00FE6881">
        <w:rPr>
          <w:rFonts w:ascii="GHEA Grapalat" w:hAnsi="GHEA Grapalat"/>
        </w:rPr>
        <w:t xml:space="preserve">. </w:t>
      </w:r>
      <w:proofErr w:type="gramStart"/>
      <w:r w:rsidRPr="00FE6881">
        <w:rPr>
          <w:rFonts w:ascii="GHEA Grapalat" w:hAnsi="GHEA Grapalat"/>
        </w:rPr>
        <w:t>«(</w:t>
      </w:r>
      <w:proofErr w:type="gramEnd"/>
      <w:r w:rsidRPr="00FE6881">
        <w:rPr>
          <w:rFonts w:ascii="GHEA Grapalat" w:hAnsi="GHEA Grapalat"/>
        </w:rPr>
        <w:t xml:space="preserve">...) 2. </w:t>
      </w:r>
      <w:proofErr w:type="spellStart"/>
      <w:r w:rsidRPr="00FE6881">
        <w:rPr>
          <w:rFonts w:ascii="GHEA Grapalat" w:hAnsi="GHEA Grapalat"/>
        </w:rPr>
        <w:t>Իրավական</w:t>
      </w:r>
      <w:proofErr w:type="spellEnd"/>
      <w:proofErr w:type="gramStart"/>
      <w:r w:rsidRPr="00FE6881">
        <w:rPr>
          <w:rFonts w:ascii="Courier New" w:hAnsi="Courier New" w:cs="Courier New"/>
        </w:rPr>
        <w:t> </w:t>
      </w:r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 w:cs="GHEA Grapalat"/>
        </w:rPr>
        <w:t>ակտերում</w:t>
      </w:r>
      <w:proofErr w:type="spellEnd"/>
      <w:proofErr w:type="gram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 w:cs="GHEA Grapalat"/>
        </w:rPr>
        <w:t>պետք</w:t>
      </w:r>
      <w:proofErr w:type="spellEnd"/>
      <w:r w:rsidRPr="00FE6881">
        <w:rPr>
          <w:rFonts w:ascii="GHEA Grapalat" w:hAnsi="GHEA Grapalat"/>
        </w:rPr>
        <w:t xml:space="preserve"> </w:t>
      </w:r>
      <w:r w:rsidRPr="00FE6881">
        <w:rPr>
          <w:rFonts w:ascii="GHEA Grapalat" w:hAnsi="GHEA Grapalat" w:cs="GHEA Grapalat"/>
        </w:rPr>
        <w:t>է</w:t>
      </w:r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 w:cs="GHEA Grapalat"/>
        </w:rPr>
        <w:t>բացառվեն</w:t>
      </w:r>
      <w:proofErr w:type="spellEnd"/>
      <w:r w:rsidRPr="00FE6881">
        <w:rPr>
          <w:rFonts w:ascii="Courier New" w:hAnsi="Courier New" w:cs="Courier New"/>
        </w:rPr>
        <w:t> </w:t>
      </w:r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 w:cs="GHEA Grapalat"/>
        </w:rPr>
        <w:t>իրավական</w:t>
      </w:r>
      <w:proofErr w:type="spellEnd"/>
      <w:r w:rsidRPr="00FE6881">
        <w:rPr>
          <w:rFonts w:ascii="Courier New" w:hAnsi="Courier New" w:cs="Courier New"/>
        </w:rPr>
        <w:t> </w:t>
      </w:r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 w:cs="GHEA Grapalat"/>
        </w:rPr>
        <w:t>նորմերի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 w:cs="GHEA Grapalat"/>
        </w:rPr>
        <w:t>անհիմն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 w:cs="GHEA Grapalat"/>
        </w:rPr>
        <w:t>կրկնությունները</w:t>
      </w:r>
      <w:proofErr w:type="spellEnd"/>
      <w:r w:rsidRPr="00FE6881">
        <w:rPr>
          <w:rFonts w:ascii="GHEA Grapalat" w:hAnsi="GHEA Grapalat"/>
        </w:rPr>
        <w:t xml:space="preserve">, </w:t>
      </w:r>
      <w:proofErr w:type="spellStart"/>
      <w:r w:rsidRPr="00FE6881">
        <w:rPr>
          <w:rFonts w:ascii="GHEA Grapalat" w:hAnsi="GHEA Grapalat" w:cs="GHEA Grapalat"/>
        </w:rPr>
        <w:t>ներքին</w:t>
      </w:r>
      <w:proofErr w:type="spellEnd"/>
      <w:r w:rsidRPr="00FE6881">
        <w:rPr>
          <w:rFonts w:ascii="GHEA Grapalat" w:hAnsi="GHEA Grapalat"/>
        </w:rPr>
        <w:t xml:space="preserve"> </w:t>
      </w:r>
      <w:proofErr w:type="spellStart"/>
      <w:r w:rsidRPr="00FE6881">
        <w:rPr>
          <w:rFonts w:ascii="GHEA Grapalat" w:hAnsi="GHEA Grapalat" w:cs="GHEA Grapalat"/>
        </w:rPr>
        <w:t>հ</w:t>
      </w:r>
      <w:r w:rsidRPr="00FE6881">
        <w:rPr>
          <w:rFonts w:ascii="GHEA Grapalat" w:hAnsi="GHEA Grapalat"/>
        </w:rPr>
        <w:t>ակասությունները</w:t>
      </w:r>
      <w:proofErr w:type="spellEnd"/>
      <w:r w:rsidRPr="00FE6881">
        <w:rPr>
          <w:rFonts w:ascii="GHEA Grapalat" w:hAnsi="GHEA Grapalat"/>
        </w:rPr>
        <w:t xml:space="preserve">: (...): </w:t>
      </w:r>
    </w:p>
    <w:p w:rsidR="00FE6881" w:rsidRPr="00FE6881" w:rsidRDefault="00FE6881" w:rsidP="00E60723">
      <w:pPr>
        <w:spacing w:after="0"/>
        <w:jc w:val="center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FE6881" w:rsidRPr="00FE6881" w:rsidRDefault="00FE6881" w:rsidP="00FE6881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688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FE6881" w:rsidRPr="00916092" w:rsidRDefault="00FE6881" w:rsidP="00FE6881">
      <w:pPr>
        <w:spacing w:after="0" w:line="240" w:lineRule="auto"/>
        <w:ind w:firstLine="375"/>
        <w:jc w:val="center"/>
        <w:rPr>
          <w:rFonts w:ascii="GHEA Grapalat" w:hAnsi="GHEA Grapalat" w:cs="Sylfaen"/>
        </w:rPr>
      </w:pPr>
      <w:r w:rsidRPr="00916092">
        <w:rPr>
          <w:rFonts w:ascii="GHEA Grapalat" w:hAnsi="GHEA Grapalat" w:cs="Sylfaen"/>
        </w:rPr>
        <w:t>ՀՀ</w:t>
      </w:r>
      <w:r w:rsidRPr="00916092">
        <w:rPr>
          <w:rFonts w:ascii="GHEA Grapalat" w:hAnsi="GHEA Grapalat"/>
        </w:rPr>
        <w:t xml:space="preserve"> </w:t>
      </w:r>
      <w:r w:rsidRPr="00916092">
        <w:rPr>
          <w:rFonts w:ascii="GHEA Grapalat" w:hAnsi="GHEA Grapalat" w:cs="Sylfaen"/>
        </w:rPr>
        <w:t>ՕՐԵՆՔԸ</w:t>
      </w:r>
      <w:r w:rsidRPr="00916092">
        <w:rPr>
          <w:rFonts w:ascii="GHEA Grapalat" w:hAnsi="GHEA Grapalat"/>
        </w:rPr>
        <w:t xml:space="preserve"> </w:t>
      </w:r>
      <w:r w:rsidRPr="00916092">
        <w:rPr>
          <w:rFonts w:ascii="GHEA Grapalat" w:hAnsi="GHEA Grapalat" w:cs="Sylfaen"/>
        </w:rPr>
        <w:t>ՖԻՆԱՆՍԱԿԱՆ</w:t>
      </w:r>
      <w:r w:rsidRPr="00916092">
        <w:rPr>
          <w:rFonts w:ascii="GHEA Grapalat" w:hAnsi="GHEA Grapalat"/>
        </w:rPr>
        <w:t xml:space="preserve"> </w:t>
      </w:r>
      <w:r w:rsidRPr="00916092">
        <w:rPr>
          <w:rFonts w:ascii="GHEA Grapalat" w:hAnsi="GHEA Grapalat" w:cs="Sylfaen"/>
        </w:rPr>
        <w:t>ՀԱՄԱՀԱՐԹԵՑՄԱՆ</w:t>
      </w:r>
      <w:r w:rsidRPr="00916092">
        <w:rPr>
          <w:rFonts w:ascii="GHEA Grapalat" w:hAnsi="GHEA Grapalat"/>
        </w:rPr>
        <w:t xml:space="preserve"> </w:t>
      </w:r>
      <w:r w:rsidRPr="00916092">
        <w:rPr>
          <w:rFonts w:ascii="GHEA Grapalat" w:hAnsi="GHEA Grapalat" w:cs="Sylfaen"/>
        </w:rPr>
        <w:t>ՄԱՍԻՆ</w:t>
      </w:r>
    </w:p>
    <w:p w:rsidR="00FE6881" w:rsidRPr="00FE6881" w:rsidRDefault="00FE6881" w:rsidP="00FE688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en-GB"/>
        </w:rPr>
      </w:pPr>
      <w:r w:rsidRPr="00FE6881">
        <w:rPr>
          <w:rFonts w:ascii="Courier New" w:eastAsia="Times New Roman" w:hAnsi="Courier New" w:cs="Courier New"/>
          <w:lang w:eastAsia="en-GB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7930"/>
      </w:tblGrid>
      <w:tr w:rsidR="00FE6881" w:rsidRPr="00FE6881" w:rsidTr="00916092">
        <w:trPr>
          <w:tblCellSpacing w:w="7" w:type="dxa"/>
        </w:trPr>
        <w:tc>
          <w:tcPr>
            <w:tcW w:w="1694" w:type="dxa"/>
            <w:hideMark/>
          </w:tcPr>
          <w:p w:rsidR="00FE6881" w:rsidRPr="00FE6881" w:rsidRDefault="00FE6881" w:rsidP="00FE68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FE6881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Հոդված</w:t>
            </w:r>
            <w:proofErr w:type="spellEnd"/>
            <w:r w:rsidRPr="00FE6881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1.</w:t>
            </w:r>
          </w:p>
        </w:tc>
        <w:tc>
          <w:tcPr>
            <w:tcW w:w="7909" w:type="dxa"/>
            <w:hideMark/>
          </w:tcPr>
          <w:p w:rsidR="00FE6881" w:rsidRPr="00FE6881" w:rsidRDefault="00FE6881" w:rsidP="00FE6881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916092">
              <w:rPr>
                <w:rFonts w:ascii="GHEA Grapalat" w:eastAsia="Times New Roman" w:hAnsi="GHEA Grapalat" w:cs="Times New Roman"/>
                <w:b/>
                <w:bCs/>
                <w:strike/>
                <w:highlight w:val="yellow"/>
                <w:lang w:eastAsia="en-GB"/>
              </w:rPr>
              <w:t>Օրենքի</w:t>
            </w:r>
            <w:proofErr w:type="spellEnd"/>
            <w:r w:rsidRPr="00916092">
              <w:rPr>
                <w:rFonts w:ascii="GHEA Grapalat" w:eastAsia="Times New Roman" w:hAnsi="GHEA Grapalat" w:cs="Times New Roman"/>
                <w:b/>
                <w:bCs/>
                <w:strike/>
                <w:highlight w:val="yellow"/>
                <w:lang w:eastAsia="en-GB"/>
              </w:rPr>
              <w:t xml:space="preserve"> </w:t>
            </w:r>
            <w:proofErr w:type="spellStart"/>
            <w:r w:rsidRPr="00916092">
              <w:rPr>
                <w:rFonts w:ascii="GHEA Grapalat" w:eastAsia="Times New Roman" w:hAnsi="GHEA Grapalat" w:cs="Times New Roman"/>
                <w:b/>
                <w:bCs/>
                <w:strike/>
                <w:highlight w:val="yellow"/>
                <w:lang w:eastAsia="en-GB"/>
              </w:rPr>
              <w:t>խնդիրները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916092">
              <w:rPr>
                <w:rFonts w:ascii="GHEA Grapalat" w:hAnsi="GHEA Grapalat"/>
                <w:i/>
                <w:iCs/>
                <w:sz w:val="24"/>
                <w:szCs w:val="24"/>
                <w:u w:val="single"/>
              </w:rPr>
              <w:t>Օրենքի</w:t>
            </w:r>
            <w:proofErr w:type="spellEnd"/>
            <w:r w:rsidRPr="00916092">
              <w:rPr>
                <w:rFonts w:ascii="GHEA Grapalat" w:hAnsi="GHEA Grapalat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16092">
              <w:rPr>
                <w:rFonts w:ascii="GHEA Grapalat" w:hAnsi="GHEA Grapalat"/>
                <w:i/>
                <w:iCs/>
                <w:sz w:val="24"/>
                <w:szCs w:val="24"/>
                <w:u w:val="single"/>
              </w:rPr>
              <w:t>կարգավորման</w:t>
            </w:r>
            <w:proofErr w:type="spellEnd"/>
            <w:r w:rsidRPr="00916092">
              <w:rPr>
                <w:rFonts w:ascii="GHEA Grapalat" w:hAnsi="GHEA Grapalat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16092">
              <w:rPr>
                <w:rFonts w:ascii="GHEA Grapalat" w:hAnsi="GHEA Grapalat"/>
                <w:i/>
                <w:iCs/>
                <w:sz w:val="24"/>
                <w:szCs w:val="24"/>
                <w:u w:val="single"/>
              </w:rPr>
              <w:t>առարկան</w:t>
            </w:r>
            <w:proofErr w:type="spellEnd"/>
          </w:p>
        </w:tc>
      </w:tr>
    </w:tbl>
    <w:p w:rsidR="00FE6881" w:rsidRPr="00FE6881" w:rsidRDefault="00FE6881" w:rsidP="0091609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eastAsia="en-GB"/>
        </w:rPr>
      </w:pPr>
      <w:r w:rsidRPr="00FE6881">
        <w:rPr>
          <w:rFonts w:ascii="Courier New" w:eastAsia="Times New Roman" w:hAnsi="Courier New" w:cs="Courier New"/>
          <w:lang w:eastAsia="en-GB"/>
        </w:rPr>
        <w:t> </w:t>
      </w:r>
    </w:p>
    <w:p w:rsidR="0047176B" w:rsidRPr="00FE6881" w:rsidRDefault="00FE6881" w:rsidP="0091609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eastAsia="en-GB"/>
        </w:rPr>
      </w:pPr>
      <w:r w:rsidRPr="00FE6881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օրենքը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սահմանում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ֆինանսական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համահարթեցման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հասկացությունը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սկզբունք</w:t>
      </w:r>
      <w:r w:rsidR="00916092">
        <w:rPr>
          <w:rFonts w:ascii="GHEA Grapalat" w:eastAsia="Times New Roman" w:hAnsi="GHEA Grapalat" w:cs="Times New Roman"/>
          <w:lang w:eastAsia="en-GB"/>
        </w:rPr>
        <w:softHyphen/>
      </w:r>
      <w:r w:rsidRPr="00FE6881">
        <w:rPr>
          <w:rFonts w:ascii="GHEA Grapalat" w:eastAsia="Times New Roman" w:hAnsi="GHEA Grapalat" w:cs="Times New Roman"/>
          <w:lang w:eastAsia="en-GB"/>
        </w:rPr>
        <w:t>ները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համայնքների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բյուջեներին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ֆինանսական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համահարթեցման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սկզբունքով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տրամադրվող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դոտացիաների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դոտացիաներ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հաշվարկման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հատկացման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FE6881">
        <w:rPr>
          <w:rFonts w:ascii="GHEA Grapalat" w:eastAsia="Times New Roman" w:hAnsi="GHEA Grapalat" w:cs="Times New Roman"/>
          <w:lang w:eastAsia="en-GB"/>
        </w:rPr>
        <w:t>կարգերը</w:t>
      </w:r>
      <w:proofErr w:type="spellEnd"/>
      <w:r w:rsidRPr="00FE6881">
        <w:rPr>
          <w:rFonts w:ascii="GHEA Grapalat" w:eastAsia="Times New Roman" w:hAnsi="GHEA Grapalat" w:cs="Times New Roman"/>
          <w:lang w:eastAsia="en-GB"/>
        </w:rPr>
        <w:t>:</w:t>
      </w:r>
      <w:r w:rsidR="00916092" w:rsidRPr="00FE6881">
        <w:rPr>
          <w:rFonts w:ascii="GHEA Grapalat" w:eastAsia="Times New Roman" w:hAnsi="GHEA Grapalat" w:cs="Times New Roman"/>
          <w:i/>
          <w:iCs/>
          <w:sz w:val="24"/>
          <w:szCs w:val="24"/>
          <w:lang w:eastAsia="en-GB"/>
        </w:rPr>
        <w:t xml:space="preserve"> </w:t>
      </w:r>
    </w:p>
    <w:sectPr w:rsidR="0047176B" w:rsidRPr="00FE6881" w:rsidSect="00F7539A">
      <w:pgSz w:w="11906" w:h="16838"/>
      <w:pgMar w:top="993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827FD"/>
    <w:multiLevelType w:val="hybridMultilevel"/>
    <w:tmpl w:val="10E80334"/>
    <w:lvl w:ilvl="0" w:tplc="892E4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AD"/>
    <w:rsid w:val="000170B1"/>
    <w:rsid w:val="00050CAA"/>
    <w:rsid w:val="001107D8"/>
    <w:rsid w:val="00132E9C"/>
    <w:rsid w:val="001332B2"/>
    <w:rsid w:val="00176F6D"/>
    <w:rsid w:val="001C189C"/>
    <w:rsid w:val="001E1D33"/>
    <w:rsid w:val="002679A4"/>
    <w:rsid w:val="002A0B8E"/>
    <w:rsid w:val="002C2D91"/>
    <w:rsid w:val="0039146D"/>
    <w:rsid w:val="00451926"/>
    <w:rsid w:val="0047176B"/>
    <w:rsid w:val="004837CB"/>
    <w:rsid w:val="004C25D6"/>
    <w:rsid w:val="00557E9A"/>
    <w:rsid w:val="00590FFF"/>
    <w:rsid w:val="006629E7"/>
    <w:rsid w:val="00682525"/>
    <w:rsid w:val="006E5730"/>
    <w:rsid w:val="007D2397"/>
    <w:rsid w:val="008031E9"/>
    <w:rsid w:val="00803269"/>
    <w:rsid w:val="0080579A"/>
    <w:rsid w:val="00847993"/>
    <w:rsid w:val="008E0EAD"/>
    <w:rsid w:val="00916092"/>
    <w:rsid w:val="009224B1"/>
    <w:rsid w:val="00AC1B8A"/>
    <w:rsid w:val="00B1442E"/>
    <w:rsid w:val="00B367DB"/>
    <w:rsid w:val="00B77D37"/>
    <w:rsid w:val="00BE4880"/>
    <w:rsid w:val="00C63A1C"/>
    <w:rsid w:val="00CD4C2E"/>
    <w:rsid w:val="00CF2BA6"/>
    <w:rsid w:val="00D643C8"/>
    <w:rsid w:val="00D84E6A"/>
    <w:rsid w:val="00DB393B"/>
    <w:rsid w:val="00E03E15"/>
    <w:rsid w:val="00E45256"/>
    <w:rsid w:val="00E60723"/>
    <w:rsid w:val="00E65A09"/>
    <w:rsid w:val="00F7539A"/>
    <w:rsid w:val="00FB4B8A"/>
    <w:rsid w:val="00FC026B"/>
    <w:rsid w:val="00FE688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4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84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E6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84E6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84E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7176B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47176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7176B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47176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7176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579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48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4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84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E6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84E6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84E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7176B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47176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7176B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47176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7176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579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48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Petros Qatsakhyan</cp:lastModifiedBy>
  <cp:revision>30</cp:revision>
  <dcterms:created xsi:type="dcterms:W3CDTF">2017-06-23T08:40:00Z</dcterms:created>
  <dcterms:modified xsi:type="dcterms:W3CDTF">2017-07-06T14:07:00Z</dcterms:modified>
</cp:coreProperties>
</file>