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6D" w:rsidRPr="00D17F93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ՀԱՅԱՍՏԱՆԻ ՀԱՆՐԱՊԵՏՈՒԹՅԱՆ </w:t>
      </w:r>
      <w:r w:rsidR="00304444"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ԿԱՌԱՎԱՐՈՒԹ</w:t>
      </w:r>
      <w:bookmarkStart w:id="0" w:name="_GoBack"/>
      <w:bookmarkEnd w:id="0"/>
      <w:r w:rsidR="00304444"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ՅԱՆ</w:t>
      </w: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517F20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8</w:t>
      </w: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CE3557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E42F28" w:rsidRPr="006B5608" w:rsidRDefault="00E42F28" w:rsidP="00E42F28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«</w:t>
      </w:r>
      <w:r w:rsidR="00FC0216" w:rsidRPr="00415121">
        <w:rPr>
          <w:rFonts w:ascii="GHEA Grapalat" w:hAnsi="GHEA Grapalat"/>
          <w:b/>
          <w:sz w:val="24"/>
          <w:szCs w:val="24"/>
          <w:lang w:val="fr-FR"/>
        </w:rPr>
        <w:t>ՀԱՐԿԱՅԻՆ ՎԱՐՉԱՐԱՐՈՒԹՅ</w:t>
      </w:r>
      <w:r w:rsidR="00FC0216">
        <w:rPr>
          <w:rFonts w:ascii="GHEA Grapalat" w:hAnsi="GHEA Grapalat"/>
          <w:b/>
          <w:sz w:val="24"/>
          <w:szCs w:val="24"/>
          <w:lang w:val="fr-FR"/>
        </w:rPr>
        <w:t>ՈՒ</w:t>
      </w:r>
      <w:r w:rsidR="00FC0216" w:rsidRPr="00415121">
        <w:rPr>
          <w:rFonts w:ascii="GHEA Grapalat" w:hAnsi="GHEA Grapalat"/>
          <w:b/>
          <w:sz w:val="24"/>
          <w:szCs w:val="24"/>
          <w:lang w:val="fr-FR"/>
        </w:rPr>
        <w:t>Ն ԻՐԱԿԱՆԱՑՆ</w:t>
      </w:r>
      <w:r w:rsidR="00FC0216">
        <w:rPr>
          <w:rFonts w:ascii="GHEA Grapalat" w:hAnsi="GHEA Grapalat"/>
          <w:b/>
          <w:sz w:val="24"/>
          <w:szCs w:val="24"/>
          <w:lang w:val="fr-FR"/>
        </w:rPr>
        <w:t>ԵԼՈՒ</w:t>
      </w:r>
      <w:r w:rsidR="00FC0216" w:rsidRPr="00415121">
        <w:rPr>
          <w:rFonts w:ascii="GHEA Grapalat" w:hAnsi="GHEA Grapalat"/>
          <w:b/>
          <w:sz w:val="24"/>
          <w:szCs w:val="24"/>
          <w:lang w:val="fr-FR"/>
        </w:rPr>
        <w:t xml:space="preserve"> ՆՊԱՏԱԿՈՎ ԱՊՀ ՄԱՍՆԱԿԻՑ ՊԵՏՈՒԹՅՈՒՆՆԵՐԻ ՄԻՋԵՎ ԷԼԵԿՏՐՈՆԱՅԻՆ ԵՂԱՆԱԿՈՎ ՏԵՂԵԿԱՏՎՈՒԹՅ</w:t>
      </w:r>
      <w:r w:rsidR="00FC0216">
        <w:rPr>
          <w:rFonts w:ascii="GHEA Grapalat" w:hAnsi="GHEA Grapalat"/>
          <w:b/>
          <w:sz w:val="24"/>
          <w:szCs w:val="24"/>
          <w:lang w:val="fr-FR"/>
        </w:rPr>
        <w:t>ՈՒ</w:t>
      </w:r>
      <w:r w:rsidR="00FC0216" w:rsidRPr="00415121">
        <w:rPr>
          <w:rFonts w:ascii="GHEA Grapalat" w:hAnsi="GHEA Grapalat"/>
          <w:b/>
          <w:sz w:val="24"/>
          <w:szCs w:val="24"/>
          <w:lang w:val="fr-FR"/>
        </w:rPr>
        <w:t>Ն ՓՈԽԱՆԱԿ</w:t>
      </w:r>
      <w:r w:rsidR="00FC0216">
        <w:rPr>
          <w:rFonts w:ascii="GHEA Grapalat" w:hAnsi="GHEA Grapalat"/>
          <w:b/>
          <w:sz w:val="24"/>
          <w:szCs w:val="24"/>
          <w:lang w:val="fr-FR"/>
        </w:rPr>
        <w:t xml:space="preserve">ԵԼՈՒ </w:t>
      </w:r>
      <w:r w:rsidR="00FC0216" w:rsidRPr="00415121">
        <w:rPr>
          <w:rFonts w:ascii="GHEA Grapalat" w:hAnsi="GHEA Grapalat"/>
          <w:b/>
          <w:sz w:val="24"/>
          <w:szCs w:val="24"/>
          <w:lang w:val="fr-FR"/>
        </w:rPr>
        <w:t xml:space="preserve">ՄԱՍԻՆ» ԱՐՁԱՆԱԳՐՈՒԹՅԱՆ </w:t>
      </w:r>
      <w:r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ՍՏՈՐԱԳՐՄԱՆ</w:t>
      </w:r>
      <w:r w:rsidR="00687516"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ԱՌԱՋԱՐԿՈՒԹՅԱՆ</w:t>
      </w:r>
      <w:r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Ը հա</w:t>
      </w:r>
      <w:r w:rsidR="00687516"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ՎԱՆՈՒ</w:t>
      </w:r>
      <w:r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թյուն տալու մասին</w:t>
      </w: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6B5608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E42F28" w:rsidRPr="006B5608">
        <w:rPr>
          <w:rFonts w:ascii="GHEA Grapalat" w:hAnsi="GHEA Grapalat"/>
          <w:sz w:val="24"/>
          <w:szCs w:val="24"/>
          <w:lang w:val="hy-AM"/>
        </w:rPr>
        <w:t>«Մ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իջազգային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մա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ին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»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Հայա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տանի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օ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7-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րդ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 xml:space="preserve"> հոդվածը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="00FE06EC" w:rsidRPr="002E2198">
        <w:rPr>
          <w:rFonts w:ascii="GHEA Grapalat" w:hAnsi="GHEA Grapalat" w:cs="IRTEK Courier"/>
          <w:sz w:val="24"/>
          <w:szCs w:val="24"/>
          <w:lang w:val="hy-AM"/>
        </w:rPr>
        <w:t>Կ</w:t>
      </w: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6B5608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CE3557" w:rsidRPr="00D56C8E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1.  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>Հավանությու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ն տալ «</w:t>
      </w:r>
      <w:r w:rsidR="00FC0216" w:rsidRPr="00491BAA">
        <w:rPr>
          <w:rFonts w:ascii="GHEA Grapalat" w:hAnsi="GHEA Grapalat"/>
          <w:sz w:val="24"/>
          <w:szCs w:val="24"/>
        </w:rPr>
        <w:t>Հարկային վարչարարություն իրականացնելու նպատակով ԱՊՀ մասնակից պետությունների միջև էլեկտրոնային եղանակով տեղեկատվություն փոխանակելու մասին» արձանագրության</w:t>
      </w:r>
      <w:r w:rsidR="00FC0216" w:rsidRPr="006B56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6C8E">
        <w:rPr>
          <w:rFonts w:ascii="GHEA Grapalat" w:hAnsi="GHEA Grapalat" w:cs="Sylfaen"/>
          <w:sz w:val="24"/>
          <w:szCs w:val="24"/>
          <w:lang w:val="hy-AM"/>
        </w:rPr>
        <w:t>ստորագրման առաջարկությանը</w:t>
      </w:r>
      <w:r w:rsidR="00E42F28" w:rsidRPr="00D56C8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54093" w:rsidRDefault="00687516" w:rsidP="00E42F28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C0216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FC0216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FC021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0216">
        <w:rPr>
          <w:rFonts w:ascii="GHEA Grapalat" w:hAnsi="GHEA Grapalat" w:cs="Sylfaen"/>
          <w:sz w:val="24"/>
          <w:szCs w:val="24"/>
          <w:lang w:val="en-US"/>
        </w:rPr>
        <w:t>եկամուտների</w:t>
      </w:r>
      <w:proofErr w:type="spellEnd"/>
      <w:r w:rsidR="00FC021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0216">
        <w:rPr>
          <w:rFonts w:ascii="GHEA Grapalat" w:hAnsi="GHEA Grapalat" w:cs="Sylfaen"/>
          <w:sz w:val="24"/>
          <w:szCs w:val="24"/>
          <w:lang w:val="en-US"/>
        </w:rPr>
        <w:t>կոմիտեին</w:t>
      </w:r>
      <w:proofErr w:type="spellEnd"/>
      <w:r w:rsidR="00FC021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 ա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րտաքին գործերի </w:t>
      </w:r>
      <w:r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>
        <w:rPr>
          <w:rFonts w:ascii="GHEA Grapalat" w:hAnsi="GHEA Grapalat" w:cs="Sylfaen"/>
          <w:sz w:val="24"/>
          <w:szCs w:val="24"/>
          <w:lang w:val="hy-AM"/>
        </w:rPr>
        <w:t>կազմակերպ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միջազգային պայմանագրի </w:t>
      </w:r>
      <w:r w:rsidR="00E42F28">
        <w:rPr>
          <w:rFonts w:ascii="GHEA Grapalat" w:hAnsi="GHEA Grapalat" w:cs="Sylfaen"/>
          <w:sz w:val="24"/>
          <w:szCs w:val="24"/>
          <w:lang w:val="hy-AM"/>
        </w:rPr>
        <w:t>ստորագր</w:t>
      </w:r>
      <w:r>
        <w:rPr>
          <w:rFonts w:ascii="GHEA Grapalat" w:hAnsi="GHEA Grapalat" w:cs="Sylfaen"/>
          <w:sz w:val="24"/>
          <w:szCs w:val="24"/>
          <w:lang w:val="hy-AM"/>
        </w:rPr>
        <w:t>ումը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sectPr w:rsidR="00E54093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DF" w:rsidRDefault="000119DF">
      <w:pPr>
        <w:spacing w:after="0" w:line="240" w:lineRule="auto"/>
      </w:pPr>
      <w:r>
        <w:separator/>
      </w:r>
    </w:p>
  </w:endnote>
  <w:endnote w:type="continuationSeparator" w:id="0">
    <w:p w:rsidR="000119DF" w:rsidRDefault="0001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DF" w:rsidRDefault="000119DF">
      <w:pPr>
        <w:spacing w:after="0" w:line="240" w:lineRule="auto"/>
      </w:pPr>
      <w:r>
        <w:separator/>
      </w:r>
    </w:p>
  </w:footnote>
  <w:footnote w:type="continuationSeparator" w:id="0">
    <w:p w:rsidR="000119DF" w:rsidRDefault="0001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19DF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3454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42267"/>
    <w:rsid w:val="001467F4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A4E"/>
    <w:rsid w:val="001A784A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E2198"/>
    <w:rsid w:val="002F094F"/>
    <w:rsid w:val="002F33E0"/>
    <w:rsid w:val="00303E77"/>
    <w:rsid w:val="00304444"/>
    <w:rsid w:val="003177C4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8030C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711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21AC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7214A"/>
    <w:rsid w:val="00680870"/>
    <w:rsid w:val="00687516"/>
    <w:rsid w:val="00687580"/>
    <w:rsid w:val="0069051E"/>
    <w:rsid w:val="006964FD"/>
    <w:rsid w:val="006A4C81"/>
    <w:rsid w:val="006B0B24"/>
    <w:rsid w:val="006B5608"/>
    <w:rsid w:val="006C0652"/>
    <w:rsid w:val="006C163B"/>
    <w:rsid w:val="006C588B"/>
    <w:rsid w:val="006C66CE"/>
    <w:rsid w:val="006D2B8D"/>
    <w:rsid w:val="006D6019"/>
    <w:rsid w:val="006E31F8"/>
    <w:rsid w:val="006E689C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40B59"/>
    <w:rsid w:val="0084263D"/>
    <w:rsid w:val="00863D67"/>
    <w:rsid w:val="00864EAC"/>
    <w:rsid w:val="00871D1D"/>
    <w:rsid w:val="00884123"/>
    <w:rsid w:val="00887979"/>
    <w:rsid w:val="00892A9B"/>
    <w:rsid w:val="00894AE9"/>
    <w:rsid w:val="00895222"/>
    <w:rsid w:val="008958D2"/>
    <w:rsid w:val="008A47A1"/>
    <w:rsid w:val="008A7EED"/>
    <w:rsid w:val="008C43D7"/>
    <w:rsid w:val="008D1DF0"/>
    <w:rsid w:val="008D31E5"/>
    <w:rsid w:val="008E4F24"/>
    <w:rsid w:val="008F09D9"/>
    <w:rsid w:val="008F5C8A"/>
    <w:rsid w:val="00900C2B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A3DB3"/>
    <w:rsid w:val="009B181D"/>
    <w:rsid w:val="009B4753"/>
    <w:rsid w:val="009C00B6"/>
    <w:rsid w:val="009C1FEE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7B83"/>
    <w:rsid w:val="00AA7EB4"/>
    <w:rsid w:val="00AB4530"/>
    <w:rsid w:val="00AD1D0C"/>
    <w:rsid w:val="00AD7A60"/>
    <w:rsid w:val="00AD7A8E"/>
    <w:rsid w:val="00AE61B3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E3557"/>
    <w:rsid w:val="00CE3608"/>
    <w:rsid w:val="00CE7D73"/>
    <w:rsid w:val="00CF2E6E"/>
    <w:rsid w:val="00D0101A"/>
    <w:rsid w:val="00D02B3F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56C8E"/>
    <w:rsid w:val="00D72374"/>
    <w:rsid w:val="00D85B01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6211"/>
    <w:rsid w:val="00E326F8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946FA"/>
    <w:rsid w:val="00F94F58"/>
    <w:rsid w:val="00FB0510"/>
    <w:rsid w:val="00FB7855"/>
    <w:rsid w:val="00FC0216"/>
    <w:rsid w:val="00FC30AE"/>
    <w:rsid w:val="00FD7BCE"/>
    <w:rsid w:val="00FE06EC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https://mul.gov.am/tasks/docs/attachment.php?id=480584&amp;fn=1_Naxagic_Voroshum_Storagrman.docx&amp;out=1&amp;token=7babfd00d2267b0793f9</cp:keywords>
</cp:coreProperties>
</file>