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402" w:rsidRPr="004A1652" w:rsidRDefault="00D16402" w:rsidP="00993C42">
      <w:pPr>
        <w:autoSpaceDE w:val="0"/>
        <w:autoSpaceDN w:val="0"/>
        <w:adjustRightInd w:val="0"/>
        <w:spacing w:after="0" w:line="360" w:lineRule="auto"/>
        <w:jc w:val="right"/>
        <w:rPr>
          <w:rFonts w:ascii="GHEA Grapalat" w:hAnsi="GHEA Grapalat" w:cs="AK Courier"/>
          <w:b/>
          <w:i/>
          <w:sz w:val="24"/>
          <w:szCs w:val="24"/>
        </w:rPr>
      </w:pPr>
      <w:r w:rsidRPr="004A1652">
        <w:rPr>
          <w:rFonts w:ascii="GHEA Grapalat" w:hAnsi="GHEA Grapalat" w:cs="AK Courier"/>
          <w:b/>
          <w:i/>
          <w:sz w:val="24"/>
          <w:szCs w:val="24"/>
        </w:rPr>
        <w:t>Նախագիծ</w:t>
      </w:r>
    </w:p>
    <w:p w:rsidR="00D16402" w:rsidRPr="004A1652" w:rsidRDefault="00D16402" w:rsidP="007243B5">
      <w:pPr>
        <w:autoSpaceDE w:val="0"/>
        <w:autoSpaceDN w:val="0"/>
        <w:adjustRightInd w:val="0"/>
        <w:spacing w:after="0" w:line="240" w:lineRule="auto"/>
        <w:jc w:val="center"/>
        <w:rPr>
          <w:rFonts w:ascii="GHEA Grapalat" w:hAnsi="GHEA Grapalat" w:cs="AK Courier"/>
          <w:b/>
          <w:sz w:val="24"/>
          <w:szCs w:val="24"/>
        </w:rPr>
      </w:pPr>
      <w:r w:rsidRPr="004A1652">
        <w:rPr>
          <w:rFonts w:ascii="GHEA Grapalat" w:hAnsi="GHEA Grapalat" w:cs="AK Courier"/>
          <w:b/>
          <w:sz w:val="24"/>
          <w:szCs w:val="24"/>
        </w:rPr>
        <w:t>ՀԱՅԱՍՏԱՆԻ ՀԱՆՐԱՊԵՏՈՒԹՅԱՆ ԿԱՌԱՎԱՐՈՒԹՅՈՒՆ</w:t>
      </w:r>
    </w:p>
    <w:p w:rsidR="00D16402" w:rsidRPr="004A1652" w:rsidRDefault="00D16402" w:rsidP="007243B5">
      <w:pPr>
        <w:autoSpaceDE w:val="0"/>
        <w:autoSpaceDN w:val="0"/>
        <w:adjustRightInd w:val="0"/>
        <w:spacing w:after="0" w:line="240" w:lineRule="auto"/>
        <w:jc w:val="center"/>
        <w:rPr>
          <w:rFonts w:ascii="GHEA Grapalat" w:hAnsi="GHEA Grapalat" w:cs="AK Courier"/>
          <w:b/>
          <w:sz w:val="24"/>
          <w:szCs w:val="24"/>
        </w:rPr>
      </w:pPr>
      <w:r w:rsidRPr="004A1652">
        <w:rPr>
          <w:rFonts w:ascii="GHEA Grapalat" w:hAnsi="GHEA Grapalat" w:cs="AK Courier"/>
          <w:b/>
          <w:sz w:val="24"/>
          <w:szCs w:val="24"/>
        </w:rPr>
        <w:t>ՈՐՈՇՈՒՄ</w:t>
      </w:r>
    </w:p>
    <w:p w:rsidR="00D16402" w:rsidRPr="004A1652" w:rsidRDefault="00D16402" w:rsidP="007243B5">
      <w:pPr>
        <w:autoSpaceDE w:val="0"/>
        <w:autoSpaceDN w:val="0"/>
        <w:adjustRightInd w:val="0"/>
        <w:spacing w:after="0" w:line="240" w:lineRule="auto"/>
        <w:jc w:val="center"/>
        <w:rPr>
          <w:rFonts w:ascii="GHEA Grapalat" w:hAnsi="GHEA Grapalat" w:cs="AK Courier"/>
          <w:b/>
          <w:sz w:val="24"/>
          <w:szCs w:val="24"/>
        </w:rPr>
      </w:pPr>
    </w:p>
    <w:p w:rsidR="00D16402" w:rsidRPr="00AA5BD2" w:rsidRDefault="00B00C1B" w:rsidP="007243B5">
      <w:pPr>
        <w:autoSpaceDE w:val="0"/>
        <w:autoSpaceDN w:val="0"/>
        <w:adjustRightInd w:val="0"/>
        <w:spacing w:after="0" w:line="240" w:lineRule="auto"/>
        <w:jc w:val="center"/>
        <w:rPr>
          <w:rFonts w:ascii="GHEA Grapalat" w:hAnsi="GHEA Grapalat" w:cs="AK Courier"/>
          <w:b/>
          <w:sz w:val="24"/>
          <w:szCs w:val="24"/>
        </w:rPr>
      </w:pPr>
      <w:r w:rsidRPr="004A1652">
        <w:rPr>
          <w:rFonts w:ascii="GHEA Grapalat" w:hAnsi="GHEA Grapalat" w:cs="AK Courier"/>
          <w:b/>
          <w:sz w:val="24"/>
          <w:szCs w:val="24"/>
        </w:rPr>
        <w:t xml:space="preserve"> 20</w:t>
      </w:r>
      <w:r w:rsidR="00AA5BD2" w:rsidRPr="00AA5BD2">
        <w:rPr>
          <w:rFonts w:ascii="GHEA Grapalat" w:hAnsi="GHEA Grapalat" w:cs="AK Courier"/>
          <w:b/>
          <w:sz w:val="24"/>
          <w:szCs w:val="24"/>
        </w:rPr>
        <w:t>21</w:t>
      </w:r>
      <w:r w:rsidR="00D16402" w:rsidRPr="004A1652">
        <w:rPr>
          <w:rFonts w:ascii="GHEA Grapalat" w:hAnsi="GHEA Grapalat" w:cs="AK Courier"/>
          <w:b/>
          <w:sz w:val="24"/>
          <w:szCs w:val="24"/>
        </w:rPr>
        <w:t xml:space="preserve"> թվականի N    -</w:t>
      </w:r>
      <w:r w:rsidR="00AA5BD2" w:rsidRPr="00AA5BD2">
        <w:rPr>
          <w:rFonts w:ascii="GHEA Grapalat" w:hAnsi="GHEA Grapalat" w:cs="AK Courier"/>
          <w:b/>
          <w:sz w:val="24"/>
          <w:szCs w:val="24"/>
        </w:rPr>
        <w:t>L</w:t>
      </w:r>
    </w:p>
    <w:p w:rsidR="00D16402" w:rsidRPr="004A1652" w:rsidRDefault="00D16402" w:rsidP="007243B5">
      <w:pPr>
        <w:autoSpaceDE w:val="0"/>
        <w:autoSpaceDN w:val="0"/>
        <w:adjustRightInd w:val="0"/>
        <w:spacing w:after="0" w:line="240" w:lineRule="auto"/>
        <w:jc w:val="center"/>
        <w:rPr>
          <w:rFonts w:ascii="GHEA Grapalat" w:hAnsi="GHEA Grapalat" w:cs="AK Courier"/>
          <w:b/>
          <w:sz w:val="24"/>
          <w:szCs w:val="24"/>
        </w:rPr>
      </w:pPr>
    </w:p>
    <w:p w:rsidR="00D16402" w:rsidRPr="004A1652" w:rsidRDefault="00452AA1" w:rsidP="007243B5">
      <w:pPr>
        <w:autoSpaceDE w:val="0"/>
        <w:autoSpaceDN w:val="0"/>
        <w:adjustRightInd w:val="0"/>
        <w:spacing w:after="0" w:line="240" w:lineRule="auto"/>
        <w:jc w:val="center"/>
        <w:rPr>
          <w:rFonts w:ascii="GHEA Grapalat" w:hAnsi="GHEA Grapalat" w:cs="AK Courier"/>
          <w:b/>
          <w:sz w:val="24"/>
          <w:szCs w:val="24"/>
        </w:rPr>
      </w:pPr>
      <w:r w:rsidRPr="004A1652">
        <w:rPr>
          <w:rFonts w:ascii="GHEA Grapalat" w:hAnsi="GHEA Grapalat" w:cs="AK Courier"/>
          <w:b/>
          <w:sz w:val="24"/>
          <w:szCs w:val="24"/>
        </w:rPr>
        <w:t>ՀԱՅԱՍՏԱՆԻ ՀԱՆՐԱՊԵՏՈՒԹՅԱՆ ԿԱՌԱՎԱՐՈՒԹՅԱՆ 20</w:t>
      </w:r>
      <w:r w:rsidR="00AA5BD2" w:rsidRPr="00AA5BD2">
        <w:rPr>
          <w:rFonts w:ascii="GHEA Grapalat" w:hAnsi="GHEA Grapalat" w:cs="AK Courier"/>
          <w:b/>
          <w:sz w:val="24"/>
          <w:szCs w:val="24"/>
        </w:rPr>
        <w:t>20</w:t>
      </w:r>
      <w:r w:rsidRPr="004A1652">
        <w:rPr>
          <w:rFonts w:ascii="GHEA Grapalat" w:hAnsi="GHEA Grapalat" w:cs="AK Courier"/>
          <w:b/>
          <w:sz w:val="24"/>
          <w:szCs w:val="24"/>
        </w:rPr>
        <w:t xml:space="preserve"> ԹՎԱԿԱՆԻ</w:t>
      </w:r>
      <w:r w:rsidR="00AA5BD2" w:rsidRPr="00AA5BD2">
        <w:rPr>
          <w:rFonts w:ascii="GHEA Grapalat" w:hAnsi="GHEA Grapalat" w:cs="AK Courier"/>
          <w:b/>
          <w:sz w:val="24"/>
          <w:szCs w:val="24"/>
        </w:rPr>
        <w:t xml:space="preserve"> ԴԵԿՏԵՄԲԵՐԻ 17</w:t>
      </w:r>
      <w:r w:rsidR="00B00C1B" w:rsidRPr="004A1652">
        <w:rPr>
          <w:rFonts w:ascii="GHEA Grapalat" w:hAnsi="GHEA Grapalat" w:cs="AK Courier"/>
          <w:b/>
          <w:sz w:val="24"/>
          <w:szCs w:val="24"/>
        </w:rPr>
        <w:t>-Ի</w:t>
      </w:r>
      <w:r w:rsidRPr="004A1652">
        <w:rPr>
          <w:rFonts w:ascii="GHEA Grapalat" w:hAnsi="GHEA Grapalat" w:cs="AK Courier"/>
          <w:b/>
          <w:sz w:val="24"/>
          <w:szCs w:val="24"/>
        </w:rPr>
        <w:t xml:space="preserve"> N </w:t>
      </w:r>
      <w:r w:rsidR="00AA5BD2" w:rsidRPr="00AA5BD2">
        <w:rPr>
          <w:rFonts w:ascii="GHEA Grapalat" w:hAnsi="GHEA Grapalat" w:cs="AK Courier"/>
          <w:b/>
          <w:sz w:val="24"/>
          <w:szCs w:val="24"/>
        </w:rPr>
        <w:t>2073</w:t>
      </w:r>
      <w:r w:rsidRPr="004A1652">
        <w:rPr>
          <w:rFonts w:ascii="GHEA Grapalat" w:hAnsi="GHEA Grapalat" w:cs="AK Courier"/>
          <w:b/>
          <w:sz w:val="24"/>
          <w:szCs w:val="24"/>
        </w:rPr>
        <w:t>-</w:t>
      </w:r>
      <w:r w:rsidR="00AA5BD2" w:rsidRPr="00AA5BD2">
        <w:rPr>
          <w:rFonts w:ascii="GHEA Grapalat" w:hAnsi="GHEA Grapalat" w:cs="AK Courier"/>
          <w:b/>
          <w:sz w:val="24"/>
          <w:szCs w:val="24"/>
        </w:rPr>
        <w:t>Լ</w:t>
      </w:r>
      <w:r w:rsidRPr="004A1652">
        <w:rPr>
          <w:rFonts w:ascii="GHEA Grapalat" w:hAnsi="GHEA Grapalat" w:cs="AK Courier"/>
          <w:b/>
          <w:sz w:val="24"/>
          <w:szCs w:val="24"/>
        </w:rPr>
        <w:t xml:space="preserve"> ՈՐՈՇՄԱՆ ՄԵՋ </w:t>
      </w:r>
      <w:r w:rsidR="00170582" w:rsidRPr="004A1652">
        <w:rPr>
          <w:rFonts w:ascii="GHEA Grapalat" w:hAnsi="GHEA Grapalat" w:cs="AK Courier"/>
          <w:b/>
          <w:sz w:val="24"/>
          <w:szCs w:val="24"/>
        </w:rPr>
        <w:t>ԼՐԱՑՈՒՄ</w:t>
      </w:r>
      <w:r w:rsidR="00170582" w:rsidRPr="00C11EF0">
        <w:rPr>
          <w:rFonts w:ascii="GHEA Grapalat" w:hAnsi="GHEA Grapalat" w:cs="AK Courier"/>
          <w:b/>
          <w:sz w:val="24"/>
          <w:szCs w:val="24"/>
        </w:rPr>
        <w:t xml:space="preserve"> </w:t>
      </w:r>
      <w:r w:rsidR="00170582" w:rsidRPr="00170582">
        <w:rPr>
          <w:rFonts w:ascii="GHEA Grapalat" w:hAnsi="GHEA Grapalat" w:cs="AK Courier"/>
          <w:b/>
          <w:sz w:val="24"/>
          <w:szCs w:val="24"/>
        </w:rPr>
        <w:t xml:space="preserve">ԵՎ </w:t>
      </w:r>
      <w:r w:rsidR="00C11EF0" w:rsidRPr="00C11EF0">
        <w:rPr>
          <w:rFonts w:ascii="GHEA Grapalat" w:hAnsi="GHEA Grapalat" w:cs="AK Courier"/>
          <w:b/>
          <w:sz w:val="24"/>
          <w:szCs w:val="24"/>
        </w:rPr>
        <w:t>ՓՈՓՈԽՈՒԹՅՈՒՆ</w:t>
      </w:r>
      <w:r w:rsidR="00170582" w:rsidRPr="00170582">
        <w:rPr>
          <w:rFonts w:ascii="GHEA Grapalat" w:hAnsi="GHEA Grapalat" w:cs="AK Courier"/>
          <w:b/>
          <w:sz w:val="24"/>
          <w:szCs w:val="24"/>
        </w:rPr>
        <w:t>ՆԵՐ</w:t>
      </w:r>
      <w:r w:rsidR="00C11EF0" w:rsidRPr="00C11EF0">
        <w:rPr>
          <w:rFonts w:ascii="GHEA Grapalat" w:hAnsi="GHEA Grapalat" w:cs="AK Courier"/>
          <w:b/>
          <w:sz w:val="24"/>
          <w:szCs w:val="24"/>
        </w:rPr>
        <w:t xml:space="preserve"> </w:t>
      </w:r>
      <w:r w:rsidRPr="004A1652">
        <w:rPr>
          <w:rFonts w:ascii="GHEA Grapalat" w:hAnsi="GHEA Grapalat" w:cs="AK Courier"/>
          <w:b/>
          <w:sz w:val="24"/>
          <w:szCs w:val="24"/>
        </w:rPr>
        <w:t>ԿԱՏԱՐԵԼՈՒ</w:t>
      </w:r>
      <w:r w:rsidR="001078CE" w:rsidRPr="004A1652">
        <w:rPr>
          <w:rFonts w:ascii="GHEA Grapalat" w:hAnsi="GHEA Grapalat" w:cs="AK Courier"/>
          <w:b/>
          <w:sz w:val="24"/>
          <w:szCs w:val="24"/>
        </w:rPr>
        <w:t xml:space="preserve"> ՄԱՍԻՆ</w:t>
      </w:r>
    </w:p>
    <w:p w:rsidR="00D16402" w:rsidRPr="004A1652" w:rsidRDefault="00D16402" w:rsidP="007243B5">
      <w:pPr>
        <w:autoSpaceDE w:val="0"/>
        <w:autoSpaceDN w:val="0"/>
        <w:adjustRightInd w:val="0"/>
        <w:spacing w:after="0" w:line="240" w:lineRule="auto"/>
        <w:ind w:firstLine="400"/>
        <w:jc w:val="both"/>
        <w:rPr>
          <w:rFonts w:ascii="GHEA Grapalat" w:hAnsi="GHEA Grapalat" w:cs="AK Courier"/>
          <w:sz w:val="24"/>
          <w:szCs w:val="24"/>
        </w:rPr>
      </w:pPr>
    </w:p>
    <w:p w:rsidR="00B00C1B" w:rsidRPr="004A1652" w:rsidRDefault="00994341" w:rsidP="007243B5">
      <w:pPr>
        <w:pStyle w:val="NormalWeb"/>
        <w:tabs>
          <w:tab w:val="left" w:pos="1080"/>
          <w:tab w:val="left" w:pos="1170"/>
        </w:tabs>
        <w:spacing w:before="0" w:beforeAutospacing="0" w:after="0" w:afterAutospacing="0"/>
        <w:ind w:firstLine="720"/>
        <w:jc w:val="both"/>
        <w:rPr>
          <w:rFonts w:ascii="GHEA Grapalat" w:hAnsi="GHEA Grapalat"/>
          <w:lang w:val="hy-AM"/>
        </w:rPr>
      </w:pPr>
      <w:r w:rsidRPr="00994341">
        <w:rPr>
          <w:rFonts w:ascii="GHEA Grapalat" w:hAnsi="GHEA Grapalat" w:cs="Sylfaen"/>
          <w:lang w:val="hy-AM"/>
        </w:rPr>
        <w:t>Ղեկավարվելով</w:t>
      </w:r>
      <w:r w:rsidR="00B00C1B" w:rsidRPr="004A1652">
        <w:rPr>
          <w:rFonts w:ascii="GHEA Grapalat" w:hAnsi="GHEA Grapalat" w:cs="Sylfaen"/>
          <w:lang w:val="hy-AM"/>
        </w:rPr>
        <w:t xml:space="preserve"> «Նորմատիվ իրավական ակտերի մասին» Հայաստանի Հան</w:t>
      </w:r>
      <w:r w:rsidR="00A44174">
        <w:rPr>
          <w:rFonts w:ascii="GHEA Grapalat" w:hAnsi="GHEA Grapalat" w:cs="Sylfaen"/>
          <w:lang w:val="hy-AM"/>
        </w:rPr>
        <w:t>րապետության օրենքի 34-րդ հոդված</w:t>
      </w:r>
      <w:r w:rsidR="00A44174" w:rsidRPr="00A44174">
        <w:rPr>
          <w:rFonts w:ascii="GHEA Grapalat" w:hAnsi="GHEA Grapalat" w:cs="Sylfaen"/>
          <w:lang w:val="hy-AM"/>
        </w:rPr>
        <w:t>ի 1-ին մաս</w:t>
      </w:r>
      <w:r w:rsidRPr="00994341">
        <w:rPr>
          <w:rFonts w:ascii="GHEA Grapalat" w:hAnsi="GHEA Grapalat" w:cs="Sylfaen"/>
          <w:lang w:val="hy-AM"/>
        </w:rPr>
        <w:t>ով</w:t>
      </w:r>
      <w:r w:rsidR="00B00C1B" w:rsidRPr="004A1652">
        <w:rPr>
          <w:rFonts w:ascii="GHEA Grapalat" w:hAnsi="GHEA Grapalat"/>
          <w:lang w:val="hy-AM"/>
        </w:rPr>
        <w:t xml:space="preserve">` </w:t>
      </w:r>
      <w:r w:rsidR="00B00C1B" w:rsidRPr="004A1652">
        <w:rPr>
          <w:rFonts w:ascii="GHEA Grapalat" w:hAnsi="GHEA Grapalat" w:cs="Sylfaen"/>
          <w:lang w:val="hy-AM"/>
        </w:rPr>
        <w:t xml:space="preserve">Հայաստանի Հանրապետության կառավարությունը </w:t>
      </w:r>
      <w:r w:rsidR="00B00C1B" w:rsidRPr="004A1652">
        <w:rPr>
          <w:rStyle w:val="Emphasis"/>
          <w:rFonts w:ascii="GHEA Grapalat" w:hAnsi="GHEA Grapalat" w:cs="Sylfaen"/>
          <w:b/>
          <w:bCs/>
          <w:lang w:val="hy-AM"/>
        </w:rPr>
        <w:t>որոշում է</w:t>
      </w:r>
      <w:r w:rsidR="00B00C1B" w:rsidRPr="004A1652">
        <w:rPr>
          <w:rStyle w:val="Emphasis"/>
          <w:rFonts w:ascii="GHEA Grapalat" w:hAnsi="GHEA Grapalat"/>
          <w:b/>
          <w:bCs/>
          <w:lang w:val="hy-AM"/>
        </w:rPr>
        <w:t>.</w:t>
      </w:r>
    </w:p>
    <w:p w:rsidR="00AA5BD2" w:rsidRPr="00170582" w:rsidRDefault="00D16402" w:rsidP="007243B5">
      <w:pPr>
        <w:autoSpaceDE w:val="0"/>
        <w:autoSpaceDN w:val="0"/>
        <w:adjustRightInd w:val="0"/>
        <w:spacing w:after="0" w:line="240" w:lineRule="auto"/>
        <w:ind w:firstLine="720"/>
        <w:jc w:val="both"/>
        <w:rPr>
          <w:rFonts w:ascii="GHEA Grapalat" w:hAnsi="GHEA Grapalat" w:cs="AK Courier"/>
          <w:sz w:val="24"/>
          <w:szCs w:val="24"/>
        </w:rPr>
      </w:pPr>
      <w:r w:rsidRPr="004A1652">
        <w:rPr>
          <w:rFonts w:ascii="GHEA Grapalat" w:hAnsi="GHEA Grapalat" w:cs="AK Courier"/>
          <w:sz w:val="24"/>
          <w:szCs w:val="24"/>
        </w:rPr>
        <w:t xml:space="preserve">1. </w:t>
      </w:r>
      <w:r w:rsidR="00B310C5" w:rsidRPr="004A1652">
        <w:rPr>
          <w:rFonts w:ascii="GHEA Grapalat" w:hAnsi="GHEA Grapalat" w:cs="AK Courier"/>
          <w:sz w:val="24"/>
          <w:szCs w:val="24"/>
        </w:rPr>
        <w:t>Հայաստանի Հանրապետության կառավարության 20</w:t>
      </w:r>
      <w:r w:rsidR="00AA5BD2" w:rsidRPr="00AA5BD2">
        <w:rPr>
          <w:rFonts w:ascii="GHEA Grapalat" w:hAnsi="GHEA Grapalat" w:cs="AK Courier"/>
          <w:sz w:val="24"/>
          <w:szCs w:val="24"/>
        </w:rPr>
        <w:t>20</w:t>
      </w:r>
      <w:r w:rsidR="00B310C5" w:rsidRPr="004A1652">
        <w:rPr>
          <w:rFonts w:ascii="GHEA Grapalat" w:hAnsi="GHEA Grapalat" w:cs="AK Courier"/>
          <w:sz w:val="24"/>
          <w:szCs w:val="24"/>
        </w:rPr>
        <w:t xml:space="preserve"> թվականի </w:t>
      </w:r>
      <w:r w:rsidR="00AA5BD2" w:rsidRPr="00AA5BD2">
        <w:rPr>
          <w:rFonts w:ascii="GHEA Grapalat" w:hAnsi="GHEA Grapalat" w:cs="AK Courier"/>
          <w:sz w:val="24"/>
          <w:szCs w:val="24"/>
        </w:rPr>
        <w:t xml:space="preserve">դեկտեմբերի 17-ի </w:t>
      </w:r>
      <w:r w:rsidR="00AA5BD2">
        <w:rPr>
          <w:rFonts w:ascii="GHEA Grapalat" w:hAnsi="GHEA Grapalat" w:cs="AK Courier"/>
          <w:sz w:val="24"/>
          <w:szCs w:val="24"/>
        </w:rPr>
        <w:t>«</w:t>
      </w:r>
      <w:r w:rsidR="00AA5BD2" w:rsidRPr="00AA5BD2">
        <w:rPr>
          <w:rFonts w:ascii="GHEA Grapalat" w:hAnsi="GHEA Grapalat" w:cs="AK Courier"/>
          <w:sz w:val="24"/>
          <w:szCs w:val="24"/>
        </w:rPr>
        <w:t xml:space="preserve">Ադրբեջանի կողմից 2020 թվականի սեպտեմբերի 27-ին </w:t>
      </w:r>
      <w:proofErr w:type="spellStart"/>
      <w:r w:rsidR="00AA5BD2" w:rsidRPr="00AA5BD2">
        <w:rPr>
          <w:rFonts w:ascii="GHEA Grapalat" w:hAnsi="GHEA Grapalat" w:cs="AK Courier"/>
          <w:sz w:val="24"/>
          <w:szCs w:val="24"/>
        </w:rPr>
        <w:t>սանձազերծված</w:t>
      </w:r>
      <w:proofErr w:type="spellEnd"/>
      <w:r w:rsidR="00AA5BD2" w:rsidRPr="00AA5BD2">
        <w:rPr>
          <w:rFonts w:ascii="GHEA Grapalat" w:hAnsi="GHEA Grapalat" w:cs="AK Courier"/>
          <w:sz w:val="24"/>
          <w:szCs w:val="24"/>
        </w:rPr>
        <w:t xml:space="preserve"> ռազմական գործողությունների </w:t>
      </w:r>
      <w:proofErr w:type="spellStart"/>
      <w:r w:rsidR="00AA5BD2" w:rsidRPr="00AA5BD2">
        <w:rPr>
          <w:rFonts w:ascii="GHEA Grapalat" w:hAnsi="GHEA Grapalat" w:cs="AK Courier"/>
          <w:sz w:val="24"/>
          <w:szCs w:val="24"/>
        </w:rPr>
        <w:t>հետևանքով</w:t>
      </w:r>
      <w:proofErr w:type="spellEnd"/>
      <w:r w:rsidR="00AA5BD2" w:rsidRPr="00AA5BD2">
        <w:rPr>
          <w:rFonts w:ascii="GHEA Grapalat" w:hAnsi="GHEA Grapalat" w:cs="AK Courier"/>
          <w:sz w:val="24"/>
          <w:szCs w:val="24"/>
        </w:rPr>
        <w:t xml:space="preserve"> վնասվածք կամ խեղում ստացած զինծառայողների աջակցության միջոցառումը հաստատելու մասին</w:t>
      </w:r>
      <w:r w:rsidR="00AA5BD2">
        <w:rPr>
          <w:rFonts w:ascii="GHEA Grapalat" w:hAnsi="GHEA Grapalat" w:cs="AK Courier"/>
          <w:sz w:val="24"/>
          <w:szCs w:val="24"/>
        </w:rPr>
        <w:t>»</w:t>
      </w:r>
      <w:r w:rsidR="00AA5BD2" w:rsidRPr="00AA5BD2">
        <w:rPr>
          <w:rFonts w:ascii="GHEA Grapalat" w:hAnsi="GHEA Grapalat" w:cs="AK Courier"/>
          <w:sz w:val="24"/>
          <w:szCs w:val="24"/>
        </w:rPr>
        <w:t xml:space="preserve"> </w:t>
      </w:r>
      <w:r w:rsidR="00B310C5" w:rsidRPr="004A1652">
        <w:rPr>
          <w:rFonts w:ascii="GHEA Grapalat" w:hAnsi="GHEA Grapalat" w:cs="AK Courier"/>
          <w:sz w:val="24"/>
          <w:szCs w:val="24"/>
        </w:rPr>
        <w:t xml:space="preserve">N </w:t>
      </w:r>
      <w:r w:rsidR="00AA5BD2" w:rsidRPr="00AA5BD2">
        <w:rPr>
          <w:rFonts w:ascii="GHEA Grapalat" w:hAnsi="GHEA Grapalat" w:cs="AK Courier"/>
          <w:sz w:val="24"/>
          <w:szCs w:val="24"/>
        </w:rPr>
        <w:t>2073-Լ</w:t>
      </w:r>
      <w:r w:rsidR="00B310C5" w:rsidRPr="004A1652">
        <w:rPr>
          <w:rFonts w:ascii="GHEA Grapalat" w:hAnsi="GHEA Grapalat" w:cs="AK Courier"/>
          <w:sz w:val="24"/>
          <w:szCs w:val="24"/>
        </w:rPr>
        <w:t xml:space="preserve"> որոշման</w:t>
      </w:r>
      <w:r w:rsidR="00170582" w:rsidRPr="00170582">
        <w:rPr>
          <w:rFonts w:ascii="GHEA Grapalat" w:hAnsi="GHEA Grapalat" w:cs="AK Courier"/>
          <w:sz w:val="24"/>
          <w:szCs w:val="24"/>
        </w:rPr>
        <w:t xml:space="preserve"> մեջ կատարել </w:t>
      </w:r>
      <w:proofErr w:type="spellStart"/>
      <w:r w:rsidR="00170582" w:rsidRPr="00170582">
        <w:rPr>
          <w:rFonts w:ascii="GHEA Grapalat" w:hAnsi="GHEA Grapalat" w:cs="AK Courier"/>
          <w:sz w:val="24"/>
          <w:szCs w:val="24"/>
        </w:rPr>
        <w:t>հետևյալ</w:t>
      </w:r>
      <w:proofErr w:type="spellEnd"/>
      <w:r w:rsidR="00170582" w:rsidRPr="00170582">
        <w:rPr>
          <w:rFonts w:ascii="GHEA Grapalat" w:hAnsi="GHEA Grapalat" w:cs="AK Courier"/>
          <w:sz w:val="24"/>
          <w:szCs w:val="24"/>
        </w:rPr>
        <w:t xml:space="preserve"> լրացումը և փոփոխությունները.</w:t>
      </w:r>
    </w:p>
    <w:p w:rsidR="003A4F3B" w:rsidRPr="00170582" w:rsidRDefault="00AA5BD2" w:rsidP="007243B5">
      <w:pPr>
        <w:autoSpaceDE w:val="0"/>
        <w:autoSpaceDN w:val="0"/>
        <w:adjustRightInd w:val="0"/>
        <w:spacing w:after="0" w:line="240" w:lineRule="auto"/>
        <w:ind w:firstLine="720"/>
        <w:jc w:val="both"/>
        <w:rPr>
          <w:rFonts w:ascii="GHEA Grapalat" w:hAnsi="GHEA Grapalat" w:cs="AK Courier"/>
          <w:sz w:val="24"/>
          <w:szCs w:val="24"/>
        </w:rPr>
      </w:pPr>
      <w:r w:rsidRPr="00AA5BD2">
        <w:rPr>
          <w:rFonts w:ascii="GHEA Grapalat" w:hAnsi="GHEA Grapalat" w:cs="AK Courier"/>
          <w:sz w:val="24"/>
          <w:szCs w:val="24"/>
        </w:rPr>
        <w:t>1)</w:t>
      </w:r>
      <w:r w:rsidR="00B310C5" w:rsidRPr="004A1652">
        <w:rPr>
          <w:rFonts w:ascii="GHEA Grapalat" w:hAnsi="GHEA Grapalat" w:cs="AK Courier"/>
          <w:sz w:val="24"/>
          <w:szCs w:val="24"/>
        </w:rPr>
        <w:t xml:space="preserve"> </w:t>
      </w:r>
      <w:r w:rsidR="003A4F3B" w:rsidRPr="003A4F3B">
        <w:rPr>
          <w:rFonts w:ascii="GHEA Grapalat" w:hAnsi="GHEA Grapalat" w:cs="AK Courier"/>
          <w:sz w:val="24"/>
          <w:szCs w:val="24"/>
        </w:rPr>
        <w:t xml:space="preserve">2-րդ </w:t>
      </w:r>
      <w:proofErr w:type="spellStart"/>
      <w:r w:rsidR="003A4F3B" w:rsidRPr="003A4F3B">
        <w:rPr>
          <w:rFonts w:ascii="GHEA Grapalat" w:hAnsi="GHEA Grapalat" w:cs="AK Courier"/>
          <w:sz w:val="24"/>
          <w:szCs w:val="24"/>
        </w:rPr>
        <w:t>կետում</w:t>
      </w:r>
      <w:proofErr w:type="spellEnd"/>
      <w:r w:rsidR="003A4F3B" w:rsidRPr="003A4F3B">
        <w:rPr>
          <w:rFonts w:ascii="GHEA Grapalat" w:hAnsi="GHEA Grapalat" w:cs="AK Courier"/>
          <w:sz w:val="24"/>
          <w:szCs w:val="24"/>
        </w:rPr>
        <w:t xml:space="preserve"> «</w:t>
      </w:r>
      <w:r w:rsidR="00170582" w:rsidRPr="00170582">
        <w:rPr>
          <w:rFonts w:ascii="GHEA Grapalat" w:hAnsi="GHEA Grapalat" w:cs="AK Courier"/>
          <w:sz w:val="24"/>
          <w:szCs w:val="24"/>
        </w:rPr>
        <w:t>դրույթները</w:t>
      </w:r>
      <w:r w:rsidR="003A4F3B" w:rsidRPr="003A4F3B">
        <w:rPr>
          <w:rFonts w:ascii="GHEA Grapalat" w:hAnsi="GHEA Grapalat" w:cs="AK Courier"/>
          <w:sz w:val="24"/>
          <w:szCs w:val="24"/>
        </w:rPr>
        <w:t xml:space="preserve">» բառից հետո լրացնել </w:t>
      </w:r>
      <w:r w:rsidR="003A4F3B" w:rsidRPr="00170582">
        <w:rPr>
          <w:rFonts w:ascii="GHEA Grapalat" w:hAnsi="GHEA Grapalat" w:cs="AK Courier"/>
          <w:sz w:val="24"/>
          <w:szCs w:val="24"/>
        </w:rPr>
        <w:t>«</w:t>
      </w:r>
      <w:r w:rsidR="00170582" w:rsidRPr="00170582">
        <w:rPr>
          <w:rFonts w:ascii="GHEA Grapalat" w:hAnsi="GHEA Grapalat" w:cs="AK Courier"/>
          <w:sz w:val="24"/>
          <w:szCs w:val="24"/>
        </w:rPr>
        <w:t xml:space="preserve">կամ այն զինծառայողը, ով առողջական վիճակի պատճառով </w:t>
      </w:r>
      <w:r w:rsidR="00994341" w:rsidRPr="00994341">
        <w:rPr>
          <w:rFonts w:ascii="GHEA Grapalat" w:hAnsi="GHEA Grapalat" w:cs="AK Courier"/>
          <w:sz w:val="24"/>
          <w:szCs w:val="24"/>
        </w:rPr>
        <w:t>հանդիսանում է</w:t>
      </w:r>
      <w:r w:rsidR="00170582" w:rsidRPr="00170582">
        <w:rPr>
          <w:rFonts w:ascii="GHEA Grapalat" w:hAnsi="GHEA Grapalat" w:cs="AK Courier"/>
          <w:sz w:val="24"/>
          <w:szCs w:val="24"/>
        </w:rPr>
        <w:t xml:space="preserve"> առաջին կամ երկրորդ խմբի հաշմանդամություն ու</w:t>
      </w:r>
      <w:r w:rsidR="00994341" w:rsidRPr="00994341">
        <w:rPr>
          <w:rFonts w:ascii="GHEA Grapalat" w:hAnsi="GHEA Grapalat" w:cs="AK Courier"/>
          <w:sz w:val="24"/>
          <w:szCs w:val="24"/>
        </w:rPr>
        <w:t>ն</w:t>
      </w:r>
      <w:r w:rsidR="00170582" w:rsidRPr="00170582">
        <w:rPr>
          <w:rFonts w:ascii="GHEA Grapalat" w:hAnsi="GHEA Grapalat" w:cs="AK Courier"/>
          <w:sz w:val="24"/>
          <w:szCs w:val="24"/>
        </w:rPr>
        <w:t>եցող անձ</w:t>
      </w:r>
      <w:r w:rsidR="00994341" w:rsidRPr="00994341">
        <w:rPr>
          <w:rFonts w:ascii="GHEA Grapalat" w:hAnsi="GHEA Grapalat" w:cs="AK Courier"/>
          <w:sz w:val="24"/>
          <w:szCs w:val="24"/>
        </w:rPr>
        <w:t xml:space="preserve">, սակայն </w:t>
      </w:r>
      <w:proofErr w:type="spellStart"/>
      <w:r w:rsidR="00994341" w:rsidRPr="00994341">
        <w:rPr>
          <w:rFonts w:ascii="GHEA Grapalat" w:hAnsi="GHEA Grapalat" w:cs="AK Courier"/>
          <w:sz w:val="24"/>
          <w:szCs w:val="24"/>
        </w:rPr>
        <w:t>դեռևս</w:t>
      </w:r>
      <w:proofErr w:type="spellEnd"/>
      <w:r w:rsidR="00994341" w:rsidRPr="00994341">
        <w:rPr>
          <w:rFonts w:ascii="GHEA Grapalat" w:hAnsi="GHEA Grapalat" w:cs="AK Courier"/>
          <w:sz w:val="24"/>
          <w:szCs w:val="24"/>
        </w:rPr>
        <w:t xml:space="preserve"> չի ճանաչվել </w:t>
      </w:r>
      <w:r w:rsidR="002B656E" w:rsidRPr="00653D3F">
        <w:rPr>
          <w:rFonts w:ascii="GHEA Grapalat" w:hAnsi="GHEA Grapalat" w:cs="AK Courier"/>
          <w:sz w:val="24"/>
          <w:szCs w:val="24"/>
        </w:rPr>
        <w:t>Զինծառայողների կյանքին կամ առողջությանը պատճառված վնասների հատուցման հիմնադրամի</w:t>
      </w:r>
      <w:r w:rsidR="002B656E" w:rsidRPr="00994341">
        <w:rPr>
          <w:rFonts w:ascii="GHEA Grapalat" w:hAnsi="GHEA Grapalat" w:cs="AK Courier"/>
          <w:sz w:val="24"/>
          <w:szCs w:val="24"/>
        </w:rPr>
        <w:t xml:space="preserve"> </w:t>
      </w:r>
      <w:r w:rsidR="00994341" w:rsidRPr="00994341">
        <w:rPr>
          <w:rFonts w:ascii="GHEA Grapalat" w:hAnsi="GHEA Grapalat" w:cs="AK Courier"/>
          <w:sz w:val="24"/>
          <w:szCs w:val="24"/>
        </w:rPr>
        <w:t>շահառու</w:t>
      </w:r>
      <w:r w:rsidR="003A4F3B" w:rsidRPr="00170582">
        <w:rPr>
          <w:rFonts w:ascii="GHEA Grapalat" w:hAnsi="GHEA Grapalat" w:cs="AK Courier"/>
          <w:sz w:val="24"/>
          <w:szCs w:val="24"/>
        </w:rPr>
        <w:t>»</w:t>
      </w:r>
      <w:r w:rsidR="003A4F3B" w:rsidRPr="003A4F3B">
        <w:rPr>
          <w:rFonts w:ascii="GHEA Grapalat" w:hAnsi="GHEA Grapalat" w:cs="AK Courier"/>
          <w:sz w:val="24"/>
          <w:szCs w:val="24"/>
        </w:rPr>
        <w:t xml:space="preserve"> բառերը</w:t>
      </w:r>
      <w:r w:rsidR="00170582" w:rsidRPr="00170582">
        <w:rPr>
          <w:rFonts w:ascii="GHEA Grapalat" w:hAnsi="GHEA Grapalat" w:cs="AK Courier"/>
          <w:sz w:val="24"/>
          <w:szCs w:val="24"/>
        </w:rPr>
        <w:t>,</w:t>
      </w:r>
    </w:p>
    <w:p w:rsidR="00170582" w:rsidRDefault="003A4F3B" w:rsidP="007243B5">
      <w:pPr>
        <w:autoSpaceDE w:val="0"/>
        <w:autoSpaceDN w:val="0"/>
        <w:adjustRightInd w:val="0"/>
        <w:spacing w:after="0" w:line="240" w:lineRule="auto"/>
        <w:ind w:firstLine="720"/>
        <w:jc w:val="both"/>
        <w:rPr>
          <w:rFonts w:ascii="GHEA Grapalat" w:hAnsi="GHEA Grapalat" w:cs="AK Courier"/>
          <w:sz w:val="24"/>
          <w:szCs w:val="24"/>
        </w:rPr>
      </w:pPr>
      <w:r w:rsidRPr="003A4F3B">
        <w:rPr>
          <w:rFonts w:ascii="GHEA Grapalat" w:hAnsi="GHEA Grapalat" w:cs="AK Courier"/>
          <w:sz w:val="24"/>
          <w:szCs w:val="24"/>
        </w:rPr>
        <w:t xml:space="preserve">2) </w:t>
      </w:r>
      <w:r w:rsidR="00E55E30" w:rsidRPr="004A1652">
        <w:rPr>
          <w:rFonts w:ascii="GHEA Grapalat" w:hAnsi="GHEA Grapalat" w:cs="AK Courier"/>
          <w:sz w:val="24"/>
          <w:szCs w:val="24"/>
        </w:rPr>
        <w:t>1-ին կետով հաստատված հավելված</w:t>
      </w:r>
      <w:r w:rsidR="00170582" w:rsidRPr="00170582">
        <w:rPr>
          <w:rFonts w:ascii="GHEA Grapalat" w:hAnsi="GHEA Grapalat" w:cs="AK Courier"/>
          <w:sz w:val="24"/>
          <w:szCs w:val="24"/>
        </w:rPr>
        <w:t>ում՝</w:t>
      </w:r>
    </w:p>
    <w:p w:rsidR="00AA5BD2" w:rsidRDefault="00170582" w:rsidP="007243B5">
      <w:pPr>
        <w:autoSpaceDE w:val="0"/>
        <w:autoSpaceDN w:val="0"/>
        <w:adjustRightInd w:val="0"/>
        <w:spacing w:after="0" w:line="240" w:lineRule="auto"/>
        <w:ind w:firstLine="720"/>
        <w:jc w:val="both"/>
        <w:rPr>
          <w:rFonts w:ascii="GHEA Grapalat" w:hAnsi="GHEA Grapalat" w:cs="AK Courier"/>
          <w:sz w:val="24"/>
          <w:szCs w:val="24"/>
        </w:rPr>
      </w:pPr>
      <w:r w:rsidRPr="00170582">
        <w:rPr>
          <w:rFonts w:ascii="GHEA Grapalat" w:hAnsi="GHEA Grapalat" w:cs="AK Courier"/>
          <w:sz w:val="24"/>
          <w:szCs w:val="24"/>
        </w:rPr>
        <w:t>ա</w:t>
      </w:r>
      <w:r w:rsidR="000909E3" w:rsidRPr="000909E3">
        <w:rPr>
          <w:rFonts w:ascii="GHEA Grapalat" w:hAnsi="GHEA Grapalat" w:cs="AK Courier"/>
          <w:sz w:val="24"/>
          <w:szCs w:val="24"/>
        </w:rPr>
        <w:t>.</w:t>
      </w:r>
      <w:r w:rsidRPr="00170582">
        <w:rPr>
          <w:rFonts w:ascii="GHEA Grapalat" w:hAnsi="GHEA Grapalat" w:cs="AK Courier"/>
          <w:sz w:val="24"/>
          <w:szCs w:val="24"/>
        </w:rPr>
        <w:t xml:space="preserve"> </w:t>
      </w:r>
      <w:r w:rsidR="003A4F3B" w:rsidRPr="003A4F3B">
        <w:rPr>
          <w:rFonts w:ascii="GHEA Grapalat" w:hAnsi="GHEA Grapalat" w:cs="AK Courier"/>
          <w:sz w:val="24"/>
          <w:szCs w:val="24"/>
        </w:rPr>
        <w:t>2-րդ կետ</w:t>
      </w:r>
      <w:r w:rsidR="00C11EF0" w:rsidRPr="00C11EF0">
        <w:rPr>
          <w:rFonts w:ascii="GHEA Grapalat" w:hAnsi="GHEA Grapalat" w:cs="AK Courier"/>
          <w:sz w:val="24"/>
          <w:szCs w:val="24"/>
        </w:rPr>
        <w:t xml:space="preserve">ը շարադրել </w:t>
      </w:r>
      <w:proofErr w:type="spellStart"/>
      <w:r w:rsidR="00C11EF0" w:rsidRPr="00C11EF0">
        <w:rPr>
          <w:rFonts w:ascii="GHEA Grapalat" w:hAnsi="GHEA Grapalat" w:cs="AK Courier"/>
          <w:sz w:val="24"/>
          <w:szCs w:val="24"/>
        </w:rPr>
        <w:t>հետևյալ</w:t>
      </w:r>
      <w:proofErr w:type="spellEnd"/>
      <w:r w:rsidR="00C11EF0" w:rsidRPr="00C11EF0">
        <w:rPr>
          <w:rFonts w:ascii="GHEA Grapalat" w:hAnsi="GHEA Grapalat" w:cs="AK Courier"/>
          <w:sz w:val="24"/>
          <w:szCs w:val="24"/>
        </w:rPr>
        <w:t xml:space="preserve"> խմբագրությամբ</w:t>
      </w:r>
      <w:r w:rsidR="00AA5BD2" w:rsidRPr="00AA5BD2">
        <w:rPr>
          <w:rFonts w:ascii="GHEA Grapalat" w:hAnsi="GHEA Grapalat" w:cs="AK Courier"/>
          <w:sz w:val="24"/>
          <w:szCs w:val="24"/>
        </w:rPr>
        <w:t>.</w:t>
      </w:r>
    </w:p>
    <w:p w:rsidR="009F5CEE" w:rsidRPr="00653D3F" w:rsidRDefault="00170582" w:rsidP="007243B5">
      <w:pPr>
        <w:autoSpaceDE w:val="0"/>
        <w:autoSpaceDN w:val="0"/>
        <w:adjustRightInd w:val="0"/>
        <w:spacing w:after="0" w:line="240" w:lineRule="auto"/>
        <w:ind w:firstLine="720"/>
        <w:jc w:val="both"/>
        <w:rPr>
          <w:rFonts w:ascii="GHEA Grapalat" w:hAnsi="GHEA Grapalat" w:cs="AK Courier"/>
          <w:sz w:val="24"/>
          <w:szCs w:val="24"/>
        </w:rPr>
      </w:pPr>
      <w:r>
        <w:rPr>
          <w:rFonts w:ascii="GHEA Grapalat" w:hAnsi="GHEA Grapalat" w:cs="AK Courier"/>
          <w:sz w:val="24"/>
          <w:szCs w:val="24"/>
        </w:rPr>
        <w:t>«</w:t>
      </w:r>
      <w:r w:rsidR="009F5CEE" w:rsidRPr="009F5CEE">
        <w:rPr>
          <w:rFonts w:ascii="GHEA Grapalat" w:hAnsi="GHEA Grapalat" w:cs="AK Courier"/>
          <w:sz w:val="24"/>
          <w:szCs w:val="24"/>
        </w:rPr>
        <w:t xml:space="preserve">2. Սոցիալական աջակցությունը տրամադրվում է ամենամսյա դրամական </w:t>
      </w:r>
      <w:r w:rsidR="009F5CEE" w:rsidRPr="00653D3F">
        <w:rPr>
          <w:rFonts w:ascii="GHEA Grapalat" w:hAnsi="GHEA Grapalat" w:cs="AK Courier"/>
          <w:sz w:val="24"/>
          <w:szCs w:val="24"/>
        </w:rPr>
        <w:t xml:space="preserve">վճարի </w:t>
      </w:r>
      <w:proofErr w:type="spellStart"/>
      <w:r w:rsidR="009F5CEE" w:rsidRPr="00653D3F">
        <w:rPr>
          <w:rFonts w:ascii="GHEA Grapalat" w:hAnsi="GHEA Grapalat" w:cs="AK Courier"/>
          <w:sz w:val="24"/>
          <w:szCs w:val="24"/>
        </w:rPr>
        <w:t>ձևով</w:t>
      </w:r>
      <w:proofErr w:type="spellEnd"/>
      <w:r w:rsidR="009F5CEE" w:rsidRPr="00653D3F">
        <w:rPr>
          <w:rFonts w:ascii="GHEA Grapalat" w:hAnsi="GHEA Grapalat" w:cs="AK Courier"/>
          <w:sz w:val="24"/>
          <w:szCs w:val="24"/>
        </w:rPr>
        <w:t xml:space="preserve">՝ Զինծառայողների կյանքին կամ առողջությանը պատճառված վնասների հատուցման հիմնադրամի (այսուհետ՝ հիմնադրամ) միջոցով, բայց ոչ ավելի, քան 6 ամսվա համար՝ </w:t>
      </w:r>
    </w:p>
    <w:p w:rsidR="00170582" w:rsidRPr="00653D3F" w:rsidRDefault="009F5CEE" w:rsidP="007243B5">
      <w:pPr>
        <w:autoSpaceDE w:val="0"/>
        <w:autoSpaceDN w:val="0"/>
        <w:adjustRightInd w:val="0"/>
        <w:spacing w:after="0" w:line="240" w:lineRule="auto"/>
        <w:ind w:firstLine="720"/>
        <w:jc w:val="both"/>
        <w:rPr>
          <w:rFonts w:ascii="GHEA Grapalat" w:hAnsi="GHEA Grapalat" w:cs="AK Courier"/>
          <w:sz w:val="24"/>
          <w:szCs w:val="24"/>
        </w:rPr>
      </w:pPr>
      <w:r w:rsidRPr="00653D3F">
        <w:rPr>
          <w:rFonts w:ascii="GHEA Grapalat" w:hAnsi="GHEA Grapalat" w:cs="AK Courier"/>
          <w:sz w:val="24"/>
          <w:szCs w:val="24"/>
        </w:rPr>
        <w:t>1) ամսեկան 200000 դրամի չափով՝ հիմնադրամի խո</w:t>
      </w:r>
      <w:r w:rsidR="007243B5" w:rsidRPr="007243B5">
        <w:rPr>
          <w:rFonts w:ascii="GHEA Grapalat" w:hAnsi="GHEA Grapalat" w:cs="AK Courier"/>
          <w:sz w:val="24"/>
          <w:szCs w:val="24"/>
        </w:rPr>
        <w:t>ր</w:t>
      </w:r>
      <w:r w:rsidRPr="00653D3F">
        <w:rPr>
          <w:rFonts w:ascii="GHEA Grapalat" w:hAnsi="GHEA Grapalat" w:cs="AK Courier"/>
          <w:sz w:val="24"/>
          <w:szCs w:val="24"/>
        </w:rPr>
        <w:t>հրդի 2017 թվականի մարտի 2-ի N9 որոշման 9-րդ կետով սահմանված 100000 դրամ ստացող զինծառայողին,</w:t>
      </w:r>
    </w:p>
    <w:p w:rsidR="009F5CEE" w:rsidRPr="00653D3F" w:rsidRDefault="009F5CEE" w:rsidP="007243B5">
      <w:pPr>
        <w:autoSpaceDE w:val="0"/>
        <w:autoSpaceDN w:val="0"/>
        <w:adjustRightInd w:val="0"/>
        <w:spacing w:after="0" w:line="240" w:lineRule="auto"/>
        <w:ind w:firstLine="720"/>
        <w:jc w:val="both"/>
        <w:rPr>
          <w:rFonts w:ascii="GHEA Grapalat" w:hAnsi="GHEA Grapalat" w:cs="AK Courier"/>
          <w:sz w:val="24"/>
          <w:szCs w:val="24"/>
        </w:rPr>
      </w:pPr>
      <w:r w:rsidRPr="00653D3F">
        <w:rPr>
          <w:rFonts w:ascii="GHEA Grapalat" w:hAnsi="GHEA Grapalat" w:cs="AK Courier"/>
          <w:sz w:val="24"/>
          <w:szCs w:val="24"/>
        </w:rPr>
        <w:t>2) ամսեկան 300000 դրամի չափով՝ այն զինծառայողին</w:t>
      </w:r>
      <w:r w:rsidR="007243B5" w:rsidRPr="007243B5">
        <w:rPr>
          <w:rFonts w:ascii="GHEA Grapalat" w:hAnsi="GHEA Grapalat" w:cs="AK Courier"/>
          <w:sz w:val="24"/>
          <w:szCs w:val="24"/>
        </w:rPr>
        <w:t>,</w:t>
      </w:r>
      <w:r w:rsidRPr="00653D3F">
        <w:rPr>
          <w:rFonts w:ascii="GHEA Grapalat" w:hAnsi="GHEA Grapalat" w:cs="AK Courier"/>
          <w:sz w:val="24"/>
          <w:szCs w:val="24"/>
        </w:rPr>
        <w:t xml:space="preserve"> ով </w:t>
      </w:r>
      <w:r w:rsidR="00653D3F" w:rsidRPr="00653D3F">
        <w:rPr>
          <w:rFonts w:ascii="GHEA Grapalat" w:hAnsi="GHEA Grapalat" w:cs="AK Courier"/>
          <w:sz w:val="24"/>
          <w:szCs w:val="24"/>
        </w:rPr>
        <w:t xml:space="preserve">առողջական վիճակի </w:t>
      </w:r>
      <w:r w:rsidRPr="00653D3F">
        <w:rPr>
          <w:rFonts w:ascii="GHEA Grapalat" w:hAnsi="GHEA Grapalat" w:cs="AK Courier"/>
          <w:sz w:val="24"/>
          <w:szCs w:val="24"/>
        </w:rPr>
        <w:t xml:space="preserve">պատճառով </w:t>
      </w:r>
      <w:r w:rsidR="00994341" w:rsidRPr="00994341">
        <w:rPr>
          <w:rFonts w:ascii="GHEA Grapalat" w:hAnsi="GHEA Grapalat" w:cs="AK Courier"/>
          <w:sz w:val="24"/>
          <w:szCs w:val="24"/>
        </w:rPr>
        <w:t>հանդիսանում է</w:t>
      </w:r>
      <w:r w:rsidR="00994341" w:rsidRPr="00170582">
        <w:rPr>
          <w:rFonts w:ascii="GHEA Grapalat" w:hAnsi="GHEA Grapalat" w:cs="AK Courier"/>
          <w:sz w:val="24"/>
          <w:szCs w:val="24"/>
        </w:rPr>
        <w:t xml:space="preserve"> առաջին կամ երկրորդ խմբի հաշմանդամություն ու</w:t>
      </w:r>
      <w:r w:rsidR="00994341" w:rsidRPr="00994341">
        <w:rPr>
          <w:rFonts w:ascii="GHEA Grapalat" w:hAnsi="GHEA Grapalat" w:cs="AK Courier"/>
          <w:sz w:val="24"/>
          <w:szCs w:val="24"/>
        </w:rPr>
        <w:t>ն</w:t>
      </w:r>
      <w:r w:rsidR="00994341" w:rsidRPr="00170582">
        <w:rPr>
          <w:rFonts w:ascii="GHEA Grapalat" w:hAnsi="GHEA Grapalat" w:cs="AK Courier"/>
          <w:sz w:val="24"/>
          <w:szCs w:val="24"/>
        </w:rPr>
        <w:t>եցող անձ</w:t>
      </w:r>
      <w:r w:rsidR="00994341" w:rsidRPr="00994341">
        <w:rPr>
          <w:rFonts w:ascii="GHEA Grapalat" w:hAnsi="GHEA Grapalat" w:cs="AK Courier"/>
          <w:sz w:val="24"/>
          <w:szCs w:val="24"/>
        </w:rPr>
        <w:t xml:space="preserve">, սակայն </w:t>
      </w:r>
      <w:proofErr w:type="spellStart"/>
      <w:r w:rsidR="00994341" w:rsidRPr="00994341">
        <w:rPr>
          <w:rFonts w:ascii="GHEA Grapalat" w:hAnsi="GHEA Grapalat" w:cs="AK Courier"/>
          <w:sz w:val="24"/>
          <w:szCs w:val="24"/>
        </w:rPr>
        <w:t>դեռևս</w:t>
      </w:r>
      <w:proofErr w:type="spellEnd"/>
      <w:r w:rsidR="00994341" w:rsidRPr="00994341">
        <w:rPr>
          <w:rFonts w:ascii="GHEA Grapalat" w:hAnsi="GHEA Grapalat" w:cs="AK Courier"/>
          <w:sz w:val="24"/>
          <w:szCs w:val="24"/>
        </w:rPr>
        <w:t xml:space="preserve"> չի ճանաչվել հիմնադրամի շահառու:</w:t>
      </w:r>
      <w:r w:rsidR="00653D3F" w:rsidRPr="00653D3F">
        <w:rPr>
          <w:rFonts w:ascii="GHEA Grapalat" w:hAnsi="GHEA Grapalat" w:cs="AK Courier"/>
          <w:sz w:val="24"/>
          <w:szCs w:val="24"/>
        </w:rPr>
        <w:t>»,</w:t>
      </w:r>
    </w:p>
    <w:p w:rsidR="00170582" w:rsidRPr="00170582" w:rsidRDefault="00170582" w:rsidP="007243B5">
      <w:pPr>
        <w:autoSpaceDE w:val="0"/>
        <w:autoSpaceDN w:val="0"/>
        <w:adjustRightInd w:val="0"/>
        <w:spacing w:after="0" w:line="240" w:lineRule="auto"/>
        <w:ind w:firstLine="720"/>
        <w:jc w:val="both"/>
        <w:rPr>
          <w:rFonts w:ascii="GHEA Grapalat" w:hAnsi="GHEA Grapalat" w:cs="AK Courier"/>
          <w:sz w:val="24"/>
          <w:szCs w:val="24"/>
        </w:rPr>
      </w:pPr>
      <w:r w:rsidRPr="00170582">
        <w:rPr>
          <w:rFonts w:ascii="GHEA Grapalat" w:hAnsi="GHEA Grapalat" w:cs="AK Courier"/>
          <w:sz w:val="24"/>
          <w:szCs w:val="24"/>
        </w:rPr>
        <w:t>բ</w:t>
      </w:r>
      <w:r w:rsidR="000909E3" w:rsidRPr="000909E3">
        <w:rPr>
          <w:rFonts w:ascii="GHEA Grapalat" w:hAnsi="GHEA Grapalat" w:cs="AK Courier"/>
          <w:sz w:val="24"/>
          <w:szCs w:val="24"/>
        </w:rPr>
        <w:t>.</w:t>
      </w:r>
      <w:r w:rsidRPr="00170582">
        <w:rPr>
          <w:rFonts w:ascii="GHEA Grapalat" w:hAnsi="GHEA Grapalat" w:cs="AK Courier"/>
          <w:sz w:val="24"/>
          <w:szCs w:val="24"/>
        </w:rPr>
        <w:t xml:space="preserve"> ուժը կո</w:t>
      </w:r>
      <w:r w:rsidR="007243B5" w:rsidRPr="007243B5">
        <w:rPr>
          <w:rFonts w:ascii="GHEA Grapalat" w:hAnsi="GHEA Grapalat" w:cs="AK Courier"/>
          <w:sz w:val="24"/>
          <w:szCs w:val="24"/>
        </w:rPr>
        <w:t>ր</w:t>
      </w:r>
      <w:r w:rsidRPr="00170582">
        <w:rPr>
          <w:rFonts w:ascii="GHEA Grapalat" w:hAnsi="GHEA Grapalat" w:cs="AK Courier"/>
          <w:sz w:val="24"/>
          <w:szCs w:val="24"/>
        </w:rPr>
        <w:t>ցրած ճանաչել 3-ր</w:t>
      </w:r>
      <w:r w:rsidR="007243B5" w:rsidRPr="007243B5">
        <w:rPr>
          <w:rFonts w:ascii="GHEA Grapalat" w:hAnsi="GHEA Grapalat" w:cs="AK Courier"/>
          <w:sz w:val="24"/>
          <w:szCs w:val="24"/>
        </w:rPr>
        <w:t>դ</w:t>
      </w:r>
      <w:r w:rsidRPr="00170582">
        <w:rPr>
          <w:rFonts w:ascii="GHEA Grapalat" w:hAnsi="GHEA Grapalat" w:cs="AK Courier"/>
          <w:sz w:val="24"/>
          <w:szCs w:val="24"/>
        </w:rPr>
        <w:t xml:space="preserve"> կետը:</w:t>
      </w:r>
    </w:p>
    <w:p w:rsidR="00653F3A" w:rsidRPr="00C11EF0" w:rsidRDefault="00653F3A" w:rsidP="007243B5">
      <w:pPr>
        <w:autoSpaceDE w:val="0"/>
        <w:autoSpaceDN w:val="0"/>
        <w:adjustRightInd w:val="0"/>
        <w:spacing w:after="0" w:line="240" w:lineRule="auto"/>
        <w:ind w:firstLine="720"/>
        <w:jc w:val="both"/>
        <w:rPr>
          <w:rFonts w:ascii="GHEA Grapalat" w:hAnsi="GHEA Grapalat" w:cs="Times Armenian"/>
          <w:sz w:val="24"/>
          <w:szCs w:val="24"/>
        </w:rPr>
      </w:pPr>
      <w:bookmarkStart w:id="0" w:name="_GoBack"/>
      <w:bookmarkEnd w:id="0"/>
    </w:p>
    <w:p w:rsidR="00C80506" w:rsidRPr="004A1652" w:rsidRDefault="00C80506" w:rsidP="007243B5">
      <w:pPr>
        <w:autoSpaceDE w:val="0"/>
        <w:autoSpaceDN w:val="0"/>
        <w:adjustRightInd w:val="0"/>
        <w:spacing w:after="0" w:line="240" w:lineRule="auto"/>
        <w:ind w:firstLine="720"/>
        <w:jc w:val="both"/>
        <w:rPr>
          <w:rFonts w:ascii="GHEA Grapalat" w:hAnsi="GHEA Grapalat" w:cs="Times Armenian"/>
          <w:sz w:val="24"/>
          <w:szCs w:val="24"/>
        </w:rPr>
      </w:pPr>
    </w:p>
    <w:p w:rsidR="00E00C3E" w:rsidRPr="004A1652" w:rsidRDefault="00E00C3E" w:rsidP="007243B5">
      <w:pPr>
        <w:pStyle w:val="NormalWeb"/>
        <w:spacing w:before="0" w:beforeAutospacing="0" w:after="0" w:afterAutospacing="0"/>
        <w:ind w:firstLine="720"/>
        <w:rPr>
          <w:rFonts w:ascii="GHEA Grapalat" w:hAnsi="GHEA Grapalat"/>
          <w:lang w:val="hy-AM"/>
        </w:rPr>
      </w:pPr>
      <w:r w:rsidRPr="004A1652">
        <w:rPr>
          <w:rFonts w:ascii="GHEA Grapalat" w:hAnsi="GHEA Grapalat"/>
          <w:lang w:val="hy-AM"/>
        </w:rPr>
        <w:t>Հայաստանի Հանրապետության</w:t>
      </w:r>
    </w:p>
    <w:p w:rsidR="00E00C3E" w:rsidRPr="004A1652" w:rsidRDefault="00E00C3E" w:rsidP="007243B5">
      <w:pPr>
        <w:pStyle w:val="NormalWeb"/>
        <w:spacing w:before="0" w:beforeAutospacing="0" w:after="0" w:afterAutospacing="0"/>
        <w:ind w:firstLine="720"/>
        <w:rPr>
          <w:rFonts w:ascii="GHEA Grapalat" w:hAnsi="GHEA Grapalat"/>
          <w:lang w:val="hy-AM"/>
        </w:rPr>
      </w:pPr>
      <w:r w:rsidRPr="004A1652">
        <w:rPr>
          <w:rFonts w:ascii="GHEA Grapalat" w:hAnsi="GHEA Grapalat"/>
          <w:lang w:val="hy-AM"/>
        </w:rPr>
        <w:t>Վարչապետ</w:t>
      </w:r>
      <w:r w:rsidRPr="004A1652">
        <w:rPr>
          <w:rFonts w:ascii="GHEA Grapalat" w:hAnsi="GHEA Grapalat"/>
          <w:lang w:val="hy-AM"/>
        </w:rPr>
        <w:tab/>
      </w:r>
      <w:r w:rsidRPr="004A1652">
        <w:rPr>
          <w:rFonts w:ascii="GHEA Grapalat" w:hAnsi="GHEA Grapalat"/>
          <w:lang w:val="hy-AM"/>
        </w:rPr>
        <w:tab/>
      </w:r>
      <w:r w:rsidRPr="004A1652">
        <w:rPr>
          <w:rFonts w:ascii="GHEA Grapalat" w:hAnsi="GHEA Grapalat"/>
          <w:lang w:val="hy-AM"/>
        </w:rPr>
        <w:tab/>
      </w:r>
      <w:r w:rsidRPr="004A1652">
        <w:rPr>
          <w:rFonts w:ascii="GHEA Grapalat" w:hAnsi="GHEA Grapalat"/>
          <w:lang w:val="hy-AM"/>
        </w:rPr>
        <w:tab/>
      </w:r>
      <w:r w:rsidRPr="004A1652">
        <w:rPr>
          <w:rFonts w:ascii="GHEA Grapalat" w:hAnsi="GHEA Grapalat"/>
          <w:lang w:val="hy-AM"/>
        </w:rPr>
        <w:tab/>
      </w:r>
      <w:r w:rsidRPr="004A1652">
        <w:rPr>
          <w:rFonts w:ascii="GHEA Grapalat" w:hAnsi="GHEA Grapalat"/>
          <w:lang w:val="hy-AM"/>
        </w:rPr>
        <w:tab/>
      </w:r>
      <w:r w:rsidRPr="004A1652">
        <w:rPr>
          <w:rFonts w:ascii="GHEA Grapalat" w:hAnsi="GHEA Grapalat"/>
          <w:lang w:val="hy-AM"/>
        </w:rPr>
        <w:tab/>
      </w:r>
      <w:r w:rsidRPr="004A1652">
        <w:rPr>
          <w:rFonts w:ascii="GHEA Grapalat" w:hAnsi="GHEA Grapalat"/>
          <w:lang w:val="hy-AM"/>
        </w:rPr>
        <w:tab/>
        <w:t>Ն. Փաշինյան</w:t>
      </w:r>
    </w:p>
    <w:p w:rsidR="00E00C3E" w:rsidRPr="004A1652" w:rsidRDefault="00E00C3E" w:rsidP="007243B5">
      <w:pPr>
        <w:pStyle w:val="NormalWeb"/>
        <w:spacing w:before="0" w:beforeAutospacing="0" w:after="0" w:afterAutospacing="0"/>
        <w:rPr>
          <w:rFonts w:ascii="GHEA Grapalat" w:hAnsi="GHEA Grapalat"/>
          <w:lang w:val="hy-AM"/>
        </w:rPr>
      </w:pPr>
    </w:p>
    <w:p w:rsidR="00E00C3E" w:rsidRPr="004A1652" w:rsidRDefault="00E00C3E" w:rsidP="007243B5">
      <w:pPr>
        <w:pStyle w:val="NormalWeb"/>
        <w:spacing w:before="0" w:beforeAutospacing="0" w:after="0" w:afterAutospacing="0"/>
        <w:ind w:firstLine="720"/>
        <w:rPr>
          <w:rFonts w:ascii="GHEA Grapalat" w:hAnsi="GHEA Grapalat"/>
          <w:lang w:val="hy-AM"/>
        </w:rPr>
      </w:pPr>
      <w:r w:rsidRPr="004A1652">
        <w:rPr>
          <w:rFonts w:ascii="GHEA Grapalat" w:hAnsi="GHEA Grapalat"/>
          <w:lang w:val="hy-AM"/>
        </w:rPr>
        <w:t>20</w:t>
      </w:r>
      <w:r w:rsidR="00867373" w:rsidRPr="003A4F3B">
        <w:rPr>
          <w:rFonts w:ascii="GHEA Grapalat" w:hAnsi="GHEA Grapalat"/>
          <w:lang w:val="hy-AM"/>
        </w:rPr>
        <w:t>21</w:t>
      </w:r>
      <w:r w:rsidRPr="004A1652">
        <w:rPr>
          <w:rFonts w:ascii="GHEA Grapalat" w:hAnsi="GHEA Grapalat"/>
          <w:lang w:val="hy-AM"/>
        </w:rPr>
        <w:t xml:space="preserve"> թ. «_______» «____»</w:t>
      </w:r>
    </w:p>
    <w:p w:rsidR="00E00C3E" w:rsidRPr="004A1652" w:rsidRDefault="0090664D" w:rsidP="007243B5">
      <w:pPr>
        <w:pStyle w:val="NormalWeb"/>
        <w:spacing w:before="0" w:beforeAutospacing="0" w:after="0" w:afterAutospacing="0"/>
        <w:ind w:firstLine="720"/>
        <w:rPr>
          <w:rFonts w:ascii="GHEA Grapalat" w:hAnsi="GHEA Grapalat"/>
          <w:lang w:val="hy-AM"/>
        </w:rPr>
      </w:pPr>
      <w:proofErr w:type="spellStart"/>
      <w:r w:rsidRPr="004A1652">
        <w:rPr>
          <w:rFonts w:ascii="GHEA Grapalat" w:hAnsi="GHEA Grapalat"/>
          <w:lang w:val="hy-AM"/>
        </w:rPr>
        <w:t>Երևան</w:t>
      </w:r>
      <w:proofErr w:type="spellEnd"/>
    </w:p>
    <w:p w:rsidR="002B656E" w:rsidRDefault="002B656E">
      <w:pPr>
        <w:rPr>
          <w:rFonts w:ascii="GHEA Grapalat" w:hAnsi="GHEA Grapalat" w:cs="Sylfaen"/>
          <w:b/>
          <w:sz w:val="24"/>
          <w:szCs w:val="24"/>
        </w:rPr>
      </w:pPr>
      <w:r>
        <w:rPr>
          <w:rFonts w:ascii="GHEA Grapalat" w:hAnsi="GHEA Grapalat" w:cs="Sylfaen"/>
          <w:b/>
          <w:sz w:val="24"/>
          <w:szCs w:val="24"/>
        </w:rPr>
        <w:lastRenderedPageBreak/>
        <w:br w:type="page"/>
      </w:r>
    </w:p>
    <w:p w:rsidR="00773093" w:rsidRPr="004A1652" w:rsidRDefault="00773093" w:rsidP="002379CD">
      <w:pPr>
        <w:spacing w:after="0" w:line="240" w:lineRule="auto"/>
        <w:jc w:val="center"/>
        <w:rPr>
          <w:rFonts w:ascii="GHEA Grapalat" w:hAnsi="GHEA Grapalat" w:cs="Sylfaen"/>
          <w:b/>
          <w:sz w:val="24"/>
          <w:szCs w:val="24"/>
        </w:rPr>
      </w:pPr>
      <w:r w:rsidRPr="004A1652">
        <w:rPr>
          <w:rFonts w:ascii="GHEA Grapalat" w:hAnsi="GHEA Grapalat" w:cs="Sylfaen"/>
          <w:b/>
          <w:sz w:val="24"/>
          <w:szCs w:val="24"/>
        </w:rPr>
        <w:lastRenderedPageBreak/>
        <w:t>ՀԻՄՆԱՎՈՐՈՒՄ</w:t>
      </w:r>
    </w:p>
    <w:p w:rsidR="00773093" w:rsidRPr="00C11EF0" w:rsidRDefault="00CF1FAE" w:rsidP="002379CD">
      <w:pPr>
        <w:autoSpaceDE w:val="0"/>
        <w:autoSpaceDN w:val="0"/>
        <w:adjustRightInd w:val="0"/>
        <w:spacing w:after="0" w:line="240" w:lineRule="auto"/>
        <w:jc w:val="center"/>
        <w:rPr>
          <w:rFonts w:ascii="GHEA Grapalat" w:hAnsi="GHEA Grapalat" w:cs="AK Courier"/>
          <w:b/>
          <w:sz w:val="24"/>
          <w:szCs w:val="24"/>
        </w:rPr>
      </w:pPr>
      <w:r w:rsidRPr="004A1652">
        <w:rPr>
          <w:rFonts w:ascii="GHEA Grapalat" w:hAnsi="GHEA Grapalat"/>
          <w:b/>
          <w:sz w:val="24"/>
          <w:szCs w:val="24"/>
        </w:rPr>
        <w:t>«</w:t>
      </w:r>
      <w:r w:rsidR="00C11EF0" w:rsidRPr="004A1652">
        <w:rPr>
          <w:rFonts w:ascii="GHEA Grapalat" w:hAnsi="GHEA Grapalat" w:cs="AK Courier"/>
          <w:b/>
          <w:sz w:val="24"/>
          <w:szCs w:val="24"/>
        </w:rPr>
        <w:t>ՀԱՅԱՍՏԱՆԻ ՀԱՆՐԱՊԵՏՈՒԹՅԱՆ ԿԱՌԱՎԱՐՈՒԹՅԱՆ 20</w:t>
      </w:r>
      <w:r w:rsidR="00C11EF0" w:rsidRPr="00AA5BD2">
        <w:rPr>
          <w:rFonts w:ascii="GHEA Grapalat" w:hAnsi="GHEA Grapalat" w:cs="AK Courier"/>
          <w:b/>
          <w:sz w:val="24"/>
          <w:szCs w:val="24"/>
        </w:rPr>
        <w:t>20</w:t>
      </w:r>
      <w:r w:rsidR="00C11EF0" w:rsidRPr="004A1652">
        <w:rPr>
          <w:rFonts w:ascii="GHEA Grapalat" w:hAnsi="GHEA Grapalat" w:cs="AK Courier"/>
          <w:b/>
          <w:sz w:val="24"/>
          <w:szCs w:val="24"/>
        </w:rPr>
        <w:t xml:space="preserve"> ԹՎԱԿԱՆԻ</w:t>
      </w:r>
      <w:r w:rsidR="00C11EF0" w:rsidRPr="00AA5BD2">
        <w:rPr>
          <w:rFonts w:ascii="GHEA Grapalat" w:hAnsi="GHEA Grapalat" w:cs="AK Courier"/>
          <w:b/>
          <w:sz w:val="24"/>
          <w:szCs w:val="24"/>
        </w:rPr>
        <w:t xml:space="preserve"> ԴԵԿՏԵՄԲԵՐԻ 17</w:t>
      </w:r>
      <w:r w:rsidR="00C11EF0" w:rsidRPr="004A1652">
        <w:rPr>
          <w:rFonts w:ascii="GHEA Grapalat" w:hAnsi="GHEA Grapalat" w:cs="AK Courier"/>
          <w:b/>
          <w:sz w:val="24"/>
          <w:szCs w:val="24"/>
        </w:rPr>
        <w:t xml:space="preserve">-Ի N </w:t>
      </w:r>
      <w:r w:rsidR="00C11EF0" w:rsidRPr="00AA5BD2">
        <w:rPr>
          <w:rFonts w:ascii="GHEA Grapalat" w:hAnsi="GHEA Grapalat" w:cs="AK Courier"/>
          <w:b/>
          <w:sz w:val="24"/>
          <w:szCs w:val="24"/>
        </w:rPr>
        <w:t>2073</w:t>
      </w:r>
      <w:r w:rsidR="00C11EF0" w:rsidRPr="004A1652">
        <w:rPr>
          <w:rFonts w:ascii="GHEA Grapalat" w:hAnsi="GHEA Grapalat" w:cs="AK Courier"/>
          <w:b/>
          <w:sz w:val="24"/>
          <w:szCs w:val="24"/>
        </w:rPr>
        <w:t>-</w:t>
      </w:r>
      <w:r w:rsidR="00C11EF0" w:rsidRPr="00AA5BD2">
        <w:rPr>
          <w:rFonts w:ascii="GHEA Grapalat" w:hAnsi="GHEA Grapalat" w:cs="AK Courier"/>
          <w:b/>
          <w:sz w:val="24"/>
          <w:szCs w:val="24"/>
        </w:rPr>
        <w:t>Լ</w:t>
      </w:r>
      <w:r w:rsidR="00C11EF0" w:rsidRPr="004A1652">
        <w:rPr>
          <w:rFonts w:ascii="GHEA Grapalat" w:hAnsi="GHEA Grapalat" w:cs="AK Courier"/>
          <w:b/>
          <w:sz w:val="24"/>
          <w:szCs w:val="24"/>
        </w:rPr>
        <w:t xml:space="preserve"> ՈՐՈՇՄԱՆ ՄԵՋ </w:t>
      </w:r>
      <w:r w:rsidR="00F97CF4" w:rsidRPr="00F97CF4">
        <w:rPr>
          <w:rFonts w:ascii="GHEA Grapalat" w:hAnsi="GHEA Grapalat" w:cs="AK Courier"/>
          <w:b/>
          <w:sz w:val="24"/>
          <w:szCs w:val="24"/>
        </w:rPr>
        <w:t xml:space="preserve">ԼՐԱՑՈՒՄ ԵՎ </w:t>
      </w:r>
      <w:r w:rsidR="00C11EF0" w:rsidRPr="00C11EF0">
        <w:rPr>
          <w:rFonts w:ascii="GHEA Grapalat" w:hAnsi="GHEA Grapalat" w:cs="AK Courier"/>
          <w:b/>
          <w:sz w:val="24"/>
          <w:szCs w:val="24"/>
        </w:rPr>
        <w:t>ՓՈՓՈԽՈՒԹՅՈՒՆ</w:t>
      </w:r>
      <w:r w:rsidR="00F97CF4" w:rsidRPr="00F97CF4">
        <w:rPr>
          <w:rFonts w:ascii="GHEA Grapalat" w:hAnsi="GHEA Grapalat" w:cs="AK Courier"/>
          <w:b/>
          <w:sz w:val="24"/>
          <w:szCs w:val="24"/>
        </w:rPr>
        <w:t xml:space="preserve">ՆԵՐ </w:t>
      </w:r>
      <w:r w:rsidR="00C11EF0" w:rsidRPr="004A1652">
        <w:rPr>
          <w:rFonts w:ascii="GHEA Grapalat" w:hAnsi="GHEA Grapalat" w:cs="AK Courier"/>
          <w:b/>
          <w:sz w:val="24"/>
          <w:szCs w:val="24"/>
        </w:rPr>
        <w:t>ԿԱՏԱՐԵԼՈՒ ՄԱՍԻՆ</w:t>
      </w:r>
      <w:r w:rsidRPr="004A1652">
        <w:rPr>
          <w:rFonts w:ascii="GHEA Grapalat" w:hAnsi="GHEA Grapalat"/>
          <w:b/>
          <w:sz w:val="24"/>
          <w:szCs w:val="24"/>
        </w:rPr>
        <w:t xml:space="preserve">» </w:t>
      </w:r>
      <w:r w:rsidR="00867373" w:rsidRPr="004A1652">
        <w:rPr>
          <w:rFonts w:ascii="GHEA Grapalat" w:hAnsi="GHEA Grapalat" w:cs="Sylfaen"/>
          <w:b/>
          <w:sz w:val="24"/>
          <w:szCs w:val="24"/>
        </w:rPr>
        <w:t>ՀՀ</w:t>
      </w:r>
      <w:r w:rsidR="00867373" w:rsidRPr="004A1652">
        <w:rPr>
          <w:rFonts w:ascii="GHEA Grapalat" w:hAnsi="GHEA Grapalat"/>
          <w:b/>
          <w:sz w:val="24"/>
          <w:szCs w:val="24"/>
        </w:rPr>
        <w:t xml:space="preserve"> </w:t>
      </w:r>
      <w:r w:rsidR="00867373" w:rsidRPr="004A1652">
        <w:rPr>
          <w:rFonts w:ascii="GHEA Grapalat" w:hAnsi="GHEA Grapalat" w:cs="Sylfaen"/>
          <w:b/>
          <w:sz w:val="24"/>
          <w:szCs w:val="24"/>
        </w:rPr>
        <w:t>ԿԱՌԱՎԱՐՈՒԹՅԱՆ</w:t>
      </w:r>
      <w:r w:rsidR="00867373" w:rsidRPr="004A1652">
        <w:rPr>
          <w:rFonts w:ascii="GHEA Grapalat" w:hAnsi="GHEA Grapalat" w:cs="Times Armenian"/>
          <w:b/>
          <w:sz w:val="24"/>
          <w:szCs w:val="24"/>
        </w:rPr>
        <w:t xml:space="preserve"> </w:t>
      </w:r>
      <w:r w:rsidR="00867373" w:rsidRPr="004A1652">
        <w:rPr>
          <w:rFonts w:ascii="GHEA Grapalat" w:hAnsi="GHEA Grapalat" w:cs="Sylfaen"/>
          <w:b/>
          <w:sz w:val="24"/>
          <w:szCs w:val="24"/>
        </w:rPr>
        <w:t>ՈՐՈՇՄԱՆ</w:t>
      </w:r>
      <w:r w:rsidR="00867373" w:rsidRPr="004A1652">
        <w:rPr>
          <w:rFonts w:ascii="GHEA Grapalat" w:hAnsi="GHEA Grapalat" w:cs="Times Armenian"/>
          <w:b/>
          <w:sz w:val="24"/>
          <w:szCs w:val="24"/>
        </w:rPr>
        <w:t xml:space="preserve"> </w:t>
      </w:r>
      <w:r w:rsidR="00867373" w:rsidRPr="004A1652">
        <w:rPr>
          <w:rFonts w:ascii="GHEA Grapalat" w:hAnsi="GHEA Grapalat" w:cs="Sylfaen"/>
          <w:b/>
          <w:sz w:val="24"/>
          <w:szCs w:val="24"/>
        </w:rPr>
        <w:t>ՆԱԽԱԳԾԻ ԸՆԴՈՒՆՄԱՆ</w:t>
      </w:r>
    </w:p>
    <w:p w:rsidR="00773093" w:rsidRPr="004A1652" w:rsidRDefault="00773093" w:rsidP="002379CD">
      <w:pPr>
        <w:spacing w:after="0" w:line="240" w:lineRule="auto"/>
        <w:jc w:val="center"/>
        <w:rPr>
          <w:rFonts w:ascii="GHEA Grapalat" w:hAnsi="GHEA Grapalat"/>
          <w:b/>
          <w:sz w:val="24"/>
          <w:szCs w:val="24"/>
        </w:rPr>
      </w:pPr>
    </w:p>
    <w:p w:rsidR="00773093" w:rsidRPr="003C39B4" w:rsidRDefault="00773093" w:rsidP="002379CD">
      <w:pPr>
        <w:spacing w:after="0" w:line="240" w:lineRule="auto"/>
        <w:ind w:firstLine="708"/>
        <w:jc w:val="both"/>
        <w:rPr>
          <w:rFonts w:ascii="GHEA Grapalat" w:hAnsi="GHEA Grapalat" w:cs="Times Armenian"/>
          <w:b/>
          <w:sz w:val="24"/>
          <w:szCs w:val="24"/>
        </w:rPr>
      </w:pPr>
      <w:r w:rsidRPr="003C39B4">
        <w:rPr>
          <w:rFonts w:ascii="GHEA Grapalat" w:hAnsi="GHEA Grapalat"/>
          <w:b/>
          <w:sz w:val="24"/>
          <w:szCs w:val="24"/>
        </w:rPr>
        <w:t xml:space="preserve">1. </w:t>
      </w:r>
      <w:r w:rsidR="00E12435" w:rsidRPr="003C39B4">
        <w:rPr>
          <w:rFonts w:ascii="GHEA Grapalat" w:hAnsi="GHEA Grapalat" w:cs="Sylfaen"/>
          <w:b/>
          <w:sz w:val="24"/>
          <w:szCs w:val="24"/>
        </w:rPr>
        <w:t>Իրավական ակտի ընդունման ա</w:t>
      </w:r>
      <w:r w:rsidRPr="003C39B4">
        <w:rPr>
          <w:rFonts w:ascii="GHEA Grapalat" w:hAnsi="GHEA Grapalat" w:cs="Sylfaen"/>
          <w:b/>
          <w:sz w:val="24"/>
          <w:szCs w:val="24"/>
        </w:rPr>
        <w:t>նհրաժեշտությունը</w:t>
      </w:r>
      <w:r w:rsidRPr="003C39B4">
        <w:rPr>
          <w:rFonts w:ascii="GHEA Grapalat" w:hAnsi="GHEA Grapalat" w:cs="Times Armenian"/>
          <w:b/>
          <w:sz w:val="24"/>
          <w:szCs w:val="24"/>
        </w:rPr>
        <w:t>.</w:t>
      </w:r>
    </w:p>
    <w:p w:rsidR="00183E76" w:rsidRPr="003C39B4" w:rsidRDefault="00EE4A9C" w:rsidP="002379CD">
      <w:pPr>
        <w:spacing w:after="0" w:line="240" w:lineRule="auto"/>
        <w:ind w:firstLine="708"/>
        <w:jc w:val="both"/>
        <w:rPr>
          <w:rFonts w:ascii="GHEA Grapalat" w:hAnsi="GHEA Grapalat"/>
          <w:sz w:val="24"/>
          <w:szCs w:val="24"/>
        </w:rPr>
      </w:pPr>
      <w:r w:rsidRPr="003C39B4">
        <w:rPr>
          <w:rFonts w:ascii="GHEA Grapalat" w:hAnsi="GHEA Grapalat"/>
          <w:color w:val="000000"/>
          <w:sz w:val="24"/>
          <w:szCs w:val="24"/>
          <w:shd w:val="clear" w:color="auto" w:fill="FFFFFF"/>
        </w:rPr>
        <w:t>Որոշման ընդունումը պայմանավորված է այն հանգամանքով, որ</w:t>
      </w:r>
      <w:r w:rsidR="00867373" w:rsidRPr="003C39B4">
        <w:rPr>
          <w:rFonts w:ascii="GHEA Grapalat" w:hAnsi="GHEA Grapalat"/>
          <w:color w:val="000000"/>
          <w:sz w:val="24"/>
          <w:szCs w:val="24"/>
          <w:shd w:val="clear" w:color="auto" w:fill="FFFFFF"/>
        </w:rPr>
        <w:t xml:space="preserve"> </w:t>
      </w:r>
      <w:r w:rsidR="00867373" w:rsidRPr="003C39B4">
        <w:rPr>
          <w:rFonts w:ascii="GHEA Grapalat" w:hAnsi="GHEA Grapalat" w:cs="Sylfaen"/>
          <w:sz w:val="24"/>
          <w:szCs w:val="24"/>
        </w:rPr>
        <w:t>ՀՀ</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կառավարության</w:t>
      </w:r>
      <w:r w:rsidR="00867373" w:rsidRPr="003C39B4">
        <w:rPr>
          <w:rFonts w:ascii="GHEA Grapalat" w:hAnsi="GHEA Grapalat"/>
          <w:sz w:val="24"/>
          <w:szCs w:val="24"/>
        </w:rPr>
        <w:t xml:space="preserve"> 2020 </w:t>
      </w:r>
      <w:r w:rsidR="00867373" w:rsidRPr="003C39B4">
        <w:rPr>
          <w:rFonts w:ascii="GHEA Grapalat" w:hAnsi="GHEA Grapalat" w:cs="Sylfaen"/>
          <w:sz w:val="24"/>
          <w:szCs w:val="24"/>
        </w:rPr>
        <w:t>թվականի</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դեկտեմբերի</w:t>
      </w:r>
      <w:r w:rsidR="00867373" w:rsidRPr="003C39B4">
        <w:rPr>
          <w:rFonts w:ascii="GHEA Grapalat" w:hAnsi="GHEA Grapalat"/>
          <w:sz w:val="24"/>
          <w:szCs w:val="24"/>
        </w:rPr>
        <w:t xml:space="preserve"> 17-</w:t>
      </w:r>
      <w:r w:rsidR="00867373" w:rsidRPr="003C39B4">
        <w:rPr>
          <w:rFonts w:ascii="GHEA Grapalat" w:hAnsi="GHEA Grapalat" w:cs="Sylfaen"/>
          <w:sz w:val="24"/>
          <w:szCs w:val="24"/>
        </w:rPr>
        <w:t>ի</w:t>
      </w:r>
      <w:r w:rsidR="00867373" w:rsidRPr="003C39B4">
        <w:rPr>
          <w:rFonts w:ascii="GHEA Grapalat" w:hAnsi="GHEA Grapalat"/>
          <w:sz w:val="24"/>
          <w:szCs w:val="24"/>
        </w:rPr>
        <w:t xml:space="preserve"> N 2073-</w:t>
      </w:r>
      <w:r w:rsidR="00867373" w:rsidRPr="003C39B4">
        <w:rPr>
          <w:rFonts w:ascii="GHEA Grapalat" w:hAnsi="GHEA Grapalat" w:cs="Sylfaen"/>
          <w:sz w:val="24"/>
          <w:szCs w:val="24"/>
        </w:rPr>
        <w:t>Լ</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որոշմամբ</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հաստատված</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աջակցության</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միջոցառման</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համաձայն՝</w:t>
      </w:r>
      <w:r w:rsidR="00867373" w:rsidRPr="003C39B4">
        <w:rPr>
          <w:rFonts w:ascii="GHEA Grapalat" w:hAnsi="GHEA Grapalat"/>
          <w:sz w:val="24"/>
          <w:szCs w:val="24"/>
        </w:rPr>
        <w:t xml:space="preserve"> </w:t>
      </w:r>
      <w:r w:rsidR="00867373" w:rsidRPr="003C39B4">
        <w:rPr>
          <w:rFonts w:ascii="GHEA Grapalat" w:hAnsi="GHEA Grapalat"/>
          <w:bCs/>
          <w:color w:val="000000"/>
          <w:sz w:val="24"/>
          <w:szCs w:val="24"/>
        </w:rPr>
        <w:t xml:space="preserve">2020 թվականի սեպտեմբերի 27-ից </w:t>
      </w:r>
      <w:r w:rsidR="00867373" w:rsidRPr="003C39B4">
        <w:rPr>
          <w:rStyle w:val="Strong"/>
          <w:rFonts w:ascii="GHEA Grapalat" w:hAnsi="GHEA Grapalat"/>
          <w:b w:val="0"/>
          <w:bCs w:val="0"/>
          <w:color w:val="000000"/>
          <w:sz w:val="24"/>
          <w:szCs w:val="24"/>
          <w:shd w:val="clear" w:color="auto" w:fill="FFFFFF"/>
        </w:rPr>
        <w:t xml:space="preserve">Ադրբեջանի Հանրապետության կողմից Արցախի Հանրապետության դեմ </w:t>
      </w:r>
      <w:proofErr w:type="spellStart"/>
      <w:r w:rsidR="00867373" w:rsidRPr="003C39B4">
        <w:rPr>
          <w:rStyle w:val="Strong"/>
          <w:rFonts w:ascii="GHEA Grapalat" w:hAnsi="GHEA Grapalat"/>
          <w:b w:val="0"/>
          <w:bCs w:val="0"/>
          <w:color w:val="000000"/>
          <w:sz w:val="24"/>
          <w:szCs w:val="24"/>
          <w:shd w:val="clear" w:color="auto" w:fill="FFFFFF"/>
        </w:rPr>
        <w:t>սանձազերծված</w:t>
      </w:r>
      <w:proofErr w:type="spellEnd"/>
      <w:r w:rsidR="00867373" w:rsidRPr="003C39B4">
        <w:rPr>
          <w:rStyle w:val="Strong"/>
          <w:rFonts w:ascii="GHEA Grapalat" w:hAnsi="GHEA Grapalat"/>
          <w:b w:val="0"/>
          <w:bCs w:val="0"/>
          <w:color w:val="000000"/>
          <w:sz w:val="24"/>
          <w:szCs w:val="24"/>
          <w:shd w:val="clear" w:color="auto" w:fill="FFFFFF"/>
        </w:rPr>
        <w:t xml:space="preserve"> ռազմական գործողությունների </w:t>
      </w:r>
      <w:proofErr w:type="spellStart"/>
      <w:r w:rsidR="00867373" w:rsidRPr="003C39B4">
        <w:rPr>
          <w:rStyle w:val="Strong"/>
          <w:rFonts w:ascii="GHEA Grapalat" w:hAnsi="GHEA Grapalat"/>
          <w:b w:val="0"/>
          <w:bCs w:val="0"/>
          <w:color w:val="000000"/>
          <w:sz w:val="24"/>
          <w:szCs w:val="24"/>
          <w:shd w:val="clear" w:color="auto" w:fill="FFFFFF"/>
        </w:rPr>
        <w:t>հետևանքով</w:t>
      </w:r>
      <w:proofErr w:type="spellEnd"/>
      <w:r w:rsidR="00867373" w:rsidRPr="003C39B4">
        <w:rPr>
          <w:rStyle w:val="Strong"/>
          <w:rFonts w:ascii="GHEA Grapalat" w:hAnsi="GHEA Grapalat"/>
          <w:b w:val="0"/>
          <w:bCs w:val="0"/>
          <w:color w:val="000000"/>
          <w:sz w:val="24"/>
          <w:szCs w:val="24"/>
          <w:shd w:val="clear" w:color="auto" w:fill="FFFFFF"/>
        </w:rPr>
        <w:t xml:space="preserve"> վնասվածք կամ խեղում</w:t>
      </w:r>
      <w:r w:rsidR="00867373" w:rsidRPr="003C39B4">
        <w:rPr>
          <w:rStyle w:val="Strong"/>
          <w:rFonts w:ascii="GHEA Grapalat" w:hAnsi="GHEA Grapalat"/>
          <w:color w:val="000000"/>
          <w:sz w:val="24"/>
          <w:szCs w:val="24"/>
          <w:shd w:val="clear" w:color="auto" w:fill="FFFFFF"/>
        </w:rPr>
        <w:t xml:space="preserve"> </w:t>
      </w:r>
      <w:r w:rsidR="00867373" w:rsidRPr="003C39B4">
        <w:rPr>
          <w:rFonts w:ascii="GHEA Grapalat" w:hAnsi="GHEA Grapalat" w:cs="Sylfaen"/>
          <w:sz w:val="24"/>
          <w:szCs w:val="24"/>
        </w:rPr>
        <w:t>ստացած</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այն</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անձինք</w:t>
      </w:r>
      <w:r w:rsidR="00867373" w:rsidRPr="003C39B4">
        <w:rPr>
          <w:rFonts w:ascii="GHEA Grapalat" w:hAnsi="GHEA Grapalat"/>
          <w:sz w:val="24"/>
          <w:szCs w:val="24"/>
        </w:rPr>
        <w:t>, որոնց վիճակը համապատասխանում է «</w:t>
      </w:r>
      <w:r w:rsidR="00867373" w:rsidRPr="003C39B4">
        <w:rPr>
          <w:rFonts w:ascii="GHEA Grapalat" w:hAnsi="GHEA Grapalat" w:cs="Sylfaen"/>
          <w:sz w:val="24"/>
          <w:szCs w:val="24"/>
        </w:rPr>
        <w:t>Զինծառայողների</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կյանքին</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կամ</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առողջությանը</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պատճառված</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վնասների</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հատուցման</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հիմնադրամ</w:t>
      </w:r>
      <w:r w:rsidR="00867373" w:rsidRPr="003C39B4">
        <w:rPr>
          <w:rFonts w:ascii="GHEA Grapalat" w:hAnsi="GHEA Grapalat"/>
          <w:sz w:val="24"/>
          <w:szCs w:val="24"/>
        </w:rPr>
        <w:t>»-</w:t>
      </w:r>
      <w:r w:rsidR="00867373" w:rsidRPr="003C39B4">
        <w:rPr>
          <w:rFonts w:ascii="GHEA Grapalat" w:hAnsi="GHEA Grapalat" w:cs="Sylfaen"/>
          <w:sz w:val="24"/>
          <w:szCs w:val="24"/>
        </w:rPr>
        <w:t>ի</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խորհրդի</w:t>
      </w:r>
      <w:r w:rsidR="00867373" w:rsidRPr="003C39B4">
        <w:rPr>
          <w:rFonts w:ascii="GHEA Grapalat" w:hAnsi="GHEA Grapalat"/>
          <w:sz w:val="24"/>
          <w:szCs w:val="24"/>
        </w:rPr>
        <w:t xml:space="preserve"> 2017 </w:t>
      </w:r>
      <w:r w:rsidR="00867373" w:rsidRPr="003C39B4">
        <w:rPr>
          <w:rFonts w:ascii="GHEA Grapalat" w:hAnsi="GHEA Grapalat" w:cs="Sylfaen"/>
          <w:sz w:val="24"/>
          <w:szCs w:val="24"/>
        </w:rPr>
        <w:t>թվականի</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մարտի</w:t>
      </w:r>
      <w:r w:rsidR="00867373" w:rsidRPr="003C39B4">
        <w:rPr>
          <w:rFonts w:ascii="GHEA Grapalat" w:hAnsi="GHEA Grapalat"/>
          <w:sz w:val="24"/>
          <w:szCs w:val="24"/>
        </w:rPr>
        <w:t xml:space="preserve"> 2-</w:t>
      </w:r>
      <w:r w:rsidR="00867373" w:rsidRPr="003C39B4">
        <w:rPr>
          <w:rFonts w:ascii="GHEA Grapalat" w:hAnsi="GHEA Grapalat" w:cs="Sylfaen"/>
          <w:sz w:val="24"/>
          <w:szCs w:val="24"/>
        </w:rPr>
        <w:t>ի</w:t>
      </w:r>
      <w:r w:rsidR="00867373" w:rsidRPr="003C39B4">
        <w:rPr>
          <w:rFonts w:ascii="GHEA Grapalat" w:hAnsi="GHEA Grapalat"/>
          <w:sz w:val="24"/>
          <w:szCs w:val="24"/>
        </w:rPr>
        <w:t xml:space="preserve"> N9 </w:t>
      </w:r>
      <w:r w:rsidR="00867373" w:rsidRPr="003C39B4">
        <w:rPr>
          <w:rFonts w:ascii="GHEA Grapalat" w:hAnsi="GHEA Grapalat" w:cs="Sylfaen"/>
          <w:sz w:val="24"/>
          <w:szCs w:val="24"/>
        </w:rPr>
        <w:t>որոշման</w:t>
      </w:r>
      <w:r w:rsidR="00867373" w:rsidRPr="003C39B4">
        <w:rPr>
          <w:rFonts w:ascii="GHEA Grapalat" w:hAnsi="GHEA Grapalat"/>
          <w:sz w:val="24"/>
          <w:szCs w:val="24"/>
        </w:rPr>
        <w:t xml:space="preserve"> 9-</w:t>
      </w:r>
      <w:r w:rsidR="00867373" w:rsidRPr="003C39B4">
        <w:rPr>
          <w:rFonts w:ascii="GHEA Grapalat" w:hAnsi="GHEA Grapalat" w:cs="Sylfaen"/>
          <w:sz w:val="24"/>
          <w:szCs w:val="24"/>
        </w:rPr>
        <w:t>րդ</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կետով</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սահմանված</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վնասվածքների հետ՝</w:t>
      </w:r>
      <w:r w:rsidR="00867373" w:rsidRPr="003C39B4">
        <w:rPr>
          <w:rFonts w:ascii="GHEA Grapalat" w:hAnsi="GHEA Grapalat"/>
          <w:sz w:val="24"/>
          <w:szCs w:val="24"/>
        </w:rPr>
        <w:t xml:space="preserve"> 6 </w:t>
      </w:r>
      <w:r w:rsidR="00867373" w:rsidRPr="003C39B4">
        <w:rPr>
          <w:rFonts w:ascii="GHEA Grapalat" w:hAnsi="GHEA Grapalat" w:cs="Sylfaen"/>
          <w:sz w:val="24"/>
          <w:szCs w:val="24"/>
        </w:rPr>
        <w:t>ամիս</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շարունակ</w:t>
      </w:r>
      <w:r w:rsidR="00867373" w:rsidRPr="003C39B4">
        <w:rPr>
          <w:rFonts w:ascii="GHEA Grapalat" w:hAnsi="GHEA Grapalat"/>
          <w:sz w:val="24"/>
          <w:szCs w:val="24"/>
        </w:rPr>
        <w:t xml:space="preserve"> </w:t>
      </w:r>
      <w:r w:rsidR="00867373" w:rsidRPr="003C39B4">
        <w:rPr>
          <w:rFonts w:ascii="GHEA Grapalat" w:hAnsi="GHEA Grapalat" w:cs="Sylfaen"/>
          <w:sz w:val="24"/>
          <w:szCs w:val="24"/>
        </w:rPr>
        <w:t>օգտվում</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են</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ամսեկան</w:t>
      </w:r>
      <w:r w:rsidR="00867373" w:rsidRPr="003C39B4">
        <w:rPr>
          <w:rFonts w:ascii="GHEA Grapalat" w:hAnsi="GHEA Grapalat"/>
          <w:sz w:val="24"/>
          <w:szCs w:val="24"/>
        </w:rPr>
        <w:t xml:space="preserve"> 300000 </w:t>
      </w:r>
      <w:r w:rsidR="00867373" w:rsidRPr="003C39B4">
        <w:rPr>
          <w:rFonts w:ascii="GHEA Grapalat" w:hAnsi="GHEA Grapalat" w:cs="Sylfaen"/>
          <w:sz w:val="24"/>
          <w:szCs w:val="24"/>
        </w:rPr>
        <w:t>դրամ</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աջակցության</w:t>
      </w:r>
      <w:r w:rsidR="00867373" w:rsidRPr="003C39B4">
        <w:rPr>
          <w:rFonts w:ascii="GHEA Grapalat" w:hAnsi="GHEA Grapalat"/>
          <w:sz w:val="24"/>
          <w:szCs w:val="24"/>
        </w:rPr>
        <w:t xml:space="preserve"> </w:t>
      </w:r>
      <w:proofErr w:type="spellStart"/>
      <w:r w:rsidR="00867373" w:rsidRPr="003C39B4">
        <w:rPr>
          <w:rFonts w:ascii="GHEA Grapalat" w:hAnsi="GHEA Grapalat" w:cs="Sylfaen"/>
          <w:sz w:val="24"/>
          <w:szCs w:val="24"/>
        </w:rPr>
        <w:t>միջոցառումից</w:t>
      </w:r>
      <w:proofErr w:type="spellEnd"/>
      <w:r w:rsidR="00867373" w:rsidRPr="003C39B4">
        <w:rPr>
          <w:rFonts w:ascii="GHEA Grapalat" w:hAnsi="GHEA Grapalat" w:cs="Sylfaen"/>
          <w:sz w:val="24"/>
          <w:szCs w:val="24"/>
        </w:rPr>
        <w:t xml:space="preserve"> (200000 դրամը՝ ՀՀ կառավարության, իսկ 100000 դրամը՝ Հիմնադրամի միջոցներից)</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Մինչդեռ</w:t>
      </w:r>
      <w:r w:rsidR="00867373" w:rsidRPr="003C39B4">
        <w:rPr>
          <w:rFonts w:ascii="GHEA Grapalat" w:hAnsi="GHEA Grapalat"/>
          <w:sz w:val="24"/>
          <w:szCs w:val="24"/>
        </w:rPr>
        <w:t xml:space="preserve"> 1-</w:t>
      </w:r>
      <w:r w:rsidR="00867373" w:rsidRPr="003C39B4">
        <w:rPr>
          <w:rFonts w:ascii="GHEA Grapalat" w:hAnsi="GHEA Grapalat" w:cs="Sylfaen"/>
          <w:sz w:val="24"/>
          <w:szCs w:val="24"/>
        </w:rPr>
        <w:t>ին</w:t>
      </w:r>
      <w:r w:rsidR="00867373" w:rsidRPr="003C39B4">
        <w:rPr>
          <w:rFonts w:ascii="GHEA Grapalat" w:hAnsi="GHEA Grapalat"/>
          <w:sz w:val="24"/>
          <w:szCs w:val="24"/>
        </w:rPr>
        <w:t xml:space="preserve"> </w:t>
      </w:r>
      <w:r w:rsidR="00867373" w:rsidRPr="003C39B4">
        <w:rPr>
          <w:rFonts w:ascii="GHEA Grapalat" w:hAnsi="GHEA Grapalat" w:cs="Sylfaen"/>
          <w:sz w:val="24"/>
          <w:szCs w:val="24"/>
        </w:rPr>
        <w:t>և</w:t>
      </w:r>
      <w:r w:rsidR="00867373" w:rsidRPr="003C39B4">
        <w:rPr>
          <w:rFonts w:ascii="GHEA Grapalat" w:hAnsi="GHEA Grapalat"/>
          <w:sz w:val="24"/>
          <w:szCs w:val="24"/>
        </w:rPr>
        <w:t xml:space="preserve"> 2-</w:t>
      </w:r>
      <w:r w:rsidR="00867373" w:rsidRPr="003C39B4">
        <w:rPr>
          <w:rFonts w:ascii="GHEA Grapalat" w:hAnsi="GHEA Grapalat" w:cs="Sylfaen"/>
          <w:sz w:val="24"/>
          <w:szCs w:val="24"/>
        </w:rPr>
        <w:t>րդ</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խմբի</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հաշմանդամության</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ունեցող</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մեծ</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թվով</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անձինք</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չեն</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կարողանում</w:t>
      </w:r>
      <w:r w:rsidR="00867373" w:rsidRPr="003C39B4">
        <w:rPr>
          <w:rFonts w:ascii="GHEA Grapalat" w:hAnsi="GHEA Grapalat"/>
          <w:sz w:val="24"/>
          <w:szCs w:val="24"/>
        </w:rPr>
        <w:t xml:space="preserve"> </w:t>
      </w:r>
      <w:r w:rsidR="00867373" w:rsidRPr="003C39B4">
        <w:rPr>
          <w:rFonts w:ascii="GHEA Grapalat" w:hAnsi="GHEA Grapalat" w:cs="Sylfaen"/>
          <w:sz w:val="24"/>
          <w:szCs w:val="24"/>
        </w:rPr>
        <w:t>օգտվել</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վերոնշյալ</w:t>
      </w:r>
      <w:r w:rsidR="00867373" w:rsidRPr="003C39B4">
        <w:rPr>
          <w:rFonts w:ascii="GHEA Grapalat" w:hAnsi="GHEA Grapalat"/>
          <w:sz w:val="24"/>
          <w:szCs w:val="24"/>
        </w:rPr>
        <w:t xml:space="preserve"> </w:t>
      </w:r>
      <w:proofErr w:type="spellStart"/>
      <w:r w:rsidR="00867373" w:rsidRPr="003C39B4">
        <w:rPr>
          <w:rFonts w:ascii="GHEA Grapalat" w:hAnsi="GHEA Grapalat" w:cs="Sylfaen"/>
          <w:sz w:val="24"/>
          <w:szCs w:val="24"/>
        </w:rPr>
        <w:t>միջոցառումից</w:t>
      </w:r>
      <w:proofErr w:type="spellEnd"/>
      <w:r w:rsidR="00867373" w:rsidRPr="003C39B4">
        <w:rPr>
          <w:rFonts w:ascii="GHEA Grapalat" w:hAnsi="GHEA Grapalat"/>
          <w:sz w:val="24"/>
          <w:szCs w:val="24"/>
        </w:rPr>
        <w:t xml:space="preserve">, </w:t>
      </w:r>
      <w:r w:rsidR="00867373" w:rsidRPr="003C39B4">
        <w:rPr>
          <w:rFonts w:ascii="GHEA Grapalat" w:hAnsi="GHEA Grapalat" w:cs="Sylfaen"/>
          <w:sz w:val="24"/>
          <w:szCs w:val="24"/>
        </w:rPr>
        <w:t>քանի</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որ</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նրանց</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ստացած</w:t>
      </w:r>
      <w:r w:rsidR="00867373" w:rsidRPr="003C39B4">
        <w:rPr>
          <w:rFonts w:ascii="GHEA Grapalat" w:hAnsi="GHEA Grapalat"/>
          <w:sz w:val="24"/>
          <w:szCs w:val="24"/>
        </w:rPr>
        <w:t xml:space="preserve"> </w:t>
      </w:r>
      <w:proofErr w:type="spellStart"/>
      <w:r w:rsidR="00867373" w:rsidRPr="003C39B4">
        <w:rPr>
          <w:rFonts w:ascii="GHEA Grapalat" w:hAnsi="GHEA Grapalat" w:cs="Sylfaen"/>
          <w:sz w:val="24"/>
          <w:szCs w:val="24"/>
        </w:rPr>
        <w:t>վիրավորումը</w:t>
      </w:r>
      <w:proofErr w:type="spellEnd"/>
      <w:r w:rsidR="00867373" w:rsidRPr="003C39B4">
        <w:rPr>
          <w:rFonts w:ascii="GHEA Grapalat" w:hAnsi="GHEA Grapalat"/>
          <w:sz w:val="24"/>
          <w:szCs w:val="24"/>
        </w:rPr>
        <w:t xml:space="preserve"> </w:t>
      </w:r>
      <w:r w:rsidR="00867373" w:rsidRPr="003C39B4">
        <w:rPr>
          <w:rFonts w:ascii="GHEA Grapalat" w:hAnsi="GHEA Grapalat" w:cs="Sylfaen"/>
          <w:sz w:val="24"/>
          <w:szCs w:val="24"/>
        </w:rPr>
        <w:t>չի</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համընկնում</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Զինծառայողների</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կյանքին</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կամ</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առողջությանը</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պատճառված</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վնասների</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հատուցման</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հիմնադրամ</w:t>
      </w:r>
      <w:r w:rsidR="00867373" w:rsidRPr="003C39B4">
        <w:rPr>
          <w:rFonts w:ascii="GHEA Grapalat" w:hAnsi="GHEA Grapalat"/>
          <w:sz w:val="24"/>
          <w:szCs w:val="24"/>
        </w:rPr>
        <w:t>»-</w:t>
      </w:r>
      <w:r w:rsidR="00867373" w:rsidRPr="003C39B4">
        <w:rPr>
          <w:rFonts w:ascii="GHEA Grapalat" w:hAnsi="GHEA Grapalat" w:cs="Sylfaen"/>
          <w:sz w:val="24"/>
          <w:szCs w:val="24"/>
        </w:rPr>
        <w:t>ի</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խորհրդի</w:t>
      </w:r>
      <w:r w:rsidR="00867373" w:rsidRPr="003C39B4">
        <w:rPr>
          <w:rFonts w:ascii="GHEA Grapalat" w:hAnsi="GHEA Grapalat"/>
          <w:sz w:val="24"/>
          <w:szCs w:val="24"/>
        </w:rPr>
        <w:t xml:space="preserve"> 2017 </w:t>
      </w:r>
      <w:r w:rsidR="00867373" w:rsidRPr="003C39B4">
        <w:rPr>
          <w:rFonts w:ascii="GHEA Grapalat" w:hAnsi="GHEA Grapalat" w:cs="Sylfaen"/>
          <w:sz w:val="24"/>
          <w:szCs w:val="24"/>
        </w:rPr>
        <w:t>թվականի</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մարտի</w:t>
      </w:r>
      <w:r w:rsidR="00867373" w:rsidRPr="003C39B4">
        <w:rPr>
          <w:rFonts w:ascii="GHEA Grapalat" w:hAnsi="GHEA Grapalat"/>
          <w:sz w:val="24"/>
          <w:szCs w:val="24"/>
        </w:rPr>
        <w:t xml:space="preserve"> 2-</w:t>
      </w:r>
      <w:r w:rsidR="00867373" w:rsidRPr="003C39B4">
        <w:rPr>
          <w:rFonts w:ascii="GHEA Grapalat" w:hAnsi="GHEA Grapalat" w:cs="Sylfaen"/>
          <w:sz w:val="24"/>
          <w:szCs w:val="24"/>
        </w:rPr>
        <w:t>ի</w:t>
      </w:r>
      <w:r w:rsidR="00867373" w:rsidRPr="003C39B4">
        <w:rPr>
          <w:rFonts w:ascii="GHEA Grapalat" w:hAnsi="GHEA Grapalat"/>
          <w:sz w:val="24"/>
          <w:szCs w:val="24"/>
        </w:rPr>
        <w:t xml:space="preserve"> N9 </w:t>
      </w:r>
      <w:r w:rsidR="00867373" w:rsidRPr="003C39B4">
        <w:rPr>
          <w:rFonts w:ascii="GHEA Grapalat" w:hAnsi="GHEA Grapalat" w:cs="Sylfaen"/>
          <w:sz w:val="24"/>
          <w:szCs w:val="24"/>
        </w:rPr>
        <w:t>որոշման</w:t>
      </w:r>
      <w:r w:rsidR="00867373" w:rsidRPr="003C39B4">
        <w:rPr>
          <w:rFonts w:ascii="GHEA Grapalat" w:hAnsi="GHEA Grapalat"/>
          <w:sz w:val="24"/>
          <w:szCs w:val="24"/>
        </w:rPr>
        <w:t xml:space="preserve"> 9-</w:t>
      </w:r>
      <w:r w:rsidR="00867373" w:rsidRPr="003C39B4">
        <w:rPr>
          <w:rFonts w:ascii="GHEA Grapalat" w:hAnsi="GHEA Grapalat" w:cs="Sylfaen"/>
          <w:sz w:val="24"/>
          <w:szCs w:val="24"/>
        </w:rPr>
        <w:t>րդ</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կետով</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սահմանված</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վնասվածքների</w:t>
      </w:r>
      <w:r w:rsidR="00867373" w:rsidRPr="003C39B4">
        <w:rPr>
          <w:rFonts w:ascii="GHEA Grapalat" w:hAnsi="GHEA Grapalat"/>
          <w:sz w:val="24"/>
          <w:szCs w:val="24"/>
        </w:rPr>
        <w:t xml:space="preserve"> </w:t>
      </w:r>
      <w:r w:rsidR="00867373" w:rsidRPr="003C39B4">
        <w:rPr>
          <w:rFonts w:ascii="GHEA Grapalat" w:hAnsi="GHEA Grapalat" w:cs="Sylfaen"/>
          <w:sz w:val="24"/>
          <w:szCs w:val="24"/>
        </w:rPr>
        <w:t>հետ</w:t>
      </w:r>
      <w:r w:rsidR="00867373" w:rsidRPr="003C39B4">
        <w:rPr>
          <w:rFonts w:ascii="GHEA Grapalat" w:hAnsi="GHEA Grapalat"/>
          <w:sz w:val="24"/>
          <w:szCs w:val="24"/>
        </w:rPr>
        <w:t>:</w:t>
      </w:r>
      <w:r w:rsidR="00183E76" w:rsidRPr="003C39B4">
        <w:rPr>
          <w:rFonts w:ascii="GHEA Grapalat" w:hAnsi="GHEA Grapalat"/>
          <w:sz w:val="24"/>
          <w:szCs w:val="24"/>
        </w:rPr>
        <w:t xml:space="preserve"> </w:t>
      </w:r>
    </w:p>
    <w:p w:rsidR="00867373" w:rsidRPr="003C39B4" w:rsidRDefault="00183E76" w:rsidP="002379CD">
      <w:pPr>
        <w:spacing w:after="0" w:line="240" w:lineRule="auto"/>
        <w:ind w:firstLine="708"/>
        <w:jc w:val="both"/>
        <w:rPr>
          <w:rFonts w:ascii="GHEA Grapalat" w:hAnsi="GHEA Grapalat"/>
          <w:sz w:val="24"/>
          <w:szCs w:val="24"/>
        </w:rPr>
      </w:pPr>
      <w:r w:rsidRPr="003C39B4">
        <w:rPr>
          <w:rFonts w:ascii="GHEA Grapalat" w:hAnsi="GHEA Grapalat"/>
          <w:sz w:val="24"/>
          <w:szCs w:val="24"/>
        </w:rPr>
        <w:t xml:space="preserve">Մասնավորապես՝ </w:t>
      </w:r>
      <w:proofErr w:type="spellStart"/>
      <w:r w:rsidRPr="003C39B4">
        <w:rPr>
          <w:rFonts w:ascii="GHEA Grapalat" w:hAnsi="GHEA Grapalat"/>
          <w:sz w:val="24"/>
          <w:szCs w:val="24"/>
        </w:rPr>
        <w:t>ս.թ</w:t>
      </w:r>
      <w:proofErr w:type="spellEnd"/>
      <w:r w:rsidRPr="003C39B4">
        <w:rPr>
          <w:rFonts w:ascii="GHEA Grapalat" w:hAnsi="GHEA Grapalat"/>
          <w:sz w:val="24"/>
          <w:szCs w:val="24"/>
        </w:rPr>
        <w:t xml:space="preserve">. հունվարի 28-ի դրությամբ 1-ին և 2-րդ խմբի հաշմանդամ ճանաչված 126 անձանցից միայն 33-ի մոտ է վնասվածքը համապատասխանել </w:t>
      </w:r>
      <w:r w:rsidRPr="003C39B4">
        <w:rPr>
          <w:rFonts w:ascii="GHEA Grapalat" w:hAnsi="GHEA Grapalat" w:cs="Sylfaen"/>
          <w:sz w:val="24"/>
          <w:szCs w:val="24"/>
        </w:rPr>
        <w:t>Զինծառայողների</w:t>
      </w:r>
      <w:r w:rsidRPr="003C39B4">
        <w:rPr>
          <w:rFonts w:ascii="GHEA Grapalat" w:hAnsi="GHEA Grapalat"/>
          <w:sz w:val="24"/>
          <w:szCs w:val="24"/>
        </w:rPr>
        <w:t xml:space="preserve"> </w:t>
      </w:r>
      <w:r w:rsidRPr="003C39B4">
        <w:rPr>
          <w:rFonts w:ascii="GHEA Grapalat" w:hAnsi="GHEA Grapalat" w:cs="Sylfaen"/>
          <w:sz w:val="24"/>
          <w:szCs w:val="24"/>
        </w:rPr>
        <w:t>կյանքին</w:t>
      </w:r>
      <w:r w:rsidRPr="003C39B4">
        <w:rPr>
          <w:rFonts w:ascii="GHEA Grapalat" w:hAnsi="GHEA Grapalat"/>
          <w:sz w:val="24"/>
          <w:szCs w:val="24"/>
        </w:rPr>
        <w:t xml:space="preserve"> </w:t>
      </w:r>
      <w:r w:rsidRPr="003C39B4">
        <w:rPr>
          <w:rFonts w:ascii="GHEA Grapalat" w:hAnsi="GHEA Grapalat" w:cs="Sylfaen"/>
          <w:sz w:val="24"/>
          <w:szCs w:val="24"/>
        </w:rPr>
        <w:t>կամ</w:t>
      </w:r>
      <w:r w:rsidRPr="003C39B4">
        <w:rPr>
          <w:rFonts w:ascii="GHEA Grapalat" w:hAnsi="GHEA Grapalat"/>
          <w:sz w:val="24"/>
          <w:szCs w:val="24"/>
        </w:rPr>
        <w:t xml:space="preserve"> </w:t>
      </w:r>
      <w:r w:rsidRPr="003C39B4">
        <w:rPr>
          <w:rFonts w:ascii="GHEA Grapalat" w:hAnsi="GHEA Grapalat" w:cs="Sylfaen"/>
          <w:sz w:val="24"/>
          <w:szCs w:val="24"/>
        </w:rPr>
        <w:t>առողջությանը</w:t>
      </w:r>
      <w:r w:rsidRPr="003C39B4">
        <w:rPr>
          <w:rFonts w:ascii="GHEA Grapalat" w:hAnsi="GHEA Grapalat"/>
          <w:sz w:val="24"/>
          <w:szCs w:val="24"/>
        </w:rPr>
        <w:t xml:space="preserve"> </w:t>
      </w:r>
      <w:r w:rsidRPr="003C39B4">
        <w:rPr>
          <w:rFonts w:ascii="GHEA Grapalat" w:hAnsi="GHEA Grapalat" w:cs="Sylfaen"/>
          <w:sz w:val="24"/>
          <w:szCs w:val="24"/>
        </w:rPr>
        <w:t>պատճառված</w:t>
      </w:r>
      <w:r w:rsidRPr="003C39B4">
        <w:rPr>
          <w:rFonts w:ascii="GHEA Grapalat" w:hAnsi="GHEA Grapalat"/>
          <w:sz w:val="24"/>
          <w:szCs w:val="24"/>
        </w:rPr>
        <w:t xml:space="preserve"> </w:t>
      </w:r>
      <w:r w:rsidRPr="003C39B4">
        <w:rPr>
          <w:rFonts w:ascii="GHEA Grapalat" w:hAnsi="GHEA Grapalat" w:cs="Sylfaen"/>
          <w:sz w:val="24"/>
          <w:szCs w:val="24"/>
        </w:rPr>
        <w:t>վնասների</w:t>
      </w:r>
      <w:r w:rsidRPr="003C39B4">
        <w:rPr>
          <w:rFonts w:ascii="GHEA Grapalat" w:hAnsi="GHEA Grapalat"/>
          <w:sz w:val="24"/>
          <w:szCs w:val="24"/>
        </w:rPr>
        <w:t xml:space="preserve"> </w:t>
      </w:r>
      <w:r w:rsidRPr="003C39B4">
        <w:rPr>
          <w:rFonts w:ascii="GHEA Grapalat" w:hAnsi="GHEA Grapalat" w:cs="Sylfaen"/>
          <w:sz w:val="24"/>
          <w:szCs w:val="24"/>
        </w:rPr>
        <w:t>հատուցման</w:t>
      </w:r>
      <w:r w:rsidRPr="003C39B4">
        <w:rPr>
          <w:rFonts w:ascii="GHEA Grapalat" w:hAnsi="GHEA Grapalat"/>
          <w:sz w:val="24"/>
          <w:szCs w:val="24"/>
        </w:rPr>
        <w:t xml:space="preserve"> </w:t>
      </w:r>
      <w:r w:rsidRPr="003C39B4">
        <w:rPr>
          <w:rFonts w:ascii="GHEA Grapalat" w:hAnsi="GHEA Grapalat" w:cs="Sylfaen"/>
          <w:sz w:val="24"/>
          <w:szCs w:val="24"/>
        </w:rPr>
        <w:t>հիմնադրամ</w:t>
      </w:r>
      <w:r w:rsidRPr="003C39B4">
        <w:rPr>
          <w:rFonts w:ascii="GHEA Grapalat" w:hAnsi="GHEA Grapalat"/>
          <w:sz w:val="24"/>
          <w:szCs w:val="24"/>
        </w:rPr>
        <w:t>»-</w:t>
      </w:r>
      <w:r w:rsidRPr="003C39B4">
        <w:rPr>
          <w:rFonts w:ascii="GHEA Grapalat" w:hAnsi="GHEA Grapalat" w:cs="Sylfaen"/>
          <w:sz w:val="24"/>
          <w:szCs w:val="24"/>
        </w:rPr>
        <w:t>ի</w:t>
      </w:r>
      <w:r w:rsidRPr="003C39B4">
        <w:rPr>
          <w:rFonts w:ascii="GHEA Grapalat" w:hAnsi="GHEA Grapalat"/>
          <w:sz w:val="24"/>
          <w:szCs w:val="24"/>
        </w:rPr>
        <w:t xml:space="preserve"> </w:t>
      </w:r>
      <w:r w:rsidRPr="003C39B4">
        <w:rPr>
          <w:rFonts w:ascii="GHEA Grapalat" w:hAnsi="GHEA Grapalat" w:cs="Sylfaen"/>
          <w:sz w:val="24"/>
          <w:szCs w:val="24"/>
        </w:rPr>
        <w:t>խորհրդի</w:t>
      </w:r>
      <w:r w:rsidRPr="003C39B4">
        <w:rPr>
          <w:rFonts w:ascii="GHEA Grapalat" w:hAnsi="GHEA Grapalat"/>
          <w:sz w:val="24"/>
          <w:szCs w:val="24"/>
        </w:rPr>
        <w:t xml:space="preserve"> 2017 </w:t>
      </w:r>
      <w:r w:rsidRPr="003C39B4">
        <w:rPr>
          <w:rFonts w:ascii="GHEA Grapalat" w:hAnsi="GHEA Grapalat" w:cs="Sylfaen"/>
          <w:sz w:val="24"/>
          <w:szCs w:val="24"/>
        </w:rPr>
        <w:t>թվականի</w:t>
      </w:r>
      <w:r w:rsidRPr="003C39B4">
        <w:rPr>
          <w:rFonts w:ascii="GHEA Grapalat" w:hAnsi="GHEA Grapalat"/>
          <w:sz w:val="24"/>
          <w:szCs w:val="24"/>
        </w:rPr>
        <w:t xml:space="preserve"> </w:t>
      </w:r>
      <w:r w:rsidRPr="003C39B4">
        <w:rPr>
          <w:rFonts w:ascii="GHEA Grapalat" w:hAnsi="GHEA Grapalat" w:cs="Sylfaen"/>
          <w:sz w:val="24"/>
          <w:szCs w:val="24"/>
        </w:rPr>
        <w:t>մարտի</w:t>
      </w:r>
      <w:r w:rsidRPr="003C39B4">
        <w:rPr>
          <w:rFonts w:ascii="GHEA Grapalat" w:hAnsi="GHEA Grapalat"/>
          <w:sz w:val="24"/>
          <w:szCs w:val="24"/>
        </w:rPr>
        <w:t xml:space="preserve"> 2-</w:t>
      </w:r>
      <w:r w:rsidRPr="003C39B4">
        <w:rPr>
          <w:rFonts w:ascii="GHEA Grapalat" w:hAnsi="GHEA Grapalat" w:cs="Sylfaen"/>
          <w:sz w:val="24"/>
          <w:szCs w:val="24"/>
        </w:rPr>
        <w:t>ի</w:t>
      </w:r>
      <w:r w:rsidRPr="003C39B4">
        <w:rPr>
          <w:rFonts w:ascii="GHEA Grapalat" w:hAnsi="GHEA Grapalat"/>
          <w:sz w:val="24"/>
          <w:szCs w:val="24"/>
        </w:rPr>
        <w:t xml:space="preserve"> N9 </w:t>
      </w:r>
      <w:r w:rsidRPr="003C39B4">
        <w:rPr>
          <w:rFonts w:ascii="GHEA Grapalat" w:hAnsi="GHEA Grapalat" w:cs="Sylfaen"/>
          <w:sz w:val="24"/>
          <w:szCs w:val="24"/>
        </w:rPr>
        <w:t>որոշման</w:t>
      </w:r>
      <w:r w:rsidRPr="003C39B4">
        <w:rPr>
          <w:rFonts w:ascii="GHEA Grapalat" w:hAnsi="GHEA Grapalat"/>
          <w:sz w:val="24"/>
          <w:szCs w:val="24"/>
        </w:rPr>
        <w:t xml:space="preserve"> 9-</w:t>
      </w:r>
      <w:r w:rsidRPr="003C39B4">
        <w:rPr>
          <w:rFonts w:ascii="GHEA Grapalat" w:hAnsi="GHEA Grapalat" w:cs="Sylfaen"/>
          <w:sz w:val="24"/>
          <w:szCs w:val="24"/>
        </w:rPr>
        <w:t>րդ</w:t>
      </w:r>
      <w:r w:rsidRPr="003C39B4">
        <w:rPr>
          <w:rFonts w:ascii="GHEA Grapalat" w:hAnsi="GHEA Grapalat"/>
          <w:sz w:val="24"/>
          <w:szCs w:val="24"/>
        </w:rPr>
        <w:t xml:space="preserve"> </w:t>
      </w:r>
      <w:r w:rsidRPr="003C39B4">
        <w:rPr>
          <w:rFonts w:ascii="GHEA Grapalat" w:hAnsi="GHEA Grapalat" w:cs="Sylfaen"/>
          <w:sz w:val="24"/>
          <w:szCs w:val="24"/>
        </w:rPr>
        <w:t>կետով</w:t>
      </w:r>
      <w:r w:rsidRPr="003C39B4">
        <w:rPr>
          <w:rFonts w:ascii="GHEA Grapalat" w:hAnsi="GHEA Grapalat"/>
          <w:sz w:val="24"/>
          <w:szCs w:val="24"/>
        </w:rPr>
        <w:t xml:space="preserve"> </w:t>
      </w:r>
      <w:r w:rsidRPr="003C39B4">
        <w:rPr>
          <w:rFonts w:ascii="GHEA Grapalat" w:hAnsi="GHEA Grapalat" w:cs="Sylfaen"/>
          <w:sz w:val="24"/>
          <w:szCs w:val="24"/>
        </w:rPr>
        <w:t>սահմանված</w:t>
      </w:r>
      <w:r w:rsidRPr="003C39B4">
        <w:rPr>
          <w:rFonts w:ascii="GHEA Grapalat" w:hAnsi="GHEA Grapalat"/>
          <w:sz w:val="24"/>
          <w:szCs w:val="24"/>
        </w:rPr>
        <w:t xml:space="preserve"> </w:t>
      </w:r>
      <w:r w:rsidRPr="003C39B4">
        <w:rPr>
          <w:rFonts w:ascii="GHEA Grapalat" w:hAnsi="GHEA Grapalat" w:cs="Sylfaen"/>
          <w:sz w:val="24"/>
          <w:szCs w:val="24"/>
        </w:rPr>
        <w:t>վնասվածքներին:</w:t>
      </w:r>
    </w:p>
    <w:p w:rsidR="00867373" w:rsidRPr="003C39B4" w:rsidRDefault="00867373" w:rsidP="002379CD">
      <w:pPr>
        <w:spacing w:after="0" w:line="240" w:lineRule="auto"/>
        <w:ind w:firstLine="708"/>
        <w:jc w:val="both"/>
        <w:rPr>
          <w:rFonts w:ascii="GHEA Grapalat" w:hAnsi="GHEA Grapalat" w:cs="Sylfaen"/>
          <w:sz w:val="24"/>
          <w:szCs w:val="24"/>
        </w:rPr>
      </w:pPr>
      <w:r w:rsidRPr="003C39B4">
        <w:rPr>
          <w:rFonts w:ascii="GHEA Grapalat" w:hAnsi="GHEA Grapalat"/>
          <w:sz w:val="24"/>
          <w:szCs w:val="24"/>
        </w:rPr>
        <w:t xml:space="preserve">Վերոնշյալ իրավիճակը վերածվել է ընդգծված սոցիալական խնդրի, քանի որ ՀՀ կառավարության 2021 թվականի հունվարի 27-ի N90-Լ որոշմամբ հաստատվել է աջակցության միջոցառում՝ համաձայն որի </w:t>
      </w:r>
      <w:r w:rsidRPr="003C39B4">
        <w:rPr>
          <w:rStyle w:val="Strong"/>
          <w:rFonts w:ascii="GHEA Grapalat" w:hAnsi="GHEA Grapalat"/>
          <w:color w:val="000000"/>
          <w:sz w:val="24"/>
          <w:szCs w:val="24"/>
          <w:shd w:val="clear" w:color="auto" w:fill="FFFFFF"/>
        </w:rPr>
        <w:t xml:space="preserve">Ադրբեջանի Հանրապետության կողմից Արցախի Հանրապետության դեմ </w:t>
      </w:r>
      <w:proofErr w:type="spellStart"/>
      <w:r w:rsidRPr="003C39B4">
        <w:rPr>
          <w:rStyle w:val="Strong"/>
          <w:rFonts w:ascii="GHEA Grapalat" w:hAnsi="GHEA Grapalat"/>
          <w:color w:val="000000"/>
          <w:sz w:val="24"/>
          <w:szCs w:val="24"/>
          <w:shd w:val="clear" w:color="auto" w:fill="FFFFFF"/>
        </w:rPr>
        <w:t>սանձազերծված</w:t>
      </w:r>
      <w:proofErr w:type="spellEnd"/>
      <w:r w:rsidRPr="003C39B4">
        <w:rPr>
          <w:rStyle w:val="Strong"/>
          <w:rFonts w:ascii="GHEA Grapalat" w:hAnsi="GHEA Grapalat"/>
          <w:color w:val="000000"/>
          <w:sz w:val="24"/>
          <w:szCs w:val="24"/>
          <w:shd w:val="clear" w:color="auto" w:fill="FFFFFF"/>
        </w:rPr>
        <w:t xml:space="preserve"> ռազմական գործողությունների </w:t>
      </w:r>
      <w:proofErr w:type="spellStart"/>
      <w:r w:rsidRPr="003C39B4">
        <w:rPr>
          <w:rStyle w:val="Strong"/>
          <w:rFonts w:ascii="GHEA Grapalat" w:hAnsi="GHEA Grapalat"/>
          <w:color w:val="000000"/>
          <w:sz w:val="24"/>
          <w:szCs w:val="24"/>
          <w:shd w:val="clear" w:color="auto" w:fill="FFFFFF"/>
        </w:rPr>
        <w:t>հետևանքով</w:t>
      </w:r>
      <w:proofErr w:type="spellEnd"/>
      <w:r w:rsidRPr="003C39B4">
        <w:rPr>
          <w:rStyle w:val="Strong"/>
          <w:rFonts w:ascii="GHEA Grapalat" w:hAnsi="GHEA Grapalat"/>
          <w:color w:val="000000"/>
          <w:sz w:val="24"/>
          <w:szCs w:val="24"/>
          <w:shd w:val="clear" w:color="auto" w:fill="FFFFFF"/>
        </w:rPr>
        <w:t xml:space="preserve"> վնասվածք կամ խեղում </w:t>
      </w:r>
      <w:r w:rsidRPr="003C39B4">
        <w:rPr>
          <w:rFonts w:ascii="GHEA Grapalat" w:hAnsi="GHEA Grapalat" w:cs="Sylfaen"/>
          <w:sz w:val="24"/>
          <w:szCs w:val="24"/>
        </w:rPr>
        <w:t>ստացած</w:t>
      </w:r>
      <w:r w:rsidRPr="003C39B4">
        <w:rPr>
          <w:rFonts w:ascii="GHEA Grapalat" w:hAnsi="GHEA Grapalat"/>
          <w:sz w:val="24"/>
          <w:szCs w:val="24"/>
        </w:rPr>
        <w:t xml:space="preserve"> </w:t>
      </w:r>
      <w:r w:rsidRPr="003C39B4">
        <w:rPr>
          <w:rFonts w:ascii="GHEA Grapalat" w:hAnsi="GHEA Grapalat" w:cs="Sylfaen"/>
          <w:sz w:val="24"/>
          <w:szCs w:val="24"/>
        </w:rPr>
        <w:t>այն</w:t>
      </w:r>
      <w:r w:rsidRPr="003C39B4">
        <w:rPr>
          <w:rFonts w:ascii="GHEA Grapalat" w:hAnsi="GHEA Grapalat"/>
          <w:sz w:val="24"/>
          <w:szCs w:val="24"/>
        </w:rPr>
        <w:t xml:space="preserve"> </w:t>
      </w:r>
      <w:r w:rsidRPr="003C39B4">
        <w:rPr>
          <w:rFonts w:ascii="GHEA Grapalat" w:hAnsi="GHEA Grapalat" w:cs="Sylfaen"/>
          <w:sz w:val="24"/>
          <w:szCs w:val="24"/>
        </w:rPr>
        <w:t>անձինք, այդ թվում նաև 3-րդ խմբի հաշմանդամ ճանաչված կամ ճանաչվող անձինք, ստանալու են միանվագ դրամական աջակցություն՝ 500000 դրամի չափով:</w:t>
      </w:r>
    </w:p>
    <w:p w:rsidR="00867373" w:rsidRPr="003C39B4" w:rsidRDefault="00183E76" w:rsidP="002379CD">
      <w:pPr>
        <w:spacing w:after="0" w:line="240" w:lineRule="auto"/>
        <w:ind w:firstLine="708"/>
        <w:jc w:val="both"/>
        <w:rPr>
          <w:rFonts w:ascii="GHEA Grapalat" w:hAnsi="GHEA Grapalat" w:cs="Sylfaen"/>
          <w:sz w:val="24"/>
          <w:szCs w:val="24"/>
        </w:rPr>
      </w:pPr>
      <w:r w:rsidRPr="003C39B4">
        <w:rPr>
          <w:rFonts w:ascii="GHEA Grapalat" w:hAnsi="GHEA Grapalat" w:cs="Sylfaen"/>
          <w:sz w:val="24"/>
          <w:szCs w:val="24"/>
        </w:rPr>
        <w:t>Ս</w:t>
      </w:r>
      <w:r w:rsidR="00867373" w:rsidRPr="003C39B4">
        <w:rPr>
          <w:rFonts w:ascii="GHEA Grapalat" w:hAnsi="GHEA Grapalat" w:cs="Sylfaen"/>
          <w:sz w:val="24"/>
          <w:szCs w:val="24"/>
        </w:rPr>
        <w:t xml:space="preserve">տացվել է մի վիճակ, երբ </w:t>
      </w:r>
      <w:proofErr w:type="spellStart"/>
      <w:r w:rsidR="00867373" w:rsidRPr="003C39B4">
        <w:rPr>
          <w:rFonts w:ascii="GHEA Grapalat" w:hAnsi="GHEA Grapalat" w:cs="Sylfaen"/>
          <w:sz w:val="24"/>
          <w:szCs w:val="24"/>
        </w:rPr>
        <w:t>թեթևից</w:t>
      </w:r>
      <w:proofErr w:type="spellEnd"/>
      <w:r w:rsidR="00867373" w:rsidRPr="003C39B4">
        <w:rPr>
          <w:rFonts w:ascii="GHEA Grapalat" w:hAnsi="GHEA Grapalat" w:cs="Sylfaen"/>
          <w:sz w:val="24"/>
          <w:szCs w:val="24"/>
        </w:rPr>
        <w:t xml:space="preserve"> </w:t>
      </w:r>
      <w:proofErr w:type="spellStart"/>
      <w:r w:rsidR="00867373" w:rsidRPr="003C39B4">
        <w:rPr>
          <w:rFonts w:ascii="GHEA Grapalat" w:hAnsi="GHEA Grapalat" w:cs="Sylfaen"/>
          <w:sz w:val="24"/>
          <w:szCs w:val="24"/>
        </w:rPr>
        <w:t>մինչև</w:t>
      </w:r>
      <w:proofErr w:type="spellEnd"/>
      <w:r w:rsidR="00867373" w:rsidRPr="003C39B4">
        <w:rPr>
          <w:rFonts w:ascii="GHEA Grapalat" w:hAnsi="GHEA Grapalat" w:cs="Sylfaen"/>
          <w:sz w:val="24"/>
          <w:szCs w:val="24"/>
        </w:rPr>
        <w:t xml:space="preserve"> միջին ծանրության </w:t>
      </w:r>
      <w:proofErr w:type="spellStart"/>
      <w:r w:rsidR="00867373" w:rsidRPr="003C39B4">
        <w:rPr>
          <w:rFonts w:ascii="GHEA Grapalat" w:hAnsi="GHEA Grapalat" w:cs="Sylfaen"/>
          <w:sz w:val="24"/>
          <w:szCs w:val="24"/>
        </w:rPr>
        <w:t>վիրավորները</w:t>
      </w:r>
      <w:proofErr w:type="spellEnd"/>
      <w:r w:rsidR="00867373" w:rsidRPr="003C39B4">
        <w:rPr>
          <w:rFonts w:ascii="GHEA Grapalat" w:hAnsi="GHEA Grapalat" w:cs="Sylfaen"/>
          <w:sz w:val="24"/>
          <w:szCs w:val="24"/>
        </w:rPr>
        <w:t xml:space="preserve"> ստանալու են միանվագ դրամական աջակցություն, իսկ վիրավորման </w:t>
      </w:r>
      <w:proofErr w:type="spellStart"/>
      <w:r w:rsidR="00867373" w:rsidRPr="003C39B4">
        <w:rPr>
          <w:rFonts w:ascii="GHEA Grapalat" w:hAnsi="GHEA Grapalat" w:cs="Sylfaen"/>
          <w:sz w:val="24"/>
          <w:szCs w:val="24"/>
        </w:rPr>
        <w:t>հետևանքով</w:t>
      </w:r>
      <w:proofErr w:type="spellEnd"/>
      <w:r w:rsidR="00867373" w:rsidRPr="003C39B4">
        <w:rPr>
          <w:rFonts w:ascii="GHEA Grapalat" w:hAnsi="GHEA Grapalat" w:cs="Sylfaen"/>
          <w:sz w:val="24"/>
          <w:szCs w:val="24"/>
        </w:rPr>
        <w:t xml:space="preserve"> 1-ին և 2-րդ խմբի հաշմանդամություն ստացած և ստացող մեծ թվով անձինք դուրս են մնալու </w:t>
      </w:r>
      <w:proofErr w:type="spellStart"/>
      <w:r w:rsidR="00867373" w:rsidRPr="003C39B4">
        <w:rPr>
          <w:rFonts w:ascii="GHEA Grapalat" w:hAnsi="GHEA Grapalat" w:cs="Sylfaen"/>
          <w:sz w:val="24"/>
          <w:szCs w:val="24"/>
        </w:rPr>
        <w:t>որևէ</w:t>
      </w:r>
      <w:proofErr w:type="spellEnd"/>
      <w:r w:rsidR="00867373" w:rsidRPr="003C39B4">
        <w:rPr>
          <w:rFonts w:ascii="GHEA Grapalat" w:hAnsi="GHEA Grapalat" w:cs="Sylfaen"/>
          <w:sz w:val="24"/>
          <w:szCs w:val="24"/>
        </w:rPr>
        <w:t xml:space="preserve"> աջակցության </w:t>
      </w:r>
      <w:proofErr w:type="spellStart"/>
      <w:r w:rsidR="00867373" w:rsidRPr="003C39B4">
        <w:rPr>
          <w:rFonts w:ascii="GHEA Grapalat" w:hAnsi="GHEA Grapalat" w:cs="Sylfaen"/>
          <w:sz w:val="24"/>
          <w:szCs w:val="24"/>
        </w:rPr>
        <w:t>միջոցառումից</w:t>
      </w:r>
      <w:proofErr w:type="spellEnd"/>
      <w:r w:rsidR="00867373" w:rsidRPr="003C39B4">
        <w:rPr>
          <w:rFonts w:ascii="GHEA Grapalat" w:hAnsi="GHEA Grapalat" w:cs="Sylfaen"/>
          <w:sz w:val="24"/>
          <w:szCs w:val="24"/>
        </w:rPr>
        <w:t>:</w:t>
      </w:r>
    </w:p>
    <w:p w:rsidR="00773093" w:rsidRPr="003C39B4" w:rsidRDefault="00773093" w:rsidP="002379CD">
      <w:pPr>
        <w:spacing w:after="0" w:line="240" w:lineRule="auto"/>
        <w:ind w:firstLine="708"/>
        <w:jc w:val="both"/>
        <w:rPr>
          <w:rFonts w:ascii="GHEA Grapalat" w:hAnsi="GHEA Grapalat" w:cs="Sylfaen"/>
          <w:b/>
          <w:sz w:val="24"/>
          <w:szCs w:val="24"/>
        </w:rPr>
      </w:pPr>
      <w:r w:rsidRPr="003C39B4">
        <w:rPr>
          <w:rFonts w:ascii="GHEA Grapalat" w:hAnsi="GHEA Grapalat"/>
          <w:b/>
          <w:sz w:val="24"/>
          <w:szCs w:val="24"/>
        </w:rPr>
        <w:t xml:space="preserve">2. </w:t>
      </w:r>
      <w:r w:rsidRPr="003C39B4">
        <w:rPr>
          <w:rFonts w:ascii="GHEA Grapalat" w:hAnsi="GHEA Grapalat" w:cs="Sylfaen"/>
          <w:b/>
          <w:sz w:val="24"/>
          <w:szCs w:val="24"/>
        </w:rPr>
        <w:t>Առկա</w:t>
      </w:r>
      <w:r w:rsidRPr="003C39B4">
        <w:rPr>
          <w:rFonts w:ascii="GHEA Grapalat" w:hAnsi="GHEA Grapalat" w:cs="Times Armenian"/>
          <w:b/>
          <w:sz w:val="24"/>
          <w:szCs w:val="24"/>
        </w:rPr>
        <w:t xml:space="preserve"> </w:t>
      </w:r>
      <w:r w:rsidR="00E12435" w:rsidRPr="003C39B4">
        <w:rPr>
          <w:rFonts w:ascii="GHEA Grapalat" w:hAnsi="GHEA Grapalat" w:cs="Times Armenian"/>
          <w:b/>
          <w:sz w:val="24"/>
          <w:szCs w:val="24"/>
        </w:rPr>
        <w:t xml:space="preserve">իրավիճակը և </w:t>
      </w:r>
      <w:r w:rsidRPr="003C39B4">
        <w:rPr>
          <w:rFonts w:ascii="GHEA Grapalat" w:hAnsi="GHEA Grapalat" w:cs="Sylfaen"/>
          <w:b/>
          <w:sz w:val="24"/>
          <w:szCs w:val="24"/>
        </w:rPr>
        <w:t>խնդիրները.</w:t>
      </w:r>
    </w:p>
    <w:p w:rsidR="00674181" w:rsidRPr="003C39B4" w:rsidRDefault="00674181" w:rsidP="002379CD">
      <w:pPr>
        <w:spacing w:after="0" w:line="240" w:lineRule="auto"/>
        <w:ind w:firstLine="708"/>
        <w:jc w:val="both"/>
        <w:rPr>
          <w:rFonts w:ascii="GHEA Grapalat" w:hAnsi="GHEA Grapalat"/>
          <w:sz w:val="24"/>
          <w:szCs w:val="24"/>
        </w:rPr>
      </w:pPr>
      <w:proofErr w:type="spellStart"/>
      <w:r w:rsidRPr="003C39B4">
        <w:rPr>
          <w:rFonts w:ascii="GHEA Grapalat" w:hAnsi="GHEA Grapalat"/>
          <w:sz w:val="24"/>
          <w:szCs w:val="24"/>
        </w:rPr>
        <w:t>Նախածով</w:t>
      </w:r>
      <w:proofErr w:type="spellEnd"/>
      <w:r w:rsidRPr="003C39B4">
        <w:rPr>
          <w:rFonts w:ascii="GHEA Grapalat" w:hAnsi="GHEA Grapalat"/>
          <w:sz w:val="24"/>
          <w:szCs w:val="24"/>
        </w:rPr>
        <w:t xml:space="preserve"> կարգավորվում է 2020 թվականի սեպտեմբերի 27-ից Ադրբեջանի Հանրապետության կողմից Արցախի Հանրապետության դեմ </w:t>
      </w:r>
      <w:proofErr w:type="spellStart"/>
      <w:r w:rsidRPr="003C39B4">
        <w:rPr>
          <w:rFonts w:ascii="GHEA Grapalat" w:hAnsi="GHEA Grapalat"/>
          <w:sz w:val="24"/>
          <w:szCs w:val="24"/>
        </w:rPr>
        <w:t>սանձազերծված</w:t>
      </w:r>
      <w:proofErr w:type="spellEnd"/>
      <w:r w:rsidRPr="003C39B4">
        <w:rPr>
          <w:rFonts w:ascii="GHEA Grapalat" w:hAnsi="GHEA Grapalat"/>
          <w:sz w:val="24"/>
          <w:szCs w:val="24"/>
        </w:rPr>
        <w:t xml:space="preserve"> </w:t>
      </w:r>
      <w:r w:rsidRPr="003C39B4">
        <w:rPr>
          <w:rFonts w:ascii="GHEA Grapalat" w:hAnsi="GHEA Grapalat"/>
          <w:sz w:val="24"/>
          <w:szCs w:val="24"/>
        </w:rPr>
        <w:lastRenderedPageBreak/>
        <w:t xml:space="preserve">ռազմական գործողությունների </w:t>
      </w:r>
      <w:proofErr w:type="spellStart"/>
      <w:r w:rsidRPr="003C39B4">
        <w:rPr>
          <w:rFonts w:ascii="GHEA Grapalat" w:hAnsi="GHEA Grapalat"/>
          <w:sz w:val="24"/>
          <w:szCs w:val="24"/>
        </w:rPr>
        <w:t>հետևանքով</w:t>
      </w:r>
      <w:proofErr w:type="spellEnd"/>
      <w:r w:rsidRPr="003C39B4">
        <w:rPr>
          <w:rFonts w:ascii="GHEA Grapalat" w:hAnsi="GHEA Grapalat"/>
          <w:sz w:val="24"/>
          <w:szCs w:val="24"/>
        </w:rPr>
        <w:t xml:space="preserve"> վիրավորում ստացած՝ առաջին կամ երկրորդ խմբի հաշմանդամություն ունեցող զինծառայողներին ֆինանսական աջակցության տրամադրումը: </w:t>
      </w:r>
    </w:p>
    <w:p w:rsidR="003C39B4" w:rsidRPr="003C39B4" w:rsidRDefault="003C39B4" w:rsidP="002379CD">
      <w:pPr>
        <w:spacing w:after="0" w:line="240" w:lineRule="auto"/>
        <w:ind w:firstLine="708"/>
        <w:jc w:val="both"/>
        <w:rPr>
          <w:rFonts w:ascii="GHEA Grapalat" w:eastAsiaTheme="minorHAnsi" w:hAnsi="GHEA Grapalat"/>
          <w:sz w:val="24"/>
          <w:szCs w:val="24"/>
        </w:rPr>
      </w:pPr>
      <w:r w:rsidRPr="003C39B4">
        <w:rPr>
          <w:rFonts w:ascii="GHEA Grapalat" w:hAnsi="GHEA Grapalat"/>
          <w:b/>
          <w:bCs/>
          <w:sz w:val="24"/>
          <w:szCs w:val="24"/>
        </w:rPr>
        <w:t xml:space="preserve">3. </w:t>
      </w:r>
      <w:r w:rsidRPr="003C39B4">
        <w:rPr>
          <w:rFonts w:ascii="GHEA Grapalat" w:hAnsi="GHEA Grapalat" w:cs="Sylfaen"/>
          <w:b/>
          <w:bCs/>
          <w:sz w:val="24"/>
          <w:szCs w:val="24"/>
        </w:rPr>
        <w:t>Իրավական</w:t>
      </w:r>
      <w:r w:rsidRPr="003C39B4">
        <w:rPr>
          <w:rFonts w:ascii="GHEA Grapalat" w:hAnsi="GHEA Grapalat"/>
          <w:b/>
          <w:bCs/>
          <w:sz w:val="24"/>
          <w:szCs w:val="24"/>
        </w:rPr>
        <w:t xml:space="preserve"> </w:t>
      </w:r>
      <w:r w:rsidRPr="003C39B4">
        <w:rPr>
          <w:rFonts w:ascii="GHEA Grapalat" w:hAnsi="GHEA Grapalat" w:cs="Sylfaen"/>
          <w:b/>
          <w:bCs/>
          <w:sz w:val="24"/>
          <w:szCs w:val="24"/>
        </w:rPr>
        <w:t>ակտի</w:t>
      </w:r>
      <w:r w:rsidRPr="003C39B4">
        <w:rPr>
          <w:rFonts w:ascii="GHEA Grapalat" w:hAnsi="GHEA Grapalat"/>
          <w:b/>
          <w:bCs/>
          <w:sz w:val="24"/>
          <w:szCs w:val="24"/>
        </w:rPr>
        <w:t xml:space="preserve"> </w:t>
      </w:r>
      <w:r w:rsidRPr="003C39B4">
        <w:rPr>
          <w:rFonts w:ascii="GHEA Grapalat" w:hAnsi="GHEA Grapalat" w:cs="Sylfaen"/>
          <w:b/>
          <w:bCs/>
          <w:sz w:val="24"/>
          <w:szCs w:val="24"/>
        </w:rPr>
        <w:t>կիրառման</w:t>
      </w:r>
      <w:r w:rsidRPr="003C39B4">
        <w:rPr>
          <w:rFonts w:ascii="GHEA Grapalat" w:hAnsi="GHEA Grapalat"/>
          <w:b/>
          <w:bCs/>
          <w:sz w:val="24"/>
          <w:szCs w:val="24"/>
        </w:rPr>
        <w:t xml:space="preserve"> </w:t>
      </w:r>
      <w:r w:rsidRPr="003C39B4">
        <w:rPr>
          <w:rFonts w:ascii="GHEA Grapalat" w:hAnsi="GHEA Grapalat" w:cs="Sylfaen"/>
          <w:b/>
          <w:bCs/>
          <w:sz w:val="24"/>
          <w:szCs w:val="24"/>
        </w:rPr>
        <w:t>դեպքում</w:t>
      </w:r>
      <w:r w:rsidRPr="003C39B4">
        <w:rPr>
          <w:rFonts w:ascii="GHEA Grapalat" w:hAnsi="GHEA Grapalat"/>
          <w:b/>
          <w:bCs/>
          <w:sz w:val="24"/>
          <w:szCs w:val="24"/>
        </w:rPr>
        <w:t xml:space="preserve"> </w:t>
      </w:r>
      <w:r w:rsidRPr="003C39B4">
        <w:rPr>
          <w:rFonts w:ascii="GHEA Grapalat" w:hAnsi="GHEA Grapalat" w:cs="Sylfaen"/>
          <w:b/>
          <w:bCs/>
          <w:sz w:val="24"/>
          <w:szCs w:val="24"/>
        </w:rPr>
        <w:t>ակնկալվող</w:t>
      </w:r>
      <w:r w:rsidRPr="003C39B4">
        <w:rPr>
          <w:rFonts w:ascii="GHEA Grapalat" w:hAnsi="GHEA Grapalat"/>
          <w:b/>
          <w:bCs/>
          <w:sz w:val="24"/>
          <w:szCs w:val="24"/>
        </w:rPr>
        <w:t xml:space="preserve"> </w:t>
      </w:r>
      <w:r w:rsidRPr="003C39B4">
        <w:rPr>
          <w:rFonts w:ascii="GHEA Grapalat" w:hAnsi="GHEA Grapalat" w:cs="Sylfaen"/>
          <w:b/>
          <w:bCs/>
          <w:sz w:val="24"/>
          <w:szCs w:val="24"/>
        </w:rPr>
        <w:t>արդյունքը</w:t>
      </w:r>
      <w:r w:rsidRPr="003C39B4">
        <w:rPr>
          <w:rFonts w:ascii="GHEA Grapalat" w:hAnsi="GHEA Grapalat"/>
          <w:sz w:val="24"/>
          <w:szCs w:val="24"/>
        </w:rPr>
        <w:t xml:space="preserve"> </w:t>
      </w:r>
    </w:p>
    <w:p w:rsidR="003C39B4" w:rsidRPr="003C39B4" w:rsidRDefault="003C39B4" w:rsidP="002379CD">
      <w:pPr>
        <w:spacing w:after="0" w:line="240" w:lineRule="auto"/>
        <w:ind w:firstLine="708"/>
        <w:jc w:val="both"/>
        <w:rPr>
          <w:rFonts w:ascii="GHEA Grapalat" w:hAnsi="GHEA Grapalat"/>
          <w:sz w:val="24"/>
          <w:szCs w:val="24"/>
        </w:rPr>
      </w:pPr>
      <w:r w:rsidRPr="003C39B4">
        <w:rPr>
          <w:rFonts w:ascii="GHEA Grapalat" w:hAnsi="GHEA Grapalat"/>
          <w:sz w:val="24"/>
          <w:szCs w:val="24"/>
        </w:rPr>
        <w:t xml:space="preserve">Նախագիծն ընդունվելու դեպքում </w:t>
      </w:r>
      <w:r w:rsidRPr="003C39B4">
        <w:rPr>
          <w:rFonts w:ascii="GHEA Grapalat" w:hAnsi="GHEA Grapalat"/>
          <w:color w:val="000000"/>
          <w:sz w:val="24"/>
          <w:szCs w:val="24"/>
        </w:rPr>
        <w:t xml:space="preserve">2020 թվականի սեպտեմբերի 27-ից </w:t>
      </w:r>
      <w:r w:rsidRPr="003C39B4">
        <w:rPr>
          <w:rStyle w:val="Strong"/>
          <w:rFonts w:ascii="GHEA Grapalat" w:hAnsi="GHEA Grapalat"/>
          <w:b w:val="0"/>
          <w:bCs w:val="0"/>
          <w:color w:val="000000"/>
          <w:sz w:val="24"/>
          <w:szCs w:val="24"/>
          <w:shd w:val="clear" w:color="auto" w:fill="FFFFFF"/>
        </w:rPr>
        <w:t xml:space="preserve">Ադրբեջանի Հանրապետության կողմից Արցախի Հանրապետության դեմ </w:t>
      </w:r>
      <w:proofErr w:type="spellStart"/>
      <w:r w:rsidRPr="003C39B4">
        <w:rPr>
          <w:rStyle w:val="Strong"/>
          <w:rFonts w:ascii="GHEA Grapalat" w:hAnsi="GHEA Grapalat"/>
          <w:b w:val="0"/>
          <w:bCs w:val="0"/>
          <w:color w:val="000000"/>
          <w:sz w:val="24"/>
          <w:szCs w:val="24"/>
          <w:shd w:val="clear" w:color="auto" w:fill="FFFFFF"/>
        </w:rPr>
        <w:t>սանձազերծված</w:t>
      </w:r>
      <w:proofErr w:type="spellEnd"/>
      <w:r w:rsidRPr="003C39B4">
        <w:rPr>
          <w:rStyle w:val="Strong"/>
          <w:rFonts w:ascii="GHEA Grapalat" w:hAnsi="GHEA Grapalat"/>
          <w:b w:val="0"/>
          <w:bCs w:val="0"/>
          <w:color w:val="000000"/>
          <w:sz w:val="24"/>
          <w:szCs w:val="24"/>
          <w:shd w:val="clear" w:color="auto" w:fill="FFFFFF"/>
        </w:rPr>
        <w:t xml:space="preserve"> ռազմական գործողությունների </w:t>
      </w:r>
      <w:proofErr w:type="spellStart"/>
      <w:r w:rsidRPr="003C39B4">
        <w:rPr>
          <w:rStyle w:val="Strong"/>
          <w:rFonts w:ascii="GHEA Grapalat" w:hAnsi="GHEA Grapalat"/>
          <w:b w:val="0"/>
          <w:bCs w:val="0"/>
          <w:color w:val="000000"/>
          <w:sz w:val="24"/>
          <w:szCs w:val="24"/>
          <w:shd w:val="clear" w:color="auto" w:fill="FFFFFF"/>
        </w:rPr>
        <w:t>հետևանքով</w:t>
      </w:r>
      <w:proofErr w:type="spellEnd"/>
      <w:r w:rsidRPr="003C39B4">
        <w:rPr>
          <w:rStyle w:val="Strong"/>
          <w:rFonts w:ascii="GHEA Grapalat" w:hAnsi="GHEA Grapalat"/>
          <w:b w:val="0"/>
          <w:bCs w:val="0"/>
          <w:color w:val="000000"/>
          <w:sz w:val="24"/>
          <w:szCs w:val="24"/>
          <w:shd w:val="clear" w:color="auto" w:fill="FFFFFF"/>
        </w:rPr>
        <w:t xml:space="preserve"> վիրավորում ստացած զինծառայողները կստանան փոխհատուցում՝ առաջացած ֆինանսական խնդիրները լուծելու (մեղմելու) համար</w:t>
      </w:r>
      <w:r w:rsidRPr="003C39B4">
        <w:rPr>
          <w:rFonts w:ascii="GHEA Grapalat" w:hAnsi="GHEA Grapalat"/>
          <w:b/>
          <w:bCs/>
          <w:color w:val="000000"/>
          <w:sz w:val="24"/>
          <w:szCs w:val="24"/>
        </w:rPr>
        <w:t>։</w:t>
      </w:r>
      <w:r w:rsidRPr="003C39B4">
        <w:rPr>
          <w:rFonts w:ascii="GHEA Grapalat" w:hAnsi="GHEA Grapalat"/>
          <w:b/>
          <w:bCs/>
          <w:sz w:val="24"/>
          <w:szCs w:val="24"/>
        </w:rPr>
        <w:t xml:space="preserve"> </w:t>
      </w:r>
    </w:p>
    <w:p w:rsidR="00993C42" w:rsidRDefault="00993C42" w:rsidP="002379CD">
      <w:pPr>
        <w:spacing w:after="0" w:line="240" w:lineRule="auto"/>
      </w:pPr>
      <w:r>
        <w:br w:type="page"/>
      </w:r>
    </w:p>
    <w:p w:rsidR="00993C42" w:rsidRPr="004A1652" w:rsidRDefault="00993C42" w:rsidP="002379CD">
      <w:pPr>
        <w:spacing w:after="0" w:line="240" w:lineRule="auto"/>
        <w:jc w:val="center"/>
        <w:rPr>
          <w:rFonts w:ascii="GHEA Grapalat" w:hAnsi="GHEA Grapalat"/>
          <w:b/>
          <w:sz w:val="24"/>
          <w:szCs w:val="24"/>
        </w:rPr>
      </w:pPr>
      <w:r w:rsidRPr="004A1652">
        <w:rPr>
          <w:rFonts w:ascii="GHEA Grapalat" w:hAnsi="GHEA Grapalat" w:cs="Sylfaen"/>
          <w:b/>
          <w:sz w:val="24"/>
          <w:szCs w:val="24"/>
        </w:rPr>
        <w:lastRenderedPageBreak/>
        <w:t>ՏԵՂԵԿԱՆՔ</w:t>
      </w:r>
    </w:p>
    <w:p w:rsidR="00993C42" w:rsidRPr="004A1652" w:rsidRDefault="00F97CF4" w:rsidP="002379CD">
      <w:pPr>
        <w:autoSpaceDE w:val="0"/>
        <w:autoSpaceDN w:val="0"/>
        <w:adjustRightInd w:val="0"/>
        <w:spacing w:after="0" w:line="240" w:lineRule="auto"/>
        <w:jc w:val="center"/>
        <w:rPr>
          <w:rFonts w:ascii="GHEA Grapalat" w:hAnsi="GHEA Grapalat" w:cs="Sylfaen"/>
          <w:b/>
          <w:sz w:val="24"/>
          <w:szCs w:val="24"/>
        </w:rPr>
      </w:pPr>
      <w:r w:rsidRPr="004A1652">
        <w:rPr>
          <w:rFonts w:ascii="GHEA Grapalat" w:hAnsi="GHEA Grapalat"/>
          <w:b/>
          <w:sz w:val="24"/>
          <w:szCs w:val="24"/>
        </w:rPr>
        <w:t>«</w:t>
      </w:r>
      <w:r w:rsidRPr="004A1652">
        <w:rPr>
          <w:rFonts w:ascii="GHEA Grapalat" w:hAnsi="GHEA Grapalat" w:cs="AK Courier"/>
          <w:b/>
          <w:sz w:val="24"/>
          <w:szCs w:val="24"/>
        </w:rPr>
        <w:t>ՀԱՅԱՍՏԱՆԻ ՀԱՆՐԱՊԵՏՈՒԹՅԱՆ ԿԱՌԱՎԱՐՈՒԹՅԱՆ 20</w:t>
      </w:r>
      <w:r w:rsidRPr="00AA5BD2">
        <w:rPr>
          <w:rFonts w:ascii="GHEA Grapalat" w:hAnsi="GHEA Grapalat" w:cs="AK Courier"/>
          <w:b/>
          <w:sz w:val="24"/>
          <w:szCs w:val="24"/>
        </w:rPr>
        <w:t>20</w:t>
      </w:r>
      <w:r w:rsidRPr="004A1652">
        <w:rPr>
          <w:rFonts w:ascii="GHEA Grapalat" w:hAnsi="GHEA Grapalat" w:cs="AK Courier"/>
          <w:b/>
          <w:sz w:val="24"/>
          <w:szCs w:val="24"/>
        </w:rPr>
        <w:t xml:space="preserve"> ԹՎԱԿԱՆԻ</w:t>
      </w:r>
      <w:r w:rsidRPr="00AA5BD2">
        <w:rPr>
          <w:rFonts w:ascii="GHEA Grapalat" w:hAnsi="GHEA Grapalat" w:cs="AK Courier"/>
          <w:b/>
          <w:sz w:val="24"/>
          <w:szCs w:val="24"/>
        </w:rPr>
        <w:t xml:space="preserve"> ԴԵԿՏԵՄԲԵՐԻ 17</w:t>
      </w:r>
      <w:r w:rsidRPr="004A1652">
        <w:rPr>
          <w:rFonts w:ascii="GHEA Grapalat" w:hAnsi="GHEA Grapalat" w:cs="AK Courier"/>
          <w:b/>
          <w:sz w:val="24"/>
          <w:szCs w:val="24"/>
        </w:rPr>
        <w:t xml:space="preserve">-Ի N </w:t>
      </w:r>
      <w:r w:rsidRPr="00AA5BD2">
        <w:rPr>
          <w:rFonts w:ascii="GHEA Grapalat" w:hAnsi="GHEA Grapalat" w:cs="AK Courier"/>
          <w:b/>
          <w:sz w:val="24"/>
          <w:szCs w:val="24"/>
        </w:rPr>
        <w:t>2073</w:t>
      </w:r>
      <w:r w:rsidRPr="004A1652">
        <w:rPr>
          <w:rFonts w:ascii="GHEA Grapalat" w:hAnsi="GHEA Grapalat" w:cs="AK Courier"/>
          <w:b/>
          <w:sz w:val="24"/>
          <w:szCs w:val="24"/>
        </w:rPr>
        <w:t>-</w:t>
      </w:r>
      <w:r w:rsidRPr="00AA5BD2">
        <w:rPr>
          <w:rFonts w:ascii="GHEA Grapalat" w:hAnsi="GHEA Grapalat" w:cs="AK Courier"/>
          <w:b/>
          <w:sz w:val="24"/>
          <w:szCs w:val="24"/>
        </w:rPr>
        <w:t>Լ</w:t>
      </w:r>
      <w:r w:rsidRPr="004A1652">
        <w:rPr>
          <w:rFonts w:ascii="GHEA Grapalat" w:hAnsi="GHEA Grapalat" w:cs="AK Courier"/>
          <w:b/>
          <w:sz w:val="24"/>
          <w:szCs w:val="24"/>
        </w:rPr>
        <w:t xml:space="preserve"> ՈՐՈՇՄԱՆ ՄԵՋ </w:t>
      </w:r>
      <w:r w:rsidRPr="00F97CF4">
        <w:rPr>
          <w:rFonts w:ascii="GHEA Grapalat" w:hAnsi="GHEA Grapalat" w:cs="AK Courier"/>
          <w:b/>
          <w:sz w:val="24"/>
          <w:szCs w:val="24"/>
        </w:rPr>
        <w:t xml:space="preserve">ԼՐԱՑՈՒՄ ԵՎ </w:t>
      </w:r>
      <w:r w:rsidRPr="00C11EF0">
        <w:rPr>
          <w:rFonts w:ascii="GHEA Grapalat" w:hAnsi="GHEA Grapalat" w:cs="AK Courier"/>
          <w:b/>
          <w:sz w:val="24"/>
          <w:szCs w:val="24"/>
        </w:rPr>
        <w:t>ՓՈՓՈԽՈՒԹՅՈՒՆ</w:t>
      </w:r>
      <w:r w:rsidRPr="00F97CF4">
        <w:rPr>
          <w:rFonts w:ascii="GHEA Grapalat" w:hAnsi="GHEA Grapalat" w:cs="AK Courier"/>
          <w:b/>
          <w:sz w:val="24"/>
          <w:szCs w:val="24"/>
        </w:rPr>
        <w:t xml:space="preserve">ՆԵՐ </w:t>
      </w:r>
      <w:r w:rsidRPr="004A1652">
        <w:rPr>
          <w:rFonts w:ascii="GHEA Grapalat" w:hAnsi="GHEA Grapalat" w:cs="AK Courier"/>
          <w:b/>
          <w:sz w:val="24"/>
          <w:szCs w:val="24"/>
        </w:rPr>
        <w:t>ԿԱՏԱՐԵԼՈՒ ՄԱՍԻՆ</w:t>
      </w:r>
      <w:r w:rsidRPr="004A1652">
        <w:rPr>
          <w:rFonts w:ascii="GHEA Grapalat" w:hAnsi="GHEA Grapalat"/>
          <w:b/>
          <w:sz w:val="24"/>
          <w:szCs w:val="24"/>
        </w:rPr>
        <w:t xml:space="preserve">» </w:t>
      </w:r>
      <w:r w:rsidR="00993C42" w:rsidRPr="004A1652">
        <w:rPr>
          <w:rFonts w:ascii="GHEA Grapalat" w:hAnsi="GHEA Grapalat"/>
          <w:b/>
          <w:sz w:val="24"/>
          <w:szCs w:val="24"/>
        </w:rPr>
        <w:t xml:space="preserve"> </w:t>
      </w:r>
      <w:r w:rsidR="00993C42" w:rsidRPr="004A1652">
        <w:rPr>
          <w:rFonts w:ascii="GHEA Grapalat" w:hAnsi="GHEA Grapalat" w:cs="Sylfaen"/>
          <w:b/>
          <w:sz w:val="24"/>
          <w:szCs w:val="24"/>
        </w:rPr>
        <w:t>ՀՀ</w:t>
      </w:r>
      <w:r w:rsidR="00993C42" w:rsidRPr="004A1652">
        <w:rPr>
          <w:rFonts w:ascii="GHEA Grapalat" w:hAnsi="GHEA Grapalat"/>
          <w:b/>
          <w:sz w:val="24"/>
          <w:szCs w:val="24"/>
        </w:rPr>
        <w:t xml:space="preserve"> </w:t>
      </w:r>
      <w:r w:rsidR="00993C42" w:rsidRPr="004A1652">
        <w:rPr>
          <w:rFonts w:ascii="GHEA Grapalat" w:hAnsi="GHEA Grapalat" w:cs="Sylfaen"/>
          <w:b/>
          <w:sz w:val="24"/>
          <w:szCs w:val="24"/>
        </w:rPr>
        <w:t>ԿԱՌԱՎԱՐՈՒԹՅԱՆ</w:t>
      </w:r>
      <w:r w:rsidR="00993C42" w:rsidRPr="004A1652">
        <w:rPr>
          <w:rFonts w:ascii="GHEA Grapalat" w:hAnsi="GHEA Grapalat" w:cs="Times Armenian"/>
          <w:b/>
          <w:sz w:val="24"/>
          <w:szCs w:val="24"/>
        </w:rPr>
        <w:t xml:space="preserve"> </w:t>
      </w:r>
      <w:r w:rsidR="00993C42" w:rsidRPr="004A1652">
        <w:rPr>
          <w:rFonts w:ascii="GHEA Grapalat" w:hAnsi="GHEA Grapalat" w:cs="Sylfaen"/>
          <w:b/>
          <w:sz w:val="24"/>
          <w:szCs w:val="24"/>
        </w:rPr>
        <w:t>ՈՐՈՇՄԱՆ</w:t>
      </w:r>
      <w:r w:rsidR="00993C42" w:rsidRPr="004A1652">
        <w:rPr>
          <w:rFonts w:ascii="GHEA Grapalat" w:hAnsi="GHEA Grapalat" w:cs="Times Armenian"/>
          <w:b/>
          <w:sz w:val="24"/>
          <w:szCs w:val="24"/>
        </w:rPr>
        <w:t xml:space="preserve"> </w:t>
      </w:r>
      <w:r w:rsidR="00993C42" w:rsidRPr="004A1652">
        <w:rPr>
          <w:rFonts w:ascii="GHEA Grapalat" w:hAnsi="GHEA Grapalat" w:cs="Sylfaen"/>
          <w:b/>
          <w:sz w:val="24"/>
          <w:szCs w:val="24"/>
        </w:rPr>
        <w:t>ՆԱԽԱԳԾԻ ԸՆԴՈՒՆՄԱՆ</w:t>
      </w:r>
      <w:r w:rsidRPr="00F97CF4">
        <w:rPr>
          <w:rFonts w:ascii="GHEA Grapalat" w:hAnsi="GHEA Grapalat" w:cs="Sylfaen"/>
          <w:b/>
          <w:sz w:val="24"/>
          <w:szCs w:val="24"/>
        </w:rPr>
        <w:t xml:space="preserve"> </w:t>
      </w:r>
      <w:r w:rsidR="00993C42" w:rsidRPr="004A1652">
        <w:rPr>
          <w:rFonts w:ascii="GHEA Grapalat" w:hAnsi="GHEA Grapalat"/>
          <w:b/>
          <w:sz w:val="24"/>
          <w:szCs w:val="24"/>
        </w:rPr>
        <w:t xml:space="preserve">ՄԱՍԻՆ </w:t>
      </w:r>
    </w:p>
    <w:p w:rsidR="00993C42" w:rsidRPr="00B151F4" w:rsidRDefault="00993C42" w:rsidP="002379CD">
      <w:pPr>
        <w:pStyle w:val="NormalWeb"/>
        <w:jc w:val="both"/>
        <w:rPr>
          <w:rFonts w:ascii="GHEA Grapalat" w:hAnsi="GHEA Grapalat"/>
        </w:rPr>
      </w:pPr>
      <w:r w:rsidRPr="00F94F45">
        <w:rPr>
          <w:rFonts w:ascii="GHEA Grapalat" w:hAnsi="GHEA Grapalat"/>
          <w:lang w:val="hy-AM"/>
        </w:rPr>
        <w:tab/>
      </w:r>
      <w:proofErr w:type="spellStart"/>
      <w:r w:rsidRPr="00B151F4">
        <w:rPr>
          <w:rFonts w:ascii="GHEA Grapalat" w:hAnsi="GHEA Grapalat"/>
        </w:rPr>
        <w:t>Ն</w:t>
      </w:r>
      <w:r w:rsidRPr="00B151F4">
        <w:rPr>
          <w:rFonts w:ascii="GHEA Grapalat" w:hAnsi="GHEA Grapalat" w:cs="Sylfaen"/>
        </w:rPr>
        <w:t>ախագծի</w:t>
      </w:r>
      <w:proofErr w:type="spellEnd"/>
      <w:r w:rsidRPr="00B151F4">
        <w:rPr>
          <w:rFonts w:ascii="GHEA Grapalat" w:hAnsi="GHEA Grapalat"/>
        </w:rPr>
        <w:t xml:space="preserve"> </w:t>
      </w:r>
      <w:proofErr w:type="spellStart"/>
      <w:r w:rsidRPr="00B151F4">
        <w:rPr>
          <w:rFonts w:ascii="GHEA Grapalat" w:hAnsi="GHEA Grapalat" w:cs="Sylfaen"/>
        </w:rPr>
        <w:t>ընդունմամբ</w:t>
      </w:r>
      <w:proofErr w:type="spellEnd"/>
      <w:r w:rsidRPr="00B151F4">
        <w:rPr>
          <w:rFonts w:ascii="GHEA Grapalat" w:hAnsi="GHEA Grapalat"/>
        </w:rPr>
        <w:t xml:space="preserve"> </w:t>
      </w:r>
      <w:proofErr w:type="spellStart"/>
      <w:r w:rsidRPr="00B151F4">
        <w:rPr>
          <w:rFonts w:ascii="GHEA Grapalat" w:hAnsi="GHEA Grapalat" w:cs="Sylfaen"/>
        </w:rPr>
        <w:t>այլ</w:t>
      </w:r>
      <w:proofErr w:type="spellEnd"/>
      <w:r w:rsidRPr="00B151F4">
        <w:rPr>
          <w:rFonts w:ascii="GHEA Grapalat" w:hAnsi="GHEA Grapalat"/>
        </w:rPr>
        <w:t xml:space="preserve"> </w:t>
      </w:r>
      <w:proofErr w:type="spellStart"/>
      <w:r w:rsidRPr="00B151F4">
        <w:rPr>
          <w:rFonts w:ascii="GHEA Grapalat" w:hAnsi="GHEA Grapalat" w:cs="Sylfaen"/>
        </w:rPr>
        <w:t>իրավական</w:t>
      </w:r>
      <w:proofErr w:type="spellEnd"/>
      <w:r w:rsidRPr="00B151F4">
        <w:rPr>
          <w:rFonts w:ascii="GHEA Grapalat" w:hAnsi="GHEA Grapalat"/>
        </w:rPr>
        <w:t xml:space="preserve"> </w:t>
      </w:r>
      <w:proofErr w:type="spellStart"/>
      <w:r w:rsidRPr="00B151F4">
        <w:rPr>
          <w:rFonts w:ascii="GHEA Grapalat" w:hAnsi="GHEA Grapalat" w:cs="Sylfaen"/>
        </w:rPr>
        <w:t>ակտերի</w:t>
      </w:r>
      <w:proofErr w:type="spellEnd"/>
      <w:r w:rsidRPr="00B151F4">
        <w:rPr>
          <w:rFonts w:ascii="GHEA Grapalat" w:hAnsi="GHEA Grapalat" w:cs="Sylfaen"/>
        </w:rPr>
        <w:t xml:space="preserve"> </w:t>
      </w:r>
      <w:proofErr w:type="spellStart"/>
      <w:r w:rsidRPr="00B151F4">
        <w:rPr>
          <w:rFonts w:ascii="GHEA Grapalat" w:hAnsi="GHEA Grapalat" w:cs="Sylfaen"/>
        </w:rPr>
        <w:t>ընդունման</w:t>
      </w:r>
      <w:proofErr w:type="spellEnd"/>
      <w:r w:rsidRPr="00B151F4">
        <w:rPr>
          <w:rFonts w:ascii="GHEA Grapalat" w:hAnsi="GHEA Grapalat"/>
        </w:rPr>
        <w:t xml:space="preserve"> </w:t>
      </w:r>
      <w:proofErr w:type="spellStart"/>
      <w:r w:rsidRPr="00B151F4">
        <w:rPr>
          <w:rFonts w:ascii="GHEA Grapalat" w:hAnsi="GHEA Grapalat" w:cs="Sylfaen"/>
        </w:rPr>
        <w:t>անհրաժեշտություն</w:t>
      </w:r>
      <w:proofErr w:type="spellEnd"/>
      <w:r w:rsidRPr="00B151F4">
        <w:rPr>
          <w:rFonts w:ascii="GHEA Grapalat" w:hAnsi="GHEA Grapalat"/>
        </w:rPr>
        <w:t xml:space="preserve"> </w:t>
      </w:r>
      <w:proofErr w:type="spellStart"/>
      <w:r w:rsidRPr="00B151F4">
        <w:rPr>
          <w:rFonts w:ascii="GHEA Grapalat" w:hAnsi="GHEA Grapalat" w:cs="Sylfaen"/>
        </w:rPr>
        <w:t>չի</w:t>
      </w:r>
      <w:proofErr w:type="spellEnd"/>
      <w:r w:rsidRPr="00B151F4">
        <w:rPr>
          <w:rFonts w:ascii="GHEA Grapalat" w:hAnsi="GHEA Grapalat"/>
        </w:rPr>
        <w:t xml:space="preserve"> </w:t>
      </w:r>
      <w:proofErr w:type="spellStart"/>
      <w:r w:rsidRPr="00B151F4">
        <w:rPr>
          <w:rFonts w:ascii="GHEA Grapalat" w:hAnsi="GHEA Grapalat" w:cs="Sylfaen"/>
        </w:rPr>
        <w:t>առաջանում</w:t>
      </w:r>
      <w:proofErr w:type="spellEnd"/>
      <w:r w:rsidRPr="00B151F4">
        <w:rPr>
          <w:rFonts w:ascii="GHEA Grapalat" w:hAnsi="GHEA Grapalat"/>
        </w:rPr>
        <w:t>:</w:t>
      </w:r>
    </w:p>
    <w:p w:rsidR="00993C42" w:rsidRPr="00B151F4" w:rsidRDefault="00993C42" w:rsidP="002379CD">
      <w:pPr>
        <w:spacing w:line="240" w:lineRule="auto"/>
        <w:jc w:val="center"/>
        <w:rPr>
          <w:rFonts w:ascii="GHEA Grapalat" w:hAnsi="GHEA Grapalat"/>
          <w:sz w:val="24"/>
          <w:szCs w:val="24"/>
        </w:rPr>
      </w:pPr>
    </w:p>
    <w:p w:rsidR="00993C42" w:rsidRPr="004A1652" w:rsidRDefault="00993C42" w:rsidP="002379CD">
      <w:pPr>
        <w:spacing w:after="0" w:line="240" w:lineRule="auto"/>
        <w:jc w:val="center"/>
        <w:rPr>
          <w:rFonts w:ascii="GHEA Grapalat" w:hAnsi="GHEA Grapalat"/>
          <w:b/>
          <w:sz w:val="24"/>
          <w:szCs w:val="24"/>
        </w:rPr>
      </w:pPr>
    </w:p>
    <w:p w:rsidR="00993C42" w:rsidRPr="004A1652" w:rsidRDefault="00993C42" w:rsidP="002379CD">
      <w:pPr>
        <w:spacing w:after="0" w:line="240" w:lineRule="auto"/>
        <w:jc w:val="center"/>
        <w:rPr>
          <w:rFonts w:ascii="GHEA Grapalat" w:hAnsi="GHEA Grapalat"/>
          <w:b/>
          <w:sz w:val="24"/>
          <w:szCs w:val="24"/>
        </w:rPr>
      </w:pPr>
      <w:r w:rsidRPr="004A1652">
        <w:rPr>
          <w:rFonts w:ascii="GHEA Grapalat" w:hAnsi="GHEA Grapalat"/>
          <w:b/>
          <w:sz w:val="24"/>
          <w:szCs w:val="24"/>
        </w:rPr>
        <w:t>ՏԵՂԵԿԱՆՔ</w:t>
      </w:r>
    </w:p>
    <w:p w:rsidR="00993C42" w:rsidRPr="004A1652" w:rsidRDefault="00F97CF4" w:rsidP="002379CD">
      <w:pPr>
        <w:autoSpaceDE w:val="0"/>
        <w:autoSpaceDN w:val="0"/>
        <w:adjustRightInd w:val="0"/>
        <w:spacing w:after="0" w:line="240" w:lineRule="auto"/>
        <w:jc w:val="center"/>
        <w:rPr>
          <w:rFonts w:ascii="GHEA Grapalat" w:hAnsi="GHEA Grapalat" w:cs="Sylfaen"/>
          <w:b/>
          <w:sz w:val="24"/>
          <w:szCs w:val="24"/>
        </w:rPr>
      </w:pPr>
      <w:r w:rsidRPr="004A1652">
        <w:rPr>
          <w:rFonts w:ascii="GHEA Grapalat" w:hAnsi="GHEA Grapalat"/>
          <w:b/>
          <w:sz w:val="24"/>
          <w:szCs w:val="24"/>
        </w:rPr>
        <w:t>«</w:t>
      </w:r>
      <w:r w:rsidRPr="004A1652">
        <w:rPr>
          <w:rFonts w:ascii="GHEA Grapalat" w:hAnsi="GHEA Grapalat" w:cs="AK Courier"/>
          <w:b/>
          <w:sz w:val="24"/>
          <w:szCs w:val="24"/>
        </w:rPr>
        <w:t>ՀԱՅԱՍՏԱՆԻ ՀԱՆՐԱՊԵՏՈՒԹՅԱՆ ԿԱՌԱՎԱՐՈՒԹՅԱՆ 20</w:t>
      </w:r>
      <w:r w:rsidRPr="00AA5BD2">
        <w:rPr>
          <w:rFonts w:ascii="GHEA Grapalat" w:hAnsi="GHEA Grapalat" w:cs="AK Courier"/>
          <w:b/>
          <w:sz w:val="24"/>
          <w:szCs w:val="24"/>
        </w:rPr>
        <w:t>20</w:t>
      </w:r>
      <w:r w:rsidRPr="004A1652">
        <w:rPr>
          <w:rFonts w:ascii="GHEA Grapalat" w:hAnsi="GHEA Grapalat" w:cs="AK Courier"/>
          <w:b/>
          <w:sz w:val="24"/>
          <w:szCs w:val="24"/>
        </w:rPr>
        <w:t xml:space="preserve"> ԹՎԱԿԱՆԻ</w:t>
      </w:r>
      <w:r w:rsidRPr="00AA5BD2">
        <w:rPr>
          <w:rFonts w:ascii="GHEA Grapalat" w:hAnsi="GHEA Grapalat" w:cs="AK Courier"/>
          <w:b/>
          <w:sz w:val="24"/>
          <w:szCs w:val="24"/>
        </w:rPr>
        <w:t xml:space="preserve"> ԴԵԿՏԵՄԲԵՐԻ 17</w:t>
      </w:r>
      <w:r w:rsidRPr="004A1652">
        <w:rPr>
          <w:rFonts w:ascii="GHEA Grapalat" w:hAnsi="GHEA Grapalat" w:cs="AK Courier"/>
          <w:b/>
          <w:sz w:val="24"/>
          <w:szCs w:val="24"/>
        </w:rPr>
        <w:t xml:space="preserve">-Ի N </w:t>
      </w:r>
      <w:r w:rsidRPr="00AA5BD2">
        <w:rPr>
          <w:rFonts w:ascii="GHEA Grapalat" w:hAnsi="GHEA Grapalat" w:cs="AK Courier"/>
          <w:b/>
          <w:sz w:val="24"/>
          <w:szCs w:val="24"/>
        </w:rPr>
        <w:t>2073</w:t>
      </w:r>
      <w:r w:rsidRPr="004A1652">
        <w:rPr>
          <w:rFonts w:ascii="GHEA Grapalat" w:hAnsi="GHEA Grapalat" w:cs="AK Courier"/>
          <w:b/>
          <w:sz w:val="24"/>
          <w:szCs w:val="24"/>
        </w:rPr>
        <w:t>-</w:t>
      </w:r>
      <w:r w:rsidRPr="00AA5BD2">
        <w:rPr>
          <w:rFonts w:ascii="GHEA Grapalat" w:hAnsi="GHEA Grapalat" w:cs="AK Courier"/>
          <w:b/>
          <w:sz w:val="24"/>
          <w:szCs w:val="24"/>
        </w:rPr>
        <w:t>Լ</w:t>
      </w:r>
      <w:r w:rsidRPr="004A1652">
        <w:rPr>
          <w:rFonts w:ascii="GHEA Grapalat" w:hAnsi="GHEA Grapalat" w:cs="AK Courier"/>
          <w:b/>
          <w:sz w:val="24"/>
          <w:szCs w:val="24"/>
        </w:rPr>
        <w:t xml:space="preserve"> ՈՐՈՇՄԱՆ ՄԵՋ </w:t>
      </w:r>
      <w:r w:rsidRPr="00F97CF4">
        <w:rPr>
          <w:rFonts w:ascii="GHEA Grapalat" w:hAnsi="GHEA Grapalat" w:cs="AK Courier"/>
          <w:b/>
          <w:sz w:val="24"/>
          <w:szCs w:val="24"/>
        </w:rPr>
        <w:t xml:space="preserve">ԼՐԱՑՈՒՄ ԵՎ </w:t>
      </w:r>
      <w:r w:rsidRPr="00C11EF0">
        <w:rPr>
          <w:rFonts w:ascii="GHEA Grapalat" w:hAnsi="GHEA Grapalat" w:cs="AK Courier"/>
          <w:b/>
          <w:sz w:val="24"/>
          <w:szCs w:val="24"/>
        </w:rPr>
        <w:t>ՓՈՓՈԽՈՒԹՅՈՒՆ</w:t>
      </w:r>
      <w:r w:rsidRPr="00F97CF4">
        <w:rPr>
          <w:rFonts w:ascii="GHEA Grapalat" w:hAnsi="GHEA Grapalat" w:cs="AK Courier"/>
          <w:b/>
          <w:sz w:val="24"/>
          <w:szCs w:val="24"/>
        </w:rPr>
        <w:t xml:space="preserve">ՆԵՐ </w:t>
      </w:r>
      <w:r w:rsidRPr="004A1652">
        <w:rPr>
          <w:rFonts w:ascii="GHEA Grapalat" w:hAnsi="GHEA Grapalat" w:cs="AK Courier"/>
          <w:b/>
          <w:sz w:val="24"/>
          <w:szCs w:val="24"/>
        </w:rPr>
        <w:t>ԿԱՏԱՐԵԼՈՒ ՄԱՍԻՆ</w:t>
      </w:r>
      <w:r w:rsidRPr="004A1652">
        <w:rPr>
          <w:rFonts w:ascii="GHEA Grapalat" w:hAnsi="GHEA Grapalat"/>
          <w:b/>
          <w:sz w:val="24"/>
          <w:szCs w:val="24"/>
        </w:rPr>
        <w:t xml:space="preserve">» </w:t>
      </w:r>
      <w:r w:rsidR="00993C42" w:rsidRPr="004A1652">
        <w:rPr>
          <w:rFonts w:ascii="GHEA Grapalat" w:hAnsi="GHEA Grapalat"/>
          <w:b/>
          <w:sz w:val="24"/>
          <w:szCs w:val="24"/>
        </w:rPr>
        <w:t xml:space="preserve"> </w:t>
      </w:r>
      <w:r w:rsidR="00993C42" w:rsidRPr="004A1652">
        <w:rPr>
          <w:rFonts w:ascii="GHEA Grapalat" w:hAnsi="GHEA Grapalat" w:cs="Sylfaen"/>
          <w:b/>
          <w:sz w:val="24"/>
          <w:szCs w:val="24"/>
        </w:rPr>
        <w:t>ՀՀ</w:t>
      </w:r>
      <w:r w:rsidR="00993C42" w:rsidRPr="004A1652">
        <w:rPr>
          <w:rFonts w:ascii="GHEA Grapalat" w:hAnsi="GHEA Grapalat"/>
          <w:b/>
          <w:sz w:val="24"/>
          <w:szCs w:val="24"/>
        </w:rPr>
        <w:t xml:space="preserve"> </w:t>
      </w:r>
      <w:r w:rsidR="00993C42" w:rsidRPr="004A1652">
        <w:rPr>
          <w:rFonts w:ascii="GHEA Grapalat" w:hAnsi="GHEA Grapalat" w:cs="Sylfaen"/>
          <w:b/>
          <w:sz w:val="24"/>
          <w:szCs w:val="24"/>
        </w:rPr>
        <w:t>ԿԱՌԱՎԱՐՈՒԹՅԱՆ</w:t>
      </w:r>
      <w:r w:rsidR="00993C42" w:rsidRPr="004A1652">
        <w:rPr>
          <w:rFonts w:ascii="GHEA Grapalat" w:hAnsi="GHEA Grapalat" w:cs="Times Armenian"/>
          <w:b/>
          <w:sz w:val="24"/>
          <w:szCs w:val="24"/>
        </w:rPr>
        <w:t xml:space="preserve"> </w:t>
      </w:r>
      <w:r w:rsidR="00993C42" w:rsidRPr="004A1652">
        <w:rPr>
          <w:rFonts w:ascii="GHEA Grapalat" w:hAnsi="GHEA Grapalat" w:cs="Sylfaen"/>
          <w:b/>
          <w:sz w:val="24"/>
          <w:szCs w:val="24"/>
        </w:rPr>
        <w:t>ՈՐՈՇՄԱՆ</w:t>
      </w:r>
      <w:r w:rsidR="00993C42" w:rsidRPr="004A1652">
        <w:rPr>
          <w:rFonts w:ascii="GHEA Grapalat" w:hAnsi="GHEA Grapalat" w:cs="Times Armenian"/>
          <w:b/>
          <w:sz w:val="24"/>
          <w:szCs w:val="24"/>
        </w:rPr>
        <w:t xml:space="preserve"> </w:t>
      </w:r>
      <w:r w:rsidR="00993C42" w:rsidRPr="004A1652">
        <w:rPr>
          <w:rFonts w:ascii="GHEA Grapalat" w:hAnsi="GHEA Grapalat" w:cs="Sylfaen"/>
          <w:b/>
          <w:sz w:val="24"/>
          <w:szCs w:val="24"/>
        </w:rPr>
        <w:t>ՆԱԽԱԳԾԻ ԸՆԴՈՒՆՄԱՆ</w:t>
      </w:r>
      <w:r w:rsidRPr="00F97CF4">
        <w:rPr>
          <w:rFonts w:ascii="GHEA Grapalat" w:hAnsi="GHEA Grapalat" w:cs="Sylfaen"/>
          <w:b/>
          <w:sz w:val="24"/>
          <w:szCs w:val="24"/>
        </w:rPr>
        <w:t xml:space="preserve"> </w:t>
      </w:r>
      <w:r w:rsidR="00993C42" w:rsidRPr="004A1652">
        <w:rPr>
          <w:rFonts w:ascii="GHEA Grapalat" w:hAnsi="GHEA Grapalat"/>
          <w:b/>
          <w:sz w:val="24"/>
          <w:szCs w:val="24"/>
        </w:rPr>
        <w:t xml:space="preserve">ՄԱՍԻՆ </w:t>
      </w:r>
    </w:p>
    <w:p w:rsidR="00993C42" w:rsidRPr="00A6358C" w:rsidRDefault="00993C42" w:rsidP="002379CD">
      <w:pPr>
        <w:pStyle w:val="NormalWeb"/>
        <w:ind w:firstLine="720"/>
        <w:jc w:val="both"/>
        <w:rPr>
          <w:rFonts w:ascii="GHEA Grapalat" w:hAnsi="GHEA Grapalat"/>
          <w:lang w:val="hy-AM"/>
        </w:rPr>
      </w:pPr>
      <w:r w:rsidRPr="00C70DDD">
        <w:rPr>
          <w:rFonts w:ascii="GHEA Grapalat" w:hAnsi="GHEA Grapalat"/>
          <w:lang w:val="hy-AM"/>
        </w:rPr>
        <w:t>Ն</w:t>
      </w:r>
      <w:r w:rsidRPr="00C70DDD">
        <w:rPr>
          <w:rFonts w:ascii="GHEA Grapalat" w:hAnsi="GHEA Grapalat" w:cs="Sylfaen"/>
          <w:lang w:val="hy-AM"/>
        </w:rPr>
        <w:t>ախագծի</w:t>
      </w:r>
      <w:r w:rsidRPr="00B151F4">
        <w:rPr>
          <w:rFonts w:ascii="GHEA Grapalat" w:hAnsi="GHEA Grapalat"/>
        </w:rPr>
        <w:t xml:space="preserve"> </w:t>
      </w:r>
      <w:proofErr w:type="spellStart"/>
      <w:r w:rsidRPr="00B151F4">
        <w:rPr>
          <w:rFonts w:ascii="GHEA Grapalat" w:hAnsi="GHEA Grapalat" w:cs="Sylfaen"/>
        </w:rPr>
        <w:t>ընդունմամբ</w:t>
      </w:r>
      <w:proofErr w:type="spellEnd"/>
      <w:r w:rsidRPr="00B151F4">
        <w:rPr>
          <w:rFonts w:ascii="GHEA Grapalat" w:hAnsi="GHEA Grapalat"/>
        </w:rPr>
        <w:t xml:space="preserve"> </w:t>
      </w:r>
      <w:proofErr w:type="spellStart"/>
      <w:r w:rsidRPr="00B151F4">
        <w:rPr>
          <w:rFonts w:ascii="GHEA Grapalat" w:hAnsi="GHEA Grapalat" w:cs="Sylfaen"/>
        </w:rPr>
        <w:t>Հայաստանի</w:t>
      </w:r>
      <w:proofErr w:type="spellEnd"/>
      <w:r w:rsidRPr="00B151F4">
        <w:rPr>
          <w:rFonts w:ascii="GHEA Grapalat" w:hAnsi="GHEA Grapalat" w:cs="Sylfaen"/>
        </w:rPr>
        <w:t xml:space="preserve"> </w:t>
      </w:r>
      <w:proofErr w:type="spellStart"/>
      <w:r w:rsidRPr="00B151F4">
        <w:rPr>
          <w:rFonts w:ascii="GHEA Grapalat" w:hAnsi="GHEA Grapalat" w:cs="Sylfaen"/>
        </w:rPr>
        <w:t>Հանրապետության</w:t>
      </w:r>
      <w:proofErr w:type="spellEnd"/>
      <w:r w:rsidRPr="00B151F4">
        <w:rPr>
          <w:rFonts w:ascii="GHEA Grapalat" w:hAnsi="GHEA Grapalat"/>
        </w:rPr>
        <w:t xml:space="preserve"> </w:t>
      </w:r>
      <w:proofErr w:type="spellStart"/>
      <w:r w:rsidRPr="00B151F4">
        <w:rPr>
          <w:rFonts w:ascii="GHEA Grapalat" w:hAnsi="GHEA Grapalat" w:cs="Sylfaen"/>
        </w:rPr>
        <w:t>պետական</w:t>
      </w:r>
      <w:proofErr w:type="spellEnd"/>
      <w:r w:rsidRPr="00B151F4">
        <w:rPr>
          <w:rFonts w:ascii="GHEA Grapalat" w:hAnsi="GHEA Grapalat"/>
        </w:rPr>
        <w:t xml:space="preserve"> </w:t>
      </w:r>
      <w:proofErr w:type="spellStart"/>
      <w:r w:rsidRPr="00B151F4">
        <w:rPr>
          <w:rFonts w:ascii="GHEA Grapalat" w:hAnsi="GHEA Grapalat" w:cs="Sylfaen"/>
        </w:rPr>
        <w:t>բյուջեում</w:t>
      </w:r>
      <w:proofErr w:type="spellEnd"/>
      <w:r w:rsidRPr="00B151F4">
        <w:rPr>
          <w:rFonts w:ascii="GHEA Grapalat" w:hAnsi="GHEA Grapalat"/>
        </w:rPr>
        <w:t xml:space="preserve"> </w:t>
      </w:r>
      <w:proofErr w:type="spellStart"/>
      <w:r w:rsidRPr="00B151F4">
        <w:rPr>
          <w:rFonts w:ascii="GHEA Grapalat" w:hAnsi="GHEA Grapalat" w:cs="Sylfaen"/>
        </w:rPr>
        <w:t>ծախսերի</w:t>
      </w:r>
      <w:proofErr w:type="spellEnd"/>
      <w:r w:rsidRPr="00B151F4">
        <w:rPr>
          <w:rFonts w:ascii="GHEA Grapalat" w:hAnsi="GHEA Grapalat"/>
        </w:rPr>
        <w:t xml:space="preserve"> </w:t>
      </w:r>
      <w:proofErr w:type="spellStart"/>
      <w:r w:rsidRPr="00B151F4">
        <w:rPr>
          <w:rFonts w:ascii="GHEA Grapalat" w:hAnsi="GHEA Grapalat" w:cs="Sylfaen"/>
        </w:rPr>
        <w:t>կամ</w:t>
      </w:r>
      <w:proofErr w:type="spellEnd"/>
      <w:r w:rsidRPr="00B151F4">
        <w:rPr>
          <w:rFonts w:ascii="GHEA Grapalat" w:hAnsi="GHEA Grapalat"/>
        </w:rPr>
        <w:t xml:space="preserve"> </w:t>
      </w:r>
      <w:proofErr w:type="spellStart"/>
      <w:r w:rsidRPr="00B151F4">
        <w:rPr>
          <w:rFonts w:ascii="GHEA Grapalat" w:hAnsi="GHEA Grapalat" w:cs="Sylfaen"/>
        </w:rPr>
        <w:t>եկամուտների</w:t>
      </w:r>
      <w:proofErr w:type="spellEnd"/>
      <w:r w:rsidRPr="00B151F4">
        <w:rPr>
          <w:rFonts w:ascii="GHEA Grapalat" w:hAnsi="GHEA Grapalat"/>
        </w:rPr>
        <w:t xml:space="preserve"> </w:t>
      </w:r>
      <w:proofErr w:type="spellStart"/>
      <w:r w:rsidRPr="00B151F4">
        <w:rPr>
          <w:rFonts w:ascii="GHEA Grapalat" w:hAnsi="GHEA Grapalat" w:cs="Sylfaen"/>
        </w:rPr>
        <w:t>ավելացում</w:t>
      </w:r>
      <w:proofErr w:type="spellEnd"/>
      <w:r w:rsidRPr="00B151F4">
        <w:rPr>
          <w:rFonts w:ascii="GHEA Grapalat" w:hAnsi="GHEA Grapalat"/>
        </w:rPr>
        <w:t xml:space="preserve"> </w:t>
      </w:r>
      <w:proofErr w:type="spellStart"/>
      <w:r w:rsidRPr="00B151F4">
        <w:rPr>
          <w:rFonts w:ascii="GHEA Grapalat" w:hAnsi="GHEA Grapalat" w:cs="Sylfaen"/>
        </w:rPr>
        <w:t>կամ</w:t>
      </w:r>
      <w:proofErr w:type="spellEnd"/>
      <w:r w:rsidRPr="00B151F4">
        <w:rPr>
          <w:rFonts w:ascii="GHEA Grapalat" w:hAnsi="GHEA Grapalat"/>
        </w:rPr>
        <w:t xml:space="preserve"> </w:t>
      </w:r>
      <w:proofErr w:type="spellStart"/>
      <w:r w:rsidRPr="00B151F4">
        <w:rPr>
          <w:rFonts w:ascii="GHEA Grapalat" w:hAnsi="GHEA Grapalat" w:cs="Sylfaen"/>
        </w:rPr>
        <w:t>նվազում</w:t>
      </w:r>
      <w:proofErr w:type="spellEnd"/>
      <w:r w:rsidRPr="00B151F4">
        <w:rPr>
          <w:rFonts w:ascii="GHEA Grapalat" w:hAnsi="GHEA Grapalat"/>
        </w:rPr>
        <w:t xml:space="preserve"> </w:t>
      </w:r>
      <w:proofErr w:type="spellStart"/>
      <w:r w:rsidRPr="00B151F4">
        <w:rPr>
          <w:rFonts w:ascii="GHEA Grapalat" w:hAnsi="GHEA Grapalat" w:cs="Sylfaen"/>
        </w:rPr>
        <w:t>չի</w:t>
      </w:r>
      <w:proofErr w:type="spellEnd"/>
      <w:r w:rsidRPr="00B151F4">
        <w:rPr>
          <w:rFonts w:ascii="GHEA Grapalat" w:hAnsi="GHEA Grapalat"/>
        </w:rPr>
        <w:t xml:space="preserve"> </w:t>
      </w:r>
      <w:proofErr w:type="spellStart"/>
      <w:r w:rsidRPr="00B151F4">
        <w:rPr>
          <w:rFonts w:ascii="GHEA Grapalat" w:hAnsi="GHEA Grapalat" w:cs="Sylfaen"/>
        </w:rPr>
        <w:t>նախատեսվում</w:t>
      </w:r>
      <w:proofErr w:type="spellEnd"/>
      <w:r w:rsidRPr="00993C42">
        <w:rPr>
          <w:rFonts w:ascii="GHEA Grapalat" w:hAnsi="GHEA Grapalat"/>
          <w:lang w:val="hy-AM"/>
        </w:rPr>
        <w:t xml:space="preserve">, քանի որ </w:t>
      </w:r>
      <w:r w:rsidR="00A6358C" w:rsidRPr="00A6358C">
        <w:rPr>
          <w:rFonts w:ascii="GHEA Grapalat" w:hAnsi="GHEA Grapalat"/>
          <w:lang w:val="hy-AM"/>
        </w:rPr>
        <w:t xml:space="preserve">դրամական վճարումն իրականացվելու է </w:t>
      </w:r>
      <w:r w:rsidR="00A6358C" w:rsidRPr="003C39B4">
        <w:rPr>
          <w:rFonts w:ascii="GHEA Grapalat" w:hAnsi="GHEA Grapalat" w:cs="Sylfaen"/>
        </w:rPr>
        <w:t>ՀՀ</w:t>
      </w:r>
      <w:r w:rsidR="00A6358C" w:rsidRPr="003C39B4">
        <w:rPr>
          <w:rFonts w:ascii="GHEA Grapalat" w:hAnsi="GHEA Grapalat"/>
        </w:rPr>
        <w:t xml:space="preserve"> </w:t>
      </w:r>
      <w:proofErr w:type="spellStart"/>
      <w:r w:rsidR="00A6358C" w:rsidRPr="003C39B4">
        <w:rPr>
          <w:rFonts w:ascii="GHEA Grapalat" w:hAnsi="GHEA Grapalat" w:cs="Sylfaen"/>
        </w:rPr>
        <w:t>կառավարության</w:t>
      </w:r>
      <w:proofErr w:type="spellEnd"/>
      <w:r w:rsidR="00A6358C" w:rsidRPr="003C39B4">
        <w:rPr>
          <w:rFonts w:ascii="GHEA Grapalat" w:hAnsi="GHEA Grapalat"/>
        </w:rPr>
        <w:t xml:space="preserve"> 2020 </w:t>
      </w:r>
      <w:proofErr w:type="spellStart"/>
      <w:r w:rsidR="00A6358C" w:rsidRPr="003C39B4">
        <w:rPr>
          <w:rFonts w:ascii="GHEA Grapalat" w:hAnsi="GHEA Grapalat" w:cs="Sylfaen"/>
        </w:rPr>
        <w:t>թվականի</w:t>
      </w:r>
      <w:proofErr w:type="spellEnd"/>
      <w:r w:rsidR="00A6358C" w:rsidRPr="003C39B4">
        <w:rPr>
          <w:rFonts w:ascii="GHEA Grapalat" w:hAnsi="GHEA Grapalat"/>
        </w:rPr>
        <w:t xml:space="preserve"> </w:t>
      </w:r>
      <w:proofErr w:type="spellStart"/>
      <w:r w:rsidR="00A6358C" w:rsidRPr="003C39B4">
        <w:rPr>
          <w:rFonts w:ascii="GHEA Grapalat" w:hAnsi="GHEA Grapalat" w:cs="Sylfaen"/>
        </w:rPr>
        <w:t>դեկտեմբերի</w:t>
      </w:r>
      <w:proofErr w:type="spellEnd"/>
      <w:r w:rsidR="00A6358C" w:rsidRPr="003C39B4">
        <w:rPr>
          <w:rFonts w:ascii="GHEA Grapalat" w:hAnsi="GHEA Grapalat"/>
        </w:rPr>
        <w:t xml:space="preserve"> 17-</w:t>
      </w:r>
      <w:r w:rsidR="00A6358C" w:rsidRPr="003C39B4">
        <w:rPr>
          <w:rFonts w:ascii="GHEA Grapalat" w:hAnsi="GHEA Grapalat" w:cs="Sylfaen"/>
        </w:rPr>
        <w:t>ի</w:t>
      </w:r>
      <w:r w:rsidR="00A6358C" w:rsidRPr="003C39B4">
        <w:rPr>
          <w:rFonts w:ascii="GHEA Grapalat" w:hAnsi="GHEA Grapalat"/>
        </w:rPr>
        <w:t xml:space="preserve"> N 2073-</w:t>
      </w:r>
      <w:r w:rsidR="00A6358C" w:rsidRPr="003C39B4">
        <w:rPr>
          <w:rFonts w:ascii="GHEA Grapalat" w:hAnsi="GHEA Grapalat" w:cs="Sylfaen"/>
        </w:rPr>
        <w:t>Լ</w:t>
      </w:r>
      <w:r w:rsidR="00A6358C" w:rsidRPr="003C39B4">
        <w:rPr>
          <w:rFonts w:ascii="GHEA Grapalat" w:hAnsi="GHEA Grapalat"/>
        </w:rPr>
        <w:t xml:space="preserve"> </w:t>
      </w:r>
      <w:proofErr w:type="spellStart"/>
      <w:r w:rsidR="00A6358C" w:rsidRPr="003C39B4">
        <w:rPr>
          <w:rFonts w:ascii="GHEA Grapalat" w:hAnsi="GHEA Grapalat" w:cs="Sylfaen"/>
        </w:rPr>
        <w:t>որոշմա</w:t>
      </w:r>
      <w:r w:rsidR="00A6358C" w:rsidRPr="00A6358C">
        <w:rPr>
          <w:rFonts w:ascii="GHEA Grapalat" w:hAnsi="GHEA Grapalat" w:cs="Sylfaen"/>
          <w:lang w:val="hy-AM"/>
        </w:rPr>
        <w:t>ն</w:t>
      </w:r>
      <w:proofErr w:type="spellEnd"/>
      <w:r w:rsidR="00A6358C" w:rsidRPr="00A6358C">
        <w:rPr>
          <w:rFonts w:ascii="GHEA Grapalat" w:hAnsi="GHEA Grapalat" w:cs="Sylfaen"/>
          <w:lang w:val="hy-AM"/>
        </w:rPr>
        <w:t xml:space="preserve"> 3-րդ կետով հատկացված գումարների հաշվին:</w:t>
      </w:r>
    </w:p>
    <w:p w:rsidR="003C39B4" w:rsidRPr="00993C42" w:rsidRDefault="003C39B4" w:rsidP="002379CD">
      <w:pPr>
        <w:spacing w:after="0" w:line="240" w:lineRule="auto"/>
        <w:jc w:val="both"/>
        <w:rPr>
          <w:lang w:val="x-none"/>
        </w:rPr>
      </w:pPr>
    </w:p>
    <w:sectPr w:rsidR="003C39B4" w:rsidRPr="00993C42" w:rsidSect="0090664D">
      <w:pgSz w:w="11907" w:h="16840" w:code="9"/>
      <w:pgMar w:top="993" w:right="1134"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K Courier">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02"/>
    <w:rsid w:val="00000A0E"/>
    <w:rsid w:val="0001691C"/>
    <w:rsid w:val="00047040"/>
    <w:rsid w:val="000654F0"/>
    <w:rsid w:val="00090229"/>
    <w:rsid w:val="000909E3"/>
    <w:rsid w:val="000B05CC"/>
    <w:rsid w:val="000D1ACC"/>
    <w:rsid w:val="000F06ED"/>
    <w:rsid w:val="00105F2A"/>
    <w:rsid w:val="001078CE"/>
    <w:rsid w:val="00126F83"/>
    <w:rsid w:val="001423C7"/>
    <w:rsid w:val="00170582"/>
    <w:rsid w:val="001761FD"/>
    <w:rsid w:val="00183E76"/>
    <w:rsid w:val="001865F1"/>
    <w:rsid w:val="001E3EAC"/>
    <w:rsid w:val="002379CD"/>
    <w:rsid w:val="00290F53"/>
    <w:rsid w:val="002B656E"/>
    <w:rsid w:val="002F40CA"/>
    <w:rsid w:val="003003E2"/>
    <w:rsid w:val="003330D7"/>
    <w:rsid w:val="003369E1"/>
    <w:rsid w:val="00384333"/>
    <w:rsid w:val="00390174"/>
    <w:rsid w:val="003A4F3B"/>
    <w:rsid w:val="003B781B"/>
    <w:rsid w:val="003C39B4"/>
    <w:rsid w:val="003D3019"/>
    <w:rsid w:val="00430B4E"/>
    <w:rsid w:val="00452AA1"/>
    <w:rsid w:val="00496DE7"/>
    <w:rsid w:val="004A1652"/>
    <w:rsid w:val="004D1903"/>
    <w:rsid w:val="005044CF"/>
    <w:rsid w:val="00536718"/>
    <w:rsid w:val="00581472"/>
    <w:rsid w:val="00595A1E"/>
    <w:rsid w:val="005A49D6"/>
    <w:rsid w:val="005B5D6A"/>
    <w:rsid w:val="005D3244"/>
    <w:rsid w:val="005D5FB9"/>
    <w:rsid w:val="00634323"/>
    <w:rsid w:val="00653D3F"/>
    <w:rsid w:val="00653F3A"/>
    <w:rsid w:val="00662FBB"/>
    <w:rsid w:val="00674181"/>
    <w:rsid w:val="006E0F64"/>
    <w:rsid w:val="007243B5"/>
    <w:rsid w:val="00773093"/>
    <w:rsid w:val="007B2C57"/>
    <w:rsid w:val="00801643"/>
    <w:rsid w:val="0081209D"/>
    <w:rsid w:val="00844AA8"/>
    <w:rsid w:val="00867373"/>
    <w:rsid w:val="00874B58"/>
    <w:rsid w:val="00877BFD"/>
    <w:rsid w:val="008B7728"/>
    <w:rsid w:val="008C43A7"/>
    <w:rsid w:val="008D759C"/>
    <w:rsid w:val="008E2B8E"/>
    <w:rsid w:val="008F7210"/>
    <w:rsid w:val="009038DB"/>
    <w:rsid w:val="009053E1"/>
    <w:rsid w:val="0090664D"/>
    <w:rsid w:val="00916639"/>
    <w:rsid w:val="00993C42"/>
    <w:rsid w:val="00994341"/>
    <w:rsid w:val="009A57F1"/>
    <w:rsid w:val="009B5AEC"/>
    <w:rsid w:val="009F4912"/>
    <w:rsid w:val="009F5CEE"/>
    <w:rsid w:val="00A023DD"/>
    <w:rsid w:val="00A22244"/>
    <w:rsid w:val="00A24D02"/>
    <w:rsid w:val="00A44174"/>
    <w:rsid w:val="00A6358C"/>
    <w:rsid w:val="00A83CA7"/>
    <w:rsid w:val="00A9494E"/>
    <w:rsid w:val="00AA357A"/>
    <w:rsid w:val="00AA5BD2"/>
    <w:rsid w:val="00AE77D2"/>
    <w:rsid w:val="00B00C1B"/>
    <w:rsid w:val="00B310C5"/>
    <w:rsid w:val="00B53122"/>
    <w:rsid w:val="00B56A2B"/>
    <w:rsid w:val="00B91404"/>
    <w:rsid w:val="00B9257A"/>
    <w:rsid w:val="00BD7F1C"/>
    <w:rsid w:val="00C11EF0"/>
    <w:rsid w:val="00C16C85"/>
    <w:rsid w:val="00C23618"/>
    <w:rsid w:val="00C32F1A"/>
    <w:rsid w:val="00C35844"/>
    <w:rsid w:val="00C44899"/>
    <w:rsid w:val="00C77354"/>
    <w:rsid w:val="00C80506"/>
    <w:rsid w:val="00C862A3"/>
    <w:rsid w:val="00CA6873"/>
    <w:rsid w:val="00CC5B94"/>
    <w:rsid w:val="00CF1FAE"/>
    <w:rsid w:val="00D16402"/>
    <w:rsid w:val="00D70AC2"/>
    <w:rsid w:val="00DC4D4A"/>
    <w:rsid w:val="00DD53AE"/>
    <w:rsid w:val="00E00C3E"/>
    <w:rsid w:val="00E03CB3"/>
    <w:rsid w:val="00E12435"/>
    <w:rsid w:val="00E51D53"/>
    <w:rsid w:val="00E55E30"/>
    <w:rsid w:val="00E705A8"/>
    <w:rsid w:val="00EC0C3D"/>
    <w:rsid w:val="00ED004F"/>
    <w:rsid w:val="00ED2959"/>
    <w:rsid w:val="00ED51FE"/>
    <w:rsid w:val="00EE4A9C"/>
    <w:rsid w:val="00F615C6"/>
    <w:rsid w:val="00F67DB3"/>
    <w:rsid w:val="00F7502F"/>
    <w:rsid w:val="00F84EF8"/>
    <w:rsid w:val="00F97CF4"/>
    <w:rsid w:val="00FA3BB5"/>
    <w:rsid w:val="00FC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ABCB8-5B17-4961-B3F0-48AF57BB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B9"/>
    <w:rPr>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ebb,Обычный (веб) Знак Знак,Знак Знак Знак Знак,Обычный (веб) Знак Знак Знак,Знак Знак Знак1 Знак Знак Знак Знак Знак,Знак1,Знак Знак1,Знак Знак,Знак,Char Char Char,Char Char Char Char"/>
    <w:basedOn w:val="Normal"/>
    <w:link w:val="NormalWebChar"/>
    <w:uiPriority w:val="99"/>
    <w:unhideWhenUsed/>
    <w:qFormat/>
    <w:rsid w:val="00B00C1B"/>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aliases w:val="webb Char, webb Char,Обычный (веб) Знак Знак Char,Знак Знак Знак Знак Char,Обычный (веб) Знак Знак Знак Char,Знак Знак Знак1 Знак Знак Знак Знак Знак Char,Знак1 Char,Знак Знак1 Char,Знак Знак Char,Знак Char,Char Char Char Char1"/>
    <w:link w:val="NormalWeb"/>
    <w:uiPriority w:val="99"/>
    <w:locked/>
    <w:rsid w:val="00B00C1B"/>
    <w:rPr>
      <w:rFonts w:ascii="Times New Roman" w:eastAsia="Times New Roman" w:hAnsi="Times New Roman" w:cs="Times New Roman"/>
      <w:sz w:val="24"/>
      <w:szCs w:val="24"/>
      <w:lang w:val="x-none" w:eastAsia="x-none"/>
    </w:rPr>
  </w:style>
  <w:style w:type="character" w:styleId="Emphasis">
    <w:name w:val="Emphasis"/>
    <w:uiPriority w:val="20"/>
    <w:qFormat/>
    <w:rsid w:val="00B00C1B"/>
    <w:rPr>
      <w:i/>
      <w:iCs/>
    </w:rPr>
  </w:style>
  <w:style w:type="paragraph" w:styleId="BalloonText">
    <w:name w:val="Balloon Text"/>
    <w:basedOn w:val="Normal"/>
    <w:link w:val="BalloonTextChar"/>
    <w:uiPriority w:val="99"/>
    <w:semiHidden/>
    <w:unhideWhenUsed/>
    <w:rsid w:val="008B7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28"/>
    <w:rPr>
      <w:rFonts w:ascii="Segoe UI" w:hAnsi="Segoe UI" w:cs="Segoe UI"/>
      <w:sz w:val="18"/>
      <w:szCs w:val="18"/>
      <w:lang w:val="hy-AM"/>
    </w:rPr>
  </w:style>
  <w:style w:type="paragraph" w:styleId="ListParagraph">
    <w:name w:val="List Paragraph"/>
    <w:basedOn w:val="Normal"/>
    <w:uiPriority w:val="34"/>
    <w:qFormat/>
    <w:rsid w:val="00AA5BD2"/>
    <w:pPr>
      <w:ind w:left="720"/>
      <w:contextualSpacing/>
    </w:pPr>
  </w:style>
  <w:style w:type="character" w:styleId="Strong">
    <w:name w:val="Strong"/>
    <w:uiPriority w:val="22"/>
    <w:qFormat/>
    <w:rsid w:val="00867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C66C1-83EF-4ADA-84A3-0280EBCB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IVBP</dc:creator>
  <cp:keywords>https:/mul2.gov.am/tasks/393281/oneclick/17.02.2021 naxagic.docx?token=d6c4dfd1e41ce6b5bc8ff6e5c8bc8da2</cp:keywords>
  <dc:description/>
  <cp:lastModifiedBy>Sergey Tashcyan</cp:lastModifiedBy>
  <cp:revision>3</cp:revision>
  <cp:lastPrinted>2021-02-17T10:39:00Z</cp:lastPrinted>
  <dcterms:created xsi:type="dcterms:W3CDTF">2021-02-17T13:05:00Z</dcterms:created>
  <dcterms:modified xsi:type="dcterms:W3CDTF">2021-02-17T13:25:00Z</dcterms:modified>
</cp:coreProperties>
</file>