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25F9" w:rsidRDefault="003025F9" w:rsidP="003025F9">
      <w:pPr>
        <w:jc w:val="center"/>
      </w:pPr>
      <w:r>
        <w:rPr>
          <w:noProof/>
          <w:lang w:val="en-GB" w:eastAsia="en-GB"/>
        </w:rPr>
        <w:drawing>
          <wp:inline distT="0" distB="0" distL="0" distR="0" wp14:anchorId="6472C658" wp14:editId="22301269">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3025F9" w:rsidRDefault="003025F9" w:rsidP="003025F9">
      <w:pPr>
        <w:jc w:val="center"/>
      </w:pPr>
    </w:p>
    <w:p w:rsidR="003025F9" w:rsidRPr="00FA07D4" w:rsidRDefault="003025F9" w:rsidP="003025F9">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3025F9" w:rsidRPr="00790EAE" w:rsidRDefault="003025F9" w:rsidP="003025F9">
      <w:pPr>
        <w:pStyle w:val="mechtex"/>
        <w:rPr>
          <w:rFonts w:ascii="GHEA Mariam" w:hAnsi="GHEA Mariam"/>
          <w:b/>
        </w:rPr>
      </w:pPr>
    </w:p>
    <w:p w:rsidR="003025F9" w:rsidRDefault="003025F9" w:rsidP="003025F9">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C454F3" w:rsidRPr="00CC6B94" w:rsidRDefault="00C454F3" w:rsidP="003025F9">
      <w:pPr>
        <w:rPr>
          <w:rFonts w:ascii="GHEA Mariam" w:hAnsi="GHEA Mariam"/>
          <w:sz w:val="22"/>
          <w:szCs w:val="22"/>
        </w:rPr>
      </w:pPr>
    </w:p>
    <w:p w:rsidR="00C454F3" w:rsidRPr="003025F9" w:rsidRDefault="00C454F3" w:rsidP="000E4A78">
      <w:pPr>
        <w:jc w:val="center"/>
        <w:rPr>
          <w:rFonts w:ascii="GHEA Mariam" w:hAnsi="GHEA Mariam"/>
          <w:sz w:val="8"/>
          <w:szCs w:val="22"/>
        </w:rPr>
      </w:pPr>
    </w:p>
    <w:p w:rsidR="00C454F3" w:rsidRPr="00CC6B94" w:rsidRDefault="00C454F3" w:rsidP="000E4A78">
      <w:pPr>
        <w:jc w:val="center"/>
        <w:rPr>
          <w:rFonts w:ascii="GHEA Mariam" w:hAnsi="GHEA Mariam"/>
          <w:sz w:val="24"/>
          <w:szCs w:val="24"/>
          <w:lang w:val="hy-AM"/>
        </w:rPr>
      </w:pPr>
    </w:p>
    <w:p w:rsidR="00C454F3" w:rsidRPr="00CC6B94" w:rsidRDefault="00C454F3" w:rsidP="000E4A78">
      <w:pPr>
        <w:jc w:val="center"/>
        <w:rPr>
          <w:rFonts w:ascii="GHEA Mariam" w:hAnsi="GHEA Mariam"/>
          <w:sz w:val="24"/>
          <w:szCs w:val="24"/>
          <w:lang w:val="hy-AM"/>
        </w:rPr>
      </w:pPr>
      <w:r>
        <w:rPr>
          <w:rFonts w:ascii="GHEA Mariam" w:hAnsi="GHEA Mariam"/>
          <w:sz w:val="24"/>
          <w:szCs w:val="24"/>
          <w:lang w:val="hy-AM"/>
        </w:rPr>
        <w:t>18</w:t>
      </w:r>
      <w:r w:rsidRPr="00CC6B94">
        <w:rPr>
          <w:rFonts w:ascii="GHEA Mariam" w:hAnsi="GHEA Mariam"/>
          <w:sz w:val="24"/>
          <w:szCs w:val="24"/>
          <w:lang w:val="hy-AM"/>
        </w:rPr>
        <w:t xml:space="preserve"> </w:t>
      </w:r>
      <w:r>
        <w:rPr>
          <w:rFonts w:ascii="GHEA Mariam" w:hAnsi="GHEA Mariam"/>
          <w:sz w:val="24"/>
          <w:szCs w:val="24"/>
          <w:lang w:val="hy-AM"/>
        </w:rPr>
        <w:t>նոյ</w:t>
      </w:r>
      <w:r w:rsidRPr="009435A4">
        <w:rPr>
          <w:rFonts w:ascii="GHEA Mariam" w:hAnsi="GHEA Mariam" w:cs="Sylfaen"/>
          <w:spacing w:val="-4"/>
          <w:sz w:val="24"/>
          <w:szCs w:val="24"/>
          <w:lang w:val="pt-BR"/>
        </w:rPr>
        <w:t>եմբերի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 Ն</w:t>
      </w:r>
    </w:p>
    <w:p w:rsidR="00C454F3" w:rsidRPr="00CC6B94" w:rsidRDefault="00C454F3" w:rsidP="000E4A78">
      <w:pPr>
        <w:jc w:val="center"/>
        <w:rPr>
          <w:rFonts w:ascii="GHEA Mariam" w:hAnsi="GHEA Mariam"/>
          <w:sz w:val="22"/>
          <w:szCs w:val="22"/>
          <w:lang w:val="hy-AM"/>
        </w:rPr>
      </w:pPr>
    </w:p>
    <w:p w:rsidR="00C454F3" w:rsidRPr="00CC6B94" w:rsidRDefault="00C454F3" w:rsidP="000E4A78">
      <w:pPr>
        <w:jc w:val="center"/>
        <w:rPr>
          <w:rFonts w:ascii="GHEA Mariam" w:hAnsi="GHEA Mariam"/>
          <w:sz w:val="22"/>
          <w:szCs w:val="22"/>
          <w:lang w:val="hy-AM"/>
        </w:rPr>
      </w:pPr>
    </w:p>
    <w:p w:rsidR="00C454F3" w:rsidRPr="003025F9" w:rsidRDefault="00C454F3">
      <w:pPr>
        <w:pStyle w:val="mechtex"/>
        <w:rPr>
          <w:rFonts w:ascii="Arial" w:hAnsi="Arial" w:cs="Arial"/>
          <w:sz w:val="6"/>
          <w:lang w:val="hy-AM"/>
        </w:rPr>
      </w:pPr>
    </w:p>
    <w:p w:rsidR="003025F9" w:rsidRDefault="00C454F3" w:rsidP="00C454F3">
      <w:pPr>
        <w:tabs>
          <w:tab w:val="left" w:pos="851"/>
        </w:tabs>
        <w:jc w:val="center"/>
        <w:rPr>
          <w:rFonts w:ascii="GHEA Mariam" w:hAnsi="GHEA Mariam"/>
          <w:bCs/>
          <w:color w:val="000000"/>
          <w:spacing w:val="-4"/>
          <w:sz w:val="24"/>
          <w:szCs w:val="24"/>
          <w:shd w:val="clear" w:color="auto" w:fill="FFFFFF"/>
          <w:lang w:val="hy-AM"/>
        </w:rPr>
      </w:pPr>
      <w:r w:rsidRPr="00C454F3">
        <w:rPr>
          <w:rFonts w:ascii="GHEA Mariam" w:hAnsi="GHEA Mariam"/>
          <w:bCs/>
          <w:color w:val="000000"/>
          <w:spacing w:val="-4"/>
          <w:sz w:val="24"/>
          <w:szCs w:val="24"/>
          <w:shd w:val="clear" w:color="auto" w:fill="FFFFFF"/>
          <w:lang w:val="hy-AM"/>
        </w:rPr>
        <w:t xml:space="preserve">«ՀԱՅԱՍՏԱՆԻ ՀԱՆՐԱՊԵՏՈՒԹՅԱՆ 2021 ԹՎԱԿԱՆԻ ՊԵՏԱԿԱՆ </w:t>
      </w:r>
    </w:p>
    <w:p w:rsidR="003025F9" w:rsidRDefault="00C454F3" w:rsidP="00C454F3">
      <w:pPr>
        <w:tabs>
          <w:tab w:val="left" w:pos="851"/>
        </w:tabs>
        <w:jc w:val="center"/>
        <w:rPr>
          <w:rFonts w:ascii="GHEA Mariam" w:hAnsi="GHEA Mariam"/>
          <w:bCs/>
          <w:color w:val="000000"/>
          <w:spacing w:val="-8"/>
          <w:sz w:val="24"/>
          <w:szCs w:val="24"/>
          <w:shd w:val="clear" w:color="auto" w:fill="FFFFFF"/>
          <w:lang w:val="hy-AM"/>
        </w:rPr>
      </w:pPr>
      <w:r w:rsidRPr="00C454F3">
        <w:rPr>
          <w:rFonts w:ascii="GHEA Mariam" w:hAnsi="GHEA Mariam"/>
          <w:bCs/>
          <w:color w:val="000000"/>
          <w:spacing w:val="-4"/>
          <w:sz w:val="24"/>
          <w:szCs w:val="24"/>
          <w:shd w:val="clear" w:color="auto" w:fill="FFFFFF"/>
          <w:lang w:val="hy-AM"/>
        </w:rPr>
        <w:t xml:space="preserve">ԲՅՈՒՋԵԻ </w:t>
      </w:r>
      <w:r w:rsidRPr="00C454F3">
        <w:rPr>
          <w:rFonts w:ascii="GHEA Mariam" w:hAnsi="GHEA Mariam"/>
          <w:bCs/>
          <w:color w:val="000000"/>
          <w:spacing w:val="-6"/>
          <w:sz w:val="24"/>
          <w:szCs w:val="24"/>
          <w:shd w:val="clear" w:color="auto" w:fill="FFFFFF"/>
          <w:lang w:val="hy-AM"/>
        </w:rPr>
        <w:t xml:space="preserve">ՄԱՍԻՆ» </w:t>
      </w:r>
      <w:r w:rsidR="003025F9" w:rsidRPr="00C454F3">
        <w:rPr>
          <w:rFonts w:ascii="GHEA Mariam" w:hAnsi="GHEA Mariam"/>
          <w:bCs/>
          <w:color w:val="000000"/>
          <w:sz w:val="24"/>
          <w:szCs w:val="24"/>
          <w:shd w:val="clear" w:color="auto" w:fill="FFFFFF"/>
          <w:lang w:val="hy-AM"/>
        </w:rPr>
        <w:t>ՀԱՅԱՍՏԱՆԻ ՀԱՆՐԱՊԵՏՈՒԹՅԱՆ</w:t>
      </w:r>
      <w:r w:rsidR="003025F9">
        <w:rPr>
          <w:rFonts w:ascii="GHEA Mariam" w:hAnsi="GHEA Mariam"/>
          <w:bCs/>
          <w:color w:val="000000"/>
          <w:spacing w:val="-6"/>
          <w:sz w:val="24"/>
          <w:szCs w:val="24"/>
          <w:shd w:val="clear" w:color="auto" w:fill="FFFFFF"/>
          <w:lang w:val="hy-AM"/>
        </w:rPr>
        <w:t xml:space="preserve"> </w:t>
      </w:r>
      <w:r w:rsidRPr="00C454F3">
        <w:rPr>
          <w:rFonts w:ascii="GHEA Mariam" w:hAnsi="GHEA Mariam"/>
          <w:bCs/>
          <w:color w:val="000000"/>
          <w:spacing w:val="-6"/>
          <w:sz w:val="24"/>
          <w:szCs w:val="24"/>
          <w:shd w:val="clear" w:color="auto" w:fill="FFFFFF"/>
          <w:lang w:val="hy-AM"/>
        </w:rPr>
        <w:t xml:space="preserve">ՕՐԵՆՔՈՒՄ </w:t>
      </w:r>
      <w:r w:rsidRPr="003025F9">
        <w:rPr>
          <w:rFonts w:ascii="GHEA Mariam" w:hAnsi="GHEA Mariam"/>
          <w:bCs/>
          <w:color w:val="000000"/>
          <w:spacing w:val="-6"/>
          <w:sz w:val="24"/>
          <w:szCs w:val="24"/>
          <w:shd w:val="clear" w:color="auto" w:fill="FFFFFF"/>
          <w:lang w:val="hy-AM"/>
        </w:rPr>
        <w:t>ՎԵՐԱԲԱՇԽՈՒՄ ԵՎ ՓՈՓՈԽՈՒԹՅՈՒՆ, ՀԱՅԱՍՏԱՆԻ ՀԱՆՐԱՊԵՏՈՒԹՅԱՆ</w:t>
      </w:r>
      <w:r w:rsidRPr="00C454F3">
        <w:rPr>
          <w:rFonts w:ascii="GHEA Mariam" w:hAnsi="GHEA Mariam"/>
          <w:bCs/>
          <w:color w:val="000000"/>
          <w:sz w:val="24"/>
          <w:szCs w:val="24"/>
          <w:shd w:val="clear" w:color="auto" w:fill="FFFFFF"/>
          <w:lang w:val="hy-AM"/>
        </w:rPr>
        <w:t xml:space="preserve"> ԿԱՌԱՎԱՐՈՒԹՅԱՆ 2020 ԹՎԱԿԱՆԻ ԴԵԿՏԵՄԲԵՐԻ 30-Ի N 2215-Ն ՈՐՈՇՄԱՆ ՄԵՋ ՓՈՓՈԽՈՒԹՅՈՒՆ</w:t>
      </w:r>
      <w:r w:rsidRPr="008437BC">
        <w:rPr>
          <w:rFonts w:ascii="GHEA Mariam" w:hAnsi="GHEA Mariam"/>
          <w:bCs/>
          <w:color w:val="000000"/>
          <w:sz w:val="24"/>
          <w:szCs w:val="24"/>
          <w:shd w:val="clear" w:color="auto" w:fill="FFFFFF"/>
          <w:lang w:val="hy-AM"/>
        </w:rPr>
        <w:t xml:space="preserve">ՆԵՐ </w:t>
      </w:r>
      <w:r w:rsidRPr="00C454F3">
        <w:rPr>
          <w:rFonts w:ascii="GHEA Mariam" w:hAnsi="GHEA Mariam"/>
          <w:bCs/>
          <w:color w:val="000000"/>
          <w:sz w:val="24"/>
          <w:szCs w:val="24"/>
          <w:shd w:val="clear" w:color="auto" w:fill="FFFFFF"/>
          <w:lang w:val="hy-AM"/>
        </w:rPr>
        <w:t xml:space="preserve">ԿԱՏԱՐԵԼՈՒ ԵՎ ՀԱՅԱՍՏԱՆԻ ՀԱՆՐԱՊԵՏՈՒԹՅԱՆ ՏԱՐԱԾՔԱՅԻՆ ԿԱՌԱՎԱՐՄԱՆ ԵՎ </w:t>
      </w:r>
      <w:r w:rsidRPr="00C454F3">
        <w:rPr>
          <w:rFonts w:ascii="GHEA Mariam" w:hAnsi="GHEA Mariam"/>
          <w:bCs/>
          <w:color w:val="000000"/>
          <w:spacing w:val="-8"/>
          <w:sz w:val="24"/>
          <w:szCs w:val="24"/>
          <w:shd w:val="clear" w:color="auto" w:fill="FFFFFF"/>
          <w:lang w:val="hy-AM"/>
        </w:rPr>
        <w:t xml:space="preserve">ԵՆԹԱԿԱՌՈՒՑՎԱԾՔՆԵՐԻ ՆԱԽԱՐԱՐՈՒԹՅԱՆԸ ԳՈՒՄԱՐ </w:t>
      </w:r>
    </w:p>
    <w:p w:rsidR="00C454F3" w:rsidRDefault="00C454F3" w:rsidP="00C454F3">
      <w:pPr>
        <w:tabs>
          <w:tab w:val="left" w:pos="851"/>
        </w:tabs>
        <w:jc w:val="center"/>
        <w:rPr>
          <w:rFonts w:ascii="GHEA Mariam" w:hAnsi="GHEA Mariam"/>
          <w:bCs/>
          <w:color w:val="000000"/>
          <w:sz w:val="24"/>
          <w:szCs w:val="24"/>
          <w:shd w:val="clear" w:color="auto" w:fill="FFFFFF"/>
          <w:lang w:val="hy-AM"/>
        </w:rPr>
      </w:pPr>
      <w:r w:rsidRPr="00C454F3">
        <w:rPr>
          <w:rFonts w:ascii="GHEA Mariam" w:hAnsi="GHEA Mariam"/>
          <w:bCs/>
          <w:color w:val="000000"/>
          <w:spacing w:val="-8"/>
          <w:sz w:val="24"/>
          <w:szCs w:val="24"/>
          <w:shd w:val="clear" w:color="auto" w:fill="FFFFFF"/>
          <w:lang w:val="hy-AM"/>
        </w:rPr>
        <w:t>ՀԱՏԿԱՑՆԵԼՈՒ</w:t>
      </w:r>
      <w:r w:rsidR="003025F9" w:rsidRPr="003025F9">
        <w:rPr>
          <w:rFonts w:ascii="GHEA Mariam" w:hAnsi="GHEA Mariam"/>
          <w:bCs/>
          <w:color w:val="000000"/>
          <w:spacing w:val="-8"/>
          <w:sz w:val="24"/>
          <w:szCs w:val="24"/>
          <w:shd w:val="clear" w:color="auto" w:fill="FFFFFF"/>
          <w:lang w:val="hy-AM"/>
        </w:rPr>
        <w:t xml:space="preserve"> </w:t>
      </w:r>
      <w:r w:rsidRPr="00C454F3">
        <w:rPr>
          <w:rFonts w:ascii="GHEA Mariam" w:hAnsi="GHEA Mariam"/>
          <w:bCs/>
          <w:color w:val="000000"/>
          <w:sz w:val="24"/>
          <w:szCs w:val="24"/>
          <w:shd w:val="clear" w:color="auto" w:fill="FFFFFF"/>
          <w:lang w:val="hy-AM"/>
        </w:rPr>
        <w:t>ՄԱՍԻ</w:t>
      </w:r>
      <w:r w:rsidR="003320E7">
        <w:rPr>
          <w:rFonts w:ascii="GHEA Mariam" w:hAnsi="GHEA Mariam"/>
          <w:bCs/>
          <w:color w:val="000000"/>
          <w:sz w:val="24"/>
          <w:szCs w:val="24"/>
          <w:shd w:val="clear" w:color="auto" w:fill="FFFFFF"/>
          <w:lang w:val="hy-AM"/>
        </w:rPr>
        <w:t>Ն</w:t>
      </w:r>
      <w:r>
        <w:rPr>
          <w:rFonts w:ascii="GHEA Mariam" w:hAnsi="GHEA Mariam"/>
          <w:bCs/>
          <w:color w:val="000000"/>
          <w:sz w:val="24"/>
          <w:szCs w:val="24"/>
          <w:shd w:val="clear" w:color="auto" w:fill="FFFFFF"/>
          <w:lang w:val="hy-AM"/>
        </w:rPr>
        <w:t xml:space="preserve"> </w:t>
      </w:r>
    </w:p>
    <w:p w:rsidR="00C454F3" w:rsidRPr="00C454F3" w:rsidRDefault="00C454F3" w:rsidP="00C454F3">
      <w:pPr>
        <w:tabs>
          <w:tab w:val="left" w:pos="851"/>
        </w:tabs>
        <w:jc w:val="center"/>
        <w:rPr>
          <w:rFonts w:ascii="GHEA Mariam" w:hAnsi="GHEA Mariam"/>
          <w:bCs/>
          <w:color w:val="000000"/>
          <w:sz w:val="24"/>
          <w:szCs w:val="24"/>
          <w:shd w:val="clear" w:color="auto" w:fill="FFFFFF"/>
          <w:lang w:val="hy-AM"/>
        </w:rPr>
      </w:pPr>
      <w:r w:rsidRPr="00C454F3">
        <w:rPr>
          <w:rStyle w:val="Strong"/>
          <w:rFonts w:ascii="GHEA Mariam" w:hAnsi="GHEA Mariam" w:cs="Sylfaen"/>
          <w:b w:val="0"/>
          <w:bCs/>
          <w:color w:val="000000"/>
          <w:sz w:val="24"/>
          <w:szCs w:val="24"/>
          <w:shd w:val="clear" w:color="auto" w:fill="FFFFFF"/>
          <w:lang w:val="hy-AM"/>
        </w:rPr>
        <w:t>-----------------------------------------------------------------------------------------</w:t>
      </w:r>
      <w:r w:rsidR="003025F9">
        <w:rPr>
          <w:rFonts w:ascii="GHEA Mariam" w:hAnsi="GHEA Mariam"/>
          <w:bCs/>
          <w:color w:val="000000"/>
          <w:sz w:val="24"/>
          <w:szCs w:val="24"/>
          <w:shd w:val="clear" w:color="auto" w:fill="FFFFFF"/>
          <w:lang w:val="hy-AM"/>
        </w:rPr>
        <w:t>------------------</w:t>
      </w:r>
    </w:p>
    <w:p w:rsidR="00C454F3" w:rsidRPr="00C454F3" w:rsidRDefault="00C454F3" w:rsidP="00C454F3">
      <w:pPr>
        <w:tabs>
          <w:tab w:val="left" w:pos="851"/>
        </w:tabs>
        <w:spacing w:line="360" w:lineRule="auto"/>
        <w:ind w:firstLine="567"/>
        <w:jc w:val="center"/>
        <w:rPr>
          <w:rFonts w:ascii="GHEA Mariam" w:hAnsi="GHEA Mariam"/>
          <w:bCs/>
          <w:color w:val="000000"/>
          <w:sz w:val="24"/>
          <w:szCs w:val="24"/>
          <w:shd w:val="clear" w:color="auto" w:fill="FFFFFF"/>
          <w:lang w:val="hy-AM"/>
        </w:rPr>
      </w:pPr>
    </w:p>
    <w:p w:rsidR="00C454F3" w:rsidRPr="008437BC" w:rsidRDefault="00C454F3" w:rsidP="003025F9">
      <w:pPr>
        <w:tabs>
          <w:tab w:val="left" w:pos="709"/>
        </w:tabs>
        <w:spacing w:line="408" w:lineRule="auto"/>
        <w:ind w:firstLine="709"/>
        <w:jc w:val="both"/>
        <w:rPr>
          <w:rFonts w:ascii="GHEA Mariam" w:hAnsi="GHEA Mariam"/>
          <w:bCs/>
          <w:iCs/>
          <w:color w:val="000000"/>
          <w:sz w:val="24"/>
          <w:szCs w:val="24"/>
          <w:lang w:val="af-ZA"/>
        </w:rPr>
      </w:pPr>
      <w:r w:rsidRPr="003025F9">
        <w:rPr>
          <w:rFonts w:ascii="GHEA Mariam" w:hAnsi="GHEA Mariam"/>
          <w:color w:val="000000"/>
          <w:spacing w:val="-6"/>
          <w:sz w:val="24"/>
          <w:szCs w:val="24"/>
          <w:lang w:val="hy-AM"/>
        </w:rPr>
        <w:t xml:space="preserve">Ղեկավարվելով «Նորմատիվ իրավական ակտերի մասին» </w:t>
      </w:r>
      <w:r w:rsidR="003025F9" w:rsidRPr="003025F9">
        <w:rPr>
          <w:rFonts w:ascii="GHEA Mariam" w:hAnsi="GHEA Mariam" w:cs="Sylfaen"/>
          <w:bCs/>
          <w:color w:val="000000"/>
          <w:spacing w:val="-6"/>
          <w:sz w:val="24"/>
          <w:szCs w:val="24"/>
          <w:lang w:val="fr-FR" w:eastAsia="en-US"/>
        </w:rPr>
        <w:t>Հայաստանի</w:t>
      </w:r>
      <w:r w:rsidR="003025F9" w:rsidRPr="003025F9">
        <w:rPr>
          <w:rFonts w:ascii="GHEA Mariam" w:hAnsi="GHEA Mariam" w:cs="Arial Armenian"/>
          <w:bCs/>
          <w:color w:val="000000"/>
          <w:spacing w:val="-6"/>
          <w:sz w:val="24"/>
          <w:szCs w:val="24"/>
          <w:lang w:val="fr-FR" w:eastAsia="en-US"/>
        </w:rPr>
        <w:t xml:space="preserve"> </w:t>
      </w:r>
      <w:r w:rsidR="003025F9" w:rsidRPr="003025F9">
        <w:rPr>
          <w:rFonts w:ascii="GHEA Mariam" w:hAnsi="GHEA Mariam" w:cs="Sylfaen"/>
          <w:bCs/>
          <w:color w:val="000000"/>
          <w:spacing w:val="-6"/>
          <w:sz w:val="24"/>
          <w:szCs w:val="24"/>
          <w:lang w:val="fr-FR" w:eastAsia="en-US"/>
        </w:rPr>
        <w:t>Հան</w:t>
      </w:r>
      <w:r w:rsidR="003025F9" w:rsidRPr="003025F9">
        <w:rPr>
          <w:rFonts w:ascii="GHEA Mariam" w:hAnsi="GHEA Mariam" w:cs="Sylfaen"/>
          <w:bCs/>
          <w:color w:val="000000"/>
          <w:spacing w:val="-6"/>
          <w:sz w:val="24"/>
          <w:szCs w:val="24"/>
          <w:lang w:val="fr-FR" w:eastAsia="en-US"/>
        </w:rPr>
        <w:softHyphen/>
        <w:t>րա</w:t>
      </w:r>
      <w:r w:rsidR="003025F9" w:rsidRPr="003025F9">
        <w:rPr>
          <w:rFonts w:ascii="GHEA Mariam" w:hAnsi="GHEA Mariam" w:cs="Sylfaen"/>
          <w:bCs/>
          <w:color w:val="000000"/>
          <w:spacing w:val="-8"/>
          <w:sz w:val="24"/>
          <w:szCs w:val="24"/>
          <w:lang w:val="fr-FR" w:eastAsia="en-US"/>
        </w:rPr>
        <w:softHyphen/>
      </w:r>
      <w:r w:rsidR="003025F9">
        <w:rPr>
          <w:rFonts w:ascii="GHEA Mariam" w:hAnsi="GHEA Mariam" w:cs="Sylfaen"/>
          <w:bCs/>
          <w:color w:val="000000"/>
          <w:spacing w:val="-8"/>
          <w:sz w:val="24"/>
          <w:szCs w:val="24"/>
          <w:lang w:val="fr-FR" w:eastAsia="en-US"/>
        </w:rPr>
        <w:softHyphen/>
      </w:r>
      <w:r w:rsidR="003025F9" w:rsidRPr="003025F9">
        <w:rPr>
          <w:rFonts w:ascii="GHEA Mariam" w:hAnsi="GHEA Mariam" w:cs="Sylfaen"/>
          <w:bCs/>
          <w:color w:val="000000"/>
          <w:spacing w:val="-8"/>
          <w:sz w:val="24"/>
          <w:szCs w:val="24"/>
          <w:lang w:val="fr-FR" w:eastAsia="en-US"/>
        </w:rPr>
        <w:t>պետության</w:t>
      </w:r>
      <w:r w:rsidR="003025F9">
        <w:rPr>
          <w:rFonts w:ascii="GHEA Mariam" w:hAnsi="GHEA Mariam" w:cs="Sylfaen"/>
          <w:bCs/>
          <w:color w:val="000000"/>
          <w:spacing w:val="-8"/>
          <w:sz w:val="24"/>
          <w:szCs w:val="24"/>
          <w:lang w:val="hy-AM" w:eastAsia="en-US"/>
        </w:rPr>
        <w:t xml:space="preserve"> </w:t>
      </w:r>
      <w:r w:rsidRPr="00C454F3">
        <w:rPr>
          <w:rFonts w:ascii="GHEA Mariam" w:hAnsi="GHEA Mariam"/>
          <w:color w:val="000000"/>
          <w:sz w:val="24"/>
          <w:szCs w:val="24"/>
          <w:lang w:val="hy-AM"/>
        </w:rPr>
        <w:t xml:space="preserve">օրենքի 33-րդ հոդվածով </w:t>
      </w:r>
      <w:r w:rsidRPr="008437BC">
        <w:rPr>
          <w:rFonts w:ascii="GHEA Mariam" w:hAnsi="GHEA Mariam"/>
          <w:color w:val="000000"/>
          <w:sz w:val="24"/>
          <w:szCs w:val="24"/>
          <w:lang w:val="hy-AM"/>
        </w:rPr>
        <w:t>և</w:t>
      </w:r>
      <w:r w:rsidRPr="00C454F3">
        <w:rPr>
          <w:rFonts w:ascii="GHEA Mariam" w:hAnsi="GHEA Mariam"/>
          <w:color w:val="000000"/>
          <w:sz w:val="24"/>
          <w:szCs w:val="24"/>
          <w:lang w:val="hy-AM"/>
        </w:rPr>
        <w:t xml:space="preserve"> «Հայաստանի Հանրապետության բյուջե</w:t>
      </w:r>
      <w:r w:rsidR="003025F9">
        <w:rPr>
          <w:rFonts w:ascii="GHEA Mariam" w:hAnsi="GHEA Mariam"/>
          <w:color w:val="000000"/>
          <w:sz w:val="24"/>
          <w:szCs w:val="24"/>
          <w:lang w:val="hy-AM"/>
        </w:rPr>
        <w:softHyphen/>
      </w:r>
      <w:r w:rsidRPr="003025F9">
        <w:rPr>
          <w:rFonts w:ascii="GHEA Mariam" w:hAnsi="GHEA Mariam"/>
          <w:color w:val="000000"/>
          <w:spacing w:val="-6"/>
          <w:sz w:val="24"/>
          <w:szCs w:val="24"/>
          <w:lang w:val="hy-AM"/>
        </w:rPr>
        <w:t xml:space="preserve">տային համակարգի մասին» </w:t>
      </w:r>
      <w:r w:rsidR="003025F9" w:rsidRPr="003025F9">
        <w:rPr>
          <w:rFonts w:ascii="GHEA Mariam" w:hAnsi="GHEA Mariam" w:cs="Sylfaen"/>
          <w:bCs/>
          <w:color w:val="000000"/>
          <w:spacing w:val="-6"/>
          <w:sz w:val="24"/>
          <w:szCs w:val="24"/>
          <w:lang w:val="fr-FR" w:eastAsia="en-US"/>
        </w:rPr>
        <w:t>Հայաստանի</w:t>
      </w:r>
      <w:r w:rsidR="003025F9" w:rsidRPr="003025F9">
        <w:rPr>
          <w:rFonts w:ascii="GHEA Mariam" w:hAnsi="GHEA Mariam" w:cs="Arial Armenian"/>
          <w:bCs/>
          <w:color w:val="000000"/>
          <w:spacing w:val="-6"/>
          <w:sz w:val="24"/>
          <w:szCs w:val="24"/>
          <w:lang w:val="fr-FR" w:eastAsia="en-US"/>
        </w:rPr>
        <w:t xml:space="preserve"> </w:t>
      </w:r>
      <w:r w:rsidR="003025F9" w:rsidRPr="003025F9">
        <w:rPr>
          <w:rFonts w:ascii="GHEA Mariam" w:hAnsi="GHEA Mariam" w:cs="Sylfaen"/>
          <w:bCs/>
          <w:color w:val="000000"/>
          <w:spacing w:val="-6"/>
          <w:sz w:val="24"/>
          <w:szCs w:val="24"/>
          <w:lang w:val="fr-FR" w:eastAsia="en-US"/>
        </w:rPr>
        <w:t>Հանրա</w:t>
      </w:r>
      <w:r w:rsidR="003025F9" w:rsidRPr="003025F9">
        <w:rPr>
          <w:rFonts w:ascii="GHEA Mariam" w:hAnsi="GHEA Mariam" w:cs="Sylfaen"/>
          <w:bCs/>
          <w:color w:val="000000"/>
          <w:spacing w:val="-6"/>
          <w:sz w:val="24"/>
          <w:szCs w:val="24"/>
          <w:lang w:val="fr-FR" w:eastAsia="en-US"/>
        </w:rPr>
        <w:softHyphen/>
        <w:t>պետության</w:t>
      </w:r>
      <w:r w:rsidR="003025F9" w:rsidRPr="003025F9">
        <w:rPr>
          <w:rFonts w:ascii="GHEA Mariam" w:hAnsi="GHEA Mariam"/>
          <w:color w:val="000000"/>
          <w:spacing w:val="-6"/>
          <w:sz w:val="24"/>
          <w:szCs w:val="24"/>
          <w:lang w:val="hy-AM"/>
        </w:rPr>
        <w:t xml:space="preserve"> </w:t>
      </w:r>
      <w:r w:rsidRPr="003025F9">
        <w:rPr>
          <w:rFonts w:ascii="GHEA Mariam" w:hAnsi="GHEA Mariam"/>
          <w:color w:val="000000"/>
          <w:spacing w:val="-6"/>
          <w:sz w:val="24"/>
          <w:szCs w:val="24"/>
          <w:lang w:val="hy-AM"/>
        </w:rPr>
        <w:t xml:space="preserve">օրենքի </w:t>
      </w:r>
      <w:r w:rsidRPr="003025F9">
        <w:rPr>
          <w:rFonts w:ascii="GHEA Mariam" w:hAnsi="GHEA Mariam" w:cs="Sylfaen"/>
          <w:spacing w:val="-6"/>
          <w:sz w:val="24"/>
          <w:szCs w:val="24"/>
          <w:lang w:val="hy-AM"/>
        </w:rPr>
        <w:t>19-րդ հոդվածի 3-րդ կետով՝</w:t>
      </w:r>
      <w:r w:rsidRPr="003025F9">
        <w:rPr>
          <w:rFonts w:ascii="GHEA Mariam" w:hAnsi="GHEA Mariam"/>
          <w:color w:val="000000"/>
          <w:spacing w:val="-6"/>
          <w:sz w:val="24"/>
          <w:szCs w:val="24"/>
          <w:lang w:val="hy-AM"/>
        </w:rPr>
        <w:t xml:space="preserve"> </w:t>
      </w:r>
      <w:r w:rsidRPr="003025F9">
        <w:rPr>
          <w:rFonts w:ascii="GHEA Mariam" w:hAnsi="GHEA Mariam" w:cs="Sylfaen"/>
          <w:color w:val="000000"/>
          <w:spacing w:val="-6"/>
          <w:sz w:val="24"/>
          <w:szCs w:val="24"/>
          <w:lang w:val="hy-AM" w:eastAsia="x-none"/>
        </w:rPr>
        <w:t>Հայաստանի</w:t>
      </w:r>
      <w:r w:rsidRPr="003025F9">
        <w:rPr>
          <w:rFonts w:ascii="GHEA Mariam" w:hAnsi="GHEA Mariam" w:cs="Arial Armenian"/>
          <w:color w:val="000000"/>
          <w:spacing w:val="-6"/>
          <w:sz w:val="24"/>
          <w:szCs w:val="24"/>
          <w:lang w:val="hy-AM" w:eastAsia="x-none"/>
        </w:rPr>
        <w:t xml:space="preserve"> </w:t>
      </w:r>
      <w:r w:rsidRPr="003025F9">
        <w:rPr>
          <w:rFonts w:ascii="GHEA Mariam" w:hAnsi="GHEA Mariam" w:cs="Sylfaen"/>
          <w:color w:val="000000"/>
          <w:spacing w:val="-6"/>
          <w:sz w:val="24"/>
          <w:szCs w:val="24"/>
          <w:lang w:val="hy-AM" w:eastAsia="x-none"/>
        </w:rPr>
        <w:t>Հանրապետության</w:t>
      </w:r>
      <w:r w:rsidRPr="003025F9">
        <w:rPr>
          <w:rFonts w:ascii="GHEA Mariam" w:hAnsi="GHEA Mariam" w:cs="Arial Armenian"/>
          <w:color w:val="000000"/>
          <w:spacing w:val="-6"/>
          <w:sz w:val="24"/>
          <w:szCs w:val="24"/>
          <w:lang w:val="hy-AM" w:eastAsia="x-none"/>
        </w:rPr>
        <w:t xml:space="preserve"> </w:t>
      </w:r>
      <w:r w:rsidRPr="003025F9">
        <w:rPr>
          <w:rFonts w:ascii="GHEA Mariam" w:hAnsi="GHEA Mariam" w:cs="Sylfaen"/>
          <w:color w:val="000000"/>
          <w:spacing w:val="-6"/>
          <w:sz w:val="24"/>
          <w:szCs w:val="24"/>
          <w:lang w:val="hy-AM" w:eastAsia="x-none"/>
        </w:rPr>
        <w:t>կառավարությունը</w:t>
      </w:r>
      <w:r w:rsidRPr="003025F9">
        <w:rPr>
          <w:rFonts w:ascii="GHEA Mariam" w:hAnsi="GHEA Mariam" w:cs="Arial Armenian"/>
          <w:color w:val="000000"/>
          <w:spacing w:val="-6"/>
          <w:sz w:val="24"/>
          <w:szCs w:val="24"/>
          <w:lang w:val="hy-AM" w:eastAsia="x-none"/>
        </w:rPr>
        <w:t xml:space="preserve">    </w:t>
      </w:r>
      <w:r w:rsidRPr="003025F9">
        <w:rPr>
          <w:rFonts w:ascii="GHEA Mariam" w:hAnsi="GHEA Mariam" w:cs="Sylfaen"/>
          <w:color w:val="000000"/>
          <w:spacing w:val="-6"/>
          <w:sz w:val="24"/>
          <w:szCs w:val="24"/>
          <w:lang w:val="hy-AM" w:eastAsia="x-none"/>
        </w:rPr>
        <w:t>ո</w:t>
      </w:r>
      <w:r w:rsidRPr="003025F9">
        <w:rPr>
          <w:rFonts w:ascii="GHEA Mariam" w:hAnsi="GHEA Mariam" w:cs="Arial Armenian"/>
          <w:color w:val="000000"/>
          <w:spacing w:val="-6"/>
          <w:sz w:val="24"/>
          <w:szCs w:val="24"/>
          <w:lang w:val="hy-AM" w:eastAsia="x-none"/>
        </w:rPr>
        <w:t xml:space="preserve"> </w:t>
      </w:r>
      <w:r w:rsidRPr="003025F9">
        <w:rPr>
          <w:rFonts w:ascii="GHEA Mariam" w:hAnsi="GHEA Mariam" w:cs="Sylfaen"/>
          <w:color w:val="000000"/>
          <w:spacing w:val="-6"/>
          <w:sz w:val="24"/>
          <w:szCs w:val="24"/>
          <w:lang w:val="hy-AM" w:eastAsia="x-none"/>
        </w:rPr>
        <w:t>ր</w:t>
      </w:r>
      <w:r w:rsidRPr="003025F9">
        <w:rPr>
          <w:rFonts w:ascii="GHEA Mariam" w:hAnsi="GHEA Mariam" w:cs="Arial Armenian"/>
          <w:color w:val="000000"/>
          <w:spacing w:val="-6"/>
          <w:sz w:val="24"/>
          <w:szCs w:val="24"/>
          <w:lang w:val="hy-AM" w:eastAsia="x-none"/>
        </w:rPr>
        <w:t xml:space="preserve"> </w:t>
      </w:r>
      <w:r w:rsidRPr="003025F9">
        <w:rPr>
          <w:rFonts w:ascii="GHEA Mariam" w:hAnsi="GHEA Mariam" w:cs="Sylfaen"/>
          <w:color w:val="000000"/>
          <w:spacing w:val="-6"/>
          <w:sz w:val="24"/>
          <w:szCs w:val="24"/>
          <w:lang w:val="hy-AM" w:eastAsia="x-none"/>
        </w:rPr>
        <w:t>ո</w:t>
      </w:r>
      <w:r w:rsidRPr="003025F9">
        <w:rPr>
          <w:rFonts w:ascii="GHEA Mariam" w:hAnsi="GHEA Mariam" w:cs="Arial Armenian"/>
          <w:color w:val="000000"/>
          <w:spacing w:val="-6"/>
          <w:sz w:val="24"/>
          <w:szCs w:val="24"/>
          <w:lang w:val="hy-AM" w:eastAsia="x-none"/>
        </w:rPr>
        <w:t xml:space="preserve"> </w:t>
      </w:r>
      <w:r w:rsidRPr="003025F9">
        <w:rPr>
          <w:rFonts w:ascii="GHEA Mariam" w:hAnsi="GHEA Mariam" w:cs="Sylfaen"/>
          <w:color w:val="000000"/>
          <w:spacing w:val="-6"/>
          <w:sz w:val="24"/>
          <w:szCs w:val="24"/>
          <w:lang w:val="hy-AM" w:eastAsia="x-none"/>
        </w:rPr>
        <w:t>շ</w:t>
      </w:r>
      <w:r w:rsidRPr="003025F9">
        <w:rPr>
          <w:rFonts w:ascii="GHEA Mariam" w:hAnsi="GHEA Mariam" w:cs="Arial Armenian"/>
          <w:color w:val="000000"/>
          <w:spacing w:val="-6"/>
          <w:sz w:val="24"/>
          <w:szCs w:val="24"/>
          <w:lang w:val="hy-AM" w:eastAsia="x-none"/>
        </w:rPr>
        <w:t xml:space="preserve"> </w:t>
      </w:r>
      <w:r w:rsidRPr="003025F9">
        <w:rPr>
          <w:rFonts w:ascii="GHEA Mariam" w:hAnsi="GHEA Mariam" w:cs="Sylfaen"/>
          <w:color w:val="000000"/>
          <w:spacing w:val="-6"/>
          <w:sz w:val="24"/>
          <w:szCs w:val="24"/>
          <w:lang w:val="hy-AM" w:eastAsia="x-none"/>
        </w:rPr>
        <w:t>ու</w:t>
      </w:r>
      <w:r w:rsidRPr="00C454F3">
        <w:rPr>
          <w:rFonts w:ascii="GHEA Mariam" w:hAnsi="GHEA Mariam" w:cs="Arial Armenian"/>
          <w:color w:val="000000"/>
          <w:spacing w:val="-8"/>
          <w:sz w:val="24"/>
          <w:szCs w:val="24"/>
          <w:lang w:val="hy-AM" w:eastAsia="x-none"/>
        </w:rPr>
        <w:t xml:space="preserve"> </w:t>
      </w:r>
      <w:r w:rsidRPr="00C454F3">
        <w:rPr>
          <w:rFonts w:ascii="GHEA Mariam" w:hAnsi="GHEA Mariam" w:cs="Sylfaen"/>
          <w:color w:val="000000"/>
          <w:spacing w:val="-8"/>
          <w:sz w:val="24"/>
          <w:szCs w:val="24"/>
          <w:lang w:val="hy-AM" w:eastAsia="x-none"/>
        </w:rPr>
        <w:t>մ</w:t>
      </w:r>
      <w:r w:rsidRPr="00C454F3">
        <w:rPr>
          <w:rFonts w:ascii="GHEA Mariam" w:hAnsi="GHEA Mariam" w:cs="Arial Armenian"/>
          <w:color w:val="000000"/>
          <w:spacing w:val="-8"/>
          <w:sz w:val="24"/>
          <w:szCs w:val="24"/>
          <w:lang w:val="hy-AM" w:eastAsia="x-none"/>
        </w:rPr>
        <w:t xml:space="preserve">     </w:t>
      </w:r>
      <w:r w:rsidRPr="00C454F3">
        <w:rPr>
          <w:rFonts w:ascii="GHEA Mariam" w:hAnsi="GHEA Mariam" w:cs="Sylfaen"/>
          <w:color w:val="000000"/>
          <w:spacing w:val="-8"/>
          <w:sz w:val="24"/>
          <w:szCs w:val="24"/>
          <w:lang w:val="hy-AM" w:eastAsia="x-none"/>
        </w:rPr>
        <w:t>է</w:t>
      </w:r>
      <w:r w:rsidRPr="00C454F3">
        <w:rPr>
          <w:rFonts w:ascii="GHEA Mariam" w:hAnsi="GHEA Mariam" w:cs="Arial Armenian"/>
          <w:color w:val="000000"/>
          <w:spacing w:val="-8"/>
          <w:sz w:val="24"/>
          <w:szCs w:val="24"/>
          <w:lang w:val="hy-AM" w:eastAsia="x-none"/>
        </w:rPr>
        <w:t>.</w:t>
      </w:r>
    </w:p>
    <w:p w:rsidR="00C454F3" w:rsidRPr="008437BC" w:rsidRDefault="00C454F3" w:rsidP="003025F9">
      <w:pPr>
        <w:pStyle w:val="NormalWeb"/>
        <w:shd w:val="clear" w:color="auto" w:fill="FFFFFF"/>
        <w:spacing w:before="0" w:beforeAutospacing="0" w:after="0" w:afterAutospacing="0" w:line="408" w:lineRule="auto"/>
        <w:ind w:firstLine="709"/>
        <w:jc w:val="both"/>
        <w:rPr>
          <w:rFonts w:ascii="GHEA Mariam" w:hAnsi="GHEA Mariam"/>
          <w:lang w:val="af-ZA"/>
        </w:rPr>
      </w:pPr>
      <w:r w:rsidRPr="008437BC">
        <w:rPr>
          <w:rFonts w:ascii="GHEA Mariam" w:hAnsi="GHEA Mariam"/>
          <w:lang w:val="af-ZA"/>
        </w:rPr>
        <w:t>1. «</w:t>
      </w:r>
      <w:r w:rsidRPr="008437BC">
        <w:rPr>
          <w:rFonts w:ascii="GHEA Mariam" w:hAnsi="GHEA Mariam"/>
        </w:rPr>
        <w:t>Հայաստանի</w:t>
      </w:r>
      <w:r w:rsidRPr="008437BC">
        <w:rPr>
          <w:rFonts w:ascii="GHEA Mariam" w:hAnsi="GHEA Mariam"/>
          <w:lang w:val="af-ZA"/>
        </w:rPr>
        <w:t xml:space="preserve"> </w:t>
      </w:r>
      <w:r w:rsidRPr="008437BC">
        <w:rPr>
          <w:rFonts w:ascii="GHEA Mariam" w:hAnsi="GHEA Mariam"/>
        </w:rPr>
        <w:t>Հանրապետության</w:t>
      </w:r>
      <w:r w:rsidRPr="008437BC">
        <w:rPr>
          <w:rFonts w:ascii="GHEA Mariam" w:hAnsi="GHEA Mariam"/>
          <w:lang w:val="af-ZA"/>
        </w:rPr>
        <w:t xml:space="preserve"> 2021 </w:t>
      </w:r>
      <w:r w:rsidRPr="008437BC">
        <w:rPr>
          <w:rFonts w:ascii="GHEA Mariam" w:hAnsi="GHEA Mariam"/>
        </w:rPr>
        <w:t>թվականի</w:t>
      </w:r>
      <w:r w:rsidRPr="008437BC">
        <w:rPr>
          <w:rFonts w:ascii="GHEA Mariam" w:hAnsi="GHEA Mariam"/>
          <w:lang w:val="af-ZA"/>
        </w:rPr>
        <w:t xml:space="preserve"> </w:t>
      </w:r>
      <w:r w:rsidRPr="008437BC">
        <w:rPr>
          <w:rFonts w:ascii="GHEA Mariam" w:hAnsi="GHEA Mariam"/>
        </w:rPr>
        <w:t>պետական</w:t>
      </w:r>
      <w:r w:rsidRPr="008437BC">
        <w:rPr>
          <w:rFonts w:ascii="GHEA Mariam" w:hAnsi="GHEA Mariam"/>
          <w:lang w:val="af-ZA"/>
        </w:rPr>
        <w:t xml:space="preserve"> </w:t>
      </w:r>
      <w:r w:rsidRPr="008437BC">
        <w:rPr>
          <w:rFonts w:ascii="GHEA Mariam" w:hAnsi="GHEA Mariam"/>
        </w:rPr>
        <w:t>բյուջեի</w:t>
      </w:r>
      <w:r w:rsidRPr="008437BC">
        <w:rPr>
          <w:rFonts w:ascii="GHEA Mariam" w:hAnsi="GHEA Mariam"/>
          <w:lang w:val="af-ZA"/>
        </w:rPr>
        <w:t xml:space="preserve"> </w:t>
      </w:r>
      <w:r w:rsidRPr="008437BC">
        <w:rPr>
          <w:rFonts w:ascii="GHEA Mariam" w:hAnsi="GHEA Mariam"/>
        </w:rPr>
        <w:t>մասին</w:t>
      </w:r>
      <w:r w:rsidRPr="008437BC">
        <w:rPr>
          <w:rFonts w:ascii="GHEA Mariam" w:hAnsi="GHEA Mariam"/>
          <w:lang w:val="af-ZA"/>
        </w:rPr>
        <w:t xml:space="preserve">» </w:t>
      </w:r>
      <w:r w:rsidR="003025F9" w:rsidRPr="003025F9">
        <w:rPr>
          <w:rFonts w:ascii="GHEA Mariam" w:hAnsi="GHEA Mariam" w:cs="Sylfaen"/>
          <w:bCs/>
          <w:color w:val="000000"/>
          <w:spacing w:val="-8"/>
          <w:lang w:val="fr-FR" w:eastAsia="en-US"/>
        </w:rPr>
        <w:t>Հայաստանի</w:t>
      </w:r>
      <w:r w:rsidR="003025F9" w:rsidRPr="003025F9">
        <w:rPr>
          <w:rFonts w:ascii="GHEA Mariam" w:hAnsi="GHEA Mariam" w:cs="Arial Armenian"/>
          <w:bCs/>
          <w:color w:val="000000"/>
          <w:spacing w:val="-8"/>
          <w:lang w:val="fr-FR" w:eastAsia="en-US"/>
        </w:rPr>
        <w:t xml:space="preserve"> </w:t>
      </w:r>
      <w:r w:rsidR="003025F9" w:rsidRPr="003025F9">
        <w:rPr>
          <w:rFonts w:ascii="GHEA Mariam" w:hAnsi="GHEA Mariam" w:cs="Sylfaen"/>
          <w:bCs/>
          <w:color w:val="000000"/>
          <w:spacing w:val="-8"/>
          <w:lang w:val="fr-FR" w:eastAsia="en-US"/>
        </w:rPr>
        <w:t>Հանրա</w:t>
      </w:r>
      <w:r w:rsidR="003025F9" w:rsidRPr="003025F9">
        <w:rPr>
          <w:rFonts w:ascii="GHEA Mariam" w:hAnsi="GHEA Mariam" w:cs="Sylfaen"/>
          <w:bCs/>
          <w:color w:val="000000"/>
          <w:spacing w:val="-8"/>
          <w:lang w:val="fr-FR" w:eastAsia="en-US"/>
        </w:rPr>
        <w:softHyphen/>
        <w:t>պետության</w:t>
      </w:r>
      <w:r w:rsidR="003025F9">
        <w:rPr>
          <w:rFonts w:ascii="GHEA Mariam" w:hAnsi="GHEA Mariam" w:cs="Sylfaen"/>
          <w:bCs/>
          <w:color w:val="000000"/>
          <w:spacing w:val="-8"/>
          <w:lang w:val="hy-AM" w:eastAsia="en-US"/>
        </w:rPr>
        <w:t xml:space="preserve"> </w:t>
      </w:r>
      <w:r w:rsidRPr="008437BC">
        <w:rPr>
          <w:rFonts w:ascii="GHEA Mariam" w:hAnsi="GHEA Mariam"/>
        </w:rPr>
        <w:t>օրենքի</w:t>
      </w:r>
      <w:r w:rsidRPr="008437BC">
        <w:rPr>
          <w:rFonts w:ascii="GHEA Mariam" w:hAnsi="GHEA Mariam"/>
          <w:lang w:val="af-ZA"/>
        </w:rPr>
        <w:t xml:space="preserve"> N 1 </w:t>
      </w:r>
      <w:r w:rsidRPr="008437BC">
        <w:rPr>
          <w:rFonts w:ascii="GHEA Mariam" w:hAnsi="GHEA Mariam"/>
        </w:rPr>
        <w:t>հավելվածի</w:t>
      </w:r>
      <w:r w:rsidRPr="008437BC">
        <w:rPr>
          <w:rFonts w:ascii="GHEA Mariam" w:hAnsi="GHEA Mariam"/>
          <w:lang w:val="af-ZA"/>
        </w:rPr>
        <w:t xml:space="preserve"> N</w:t>
      </w:r>
      <w:r>
        <w:rPr>
          <w:rFonts w:ascii="GHEA Mariam" w:hAnsi="GHEA Mariam"/>
          <w:lang w:val="hy-AM"/>
        </w:rPr>
        <w:t xml:space="preserve"> </w:t>
      </w:r>
      <w:r w:rsidRPr="008437BC">
        <w:rPr>
          <w:rFonts w:ascii="GHEA Mariam" w:hAnsi="GHEA Mariam"/>
          <w:lang w:val="af-ZA"/>
        </w:rPr>
        <w:t>2</w:t>
      </w:r>
      <w:r w:rsidRPr="008437BC">
        <w:rPr>
          <w:rFonts w:ascii="GHEA Mariam" w:hAnsi="GHEA Mariam"/>
          <w:lang w:val="hy-AM"/>
        </w:rPr>
        <w:t xml:space="preserve"> </w:t>
      </w:r>
      <w:r w:rsidRPr="008437BC">
        <w:rPr>
          <w:rFonts w:ascii="GHEA Mariam" w:hAnsi="GHEA Mariam"/>
        </w:rPr>
        <w:t>աղյուսակում</w:t>
      </w:r>
      <w:r w:rsidRPr="008437BC">
        <w:rPr>
          <w:rFonts w:ascii="GHEA Mariam" w:hAnsi="GHEA Mariam"/>
          <w:lang w:val="hy-AM"/>
        </w:rPr>
        <w:t xml:space="preserve"> </w:t>
      </w:r>
      <w:r w:rsidRPr="003025F9">
        <w:rPr>
          <w:rFonts w:ascii="GHEA Mariam" w:hAnsi="GHEA Mariam"/>
          <w:spacing w:val="-4"/>
          <w:lang w:val="hy-AM"/>
        </w:rPr>
        <w:t>կատարել վերաբաշխում</w:t>
      </w:r>
      <w:r w:rsidR="003025F9" w:rsidRPr="003025F9">
        <w:rPr>
          <w:rFonts w:ascii="GHEA Mariam" w:hAnsi="GHEA Mariam"/>
          <w:spacing w:val="-4"/>
          <w:lang w:val="hy-AM"/>
        </w:rPr>
        <w:t xml:space="preserve">, </w:t>
      </w:r>
      <w:r w:rsidRPr="003025F9">
        <w:rPr>
          <w:rFonts w:ascii="GHEA Mariam" w:hAnsi="GHEA Mariam"/>
          <w:spacing w:val="-4"/>
          <w:lang w:val="af-ZA"/>
        </w:rPr>
        <w:t>N</w:t>
      </w:r>
      <w:r w:rsidRPr="003025F9">
        <w:rPr>
          <w:rFonts w:ascii="GHEA Mariam" w:hAnsi="GHEA Mariam"/>
          <w:spacing w:val="-4"/>
          <w:lang w:val="hy-AM"/>
        </w:rPr>
        <w:t xml:space="preserve"> </w:t>
      </w:r>
      <w:r w:rsidRPr="003025F9">
        <w:rPr>
          <w:rFonts w:ascii="GHEA Mariam" w:hAnsi="GHEA Mariam"/>
          <w:spacing w:val="-4"/>
          <w:lang w:val="af-ZA"/>
        </w:rPr>
        <w:t xml:space="preserve">7 </w:t>
      </w:r>
      <w:r w:rsidRPr="003025F9">
        <w:rPr>
          <w:rFonts w:ascii="GHEA Mariam" w:hAnsi="GHEA Mariam"/>
          <w:spacing w:val="-4"/>
        </w:rPr>
        <w:t>աղյուսակում</w:t>
      </w:r>
      <w:r w:rsidRPr="003025F9">
        <w:rPr>
          <w:rFonts w:ascii="GHEA Mariam" w:hAnsi="GHEA Mariam"/>
          <w:spacing w:val="-4"/>
          <w:lang w:val="hy-AM"/>
        </w:rPr>
        <w:t xml:space="preserve"> կատարել փոփոխություն</w:t>
      </w:r>
      <w:r w:rsidR="003025F9" w:rsidRPr="003025F9">
        <w:rPr>
          <w:rFonts w:ascii="GHEA Mariam" w:hAnsi="GHEA Mariam"/>
          <w:spacing w:val="-4"/>
          <w:lang w:val="hy-AM"/>
        </w:rPr>
        <w:t xml:space="preserve"> և</w:t>
      </w:r>
      <w:r w:rsidRPr="003025F9">
        <w:rPr>
          <w:rFonts w:ascii="GHEA Mariam" w:hAnsi="GHEA Mariam"/>
          <w:spacing w:val="-4"/>
          <w:lang w:val="af-ZA"/>
        </w:rPr>
        <w:t xml:space="preserve"> </w:t>
      </w:r>
      <w:r w:rsidRPr="003025F9">
        <w:rPr>
          <w:rFonts w:ascii="GHEA Mariam" w:hAnsi="GHEA Mariam"/>
          <w:spacing w:val="-4"/>
        </w:rPr>
        <w:t>Հայաս</w:t>
      </w:r>
      <w:r w:rsidR="003025F9" w:rsidRPr="003025F9">
        <w:rPr>
          <w:rFonts w:ascii="GHEA Mariam" w:hAnsi="GHEA Mariam"/>
          <w:spacing w:val="-4"/>
          <w:lang w:val="af-ZA"/>
        </w:rPr>
        <w:softHyphen/>
      </w:r>
      <w:r w:rsidRPr="003025F9">
        <w:rPr>
          <w:rFonts w:ascii="GHEA Mariam" w:hAnsi="GHEA Mariam"/>
          <w:spacing w:val="-4"/>
        </w:rPr>
        <w:t>տանի</w:t>
      </w:r>
      <w:r w:rsidRPr="003025F9">
        <w:rPr>
          <w:rFonts w:ascii="GHEA Mariam" w:hAnsi="GHEA Mariam"/>
          <w:spacing w:val="-4"/>
          <w:lang w:val="af-ZA"/>
        </w:rPr>
        <w:t xml:space="preserve"> </w:t>
      </w:r>
      <w:r w:rsidRPr="003025F9">
        <w:rPr>
          <w:rFonts w:ascii="GHEA Mariam" w:hAnsi="GHEA Mariam"/>
          <w:spacing w:val="-6"/>
        </w:rPr>
        <w:t>Հանրապետության</w:t>
      </w:r>
      <w:r w:rsidRPr="003025F9">
        <w:rPr>
          <w:rFonts w:ascii="GHEA Mariam" w:hAnsi="GHEA Mariam"/>
          <w:spacing w:val="-6"/>
          <w:lang w:val="af-ZA"/>
        </w:rPr>
        <w:t xml:space="preserve"> </w:t>
      </w:r>
      <w:r w:rsidRPr="003025F9">
        <w:rPr>
          <w:rFonts w:ascii="GHEA Mariam" w:hAnsi="GHEA Mariam"/>
          <w:spacing w:val="-6"/>
        </w:rPr>
        <w:t>կառավարության</w:t>
      </w:r>
      <w:r w:rsidRPr="003025F9">
        <w:rPr>
          <w:rFonts w:ascii="GHEA Mariam" w:hAnsi="GHEA Mariam"/>
          <w:spacing w:val="-6"/>
          <w:lang w:val="af-ZA"/>
        </w:rPr>
        <w:t xml:space="preserve"> 2020 </w:t>
      </w:r>
      <w:r w:rsidRPr="003025F9">
        <w:rPr>
          <w:rFonts w:ascii="GHEA Mariam" w:hAnsi="GHEA Mariam"/>
          <w:spacing w:val="-6"/>
        </w:rPr>
        <w:t>թվականի</w:t>
      </w:r>
      <w:r w:rsidRPr="003025F9">
        <w:rPr>
          <w:rFonts w:ascii="GHEA Mariam" w:hAnsi="GHEA Mariam"/>
          <w:spacing w:val="-6"/>
          <w:lang w:val="af-ZA"/>
        </w:rPr>
        <w:t xml:space="preserve"> </w:t>
      </w:r>
      <w:r w:rsidRPr="003025F9">
        <w:rPr>
          <w:rFonts w:ascii="GHEA Mariam" w:hAnsi="GHEA Mariam"/>
          <w:spacing w:val="-6"/>
        </w:rPr>
        <w:t>դեկտեմբերի</w:t>
      </w:r>
      <w:r w:rsidRPr="003025F9">
        <w:rPr>
          <w:rFonts w:ascii="GHEA Mariam" w:hAnsi="GHEA Mariam"/>
          <w:spacing w:val="-6"/>
          <w:lang w:val="af-ZA"/>
        </w:rPr>
        <w:t xml:space="preserve"> 30-</w:t>
      </w:r>
      <w:r w:rsidRPr="003025F9">
        <w:rPr>
          <w:rFonts w:ascii="GHEA Mariam" w:hAnsi="GHEA Mariam"/>
          <w:spacing w:val="-6"/>
        </w:rPr>
        <w:t>ի</w:t>
      </w:r>
      <w:r w:rsidRPr="003025F9">
        <w:rPr>
          <w:rFonts w:ascii="GHEA Mariam" w:hAnsi="GHEA Mariam"/>
          <w:spacing w:val="-6"/>
          <w:lang w:val="af-ZA"/>
        </w:rPr>
        <w:t xml:space="preserve"> «</w:t>
      </w:r>
      <w:r w:rsidRPr="003025F9">
        <w:rPr>
          <w:rFonts w:ascii="GHEA Mariam" w:hAnsi="GHEA Mariam"/>
          <w:spacing w:val="-6"/>
        </w:rPr>
        <w:t>Հայաս</w:t>
      </w:r>
      <w:r w:rsidR="003025F9" w:rsidRPr="003025F9">
        <w:rPr>
          <w:rFonts w:ascii="GHEA Mariam" w:hAnsi="GHEA Mariam"/>
          <w:spacing w:val="-6"/>
          <w:lang w:val="af-ZA"/>
        </w:rPr>
        <w:softHyphen/>
      </w:r>
      <w:r w:rsidRPr="003025F9">
        <w:rPr>
          <w:rFonts w:ascii="GHEA Mariam" w:hAnsi="GHEA Mariam"/>
          <w:spacing w:val="-6"/>
        </w:rPr>
        <w:t>տանի</w:t>
      </w:r>
      <w:r w:rsidRPr="003025F9">
        <w:rPr>
          <w:rFonts w:ascii="GHEA Mariam" w:hAnsi="GHEA Mariam"/>
          <w:spacing w:val="-6"/>
          <w:lang w:val="af-ZA"/>
        </w:rPr>
        <w:t xml:space="preserve"> </w:t>
      </w:r>
      <w:r w:rsidRPr="003025F9">
        <w:rPr>
          <w:rFonts w:ascii="GHEA Mariam" w:hAnsi="GHEA Mariam"/>
          <w:spacing w:val="-6"/>
        </w:rPr>
        <w:t>Հանրապետության</w:t>
      </w:r>
      <w:r w:rsidRPr="003025F9">
        <w:rPr>
          <w:rFonts w:ascii="GHEA Mariam" w:hAnsi="GHEA Mariam"/>
          <w:spacing w:val="-6"/>
          <w:lang w:val="af-ZA"/>
        </w:rPr>
        <w:t xml:space="preserve"> 2021 </w:t>
      </w:r>
      <w:r w:rsidRPr="003025F9">
        <w:rPr>
          <w:rFonts w:ascii="GHEA Mariam" w:hAnsi="GHEA Mariam"/>
          <w:spacing w:val="-6"/>
        </w:rPr>
        <w:t>թվականի</w:t>
      </w:r>
      <w:r w:rsidRPr="003025F9">
        <w:rPr>
          <w:rFonts w:ascii="GHEA Mariam" w:hAnsi="GHEA Mariam"/>
          <w:spacing w:val="-6"/>
          <w:lang w:val="af-ZA"/>
        </w:rPr>
        <w:t xml:space="preserve"> </w:t>
      </w:r>
      <w:r w:rsidRPr="003025F9">
        <w:rPr>
          <w:rFonts w:ascii="GHEA Mariam" w:hAnsi="GHEA Mariam"/>
          <w:spacing w:val="-6"/>
        </w:rPr>
        <w:t>պետական</w:t>
      </w:r>
      <w:r w:rsidRPr="003025F9">
        <w:rPr>
          <w:rFonts w:ascii="GHEA Mariam" w:hAnsi="GHEA Mariam"/>
          <w:spacing w:val="-6"/>
          <w:lang w:val="af-ZA"/>
        </w:rPr>
        <w:t xml:space="preserve"> </w:t>
      </w:r>
      <w:r w:rsidRPr="003025F9">
        <w:rPr>
          <w:rFonts w:ascii="GHEA Mariam" w:hAnsi="GHEA Mariam"/>
          <w:spacing w:val="-6"/>
        </w:rPr>
        <w:t>բյուջեի</w:t>
      </w:r>
      <w:r w:rsidRPr="003025F9">
        <w:rPr>
          <w:rFonts w:ascii="GHEA Mariam" w:hAnsi="GHEA Mariam"/>
          <w:spacing w:val="-6"/>
          <w:lang w:val="af-ZA"/>
        </w:rPr>
        <w:t xml:space="preserve"> </w:t>
      </w:r>
      <w:r w:rsidRPr="003025F9">
        <w:rPr>
          <w:rFonts w:ascii="GHEA Mariam" w:hAnsi="GHEA Mariam"/>
          <w:spacing w:val="-6"/>
        </w:rPr>
        <w:t>կատարումն</w:t>
      </w:r>
      <w:r w:rsidRPr="008437BC">
        <w:rPr>
          <w:rFonts w:ascii="GHEA Mariam" w:hAnsi="GHEA Mariam"/>
          <w:lang w:val="af-ZA"/>
        </w:rPr>
        <w:t xml:space="preserve"> </w:t>
      </w:r>
      <w:r w:rsidRPr="008437BC">
        <w:rPr>
          <w:rFonts w:ascii="GHEA Mariam" w:hAnsi="GHEA Mariam"/>
        </w:rPr>
        <w:t>ապահովող</w:t>
      </w:r>
      <w:r w:rsidRPr="008437BC">
        <w:rPr>
          <w:rFonts w:ascii="GHEA Mariam" w:hAnsi="GHEA Mariam"/>
          <w:lang w:val="af-ZA"/>
        </w:rPr>
        <w:t xml:space="preserve"> </w:t>
      </w:r>
      <w:r w:rsidRPr="008437BC">
        <w:rPr>
          <w:rFonts w:ascii="GHEA Mariam" w:hAnsi="GHEA Mariam"/>
        </w:rPr>
        <w:t>միջոցառումների</w:t>
      </w:r>
      <w:r w:rsidRPr="008437BC">
        <w:rPr>
          <w:rFonts w:ascii="GHEA Mariam" w:hAnsi="GHEA Mariam"/>
          <w:lang w:val="af-ZA"/>
        </w:rPr>
        <w:t xml:space="preserve"> </w:t>
      </w:r>
      <w:r w:rsidRPr="008437BC">
        <w:rPr>
          <w:rFonts w:ascii="GHEA Mariam" w:hAnsi="GHEA Mariam"/>
        </w:rPr>
        <w:t>մասին</w:t>
      </w:r>
      <w:r w:rsidRPr="008437BC">
        <w:rPr>
          <w:rFonts w:ascii="GHEA Mariam" w:hAnsi="GHEA Mariam"/>
          <w:lang w:val="af-ZA"/>
        </w:rPr>
        <w:t>» N 2215-</w:t>
      </w:r>
      <w:r w:rsidRPr="008437BC">
        <w:rPr>
          <w:rFonts w:ascii="GHEA Mariam" w:hAnsi="GHEA Mariam"/>
        </w:rPr>
        <w:t>Ն</w:t>
      </w:r>
      <w:r w:rsidRPr="008437BC">
        <w:rPr>
          <w:rFonts w:ascii="GHEA Mariam" w:hAnsi="GHEA Mariam"/>
          <w:lang w:val="af-ZA"/>
        </w:rPr>
        <w:t xml:space="preserve"> </w:t>
      </w:r>
      <w:r w:rsidRPr="008437BC">
        <w:rPr>
          <w:rFonts w:ascii="GHEA Mariam" w:hAnsi="GHEA Mariam"/>
        </w:rPr>
        <w:t>որոշման</w:t>
      </w:r>
      <w:r w:rsidRPr="008437BC">
        <w:rPr>
          <w:rFonts w:ascii="GHEA Mariam" w:hAnsi="GHEA Mariam"/>
          <w:lang w:val="af-ZA"/>
        </w:rPr>
        <w:t xml:space="preserve"> NN 3, 4, 5, 9 </w:t>
      </w:r>
      <w:r w:rsidRPr="008437BC">
        <w:rPr>
          <w:rFonts w:ascii="GHEA Mariam" w:hAnsi="GHEA Mariam"/>
        </w:rPr>
        <w:t>և</w:t>
      </w:r>
      <w:r w:rsidRPr="008437BC">
        <w:rPr>
          <w:rFonts w:ascii="GHEA Mariam" w:hAnsi="GHEA Mariam"/>
          <w:lang w:val="af-ZA"/>
        </w:rPr>
        <w:t xml:space="preserve"> 9.1 </w:t>
      </w:r>
      <w:r w:rsidRPr="008437BC">
        <w:rPr>
          <w:rFonts w:ascii="GHEA Mariam" w:hAnsi="GHEA Mariam"/>
        </w:rPr>
        <w:t>հավելվածներում</w:t>
      </w:r>
      <w:r w:rsidRPr="008437BC">
        <w:rPr>
          <w:rFonts w:ascii="GHEA Mariam" w:hAnsi="GHEA Mariam"/>
          <w:lang w:val="af-ZA"/>
        </w:rPr>
        <w:t xml:space="preserve"> </w:t>
      </w:r>
      <w:r w:rsidRPr="008437BC">
        <w:rPr>
          <w:rFonts w:ascii="GHEA Mariam" w:hAnsi="GHEA Mariam"/>
        </w:rPr>
        <w:t>կատարել</w:t>
      </w:r>
      <w:r w:rsidRPr="008437BC">
        <w:rPr>
          <w:rFonts w:ascii="GHEA Mariam" w:hAnsi="GHEA Mariam"/>
          <w:lang w:val="af-ZA"/>
        </w:rPr>
        <w:t xml:space="preserve"> </w:t>
      </w:r>
      <w:r w:rsidRPr="008437BC">
        <w:rPr>
          <w:rFonts w:ascii="GHEA Mariam" w:hAnsi="GHEA Mariam"/>
        </w:rPr>
        <w:t>փոփոխություն</w:t>
      </w:r>
      <w:r w:rsidRPr="008437BC">
        <w:rPr>
          <w:rFonts w:ascii="GHEA Mariam" w:hAnsi="GHEA Mariam"/>
          <w:lang w:val="hy-AM"/>
        </w:rPr>
        <w:t>ներ</w:t>
      </w:r>
      <w:r w:rsidRPr="008437BC">
        <w:rPr>
          <w:rFonts w:ascii="GHEA Mariam" w:hAnsi="GHEA Mariam"/>
        </w:rPr>
        <w:t>՝</w:t>
      </w:r>
      <w:r w:rsidRPr="008437BC">
        <w:rPr>
          <w:rFonts w:ascii="GHEA Mariam" w:hAnsi="GHEA Mariam"/>
          <w:lang w:val="af-ZA"/>
        </w:rPr>
        <w:t xml:space="preserve"> </w:t>
      </w:r>
      <w:r w:rsidRPr="008437BC">
        <w:rPr>
          <w:rFonts w:ascii="GHEA Mariam" w:hAnsi="GHEA Mariam"/>
        </w:rPr>
        <w:t>համաձայն</w:t>
      </w:r>
      <w:r w:rsidRPr="008437BC">
        <w:rPr>
          <w:rFonts w:ascii="GHEA Mariam" w:hAnsi="GHEA Mariam"/>
          <w:lang w:val="af-ZA"/>
        </w:rPr>
        <w:t xml:space="preserve"> NN 1, 2, 3, 4 </w:t>
      </w:r>
      <w:r w:rsidRPr="008437BC">
        <w:rPr>
          <w:rFonts w:ascii="GHEA Mariam" w:hAnsi="GHEA Mariam"/>
        </w:rPr>
        <w:t>և</w:t>
      </w:r>
      <w:r w:rsidRPr="008437BC">
        <w:rPr>
          <w:rFonts w:ascii="GHEA Mariam" w:hAnsi="GHEA Mariam"/>
          <w:lang w:val="af-ZA"/>
        </w:rPr>
        <w:t xml:space="preserve"> 5 </w:t>
      </w:r>
      <w:r w:rsidRPr="008437BC">
        <w:rPr>
          <w:rFonts w:ascii="GHEA Mariam" w:hAnsi="GHEA Mariam"/>
        </w:rPr>
        <w:t>հավելվածների</w:t>
      </w:r>
      <w:r w:rsidRPr="008437BC">
        <w:rPr>
          <w:rFonts w:ascii="GHEA Mariam" w:hAnsi="GHEA Mariam"/>
          <w:lang w:val="af-ZA"/>
        </w:rPr>
        <w:t>:</w:t>
      </w:r>
    </w:p>
    <w:p w:rsidR="00C454F3" w:rsidRDefault="00C454F3" w:rsidP="003025F9">
      <w:pPr>
        <w:shd w:val="clear" w:color="auto" w:fill="FFFFFF"/>
        <w:spacing w:line="408" w:lineRule="auto"/>
        <w:ind w:firstLine="709"/>
        <w:jc w:val="both"/>
        <w:rPr>
          <w:rFonts w:ascii="GHEA Mariam" w:hAnsi="GHEA Mariam" w:cs="Sylfaen"/>
          <w:sz w:val="24"/>
          <w:szCs w:val="24"/>
          <w:lang w:val="hy-AM"/>
        </w:rPr>
      </w:pPr>
      <w:r w:rsidRPr="003025F9">
        <w:rPr>
          <w:rFonts w:ascii="GHEA Mariam" w:hAnsi="GHEA Mariam"/>
          <w:spacing w:val="-6"/>
          <w:sz w:val="24"/>
          <w:szCs w:val="24"/>
          <w:lang w:val="af-ZA"/>
        </w:rPr>
        <w:lastRenderedPageBreak/>
        <w:t xml:space="preserve">2. </w:t>
      </w:r>
      <w:r w:rsidRPr="003025F9">
        <w:rPr>
          <w:rFonts w:ascii="GHEA Mariam" w:hAnsi="GHEA Mariam"/>
          <w:spacing w:val="-6"/>
          <w:sz w:val="24"/>
          <w:szCs w:val="24"/>
        </w:rPr>
        <w:t>Սույն</w:t>
      </w:r>
      <w:r w:rsidRPr="003025F9">
        <w:rPr>
          <w:rFonts w:ascii="GHEA Mariam" w:hAnsi="GHEA Mariam"/>
          <w:spacing w:val="-6"/>
          <w:sz w:val="24"/>
          <w:szCs w:val="24"/>
          <w:lang w:val="af-ZA"/>
        </w:rPr>
        <w:t xml:space="preserve"> </w:t>
      </w:r>
      <w:r w:rsidRPr="003025F9">
        <w:rPr>
          <w:rFonts w:ascii="GHEA Mariam" w:hAnsi="GHEA Mariam"/>
          <w:spacing w:val="-6"/>
          <w:sz w:val="24"/>
          <w:szCs w:val="24"/>
        </w:rPr>
        <w:t>որոշումն</w:t>
      </w:r>
      <w:r w:rsidRPr="003025F9">
        <w:rPr>
          <w:rFonts w:ascii="GHEA Mariam" w:hAnsi="GHEA Mariam"/>
          <w:spacing w:val="-6"/>
          <w:sz w:val="24"/>
          <w:szCs w:val="24"/>
          <w:lang w:val="af-ZA"/>
        </w:rPr>
        <w:t xml:space="preserve"> </w:t>
      </w:r>
      <w:r w:rsidRPr="003025F9">
        <w:rPr>
          <w:rFonts w:ascii="GHEA Mariam" w:hAnsi="GHEA Mariam"/>
          <w:spacing w:val="-6"/>
          <w:sz w:val="24"/>
          <w:szCs w:val="24"/>
        </w:rPr>
        <w:t>ուժի</w:t>
      </w:r>
      <w:r w:rsidRPr="003025F9">
        <w:rPr>
          <w:rFonts w:ascii="GHEA Mariam" w:hAnsi="GHEA Mariam"/>
          <w:spacing w:val="-6"/>
          <w:sz w:val="24"/>
          <w:szCs w:val="24"/>
          <w:lang w:val="af-ZA"/>
        </w:rPr>
        <w:t xml:space="preserve"> </w:t>
      </w:r>
      <w:r w:rsidRPr="003025F9">
        <w:rPr>
          <w:rFonts w:ascii="GHEA Mariam" w:hAnsi="GHEA Mariam"/>
          <w:spacing w:val="-6"/>
          <w:sz w:val="24"/>
          <w:szCs w:val="24"/>
        </w:rPr>
        <w:t>մեջ</w:t>
      </w:r>
      <w:r w:rsidRPr="003025F9">
        <w:rPr>
          <w:rFonts w:ascii="GHEA Mariam" w:hAnsi="GHEA Mariam"/>
          <w:spacing w:val="-6"/>
          <w:sz w:val="24"/>
          <w:szCs w:val="24"/>
          <w:lang w:val="af-ZA"/>
        </w:rPr>
        <w:t xml:space="preserve"> </w:t>
      </w:r>
      <w:r w:rsidRPr="003025F9">
        <w:rPr>
          <w:rFonts w:ascii="GHEA Mariam" w:hAnsi="GHEA Mariam"/>
          <w:spacing w:val="-6"/>
          <w:sz w:val="24"/>
          <w:szCs w:val="24"/>
        </w:rPr>
        <w:t>է</w:t>
      </w:r>
      <w:r w:rsidRPr="003025F9">
        <w:rPr>
          <w:rFonts w:ascii="GHEA Mariam" w:hAnsi="GHEA Mariam"/>
          <w:spacing w:val="-6"/>
          <w:sz w:val="24"/>
          <w:szCs w:val="24"/>
          <w:lang w:val="af-ZA"/>
        </w:rPr>
        <w:t xml:space="preserve"> </w:t>
      </w:r>
      <w:r w:rsidRPr="003025F9">
        <w:rPr>
          <w:rFonts w:ascii="GHEA Mariam" w:hAnsi="GHEA Mariam"/>
          <w:spacing w:val="-6"/>
          <w:sz w:val="24"/>
          <w:szCs w:val="24"/>
        </w:rPr>
        <w:t>մտնում</w:t>
      </w:r>
      <w:r w:rsidRPr="003025F9">
        <w:rPr>
          <w:rFonts w:ascii="GHEA Mariam" w:hAnsi="GHEA Mariam"/>
          <w:spacing w:val="-6"/>
          <w:sz w:val="24"/>
          <w:szCs w:val="24"/>
          <w:lang w:val="af-ZA"/>
        </w:rPr>
        <w:t xml:space="preserve"> </w:t>
      </w:r>
      <w:r w:rsidRPr="003025F9">
        <w:rPr>
          <w:rFonts w:ascii="GHEA Mariam" w:hAnsi="GHEA Mariam"/>
          <w:spacing w:val="-6"/>
          <w:sz w:val="24"/>
          <w:szCs w:val="24"/>
        </w:rPr>
        <w:t>պաշտոնական</w:t>
      </w:r>
      <w:r w:rsidRPr="003025F9">
        <w:rPr>
          <w:rFonts w:ascii="GHEA Mariam" w:hAnsi="GHEA Mariam" w:cs="Sylfaen"/>
          <w:spacing w:val="-6"/>
          <w:sz w:val="24"/>
          <w:szCs w:val="24"/>
          <w:lang w:val="hy-AM"/>
        </w:rPr>
        <w:t xml:space="preserve"> հրապարակմանը հաջորդող</w:t>
      </w:r>
      <w:r w:rsidRPr="008437BC">
        <w:rPr>
          <w:rFonts w:ascii="GHEA Mariam" w:hAnsi="GHEA Mariam" w:cs="Sylfaen"/>
          <w:sz w:val="24"/>
          <w:szCs w:val="24"/>
          <w:lang w:val="hy-AM"/>
        </w:rPr>
        <w:t xml:space="preserve"> օրվանից և տարածվում է 2020 թվականի նոյեմբերի 17-ից հետո ծագած հարա</w:t>
      </w:r>
      <w:r w:rsidR="003025F9">
        <w:rPr>
          <w:rFonts w:ascii="GHEA Mariam" w:hAnsi="GHEA Mariam" w:cs="Sylfaen"/>
          <w:sz w:val="24"/>
          <w:szCs w:val="24"/>
          <w:lang w:val="hy-AM"/>
        </w:rPr>
        <w:softHyphen/>
      </w:r>
      <w:r w:rsidRPr="008437BC">
        <w:rPr>
          <w:rFonts w:ascii="GHEA Mariam" w:hAnsi="GHEA Mariam" w:cs="Sylfaen"/>
          <w:sz w:val="24"/>
          <w:szCs w:val="24"/>
          <w:lang w:val="hy-AM"/>
        </w:rPr>
        <w:t>բե</w:t>
      </w:r>
      <w:r w:rsidR="003025F9">
        <w:rPr>
          <w:rFonts w:ascii="GHEA Mariam" w:hAnsi="GHEA Mariam" w:cs="Sylfaen"/>
          <w:sz w:val="24"/>
          <w:szCs w:val="24"/>
          <w:lang w:val="hy-AM"/>
        </w:rPr>
        <w:softHyphen/>
      </w:r>
      <w:r w:rsidRPr="008437BC">
        <w:rPr>
          <w:rFonts w:ascii="GHEA Mariam" w:hAnsi="GHEA Mariam" w:cs="Sylfaen"/>
          <w:sz w:val="24"/>
          <w:szCs w:val="24"/>
          <w:lang w:val="hy-AM"/>
        </w:rPr>
        <w:t>րությունների վրա:</w:t>
      </w:r>
    </w:p>
    <w:p w:rsidR="00C454F3" w:rsidRDefault="00C454F3" w:rsidP="00C454F3">
      <w:pPr>
        <w:shd w:val="clear" w:color="auto" w:fill="FFFFFF"/>
        <w:spacing w:line="408" w:lineRule="auto"/>
        <w:ind w:firstLine="567"/>
        <w:jc w:val="both"/>
        <w:rPr>
          <w:rFonts w:ascii="GHEA Mariam" w:hAnsi="GHEA Mariam" w:cs="Sylfaen"/>
          <w:sz w:val="24"/>
          <w:szCs w:val="24"/>
          <w:lang w:val="hy-AM"/>
        </w:rPr>
      </w:pPr>
    </w:p>
    <w:p w:rsidR="00C454F3" w:rsidRPr="003025F9" w:rsidRDefault="00C454F3" w:rsidP="00C454F3">
      <w:pPr>
        <w:shd w:val="clear" w:color="auto" w:fill="FFFFFF"/>
        <w:spacing w:line="408" w:lineRule="auto"/>
        <w:ind w:firstLine="567"/>
        <w:jc w:val="both"/>
        <w:rPr>
          <w:rFonts w:ascii="GHEA Mariam" w:hAnsi="GHEA Mariam" w:cs="Sylfaen"/>
          <w:szCs w:val="24"/>
          <w:lang w:val="hy-AM"/>
        </w:rPr>
      </w:pPr>
    </w:p>
    <w:p w:rsidR="003025F9" w:rsidRPr="000D5CEE" w:rsidRDefault="003025F9" w:rsidP="003025F9">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025F9" w:rsidRPr="000D5CEE" w:rsidRDefault="003025F9" w:rsidP="003025F9">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025F9" w:rsidRPr="00EF7ACC" w:rsidRDefault="003025F9" w:rsidP="003025F9">
      <w:pPr>
        <w:pStyle w:val="mechtex"/>
        <w:jc w:val="left"/>
        <w:rPr>
          <w:rFonts w:ascii="GHEA Mariam" w:hAnsi="GHEA Mariam" w:cs="Sylfaen"/>
          <w:sz w:val="24"/>
          <w:szCs w:val="24"/>
          <w:lang w:val="hy-AM"/>
        </w:rPr>
      </w:pPr>
    </w:p>
    <w:p w:rsidR="003025F9" w:rsidRPr="001531E2" w:rsidRDefault="003025F9" w:rsidP="003025F9">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C624C" w:rsidRDefault="008C624C" w:rsidP="00C454F3">
      <w:pPr>
        <w:shd w:val="clear" w:color="auto" w:fill="FFFFFF"/>
        <w:spacing w:line="408" w:lineRule="auto"/>
        <w:jc w:val="both"/>
        <w:rPr>
          <w:rFonts w:ascii="GHEA Mariam" w:hAnsi="GHEA Mariam" w:cs="Sylfaen"/>
          <w:sz w:val="24"/>
          <w:szCs w:val="24"/>
          <w:lang w:val="hy-AM"/>
        </w:rPr>
        <w:sectPr w:rsidR="008C624C" w:rsidSect="003025F9">
          <w:headerReference w:type="even" r:id="rId7"/>
          <w:headerReference w:type="default" r:id="rId8"/>
          <w:footerReference w:type="even" r:id="rId9"/>
          <w:pgSz w:w="11909" w:h="16834" w:code="9"/>
          <w:pgMar w:top="1276" w:right="1440" w:bottom="1021" w:left="1440" w:header="720" w:footer="576" w:gutter="0"/>
          <w:pgNumType w:start="1"/>
          <w:cols w:space="720"/>
          <w:titlePg/>
          <w:docGrid w:linePitch="272"/>
        </w:sectPr>
      </w:pPr>
    </w:p>
    <w:p w:rsidR="008C624C" w:rsidRPr="00574F02" w:rsidRDefault="008C624C" w:rsidP="000E4A78">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1</w:t>
      </w:r>
    </w:p>
    <w:p w:rsidR="008C624C" w:rsidRPr="00844BBC" w:rsidRDefault="008C624C" w:rsidP="000E4A78">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Pr>
          <w:rFonts w:ascii="GHEA Mariam" w:hAnsi="GHEA Mariam"/>
          <w:spacing w:val="4"/>
          <w:sz w:val="24"/>
          <w:szCs w:val="24"/>
          <w:lang w:val="hy-AM"/>
        </w:rPr>
        <w:tab/>
        <w:t xml:space="preserve"> </w:t>
      </w:r>
      <w:r w:rsidRPr="00574F02">
        <w:rPr>
          <w:rFonts w:ascii="GHEA Mariam" w:hAnsi="GHEA Mariam"/>
          <w:spacing w:val="-8"/>
          <w:sz w:val="24"/>
          <w:szCs w:val="24"/>
          <w:lang w:val="hy-AM"/>
        </w:rPr>
        <w:t xml:space="preserve">   </w:t>
      </w:r>
      <w:r w:rsidRPr="00844BBC">
        <w:rPr>
          <w:rFonts w:ascii="GHEA Mariam" w:hAnsi="GHEA Mariam"/>
          <w:spacing w:val="-8"/>
          <w:sz w:val="24"/>
          <w:szCs w:val="24"/>
          <w:lang w:val="hy-AM"/>
        </w:rPr>
        <w:t>ՀՀ կառավարության 2021 թվականի</w:t>
      </w:r>
    </w:p>
    <w:p w:rsidR="008C624C" w:rsidRDefault="008C624C" w:rsidP="00C454F3">
      <w:pPr>
        <w:shd w:val="clear" w:color="auto" w:fill="FFFFFF"/>
        <w:spacing w:line="408" w:lineRule="auto"/>
        <w:jc w:val="both"/>
        <w:rPr>
          <w:rFonts w:ascii="GHEA Mariam" w:hAnsi="GHEA Mariam"/>
          <w:spacing w:val="-2"/>
          <w:sz w:val="24"/>
          <w:szCs w:val="24"/>
          <w:lang w:val="hy-AM"/>
        </w:rPr>
      </w:pPr>
      <w:r w:rsidRPr="00844BBC">
        <w:rPr>
          <w:rFonts w:ascii="GHEA Mariam" w:hAnsi="GHEA Mariam"/>
          <w:spacing w:val="-2"/>
          <w:sz w:val="24"/>
          <w:szCs w:val="24"/>
          <w:lang w:val="hy-AM"/>
        </w:rPr>
        <w:t xml:space="preserve"> </w:t>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t xml:space="preserve"> </w:t>
      </w:r>
      <w:r w:rsidRPr="00844BBC">
        <w:rPr>
          <w:rFonts w:ascii="GHEA Mariam" w:hAnsi="GHEA Mariam"/>
          <w:spacing w:val="-2"/>
          <w:sz w:val="24"/>
          <w:szCs w:val="24"/>
          <w:lang w:val="hy-AM"/>
        </w:rPr>
        <w:tab/>
        <w:t xml:space="preserve"> </w:t>
      </w:r>
      <w:r w:rsidRPr="00844BBC">
        <w:rPr>
          <w:rFonts w:ascii="GHEA Mariam" w:hAnsi="GHEA Mariam"/>
          <w:spacing w:val="-2"/>
          <w:sz w:val="24"/>
          <w:szCs w:val="24"/>
          <w:lang w:val="hy-AM"/>
        </w:rPr>
        <w:tab/>
        <w:t xml:space="preserve">    նոյ</w:t>
      </w:r>
      <w:r w:rsidRPr="00844BBC">
        <w:rPr>
          <w:rFonts w:ascii="GHEA Mariam" w:hAnsi="GHEA Mariam" w:cs="Sylfaen"/>
          <w:spacing w:val="-4"/>
          <w:sz w:val="24"/>
          <w:szCs w:val="24"/>
          <w:lang w:val="pt-BR"/>
        </w:rPr>
        <w:t>եմբերի</w:t>
      </w:r>
      <w:r w:rsidRPr="00844BBC">
        <w:rPr>
          <w:rFonts w:ascii="GHEA Mariam" w:hAnsi="GHEA Mariam"/>
          <w:spacing w:val="-2"/>
          <w:sz w:val="24"/>
          <w:szCs w:val="24"/>
          <w:lang w:val="hy-AM"/>
        </w:rPr>
        <w:t xml:space="preserve"> 18</w:t>
      </w:r>
      <w:r w:rsidRPr="00844BBC">
        <w:rPr>
          <w:rFonts w:ascii="GHEA Mariam" w:hAnsi="GHEA Mariam" w:cs="Sylfaen"/>
          <w:spacing w:val="-2"/>
          <w:sz w:val="24"/>
          <w:szCs w:val="24"/>
          <w:lang w:val="pt-BR"/>
        </w:rPr>
        <w:t>-</w:t>
      </w:r>
      <w:r w:rsidRPr="00844BBC">
        <w:rPr>
          <w:rFonts w:ascii="GHEA Mariam" w:hAnsi="GHEA Mariam"/>
          <w:spacing w:val="-2"/>
          <w:sz w:val="24"/>
          <w:szCs w:val="24"/>
          <w:lang w:val="hy-AM"/>
        </w:rPr>
        <w:t>ի N            - Ն որոշման</w:t>
      </w:r>
    </w:p>
    <w:p w:rsidR="008C624C" w:rsidRDefault="008C624C" w:rsidP="00C454F3">
      <w:pPr>
        <w:shd w:val="clear" w:color="auto" w:fill="FFFFFF"/>
        <w:spacing w:line="408" w:lineRule="auto"/>
        <w:jc w:val="both"/>
        <w:rPr>
          <w:rFonts w:ascii="GHEA Mariam" w:hAnsi="GHEA Mariam"/>
          <w:spacing w:val="-2"/>
          <w:sz w:val="24"/>
          <w:szCs w:val="24"/>
          <w:lang w:val="hy-AM"/>
        </w:rPr>
      </w:pPr>
    </w:p>
    <w:tbl>
      <w:tblPr>
        <w:tblW w:w="14601" w:type="dxa"/>
        <w:tblLook w:val="04A0" w:firstRow="1" w:lastRow="0" w:firstColumn="1" w:lastColumn="0" w:noHBand="0" w:noVBand="1"/>
      </w:tblPr>
      <w:tblGrid>
        <w:gridCol w:w="1320"/>
        <w:gridCol w:w="1657"/>
        <w:gridCol w:w="7796"/>
        <w:gridCol w:w="3828"/>
      </w:tblGrid>
      <w:tr w:rsidR="008C624C" w:rsidRPr="003025F9" w:rsidTr="008C624C">
        <w:trPr>
          <w:trHeight w:val="1425"/>
        </w:trPr>
        <w:tc>
          <w:tcPr>
            <w:tcW w:w="14601" w:type="dxa"/>
            <w:gridSpan w:val="4"/>
            <w:tcBorders>
              <w:top w:val="nil"/>
              <w:left w:val="nil"/>
              <w:bottom w:val="nil"/>
              <w:right w:val="nil"/>
            </w:tcBorders>
            <w:shd w:val="clear" w:color="auto" w:fill="auto"/>
            <w:vAlign w:val="bottom"/>
            <w:hideMark/>
          </w:tcPr>
          <w:p w:rsidR="003025F9" w:rsidRDefault="008C624C" w:rsidP="008C624C">
            <w:pPr>
              <w:jc w:val="center"/>
              <w:rPr>
                <w:rFonts w:ascii="GHEA Mariam" w:hAnsi="GHEA Mariam"/>
                <w:sz w:val="22"/>
                <w:szCs w:val="22"/>
                <w:lang w:val="hy-AM" w:eastAsia="en-US"/>
              </w:rPr>
            </w:pPr>
            <w:r w:rsidRPr="008C624C">
              <w:rPr>
                <w:rFonts w:ascii="GHEA Mariam" w:hAnsi="GHEA Mariam"/>
                <w:sz w:val="22"/>
                <w:szCs w:val="22"/>
                <w:lang w:val="hy-AM" w:eastAsia="en-US"/>
              </w:rPr>
              <w:t xml:space="preserve">«ՀԱՅԱUՏԱՆԻ ՀԱՆՐԱՊԵՏՈՒԹՅԱՆ 2021 ԹՎԱԿԱՆԻ ՊԵՏԱԿԱՆ ԲՅՈՒՋԵԻ ՄԱUԻՆ» </w:t>
            </w:r>
            <w:r w:rsidR="003025F9" w:rsidRPr="008C624C">
              <w:rPr>
                <w:rFonts w:ascii="GHEA Mariam" w:hAnsi="GHEA Mariam"/>
                <w:sz w:val="22"/>
                <w:szCs w:val="22"/>
                <w:lang w:val="hy-AM" w:eastAsia="en-US"/>
              </w:rPr>
              <w:t xml:space="preserve">ՀԱՅԱՍՏԱՆԻ ՀԱՆՐԱՊԵՏՈՒԹՅԱՆ </w:t>
            </w:r>
            <w:r w:rsidRPr="008C624C">
              <w:rPr>
                <w:rFonts w:ascii="GHEA Mariam" w:hAnsi="GHEA Mariam"/>
                <w:sz w:val="22"/>
                <w:szCs w:val="22"/>
                <w:lang w:val="hy-AM" w:eastAsia="en-US"/>
              </w:rPr>
              <w:t>OՐԵՆՔԻ</w:t>
            </w:r>
          </w:p>
          <w:p w:rsidR="008C624C" w:rsidRPr="008C624C" w:rsidRDefault="008C624C" w:rsidP="003025F9">
            <w:pPr>
              <w:jc w:val="center"/>
              <w:rPr>
                <w:rFonts w:ascii="GHEA Mariam" w:hAnsi="GHEA Mariam"/>
                <w:sz w:val="22"/>
                <w:szCs w:val="22"/>
                <w:lang w:val="hy-AM" w:eastAsia="en-US"/>
              </w:rPr>
            </w:pPr>
            <w:r w:rsidRPr="008C624C">
              <w:rPr>
                <w:rFonts w:ascii="GHEA Mariam" w:hAnsi="GHEA Mariam"/>
                <w:sz w:val="22"/>
                <w:szCs w:val="22"/>
                <w:lang w:val="hy-AM" w:eastAsia="en-US"/>
              </w:rPr>
              <w:t>N 1 ՀԱՎԵԼՎԱԾԻ N 2 ԱՂՅՈՒՍԱԿՈՒՄ ԿԱՏԱՐՎՈՂ ՎԵՐԱԲԱՇԽՈՒՄԸ ԵՎ ՀԱՅԱՍՏԱՆԻ ՀԱՆՐԱՊԵՏՈՒԹՅԱՆ ԿԱՌԱՎԱՐՈՒԹՅԱՆ 2020 ԹՎԱԿԱՆԻ ԴԵԿՏԵՄԲԵՐԻ 30-Ի</w:t>
            </w:r>
            <w:r w:rsidR="003025F9">
              <w:rPr>
                <w:rFonts w:ascii="GHEA Mariam" w:hAnsi="GHEA Mariam"/>
                <w:sz w:val="22"/>
                <w:szCs w:val="22"/>
                <w:lang w:val="hy-AM" w:eastAsia="en-US"/>
              </w:rPr>
              <w:t xml:space="preserve"> </w:t>
            </w:r>
            <w:r w:rsidRPr="008C624C">
              <w:rPr>
                <w:rFonts w:ascii="GHEA Mariam" w:hAnsi="GHEA Mariam"/>
                <w:sz w:val="22"/>
                <w:szCs w:val="22"/>
                <w:lang w:val="hy-AM" w:eastAsia="en-US"/>
              </w:rPr>
              <w:t>N 2215-Ն ՈՐՈՇՄԱՆ N 5 ՀԱՎԵԼՎԱԾԻ N 1 ԱՂՅՈՒՍԱԿՈՒՄ ԿԱՏԱՐՎՈՂ ՓՈՓՈԽՈՒԹՅՈՒՆՆԵՐԸ</w:t>
            </w:r>
          </w:p>
        </w:tc>
      </w:tr>
      <w:tr w:rsidR="008C624C" w:rsidRPr="003025F9" w:rsidTr="003320E7">
        <w:trPr>
          <w:trHeight w:val="345"/>
        </w:trPr>
        <w:tc>
          <w:tcPr>
            <w:tcW w:w="1320" w:type="dxa"/>
            <w:tcBorders>
              <w:top w:val="nil"/>
              <w:left w:val="nil"/>
              <w:bottom w:val="nil"/>
              <w:right w:val="nil"/>
            </w:tcBorders>
            <w:shd w:val="clear" w:color="auto" w:fill="auto"/>
            <w:noWrap/>
            <w:vAlign w:val="bottom"/>
            <w:hideMark/>
          </w:tcPr>
          <w:p w:rsidR="008C624C" w:rsidRPr="008C624C" w:rsidRDefault="008C624C" w:rsidP="008C624C">
            <w:pPr>
              <w:jc w:val="center"/>
              <w:rPr>
                <w:rFonts w:ascii="GHEA Mariam" w:hAnsi="GHEA Mariam"/>
                <w:sz w:val="22"/>
                <w:szCs w:val="22"/>
                <w:lang w:val="hy-AM" w:eastAsia="en-US"/>
              </w:rPr>
            </w:pPr>
          </w:p>
        </w:tc>
        <w:tc>
          <w:tcPr>
            <w:tcW w:w="1657" w:type="dxa"/>
            <w:tcBorders>
              <w:top w:val="nil"/>
              <w:left w:val="nil"/>
              <w:bottom w:val="nil"/>
              <w:right w:val="nil"/>
            </w:tcBorders>
            <w:shd w:val="clear" w:color="auto" w:fill="auto"/>
            <w:noWrap/>
            <w:vAlign w:val="bottom"/>
            <w:hideMark/>
          </w:tcPr>
          <w:p w:rsidR="008C624C" w:rsidRPr="008C624C" w:rsidRDefault="008C624C" w:rsidP="008C624C">
            <w:pPr>
              <w:rPr>
                <w:rFonts w:ascii="GHEA Mariam" w:hAnsi="GHEA Mariam"/>
                <w:sz w:val="22"/>
                <w:szCs w:val="22"/>
                <w:lang w:val="hy-AM" w:eastAsia="en-US"/>
              </w:rPr>
            </w:pPr>
          </w:p>
        </w:tc>
        <w:tc>
          <w:tcPr>
            <w:tcW w:w="7796" w:type="dxa"/>
            <w:tcBorders>
              <w:top w:val="nil"/>
              <w:left w:val="nil"/>
              <w:bottom w:val="nil"/>
              <w:right w:val="nil"/>
            </w:tcBorders>
            <w:shd w:val="clear" w:color="auto" w:fill="auto"/>
            <w:noWrap/>
            <w:vAlign w:val="bottom"/>
            <w:hideMark/>
          </w:tcPr>
          <w:p w:rsidR="008C624C" w:rsidRPr="008C624C" w:rsidRDefault="008C624C" w:rsidP="008C624C">
            <w:pPr>
              <w:rPr>
                <w:rFonts w:ascii="GHEA Mariam" w:hAnsi="GHEA Mariam"/>
                <w:sz w:val="22"/>
                <w:szCs w:val="22"/>
                <w:lang w:val="hy-AM" w:eastAsia="en-US"/>
              </w:rPr>
            </w:pPr>
          </w:p>
        </w:tc>
        <w:tc>
          <w:tcPr>
            <w:tcW w:w="3828" w:type="dxa"/>
            <w:tcBorders>
              <w:top w:val="nil"/>
              <w:left w:val="nil"/>
              <w:bottom w:val="nil"/>
              <w:right w:val="nil"/>
            </w:tcBorders>
            <w:shd w:val="clear" w:color="auto" w:fill="auto"/>
            <w:noWrap/>
            <w:vAlign w:val="bottom"/>
            <w:hideMark/>
          </w:tcPr>
          <w:p w:rsidR="008C624C" w:rsidRPr="008C624C" w:rsidRDefault="008C624C" w:rsidP="008C624C">
            <w:pPr>
              <w:rPr>
                <w:rFonts w:ascii="GHEA Mariam" w:hAnsi="GHEA Mariam"/>
                <w:sz w:val="22"/>
                <w:szCs w:val="22"/>
                <w:lang w:val="hy-AM" w:eastAsia="en-US"/>
              </w:rPr>
            </w:pPr>
          </w:p>
        </w:tc>
      </w:tr>
      <w:tr w:rsidR="008C624C" w:rsidRPr="003320E7" w:rsidTr="003320E7">
        <w:trPr>
          <w:trHeight w:val="345"/>
        </w:trPr>
        <w:tc>
          <w:tcPr>
            <w:tcW w:w="1320" w:type="dxa"/>
            <w:tcBorders>
              <w:top w:val="nil"/>
              <w:left w:val="nil"/>
              <w:bottom w:val="nil"/>
              <w:right w:val="nil"/>
            </w:tcBorders>
            <w:shd w:val="clear" w:color="auto" w:fill="auto"/>
            <w:noWrap/>
            <w:vAlign w:val="bottom"/>
            <w:hideMark/>
          </w:tcPr>
          <w:p w:rsidR="008C624C" w:rsidRPr="008C624C" w:rsidRDefault="008C624C" w:rsidP="008C624C">
            <w:pPr>
              <w:rPr>
                <w:rFonts w:ascii="GHEA Mariam" w:hAnsi="GHEA Mariam"/>
                <w:sz w:val="22"/>
                <w:szCs w:val="22"/>
                <w:lang w:val="hy-AM" w:eastAsia="en-US"/>
              </w:rPr>
            </w:pPr>
          </w:p>
        </w:tc>
        <w:tc>
          <w:tcPr>
            <w:tcW w:w="1657" w:type="dxa"/>
            <w:tcBorders>
              <w:top w:val="nil"/>
              <w:left w:val="nil"/>
              <w:bottom w:val="nil"/>
              <w:right w:val="nil"/>
            </w:tcBorders>
            <w:shd w:val="clear" w:color="auto" w:fill="auto"/>
            <w:noWrap/>
            <w:vAlign w:val="bottom"/>
            <w:hideMark/>
          </w:tcPr>
          <w:p w:rsidR="008C624C" w:rsidRPr="008C624C" w:rsidRDefault="008C624C" w:rsidP="008C624C">
            <w:pPr>
              <w:rPr>
                <w:rFonts w:ascii="GHEA Mariam" w:hAnsi="GHEA Mariam"/>
                <w:sz w:val="22"/>
                <w:szCs w:val="22"/>
                <w:lang w:val="hy-AM" w:eastAsia="en-US"/>
              </w:rPr>
            </w:pPr>
          </w:p>
        </w:tc>
        <w:tc>
          <w:tcPr>
            <w:tcW w:w="7796" w:type="dxa"/>
            <w:tcBorders>
              <w:top w:val="nil"/>
              <w:left w:val="nil"/>
              <w:bottom w:val="nil"/>
              <w:right w:val="nil"/>
            </w:tcBorders>
            <w:shd w:val="clear" w:color="auto" w:fill="auto"/>
            <w:noWrap/>
            <w:vAlign w:val="bottom"/>
            <w:hideMark/>
          </w:tcPr>
          <w:p w:rsidR="008C624C" w:rsidRPr="008C624C" w:rsidRDefault="008C624C" w:rsidP="008C624C">
            <w:pPr>
              <w:rPr>
                <w:rFonts w:ascii="GHEA Mariam" w:hAnsi="GHEA Mariam"/>
                <w:sz w:val="22"/>
                <w:szCs w:val="22"/>
                <w:lang w:val="hy-AM" w:eastAsia="en-US"/>
              </w:rPr>
            </w:pPr>
          </w:p>
        </w:tc>
        <w:tc>
          <w:tcPr>
            <w:tcW w:w="3828" w:type="dxa"/>
            <w:tcBorders>
              <w:top w:val="nil"/>
              <w:left w:val="nil"/>
              <w:bottom w:val="nil"/>
              <w:right w:val="nil"/>
            </w:tcBorders>
            <w:shd w:val="clear" w:color="auto" w:fill="auto"/>
            <w:noWrap/>
            <w:vAlign w:val="bottom"/>
            <w:hideMark/>
          </w:tcPr>
          <w:p w:rsidR="008C624C" w:rsidRPr="003320E7" w:rsidRDefault="003320E7" w:rsidP="003320E7">
            <w:pPr>
              <w:jc w:val="right"/>
              <w:rPr>
                <w:rFonts w:ascii="GHEA Mariam" w:hAnsi="GHEA Mariam"/>
                <w:color w:val="000000"/>
                <w:sz w:val="22"/>
                <w:szCs w:val="22"/>
                <w:lang w:val="hy-AM" w:eastAsia="en-US"/>
              </w:rPr>
            </w:pPr>
            <w:r>
              <w:rPr>
                <w:rFonts w:ascii="GHEA Mariam" w:hAnsi="GHEA Mariam"/>
                <w:color w:val="000000"/>
                <w:sz w:val="22"/>
                <w:szCs w:val="22"/>
                <w:lang w:val="hy-AM" w:eastAsia="en-US"/>
              </w:rPr>
              <w:t>(</w:t>
            </w:r>
            <w:r w:rsidR="008C624C" w:rsidRPr="003320E7">
              <w:rPr>
                <w:rFonts w:ascii="GHEA Mariam" w:hAnsi="GHEA Mariam"/>
                <w:color w:val="000000"/>
                <w:sz w:val="22"/>
                <w:szCs w:val="22"/>
                <w:lang w:val="hy-AM" w:eastAsia="en-US"/>
              </w:rPr>
              <w:t>հազ</w:t>
            </w:r>
            <w:r>
              <w:rPr>
                <w:rFonts w:ascii="GHEA Mariam" w:hAnsi="GHEA Mariam"/>
                <w:color w:val="000000"/>
                <w:sz w:val="22"/>
                <w:szCs w:val="22"/>
                <w:lang w:val="hy-AM" w:eastAsia="en-US"/>
              </w:rPr>
              <w:t>.</w:t>
            </w:r>
            <w:r w:rsidR="008C624C" w:rsidRPr="003320E7">
              <w:rPr>
                <w:rFonts w:ascii="GHEA Mariam" w:hAnsi="GHEA Mariam"/>
                <w:color w:val="000000"/>
                <w:sz w:val="22"/>
                <w:szCs w:val="22"/>
                <w:lang w:val="hy-AM" w:eastAsia="en-US"/>
              </w:rPr>
              <w:t xml:space="preserve"> դրամ</w:t>
            </w:r>
            <w:r>
              <w:rPr>
                <w:rFonts w:ascii="GHEA Mariam" w:hAnsi="GHEA Mariam"/>
                <w:color w:val="000000"/>
                <w:sz w:val="22"/>
                <w:szCs w:val="22"/>
                <w:lang w:val="hy-AM" w:eastAsia="en-US"/>
              </w:rPr>
              <w:t>)</w:t>
            </w:r>
          </w:p>
        </w:tc>
      </w:tr>
      <w:tr w:rsidR="008C624C" w:rsidRPr="003025F9" w:rsidTr="003320E7">
        <w:trPr>
          <w:trHeight w:val="60"/>
        </w:trPr>
        <w:tc>
          <w:tcPr>
            <w:tcW w:w="297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C624C" w:rsidRPr="003320E7" w:rsidRDefault="008C624C" w:rsidP="008C624C">
            <w:pPr>
              <w:jc w:val="center"/>
              <w:rPr>
                <w:rFonts w:ascii="GHEA Mariam" w:hAnsi="GHEA Mariam"/>
                <w:color w:val="000000"/>
                <w:sz w:val="22"/>
                <w:szCs w:val="22"/>
                <w:lang w:val="hy-AM" w:eastAsia="en-US"/>
              </w:rPr>
            </w:pPr>
            <w:r w:rsidRPr="003320E7">
              <w:rPr>
                <w:rFonts w:ascii="GHEA Mariam" w:hAnsi="GHEA Mariam"/>
                <w:color w:val="000000"/>
                <w:sz w:val="22"/>
                <w:szCs w:val="22"/>
                <w:lang w:val="hy-AM" w:eastAsia="en-US"/>
              </w:rPr>
              <w:t xml:space="preserve"> Ծրագրային դասիչը</w:t>
            </w:r>
          </w:p>
        </w:tc>
        <w:tc>
          <w:tcPr>
            <w:tcW w:w="779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C624C" w:rsidRPr="003320E7" w:rsidRDefault="008C624C" w:rsidP="008C624C">
            <w:pPr>
              <w:jc w:val="center"/>
              <w:rPr>
                <w:rFonts w:ascii="GHEA Mariam" w:hAnsi="GHEA Mariam"/>
                <w:color w:val="000000"/>
                <w:sz w:val="22"/>
                <w:szCs w:val="22"/>
                <w:lang w:val="hy-AM" w:eastAsia="en-US"/>
              </w:rPr>
            </w:pPr>
            <w:r w:rsidRPr="003320E7">
              <w:rPr>
                <w:rFonts w:ascii="GHEA Mariam" w:hAnsi="GHEA Mariam"/>
                <w:color w:val="000000"/>
                <w:sz w:val="22"/>
                <w:szCs w:val="22"/>
                <w:lang w:val="hy-AM" w:eastAsia="en-US"/>
              </w:rPr>
              <w:t xml:space="preserve"> Բյուջետային հատկացումների գլխավոր կարգադրիչների, ծրագրերի և միջոցառումների անվանումները</w:t>
            </w:r>
          </w:p>
        </w:tc>
        <w:tc>
          <w:tcPr>
            <w:tcW w:w="3828" w:type="dxa"/>
            <w:tcBorders>
              <w:top w:val="single" w:sz="4" w:space="0" w:color="auto"/>
              <w:left w:val="nil"/>
              <w:bottom w:val="single" w:sz="4" w:space="0" w:color="auto"/>
              <w:right w:val="single" w:sz="4" w:space="0" w:color="auto"/>
            </w:tcBorders>
            <w:shd w:val="clear" w:color="auto" w:fill="auto"/>
            <w:vAlign w:val="center"/>
            <w:hideMark/>
          </w:tcPr>
          <w:p w:rsidR="008C624C" w:rsidRPr="003025F9" w:rsidRDefault="008C624C" w:rsidP="008C624C">
            <w:pPr>
              <w:jc w:val="center"/>
              <w:rPr>
                <w:rFonts w:ascii="GHEA Mariam" w:hAnsi="GHEA Mariam"/>
                <w:color w:val="000000"/>
                <w:sz w:val="22"/>
                <w:szCs w:val="22"/>
                <w:lang w:val="hy-AM" w:eastAsia="en-US"/>
              </w:rPr>
            </w:pPr>
            <w:r w:rsidRPr="003320E7">
              <w:rPr>
                <w:rFonts w:ascii="GHEA Mariam" w:hAnsi="GHEA Mariam"/>
                <w:color w:val="000000"/>
                <w:sz w:val="22"/>
                <w:szCs w:val="22"/>
                <w:lang w:val="hy-AM" w:eastAsia="en-US"/>
              </w:rPr>
              <w:t>Ցուցանիշների փոփոխո</w:t>
            </w:r>
            <w:r w:rsidRPr="003025F9">
              <w:rPr>
                <w:rFonts w:ascii="GHEA Mariam" w:hAnsi="GHEA Mariam"/>
                <w:color w:val="000000"/>
                <w:sz w:val="22"/>
                <w:szCs w:val="22"/>
                <w:lang w:val="hy-AM" w:eastAsia="en-US"/>
              </w:rPr>
              <w:t>ւթյունը</w:t>
            </w:r>
            <w:r w:rsidRPr="003025F9">
              <w:rPr>
                <w:rFonts w:ascii="GHEA Mariam" w:hAnsi="GHEA Mariam"/>
                <w:color w:val="000000"/>
                <w:sz w:val="22"/>
                <w:szCs w:val="22"/>
                <w:lang w:val="hy-AM" w:eastAsia="en-US"/>
              </w:rPr>
              <w:br/>
              <w:t>(ավելացումները նշված են դրական նշանով, իսկ նվազեցումները` փակագծերում)</w:t>
            </w:r>
          </w:p>
        </w:tc>
      </w:tr>
      <w:tr w:rsidR="008C624C" w:rsidRPr="008C624C" w:rsidTr="003320E7">
        <w:trPr>
          <w:trHeight w:val="345"/>
        </w:trPr>
        <w:tc>
          <w:tcPr>
            <w:tcW w:w="1320" w:type="dxa"/>
            <w:tcBorders>
              <w:top w:val="single" w:sz="4" w:space="0" w:color="auto"/>
              <w:left w:val="single" w:sz="4" w:space="0" w:color="auto"/>
              <w:bottom w:val="single" w:sz="4" w:space="0" w:color="auto"/>
              <w:right w:val="single" w:sz="4" w:space="0" w:color="auto"/>
            </w:tcBorders>
            <w:shd w:val="clear" w:color="auto" w:fill="auto"/>
            <w:noWrap/>
            <w:hideMark/>
          </w:tcPr>
          <w:p w:rsidR="008C624C" w:rsidRPr="003320E7" w:rsidRDefault="003320E7" w:rsidP="008C624C">
            <w:pPr>
              <w:jc w:val="center"/>
              <w:rPr>
                <w:rFonts w:ascii="GHEA Mariam" w:hAnsi="GHEA Mariam"/>
                <w:color w:val="000000"/>
                <w:sz w:val="22"/>
                <w:szCs w:val="22"/>
                <w:lang w:val="hy-AM" w:eastAsia="en-US"/>
              </w:rPr>
            </w:pPr>
            <w:r>
              <w:rPr>
                <w:rFonts w:ascii="GHEA Mariam" w:hAnsi="GHEA Mariam"/>
                <w:color w:val="000000"/>
                <w:sz w:val="22"/>
                <w:szCs w:val="22"/>
                <w:lang w:val="hy-AM" w:eastAsia="en-US"/>
              </w:rPr>
              <w:t>ծ</w:t>
            </w:r>
            <w:r w:rsidR="008C624C" w:rsidRPr="008C624C">
              <w:rPr>
                <w:rFonts w:ascii="GHEA Mariam" w:hAnsi="GHEA Mariam"/>
                <w:color w:val="000000"/>
                <w:sz w:val="22"/>
                <w:szCs w:val="22"/>
                <w:lang w:eastAsia="en-US"/>
              </w:rPr>
              <w:t>րագիր</w:t>
            </w:r>
            <w:r>
              <w:rPr>
                <w:rFonts w:ascii="GHEA Mariam" w:hAnsi="GHEA Mariam"/>
                <w:color w:val="000000"/>
                <w:sz w:val="22"/>
                <w:szCs w:val="22"/>
                <w:lang w:val="hy-AM" w:eastAsia="en-US"/>
              </w:rPr>
              <w:t>ը</w:t>
            </w:r>
          </w:p>
        </w:tc>
        <w:tc>
          <w:tcPr>
            <w:tcW w:w="1657" w:type="dxa"/>
            <w:tcBorders>
              <w:top w:val="single" w:sz="4" w:space="0" w:color="auto"/>
              <w:left w:val="nil"/>
              <w:bottom w:val="single" w:sz="4" w:space="0" w:color="auto"/>
              <w:right w:val="nil"/>
            </w:tcBorders>
            <w:shd w:val="clear" w:color="auto" w:fill="auto"/>
            <w:noWrap/>
            <w:hideMark/>
          </w:tcPr>
          <w:p w:rsidR="008C624C" w:rsidRPr="003320E7" w:rsidRDefault="003320E7" w:rsidP="008C624C">
            <w:pPr>
              <w:jc w:val="center"/>
              <w:rPr>
                <w:rFonts w:ascii="GHEA Mariam" w:hAnsi="GHEA Mariam"/>
                <w:color w:val="000000"/>
                <w:sz w:val="22"/>
                <w:szCs w:val="22"/>
                <w:lang w:val="hy-AM" w:eastAsia="en-US"/>
              </w:rPr>
            </w:pPr>
            <w:r>
              <w:rPr>
                <w:rFonts w:ascii="GHEA Mariam" w:hAnsi="GHEA Mariam"/>
                <w:color w:val="000000"/>
                <w:sz w:val="22"/>
                <w:szCs w:val="22"/>
                <w:lang w:val="hy-AM" w:eastAsia="en-US"/>
              </w:rPr>
              <w:t>մ</w:t>
            </w:r>
            <w:r w:rsidR="008C624C" w:rsidRPr="008C624C">
              <w:rPr>
                <w:rFonts w:ascii="GHEA Mariam" w:hAnsi="GHEA Mariam"/>
                <w:color w:val="000000"/>
                <w:sz w:val="22"/>
                <w:szCs w:val="22"/>
                <w:lang w:eastAsia="en-US"/>
              </w:rPr>
              <w:t>իջոցառում</w:t>
            </w:r>
            <w:r>
              <w:rPr>
                <w:rFonts w:ascii="GHEA Mariam" w:hAnsi="GHEA Mariam"/>
                <w:color w:val="000000"/>
                <w:sz w:val="22"/>
                <w:szCs w:val="22"/>
                <w:lang w:val="hy-AM" w:eastAsia="en-US"/>
              </w:rPr>
              <w:t>ը</w:t>
            </w:r>
          </w:p>
        </w:tc>
        <w:tc>
          <w:tcPr>
            <w:tcW w:w="7796" w:type="dxa"/>
            <w:vMerge/>
            <w:tcBorders>
              <w:top w:val="single" w:sz="4" w:space="0" w:color="auto"/>
              <w:left w:val="single" w:sz="4" w:space="0" w:color="auto"/>
              <w:bottom w:val="single" w:sz="4" w:space="0" w:color="000000"/>
              <w:right w:val="single" w:sz="4" w:space="0" w:color="auto"/>
            </w:tcBorders>
            <w:vAlign w:val="center"/>
            <w:hideMark/>
          </w:tcPr>
          <w:p w:rsidR="008C624C" w:rsidRPr="008C624C" w:rsidRDefault="008C624C" w:rsidP="008C624C">
            <w:pPr>
              <w:rPr>
                <w:rFonts w:ascii="GHEA Mariam" w:hAnsi="GHEA Mariam"/>
                <w:color w:val="000000"/>
                <w:sz w:val="22"/>
                <w:szCs w:val="22"/>
                <w:lang w:eastAsia="en-US"/>
              </w:rPr>
            </w:pPr>
          </w:p>
        </w:tc>
        <w:tc>
          <w:tcPr>
            <w:tcW w:w="3828" w:type="dxa"/>
            <w:tcBorders>
              <w:top w:val="single" w:sz="4" w:space="0" w:color="auto"/>
              <w:left w:val="single" w:sz="4" w:space="0" w:color="auto"/>
              <w:bottom w:val="nil"/>
              <w:right w:val="single" w:sz="4" w:space="0" w:color="auto"/>
            </w:tcBorders>
            <w:shd w:val="clear" w:color="auto" w:fill="auto"/>
            <w:vAlign w:val="center"/>
            <w:hideMark/>
          </w:tcPr>
          <w:p w:rsidR="008C624C" w:rsidRPr="008C624C" w:rsidRDefault="003320E7" w:rsidP="008C624C">
            <w:pPr>
              <w:jc w:val="center"/>
              <w:rPr>
                <w:rFonts w:ascii="GHEA Mariam" w:hAnsi="GHEA Mariam"/>
                <w:color w:val="000000"/>
                <w:sz w:val="22"/>
                <w:szCs w:val="22"/>
                <w:lang w:eastAsia="en-US"/>
              </w:rPr>
            </w:pPr>
            <w:r>
              <w:rPr>
                <w:rFonts w:ascii="GHEA Mariam" w:hAnsi="GHEA Mariam"/>
                <w:color w:val="000000"/>
                <w:sz w:val="22"/>
                <w:szCs w:val="22"/>
                <w:lang w:val="hy-AM" w:eastAsia="en-US"/>
              </w:rPr>
              <w:t>տ</w:t>
            </w:r>
            <w:r w:rsidR="008C624C" w:rsidRPr="008C624C">
              <w:rPr>
                <w:rFonts w:ascii="GHEA Mariam" w:hAnsi="GHEA Mariam"/>
                <w:color w:val="000000"/>
                <w:sz w:val="22"/>
                <w:szCs w:val="22"/>
                <w:lang w:eastAsia="en-US"/>
              </w:rPr>
              <w:t>արի</w:t>
            </w:r>
          </w:p>
        </w:tc>
      </w:tr>
      <w:tr w:rsidR="008C624C" w:rsidRPr="008C624C" w:rsidTr="003320E7">
        <w:trPr>
          <w:trHeight w:val="345"/>
        </w:trPr>
        <w:tc>
          <w:tcPr>
            <w:tcW w:w="1320" w:type="dxa"/>
            <w:tcBorders>
              <w:top w:val="single" w:sz="4" w:space="0" w:color="auto"/>
              <w:left w:val="single" w:sz="4" w:space="0" w:color="auto"/>
              <w:bottom w:val="single" w:sz="4" w:space="0" w:color="auto"/>
              <w:right w:val="single" w:sz="4" w:space="0" w:color="auto"/>
            </w:tcBorders>
            <w:shd w:val="clear" w:color="auto" w:fill="auto"/>
            <w:hideMark/>
          </w:tcPr>
          <w:p w:rsidR="008C624C" w:rsidRPr="008C624C" w:rsidRDefault="008C624C" w:rsidP="008C624C">
            <w:pPr>
              <w:rPr>
                <w:rFonts w:ascii="GHEA Mariam" w:hAnsi="GHEA Mariam"/>
                <w:color w:val="000000"/>
                <w:sz w:val="22"/>
                <w:szCs w:val="22"/>
                <w:lang w:eastAsia="en-US"/>
              </w:rPr>
            </w:pPr>
            <w:r w:rsidRPr="008C624C">
              <w:rPr>
                <w:rFonts w:ascii="Calibri" w:hAnsi="Calibri" w:cs="Calibri"/>
                <w:color w:val="000000"/>
                <w:sz w:val="22"/>
                <w:szCs w:val="22"/>
                <w:lang w:eastAsia="en-US"/>
              </w:rPr>
              <w:t> </w:t>
            </w:r>
          </w:p>
        </w:tc>
        <w:tc>
          <w:tcPr>
            <w:tcW w:w="1657" w:type="dxa"/>
            <w:tcBorders>
              <w:top w:val="single" w:sz="4" w:space="0" w:color="auto"/>
              <w:left w:val="nil"/>
              <w:bottom w:val="single" w:sz="4" w:space="0" w:color="auto"/>
              <w:right w:val="single" w:sz="4" w:space="0" w:color="auto"/>
            </w:tcBorders>
            <w:shd w:val="clear" w:color="auto" w:fill="auto"/>
            <w:hideMark/>
          </w:tcPr>
          <w:p w:rsidR="008C624C" w:rsidRPr="008C624C" w:rsidRDefault="008C624C" w:rsidP="008C624C">
            <w:pPr>
              <w:jc w:val="center"/>
              <w:rPr>
                <w:rFonts w:ascii="GHEA Mariam" w:hAnsi="GHEA Mariam"/>
                <w:color w:val="000000"/>
                <w:sz w:val="22"/>
                <w:szCs w:val="22"/>
                <w:lang w:eastAsia="en-US"/>
              </w:rPr>
            </w:pPr>
            <w:r w:rsidRPr="008C624C">
              <w:rPr>
                <w:rFonts w:ascii="Calibri" w:hAnsi="Calibri" w:cs="Calibri"/>
                <w:color w:val="000000"/>
                <w:sz w:val="22"/>
                <w:szCs w:val="22"/>
                <w:lang w:eastAsia="en-US"/>
              </w:rPr>
              <w:t> </w:t>
            </w:r>
          </w:p>
        </w:tc>
        <w:tc>
          <w:tcPr>
            <w:tcW w:w="7796" w:type="dxa"/>
            <w:tcBorders>
              <w:top w:val="single" w:sz="4" w:space="0" w:color="auto"/>
              <w:left w:val="single" w:sz="4" w:space="0" w:color="auto"/>
              <w:bottom w:val="single" w:sz="4" w:space="0" w:color="auto"/>
              <w:right w:val="single" w:sz="4" w:space="0" w:color="auto"/>
            </w:tcBorders>
            <w:shd w:val="clear" w:color="auto" w:fill="auto"/>
            <w:hideMark/>
          </w:tcPr>
          <w:p w:rsidR="008C624C" w:rsidRPr="008C624C" w:rsidRDefault="008C624C" w:rsidP="008C624C">
            <w:pPr>
              <w:rPr>
                <w:rFonts w:ascii="GHEA Mariam" w:hAnsi="GHEA Mariam"/>
                <w:sz w:val="22"/>
                <w:szCs w:val="22"/>
                <w:lang w:eastAsia="en-US"/>
              </w:rPr>
            </w:pPr>
            <w:r w:rsidRPr="008C624C">
              <w:rPr>
                <w:rFonts w:ascii="GHEA Mariam" w:hAnsi="GHEA Mariam"/>
                <w:sz w:val="22"/>
                <w:szCs w:val="22"/>
                <w:lang w:eastAsia="en-US"/>
              </w:rPr>
              <w:t xml:space="preserve"> ԸՆԴԱՄԵՆԸ</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C624C" w:rsidRPr="008C624C" w:rsidRDefault="008C624C" w:rsidP="008C624C">
            <w:pPr>
              <w:jc w:val="center"/>
              <w:rPr>
                <w:rFonts w:ascii="GHEA Mariam" w:hAnsi="GHEA Mariam"/>
                <w:sz w:val="22"/>
                <w:szCs w:val="22"/>
                <w:lang w:eastAsia="en-US"/>
              </w:rPr>
            </w:pPr>
            <w:r w:rsidRPr="008C624C">
              <w:rPr>
                <w:rFonts w:ascii="GHEA Mariam" w:hAnsi="GHEA Mariam"/>
                <w:sz w:val="22"/>
                <w:szCs w:val="22"/>
                <w:lang w:eastAsia="en-US"/>
              </w:rPr>
              <w:t>0.0</w:t>
            </w:r>
          </w:p>
        </w:tc>
      </w:tr>
      <w:tr w:rsidR="008C624C" w:rsidRPr="008C624C" w:rsidTr="003320E7">
        <w:trPr>
          <w:trHeight w:val="345"/>
        </w:trPr>
        <w:tc>
          <w:tcPr>
            <w:tcW w:w="1320" w:type="dxa"/>
            <w:tcBorders>
              <w:top w:val="nil"/>
              <w:left w:val="single" w:sz="4" w:space="0" w:color="auto"/>
              <w:bottom w:val="single" w:sz="4" w:space="0" w:color="auto"/>
              <w:right w:val="single" w:sz="4" w:space="0" w:color="auto"/>
            </w:tcBorders>
            <w:shd w:val="clear" w:color="auto" w:fill="auto"/>
            <w:hideMark/>
          </w:tcPr>
          <w:p w:rsidR="008C624C" w:rsidRPr="008C624C" w:rsidRDefault="008C624C" w:rsidP="008C624C">
            <w:pPr>
              <w:rPr>
                <w:rFonts w:ascii="GHEA Mariam" w:hAnsi="GHEA Mariam"/>
                <w:color w:val="000000"/>
                <w:sz w:val="22"/>
                <w:szCs w:val="22"/>
                <w:lang w:eastAsia="en-US"/>
              </w:rPr>
            </w:pPr>
            <w:r w:rsidRPr="008C624C">
              <w:rPr>
                <w:rFonts w:ascii="Calibri" w:hAnsi="Calibri" w:cs="Calibri"/>
                <w:color w:val="000000"/>
                <w:sz w:val="22"/>
                <w:szCs w:val="22"/>
                <w:lang w:eastAsia="en-US"/>
              </w:rPr>
              <w:t> </w:t>
            </w:r>
          </w:p>
        </w:tc>
        <w:tc>
          <w:tcPr>
            <w:tcW w:w="1657" w:type="dxa"/>
            <w:tcBorders>
              <w:top w:val="nil"/>
              <w:left w:val="nil"/>
              <w:bottom w:val="single" w:sz="4" w:space="0" w:color="auto"/>
              <w:right w:val="single" w:sz="4" w:space="0" w:color="auto"/>
            </w:tcBorders>
            <w:shd w:val="clear" w:color="auto" w:fill="auto"/>
            <w:hideMark/>
          </w:tcPr>
          <w:p w:rsidR="008C624C" w:rsidRPr="008C624C" w:rsidRDefault="008C624C" w:rsidP="008C624C">
            <w:pPr>
              <w:jc w:val="center"/>
              <w:rPr>
                <w:rFonts w:ascii="GHEA Mariam" w:hAnsi="GHEA Mariam"/>
                <w:color w:val="000000"/>
                <w:sz w:val="22"/>
                <w:szCs w:val="22"/>
                <w:lang w:eastAsia="en-US"/>
              </w:rPr>
            </w:pPr>
            <w:r w:rsidRPr="008C624C">
              <w:rPr>
                <w:rFonts w:ascii="Calibri" w:hAnsi="Calibri" w:cs="Calibri"/>
                <w:color w:val="000000"/>
                <w:sz w:val="22"/>
                <w:szCs w:val="22"/>
                <w:lang w:eastAsia="en-US"/>
              </w:rPr>
              <w:t> </w:t>
            </w:r>
          </w:p>
        </w:tc>
        <w:tc>
          <w:tcPr>
            <w:tcW w:w="7796" w:type="dxa"/>
            <w:tcBorders>
              <w:top w:val="nil"/>
              <w:left w:val="single" w:sz="4" w:space="0" w:color="auto"/>
              <w:bottom w:val="single" w:sz="4" w:space="0" w:color="auto"/>
              <w:right w:val="single" w:sz="4" w:space="0" w:color="auto"/>
            </w:tcBorders>
            <w:shd w:val="clear" w:color="auto" w:fill="auto"/>
            <w:hideMark/>
          </w:tcPr>
          <w:p w:rsidR="008C624C" w:rsidRPr="003320E7" w:rsidRDefault="008C624C" w:rsidP="008C624C">
            <w:pPr>
              <w:rPr>
                <w:rFonts w:ascii="GHEA Mariam" w:hAnsi="GHEA Mariam"/>
                <w:sz w:val="22"/>
                <w:szCs w:val="22"/>
                <w:lang w:val="hy-AM" w:eastAsia="en-US"/>
              </w:rPr>
            </w:pPr>
            <w:r w:rsidRPr="008C624C">
              <w:rPr>
                <w:rFonts w:ascii="GHEA Mariam" w:hAnsi="GHEA Mariam"/>
                <w:sz w:val="22"/>
                <w:szCs w:val="22"/>
                <w:lang w:eastAsia="en-US"/>
              </w:rPr>
              <w:t>այդ թվում</w:t>
            </w:r>
            <w:r w:rsidR="003320E7">
              <w:rPr>
                <w:rFonts w:ascii="GHEA Mariam" w:hAnsi="GHEA Mariam"/>
                <w:sz w:val="22"/>
                <w:szCs w:val="22"/>
                <w:lang w:val="hy-AM" w:eastAsia="en-US"/>
              </w:rPr>
              <w:t>՝</w:t>
            </w:r>
          </w:p>
        </w:tc>
        <w:tc>
          <w:tcPr>
            <w:tcW w:w="3828" w:type="dxa"/>
            <w:tcBorders>
              <w:top w:val="nil"/>
              <w:left w:val="single" w:sz="4" w:space="0" w:color="auto"/>
              <w:bottom w:val="single" w:sz="4" w:space="0" w:color="auto"/>
              <w:right w:val="single" w:sz="4" w:space="0" w:color="auto"/>
            </w:tcBorders>
            <w:shd w:val="clear" w:color="auto" w:fill="auto"/>
            <w:vAlign w:val="center"/>
            <w:hideMark/>
          </w:tcPr>
          <w:p w:rsidR="008C624C" w:rsidRPr="008C624C" w:rsidRDefault="008C624C" w:rsidP="008C624C">
            <w:pPr>
              <w:jc w:val="center"/>
              <w:rPr>
                <w:rFonts w:ascii="GHEA Mariam" w:hAnsi="GHEA Mariam"/>
                <w:color w:val="000000"/>
                <w:sz w:val="22"/>
                <w:szCs w:val="22"/>
                <w:lang w:eastAsia="en-US"/>
              </w:rPr>
            </w:pPr>
            <w:r w:rsidRPr="008C624C">
              <w:rPr>
                <w:rFonts w:ascii="Calibri" w:hAnsi="Calibri" w:cs="Calibri"/>
                <w:color w:val="000000"/>
                <w:sz w:val="22"/>
                <w:szCs w:val="22"/>
                <w:lang w:eastAsia="en-US"/>
              </w:rPr>
              <w:t> </w:t>
            </w:r>
          </w:p>
        </w:tc>
      </w:tr>
      <w:tr w:rsidR="008C624C" w:rsidRPr="008C624C" w:rsidTr="003320E7">
        <w:trPr>
          <w:trHeight w:val="56"/>
        </w:trPr>
        <w:tc>
          <w:tcPr>
            <w:tcW w:w="1320" w:type="dxa"/>
            <w:tcBorders>
              <w:top w:val="nil"/>
              <w:left w:val="single" w:sz="4" w:space="0" w:color="auto"/>
              <w:bottom w:val="single" w:sz="4" w:space="0" w:color="auto"/>
              <w:right w:val="single" w:sz="4" w:space="0" w:color="auto"/>
            </w:tcBorders>
            <w:shd w:val="clear" w:color="auto" w:fill="auto"/>
            <w:hideMark/>
          </w:tcPr>
          <w:p w:rsidR="008C624C" w:rsidRPr="008C624C" w:rsidRDefault="008C624C" w:rsidP="008C624C">
            <w:pPr>
              <w:rPr>
                <w:rFonts w:ascii="GHEA Mariam" w:hAnsi="GHEA Mariam"/>
                <w:color w:val="000000"/>
                <w:sz w:val="22"/>
                <w:szCs w:val="22"/>
                <w:lang w:eastAsia="en-US"/>
              </w:rPr>
            </w:pPr>
            <w:r w:rsidRPr="008C624C">
              <w:rPr>
                <w:rFonts w:ascii="Calibri" w:hAnsi="Calibri" w:cs="Calibri"/>
                <w:color w:val="000000"/>
                <w:sz w:val="22"/>
                <w:szCs w:val="22"/>
                <w:lang w:eastAsia="en-US"/>
              </w:rPr>
              <w:t> </w:t>
            </w:r>
          </w:p>
        </w:tc>
        <w:tc>
          <w:tcPr>
            <w:tcW w:w="1657" w:type="dxa"/>
            <w:tcBorders>
              <w:top w:val="nil"/>
              <w:left w:val="nil"/>
              <w:bottom w:val="single" w:sz="4" w:space="0" w:color="auto"/>
              <w:right w:val="single" w:sz="4" w:space="0" w:color="auto"/>
            </w:tcBorders>
            <w:shd w:val="clear" w:color="auto" w:fill="auto"/>
            <w:hideMark/>
          </w:tcPr>
          <w:p w:rsidR="008C624C" w:rsidRPr="008C624C" w:rsidRDefault="008C624C" w:rsidP="008C624C">
            <w:pPr>
              <w:rPr>
                <w:rFonts w:ascii="GHEA Mariam" w:hAnsi="GHEA Mariam"/>
                <w:sz w:val="22"/>
                <w:szCs w:val="22"/>
                <w:lang w:eastAsia="en-US"/>
              </w:rPr>
            </w:pPr>
            <w:r w:rsidRPr="008C624C">
              <w:rPr>
                <w:rFonts w:ascii="Calibri" w:hAnsi="Calibri" w:cs="Calibri"/>
                <w:sz w:val="22"/>
                <w:szCs w:val="22"/>
                <w:lang w:eastAsia="en-US"/>
              </w:rPr>
              <w:t> </w:t>
            </w:r>
          </w:p>
        </w:tc>
        <w:tc>
          <w:tcPr>
            <w:tcW w:w="7796" w:type="dxa"/>
            <w:tcBorders>
              <w:top w:val="single" w:sz="4" w:space="0" w:color="auto"/>
              <w:left w:val="nil"/>
              <w:bottom w:val="single" w:sz="4" w:space="0" w:color="auto"/>
              <w:right w:val="nil"/>
            </w:tcBorders>
            <w:shd w:val="clear" w:color="auto" w:fill="auto"/>
            <w:hideMark/>
          </w:tcPr>
          <w:p w:rsidR="008C624C" w:rsidRPr="008C624C" w:rsidRDefault="008C624C" w:rsidP="008C624C">
            <w:pPr>
              <w:rPr>
                <w:rFonts w:ascii="GHEA Mariam" w:hAnsi="GHEA Mariam"/>
                <w:bCs/>
                <w:sz w:val="22"/>
                <w:szCs w:val="22"/>
                <w:lang w:eastAsia="en-US"/>
              </w:rPr>
            </w:pPr>
            <w:r w:rsidRPr="008C624C">
              <w:rPr>
                <w:rFonts w:ascii="GHEA Mariam" w:hAnsi="GHEA Mariam"/>
                <w:bCs/>
                <w:sz w:val="22"/>
                <w:szCs w:val="22"/>
                <w:lang w:eastAsia="en-US"/>
              </w:rPr>
              <w:t xml:space="preserve">ՀՀ տարածքային կառավարման և ենթակառուցվածքների նախարարություն </w:t>
            </w:r>
          </w:p>
        </w:tc>
        <w:tc>
          <w:tcPr>
            <w:tcW w:w="3828" w:type="dxa"/>
            <w:tcBorders>
              <w:top w:val="nil"/>
              <w:left w:val="single" w:sz="4" w:space="0" w:color="auto"/>
              <w:bottom w:val="single" w:sz="4" w:space="0" w:color="auto"/>
              <w:right w:val="single" w:sz="4" w:space="0" w:color="auto"/>
            </w:tcBorders>
            <w:shd w:val="clear" w:color="auto" w:fill="auto"/>
            <w:vAlign w:val="center"/>
            <w:hideMark/>
          </w:tcPr>
          <w:p w:rsidR="008C624C" w:rsidRPr="008C624C" w:rsidRDefault="008C624C" w:rsidP="008C624C">
            <w:pPr>
              <w:jc w:val="center"/>
              <w:rPr>
                <w:rFonts w:ascii="GHEA Mariam" w:hAnsi="GHEA Mariam"/>
                <w:bCs/>
                <w:sz w:val="22"/>
                <w:szCs w:val="22"/>
                <w:lang w:eastAsia="en-US"/>
              </w:rPr>
            </w:pPr>
            <w:r w:rsidRPr="008C624C">
              <w:rPr>
                <w:rFonts w:ascii="GHEA Mariam" w:hAnsi="GHEA Mariam"/>
                <w:bCs/>
                <w:sz w:val="22"/>
                <w:szCs w:val="22"/>
                <w:lang w:eastAsia="en-US"/>
              </w:rPr>
              <w:t>8,120.0</w:t>
            </w:r>
          </w:p>
        </w:tc>
      </w:tr>
      <w:tr w:rsidR="008C624C" w:rsidRPr="008C624C" w:rsidTr="003320E7">
        <w:trPr>
          <w:trHeight w:val="420"/>
        </w:trPr>
        <w:tc>
          <w:tcPr>
            <w:tcW w:w="132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C624C" w:rsidRPr="008C624C" w:rsidRDefault="008C624C" w:rsidP="008C624C">
            <w:pPr>
              <w:jc w:val="center"/>
              <w:rPr>
                <w:rFonts w:ascii="GHEA Mariam" w:hAnsi="GHEA Mariam"/>
                <w:color w:val="000000"/>
                <w:sz w:val="22"/>
                <w:szCs w:val="22"/>
                <w:lang w:eastAsia="en-US"/>
              </w:rPr>
            </w:pPr>
            <w:r w:rsidRPr="008C624C">
              <w:rPr>
                <w:rFonts w:ascii="GHEA Mariam" w:hAnsi="GHEA Mariam"/>
                <w:color w:val="000000"/>
                <w:sz w:val="22"/>
                <w:szCs w:val="22"/>
                <w:lang w:eastAsia="en-US"/>
              </w:rPr>
              <w:t>1212</w:t>
            </w:r>
          </w:p>
        </w:tc>
        <w:tc>
          <w:tcPr>
            <w:tcW w:w="165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C624C" w:rsidRPr="008C624C" w:rsidRDefault="008C624C" w:rsidP="008C624C">
            <w:pPr>
              <w:rPr>
                <w:rFonts w:ascii="GHEA Mariam" w:hAnsi="GHEA Mariam"/>
                <w:sz w:val="22"/>
                <w:szCs w:val="22"/>
                <w:lang w:eastAsia="en-US"/>
              </w:rPr>
            </w:pPr>
            <w:r w:rsidRPr="008C624C">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auto" w:fill="auto"/>
            <w:hideMark/>
          </w:tcPr>
          <w:p w:rsidR="008C624C" w:rsidRPr="008C624C" w:rsidRDefault="008C624C" w:rsidP="00C93A71">
            <w:pPr>
              <w:rPr>
                <w:rFonts w:ascii="GHEA Mariam" w:hAnsi="GHEA Mariam"/>
                <w:iCs/>
                <w:sz w:val="22"/>
                <w:szCs w:val="22"/>
                <w:lang w:eastAsia="en-US"/>
              </w:rPr>
            </w:pPr>
            <w:r w:rsidRPr="008C624C">
              <w:rPr>
                <w:rFonts w:ascii="GHEA Mariam" w:hAnsi="GHEA Mariam"/>
                <w:iCs/>
                <w:sz w:val="22"/>
                <w:szCs w:val="22"/>
                <w:lang w:eastAsia="en-US"/>
              </w:rPr>
              <w:t xml:space="preserve"> Ծրագրի անվանումը</w:t>
            </w:r>
          </w:p>
        </w:tc>
        <w:tc>
          <w:tcPr>
            <w:tcW w:w="3828" w:type="dxa"/>
            <w:tcBorders>
              <w:top w:val="single" w:sz="4" w:space="0" w:color="auto"/>
              <w:left w:val="nil"/>
              <w:bottom w:val="single" w:sz="4" w:space="0" w:color="auto"/>
              <w:right w:val="single" w:sz="4" w:space="0" w:color="auto"/>
            </w:tcBorders>
            <w:shd w:val="clear" w:color="auto" w:fill="auto"/>
            <w:vAlign w:val="center"/>
            <w:hideMark/>
          </w:tcPr>
          <w:p w:rsidR="008C624C" w:rsidRPr="008C624C" w:rsidRDefault="008C624C" w:rsidP="008C624C">
            <w:pPr>
              <w:jc w:val="center"/>
              <w:rPr>
                <w:rFonts w:ascii="GHEA Mariam" w:hAnsi="GHEA Mariam"/>
                <w:sz w:val="22"/>
                <w:szCs w:val="22"/>
                <w:lang w:eastAsia="en-US"/>
              </w:rPr>
            </w:pPr>
            <w:r w:rsidRPr="008C624C">
              <w:rPr>
                <w:rFonts w:ascii="GHEA Mariam" w:hAnsi="GHEA Mariam"/>
                <w:sz w:val="22"/>
                <w:szCs w:val="22"/>
                <w:lang w:eastAsia="en-US"/>
              </w:rPr>
              <w:t>8,120.0</w:t>
            </w:r>
          </w:p>
        </w:tc>
      </w:tr>
      <w:tr w:rsidR="008C624C" w:rsidRPr="008C624C" w:rsidTr="003320E7">
        <w:trPr>
          <w:trHeight w:val="345"/>
        </w:trPr>
        <w:tc>
          <w:tcPr>
            <w:tcW w:w="1320" w:type="dxa"/>
            <w:vMerge/>
            <w:tcBorders>
              <w:top w:val="single" w:sz="4" w:space="0" w:color="auto"/>
              <w:left w:val="single" w:sz="4" w:space="0" w:color="auto"/>
              <w:bottom w:val="single" w:sz="4" w:space="0" w:color="auto"/>
              <w:right w:val="single" w:sz="4" w:space="0" w:color="auto"/>
            </w:tcBorders>
            <w:vAlign w:val="center"/>
            <w:hideMark/>
          </w:tcPr>
          <w:p w:rsidR="008C624C" w:rsidRPr="008C624C" w:rsidRDefault="008C624C" w:rsidP="008C624C">
            <w:pPr>
              <w:rPr>
                <w:rFonts w:ascii="GHEA Mariam" w:hAnsi="GHEA Mariam"/>
                <w:color w:val="000000"/>
                <w:sz w:val="22"/>
                <w:szCs w:val="22"/>
                <w:lang w:eastAsia="en-US"/>
              </w:rPr>
            </w:pPr>
          </w:p>
        </w:tc>
        <w:tc>
          <w:tcPr>
            <w:tcW w:w="1657" w:type="dxa"/>
            <w:vMerge/>
            <w:tcBorders>
              <w:top w:val="single" w:sz="4" w:space="0" w:color="auto"/>
              <w:left w:val="single" w:sz="4" w:space="0" w:color="auto"/>
              <w:bottom w:val="single" w:sz="4" w:space="0" w:color="auto"/>
              <w:right w:val="single" w:sz="4" w:space="0" w:color="auto"/>
            </w:tcBorders>
            <w:vAlign w:val="center"/>
            <w:hideMark/>
          </w:tcPr>
          <w:p w:rsidR="008C624C" w:rsidRPr="008C624C" w:rsidRDefault="008C624C" w:rsidP="008C624C">
            <w:pPr>
              <w:rPr>
                <w:rFonts w:ascii="GHEA Mariam" w:hAnsi="GHEA Mariam"/>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hideMark/>
          </w:tcPr>
          <w:p w:rsidR="008C624C" w:rsidRPr="008C624C" w:rsidRDefault="008C624C" w:rsidP="008C624C">
            <w:pPr>
              <w:rPr>
                <w:rFonts w:ascii="GHEA Mariam" w:hAnsi="GHEA Mariam"/>
                <w:sz w:val="22"/>
                <w:szCs w:val="22"/>
                <w:lang w:eastAsia="en-US"/>
              </w:rPr>
            </w:pPr>
            <w:r w:rsidRPr="008C624C">
              <w:rPr>
                <w:rFonts w:ascii="GHEA Mariam" w:hAnsi="GHEA Mariam"/>
                <w:sz w:val="22"/>
                <w:szCs w:val="22"/>
                <w:lang w:eastAsia="en-US"/>
              </w:rPr>
              <w:t xml:space="preserve"> Տարածքային զարգացում</w:t>
            </w:r>
          </w:p>
        </w:tc>
        <w:tc>
          <w:tcPr>
            <w:tcW w:w="3828" w:type="dxa"/>
            <w:tcBorders>
              <w:top w:val="single" w:sz="4" w:space="0" w:color="auto"/>
              <w:left w:val="nil"/>
              <w:bottom w:val="single" w:sz="4" w:space="0" w:color="auto"/>
              <w:right w:val="single" w:sz="4" w:space="0" w:color="auto"/>
            </w:tcBorders>
            <w:shd w:val="clear" w:color="auto" w:fill="auto"/>
            <w:hideMark/>
          </w:tcPr>
          <w:p w:rsidR="008C624C" w:rsidRPr="008C624C" w:rsidRDefault="008C624C" w:rsidP="008C624C">
            <w:pPr>
              <w:rPr>
                <w:rFonts w:ascii="GHEA Mariam" w:hAnsi="GHEA Mariam"/>
                <w:color w:val="000000"/>
                <w:sz w:val="22"/>
                <w:szCs w:val="22"/>
                <w:lang w:eastAsia="en-US"/>
              </w:rPr>
            </w:pPr>
            <w:r w:rsidRPr="008C624C">
              <w:rPr>
                <w:rFonts w:ascii="Calibri" w:hAnsi="Calibri" w:cs="Calibri"/>
                <w:color w:val="000000"/>
                <w:sz w:val="22"/>
                <w:szCs w:val="22"/>
                <w:lang w:eastAsia="en-US"/>
              </w:rPr>
              <w:t> </w:t>
            </w:r>
          </w:p>
        </w:tc>
      </w:tr>
      <w:tr w:rsidR="008C624C" w:rsidRPr="008C624C" w:rsidTr="003320E7">
        <w:trPr>
          <w:trHeight w:val="345"/>
        </w:trPr>
        <w:tc>
          <w:tcPr>
            <w:tcW w:w="1320" w:type="dxa"/>
            <w:vMerge/>
            <w:tcBorders>
              <w:top w:val="single" w:sz="4" w:space="0" w:color="auto"/>
              <w:left w:val="single" w:sz="4" w:space="0" w:color="auto"/>
              <w:bottom w:val="single" w:sz="4" w:space="0" w:color="auto"/>
              <w:right w:val="single" w:sz="4" w:space="0" w:color="auto"/>
            </w:tcBorders>
            <w:vAlign w:val="center"/>
            <w:hideMark/>
          </w:tcPr>
          <w:p w:rsidR="008C624C" w:rsidRPr="008C624C" w:rsidRDefault="008C624C" w:rsidP="008C624C">
            <w:pPr>
              <w:rPr>
                <w:rFonts w:ascii="GHEA Mariam" w:hAnsi="GHEA Mariam"/>
                <w:color w:val="000000"/>
                <w:sz w:val="22"/>
                <w:szCs w:val="22"/>
                <w:lang w:eastAsia="en-US"/>
              </w:rPr>
            </w:pPr>
          </w:p>
        </w:tc>
        <w:tc>
          <w:tcPr>
            <w:tcW w:w="1657" w:type="dxa"/>
            <w:vMerge/>
            <w:tcBorders>
              <w:top w:val="single" w:sz="4" w:space="0" w:color="auto"/>
              <w:left w:val="single" w:sz="4" w:space="0" w:color="auto"/>
              <w:bottom w:val="single" w:sz="4" w:space="0" w:color="auto"/>
              <w:right w:val="single" w:sz="4" w:space="0" w:color="auto"/>
            </w:tcBorders>
            <w:vAlign w:val="center"/>
            <w:hideMark/>
          </w:tcPr>
          <w:p w:rsidR="008C624C" w:rsidRPr="008C624C" w:rsidRDefault="008C624C" w:rsidP="008C624C">
            <w:pPr>
              <w:rPr>
                <w:rFonts w:ascii="GHEA Mariam" w:hAnsi="GHEA Mariam"/>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hideMark/>
          </w:tcPr>
          <w:p w:rsidR="008C624C" w:rsidRPr="008C624C" w:rsidRDefault="008C624C" w:rsidP="008C624C">
            <w:pPr>
              <w:rPr>
                <w:rFonts w:ascii="GHEA Mariam" w:hAnsi="GHEA Mariam"/>
                <w:iCs/>
                <w:sz w:val="22"/>
                <w:szCs w:val="22"/>
                <w:lang w:eastAsia="en-US"/>
              </w:rPr>
            </w:pPr>
            <w:r w:rsidRPr="008C624C">
              <w:rPr>
                <w:rFonts w:ascii="GHEA Mariam" w:hAnsi="GHEA Mariam"/>
                <w:iCs/>
                <w:sz w:val="22"/>
                <w:szCs w:val="22"/>
                <w:lang w:eastAsia="en-US"/>
              </w:rPr>
              <w:t xml:space="preserve"> Ծրագրի նպատակը</w:t>
            </w:r>
          </w:p>
        </w:tc>
        <w:tc>
          <w:tcPr>
            <w:tcW w:w="3828" w:type="dxa"/>
            <w:tcBorders>
              <w:top w:val="single" w:sz="4" w:space="0" w:color="auto"/>
              <w:left w:val="nil"/>
              <w:bottom w:val="single" w:sz="4" w:space="0" w:color="auto"/>
              <w:right w:val="single" w:sz="4" w:space="0" w:color="auto"/>
            </w:tcBorders>
            <w:shd w:val="clear" w:color="auto" w:fill="auto"/>
            <w:hideMark/>
          </w:tcPr>
          <w:p w:rsidR="008C624C" w:rsidRPr="008C624C" w:rsidRDefault="008C624C" w:rsidP="008C624C">
            <w:pPr>
              <w:jc w:val="center"/>
              <w:rPr>
                <w:rFonts w:ascii="GHEA Mariam" w:hAnsi="GHEA Mariam"/>
                <w:sz w:val="22"/>
                <w:szCs w:val="22"/>
                <w:lang w:eastAsia="en-US"/>
              </w:rPr>
            </w:pPr>
            <w:r w:rsidRPr="008C624C">
              <w:rPr>
                <w:rFonts w:ascii="Calibri" w:hAnsi="Calibri" w:cs="Calibri"/>
                <w:sz w:val="22"/>
                <w:szCs w:val="22"/>
                <w:lang w:eastAsia="en-US"/>
              </w:rPr>
              <w:t> </w:t>
            </w:r>
          </w:p>
        </w:tc>
      </w:tr>
      <w:tr w:rsidR="008C624C" w:rsidRPr="008C624C" w:rsidTr="003320E7">
        <w:trPr>
          <w:trHeight w:val="345"/>
        </w:trPr>
        <w:tc>
          <w:tcPr>
            <w:tcW w:w="1320" w:type="dxa"/>
            <w:vMerge/>
            <w:tcBorders>
              <w:top w:val="single" w:sz="4" w:space="0" w:color="auto"/>
              <w:left w:val="single" w:sz="4" w:space="0" w:color="auto"/>
              <w:bottom w:val="single" w:sz="4" w:space="0" w:color="auto"/>
              <w:right w:val="single" w:sz="4" w:space="0" w:color="auto"/>
            </w:tcBorders>
            <w:vAlign w:val="center"/>
            <w:hideMark/>
          </w:tcPr>
          <w:p w:rsidR="008C624C" w:rsidRPr="008C624C" w:rsidRDefault="008C624C" w:rsidP="008C624C">
            <w:pPr>
              <w:rPr>
                <w:rFonts w:ascii="GHEA Mariam" w:hAnsi="GHEA Mariam"/>
                <w:color w:val="000000"/>
                <w:sz w:val="22"/>
                <w:szCs w:val="22"/>
                <w:lang w:eastAsia="en-US"/>
              </w:rPr>
            </w:pPr>
          </w:p>
        </w:tc>
        <w:tc>
          <w:tcPr>
            <w:tcW w:w="1657" w:type="dxa"/>
            <w:vMerge/>
            <w:tcBorders>
              <w:top w:val="single" w:sz="4" w:space="0" w:color="auto"/>
              <w:left w:val="single" w:sz="4" w:space="0" w:color="auto"/>
              <w:bottom w:val="single" w:sz="4" w:space="0" w:color="auto"/>
              <w:right w:val="single" w:sz="4" w:space="0" w:color="auto"/>
            </w:tcBorders>
            <w:vAlign w:val="center"/>
            <w:hideMark/>
          </w:tcPr>
          <w:p w:rsidR="008C624C" w:rsidRPr="008C624C" w:rsidRDefault="008C624C" w:rsidP="008C624C">
            <w:pPr>
              <w:rPr>
                <w:rFonts w:ascii="GHEA Mariam" w:hAnsi="GHEA Mariam"/>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hideMark/>
          </w:tcPr>
          <w:p w:rsidR="008C624C" w:rsidRPr="008C624C" w:rsidRDefault="008C624C" w:rsidP="008C624C">
            <w:pPr>
              <w:rPr>
                <w:rFonts w:ascii="GHEA Mariam" w:hAnsi="GHEA Mariam"/>
                <w:sz w:val="22"/>
                <w:szCs w:val="22"/>
                <w:lang w:eastAsia="en-US"/>
              </w:rPr>
            </w:pPr>
            <w:r w:rsidRPr="008C624C">
              <w:rPr>
                <w:rFonts w:ascii="GHEA Mariam" w:hAnsi="GHEA Mariam"/>
                <w:sz w:val="22"/>
                <w:szCs w:val="22"/>
                <w:lang w:eastAsia="en-US"/>
              </w:rPr>
              <w:t>Տարածքային համաչափ զարգացման խթանում</w:t>
            </w:r>
          </w:p>
        </w:tc>
        <w:tc>
          <w:tcPr>
            <w:tcW w:w="3828" w:type="dxa"/>
            <w:tcBorders>
              <w:top w:val="single" w:sz="4" w:space="0" w:color="auto"/>
              <w:left w:val="nil"/>
              <w:bottom w:val="single" w:sz="4" w:space="0" w:color="auto"/>
              <w:right w:val="single" w:sz="4" w:space="0" w:color="auto"/>
            </w:tcBorders>
            <w:shd w:val="clear" w:color="auto" w:fill="auto"/>
            <w:noWrap/>
            <w:vAlign w:val="bottom"/>
            <w:hideMark/>
          </w:tcPr>
          <w:p w:rsidR="008C624C" w:rsidRPr="008C624C" w:rsidRDefault="008C624C" w:rsidP="008C624C">
            <w:pPr>
              <w:jc w:val="center"/>
              <w:rPr>
                <w:rFonts w:ascii="GHEA Mariam" w:hAnsi="GHEA Mariam"/>
                <w:color w:val="000000"/>
                <w:sz w:val="22"/>
                <w:szCs w:val="22"/>
                <w:lang w:eastAsia="en-US"/>
              </w:rPr>
            </w:pPr>
            <w:r w:rsidRPr="008C624C">
              <w:rPr>
                <w:rFonts w:ascii="Calibri" w:hAnsi="Calibri" w:cs="Calibri"/>
                <w:color w:val="000000"/>
                <w:sz w:val="22"/>
                <w:szCs w:val="22"/>
                <w:lang w:eastAsia="en-US"/>
              </w:rPr>
              <w:t> </w:t>
            </w:r>
          </w:p>
        </w:tc>
      </w:tr>
      <w:tr w:rsidR="008C624C" w:rsidRPr="008C624C" w:rsidTr="003320E7">
        <w:trPr>
          <w:trHeight w:val="345"/>
        </w:trPr>
        <w:tc>
          <w:tcPr>
            <w:tcW w:w="1320" w:type="dxa"/>
            <w:vMerge/>
            <w:tcBorders>
              <w:top w:val="single" w:sz="4" w:space="0" w:color="auto"/>
              <w:left w:val="single" w:sz="4" w:space="0" w:color="auto"/>
              <w:bottom w:val="single" w:sz="4" w:space="0" w:color="auto"/>
              <w:right w:val="single" w:sz="4" w:space="0" w:color="auto"/>
            </w:tcBorders>
            <w:vAlign w:val="center"/>
            <w:hideMark/>
          </w:tcPr>
          <w:p w:rsidR="008C624C" w:rsidRPr="008C624C" w:rsidRDefault="008C624C" w:rsidP="008C624C">
            <w:pPr>
              <w:rPr>
                <w:rFonts w:ascii="GHEA Mariam" w:hAnsi="GHEA Mariam"/>
                <w:color w:val="000000"/>
                <w:sz w:val="22"/>
                <w:szCs w:val="22"/>
                <w:lang w:eastAsia="en-US"/>
              </w:rPr>
            </w:pPr>
          </w:p>
        </w:tc>
        <w:tc>
          <w:tcPr>
            <w:tcW w:w="1657" w:type="dxa"/>
            <w:vMerge/>
            <w:tcBorders>
              <w:top w:val="single" w:sz="4" w:space="0" w:color="auto"/>
              <w:left w:val="single" w:sz="4" w:space="0" w:color="auto"/>
              <w:bottom w:val="single" w:sz="4" w:space="0" w:color="auto"/>
              <w:right w:val="single" w:sz="4" w:space="0" w:color="auto"/>
            </w:tcBorders>
            <w:vAlign w:val="center"/>
            <w:hideMark/>
          </w:tcPr>
          <w:p w:rsidR="008C624C" w:rsidRPr="008C624C" w:rsidRDefault="008C624C" w:rsidP="008C624C">
            <w:pPr>
              <w:rPr>
                <w:rFonts w:ascii="GHEA Mariam" w:hAnsi="GHEA Mariam"/>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hideMark/>
          </w:tcPr>
          <w:p w:rsidR="008C624C" w:rsidRPr="008C624C" w:rsidRDefault="008C624C" w:rsidP="008C624C">
            <w:pPr>
              <w:rPr>
                <w:rFonts w:ascii="GHEA Mariam" w:hAnsi="GHEA Mariam"/>
                <w:iCs/>
                <w:sz w:val="22"/>
                <w:szCs w:val="22"/>
                <w:lang w:eastAsia="en-US"/>
              </w:rPr>
            </w:pPr>
            <w:r w:rsidRPr="008C624C">
              <w:rPr>
                <w:rFonts w:ascii="GHEA Mariam" w:hAnsi="GHEA Mariam"/>
                <w:iCs/>
                <w:sz w:val="22"/>
                <w:szCs w:val="22"/>
                <w:lang w:eastAsia="en-US"/>
              </w:rPr>
              <w:t xml:space="preserve"> Վերջնական արդյունքի նկարագրությունը</w:t>
            </w:r>
          </w:p>
        </w:tc>
        <w:tc>
          <w:tcPr>
            <w:tcW w:w="3828" w:type="dxa"/>
            <w:tcBorders>
              <w:top w:val="single" w:sz="4" w:space="0" w:color="auto"/>
              <w:left w:val="nil"/>
              <w:bottom w:val="single" w:sz="4" w:space="0" w:color="auto"/>
              <w:right w:val="single" w:sz="4" w:space="0" w:color="auto"/>
            </w:tcBorders>
            <w:shd w:val="clear" w:color="auto" w:fill="auto"/>
            <w:noWrap/>
            <w:vAlign w:val="bottom"/>
            <w:hideMark/>
          </w:tcPr>
          <w:p w:rsidR="008C624C" w:rsidRPr="008C624C" w:rsidRDefault="008C624C" w:rsidP="008C624C">
            <w:pPr>
              <w:jc w:val="center"/>
              <w:rPr>
                <w:rFonts w:ascii="GHEA Mariam" w:hAnsi="GHEA Mariam"/>
                <w:color w:val="000000"/>
                <w:sz w:val="22"/>
                <w:szCs w:val="22"/>
                <w:lang w:eastAsia="en-US"/>
              </w:rPr>
            </w:pPr>
            <w:r w:rsidRPr="008C624C">
              <w:rPr>
                <w:rFonts w:ascii="Calibri" w:hAnsi="Calibri" w:cs="Calibri"/>
                <w:color w:val="000000"/>
                <w:sz w:val="22"/>
                <w:szCs w:val="22"/>
                <w:lang w:eastAsia="en-US"/>
              </w:rPr>
              <w:t> </w:t>
            </w:r>
          </w:p>
        </w:tc>
      </w:tr>
      <w:tr w:rsidR="008C624C" w:rsidRPr="008C624C" w:rsidTr="003320E7">
        <w:trPr>
          <w:trHeight w:val="765"/>
        </w:trPr>
        <w:tc>
          <w:tcPr>
            <w:tcW w:w="1320" w:type="dxa"/>
            <w:vMerge/>
            <w:tcBorders>
              <w:top w:val="single" w:sz="4" w:space="0" w:color="auto"/>
              <w:left w:val="single" w:sz="4" w:space="0" w:color="auto"/>
              <w:bottom w:val="single" w:sz="4" w:space="0" w:color="auto"/>
              <w:right w:val="single" w:sz="4" w:space="0" w:color="auto"/>
            </w:tcBorders>
            <w:vAlign w:val="center"/>
            <w:hideMark/>
          </w:tcPr>
          <w:p w:rsidR="008C624C" w:rsidRPr="008C624C" w:rsidRDefault="008C624C" w:rsidP="008C624C">
            <w:pPr>
              <w:rPr>
                <w:rFonts w:ascii="GHEA Mariam" w:hAnsi="GHEA Mariam"/>
                <w:color w:val="000000"/>
                <w:sz w:val="22"/>
                <w:szCs w:val="22"/>
                <w:lang w:eastAsia="en-US"/>
              </w:rPr>
            </w:pPr>
          </w:p>
        </w:tc>
        <w:tc>
          <w:tcPr>
            <w:tcW w:w="1657" w:type="dxa"/>
            <w:vMerge/>
            <w:tcBorders>
              <w:top w:val="single" w:sz="4" w:space="0" w:color="auto"/>
              <w:left w:val="single" w:sz="4" w:space="0" w:color="auto"/>
              <w:bottom w:val="single" w:sz="4" w:space="0" w:color="auto"/>
              <w:right w:val="single" w:sz="4" w:space="0" w:color="auto"/>
            </w:tcBorders>
            <w:vAlign w:val="center"/>
            <w:hideMark/>
          </w:tcPr>
          <w:p w:rsidR="008C624C" w:rsidRPr="008C624C" w:rsidRDefault="008C624C" w:rsidP="008C624C">
            <w:pPr>
              <w:rPr>
                <w:rFonts w:ascii="GHEA Mariam" w:hAnsi="GHEA Mariam"/>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hideMark/>
          </w:tcPr>
          <w:p w:rsidR="008C624C" w:rsidRPr="008C624C" w:rsidRDefault="008C624C" w:rsidP="008C624C">
            <w:pPr>
              <w:rPr>
                <w:rFonts w:ascii="GHEA Mariam" w:hAnsi="GHEA Mariam"/>
                <w:sz w:val="22"/>
                <w:szCs w:val="22"/>
                <w:lang w:eastAsia="en-US"/>
              </w:rPr>
            </w:pPr>
            <w:r w:rsidRPr="008C624C">
              <w:rPr>
                <w:rFonts w:ascii="GHEA Mariam" w:hAnsi="GHEA Mariam"/>
                <w:sz w:val="22"/>
                <w:szCs w:val="22"/>
                <w:lang w:eastAsia="en-US"/>
              </w:rPr>
              <w:t xml:space="preserve"> ՀՀ համայնքների կառավարման արդյունավետության բարձրացում և տնտեսական գործունեության խթանում</w:t>
            </w:r>
          </w:p>
        </w:tc>
        <w:tc>
          <w:tcPr>
            <w:tcW w:w="3828" w:type="dxa"/>
            <w:tcBorders>
              <w:top w:val="single" w:sz="4" w:space="0" w:color="auto"/>
              <w:left w:val="nil"/>
              <w:bottom w:val="single" w:sz="4" w:space="0" w:color="auto"/>
              <w:right w:val="single" w:sz="4" w:space="0" w:color="auto"/>
            </w:tcBorders>
            <w:shd w:val="clear" w:color="auto" w:fill="auto"/>
            <w:noWrap/>
            <w:vAlign w:val="bottom"/>
            <w:hideMark/>
          </w:tcPr>
          <w:p w:rsidR="008C624C" w:rsidRPr="008C624C" w:rsidRDefault="008C624C" w:rsidP="008C624C">
            <w:pPr>
              <w:jc w:val="center"/>
              <w:rPr>
                <w:rFonts w:ascii="GHEA Mariam" w:hAnsi="GHEA Mariam"/>
                <w:color w:val="000000"/>
                <w:sz w:val="22"/>
                <w:szCs w:val="22"/>
                <w:lang w:eastAsia="en-US"/>
              </w:rPr>
            </w:pPr>
            <w:r w:rsidRPr="008C624C">
              <w:rPr>
                <w:rFonts w:ascii="Calibri" w:hAnsi="Calibri" w:cs="Calibri"/>
                <w:color w:val="000000"/>
                <w:sz w:val="22"/>
                <w:szCs w:val="22"/>
                <w:lang w:eastAsia="en-US"/>
              </w:rPr>
              <w:t> </w:t>
            </w:r>
          </w:p>
        </w:tc>
      </w:tr>
      <w:tr w:rsidR="008C624C" w:rsidRPr="008C624C" w:rsidTr="003320E7">
        <w:trPr>
          <w:trHeight w:val="345"/>
        </w:trPr>
        <w:tc>
          <w:tcPr>
            <w:tcW w:w="1320" w:type="dxa"/>
            <w:tcBorders>
              <w:top w:val="single" w:sz="4" w:space="0" w:color="auto"/>
              <w:left w:val="single" w:sz="4" w:space="0" w:color="auto"/>
              <w:bottom w:val="single" w:sz="4" w:space="0" w:color="auto"/>
              <w:right w:val="single" w:sz="4" w:space="0" w:color="auto"/>
            </w:tcBorders>
            <w:shd w:val="clear" w:color="000000" w:fill="FFFFFF"/>
            <w:hideMark/>
          </w:tcPr>
          <w:p w:rsidR="008C624C" w:rsidRPr="008C624C" w:rsidRDefault="008C624C" w:rsidP="008C624C">
            <w:pPr>
              <w:rPr>
                <w:rFonts w:ascii="GHEA Mariam" w:hAnsi="GHEA Mariam"/>
                <w:color w:val="000000"/>
                <w:sz w:val="22"/>
                <w:szCs w:val="22"/>
                <w:lang w:eastAsia="en-US"/>
              </w:rPr>
            </w:pPr>
            <w:r w:rsidRPr="008C624C">
              <w:rPr>
                <w:rFonts w:ascii="Calibri" w:hAnsi="Calibri" w:cs="Calibri"/>
                <w:color w:val="000000"/>
                <w:sz w:val="22"/>
                <w:szCs w:val="22"/>
                <w:lang w:eastAsia="en-US"/>
              </w:rPr>
              <w:t> </w:t>
            </w:r>
          </w:p>
        </w:tc>
        <w:tc>
          <w:tcPr>
            <w:tcW w:w="1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624C" w:rsidRPr="008C624C" w:rsidRDefault="008C624C" w:rsidP="008C624C">
            <w:pPr>
              <w:rPr>
                <w:rFonts w:ascii="GHEA Mariam" w:hAnsi="GHEA Mariam"/>
                <w:color w:val="000000"/>
                <w:sz w:val="22"/>
                <w:szCs w:val="22"/>
                <w:lang w:eastAsia="en-US"/>
              </w:rPr>
            </w:pPr>
            <w:r w:rsidRPr="008C624C">
              <w:rPr>
                <w:rFonts w:ascii="Calibri" w:hAnsi="Calibri" w:cs="Calibri"/>
                <w:color w:val="000000"/>
                <w:sz w:val="22"/>
                <w:szCs w:val="22"/>
                <w:lang w:eastAsia="en-US"/>
              </w:rPr>
              <w:t> </w:t>
            </w:r>
          </w:p>
        </w:tc>
        <w:tc>
          <w:tcPr>
            <w:tcW w:w="7796" w:type="dxa"/>
            <w:tcBorders>
              <w:top w:val="single" w:sz="4" w:space="0" w:color="auto"/>
              <w:left w:val="nil"/>
              <w:bottom w:val="single" w:sz="4" w:space="0" w:color="auto"/>
              <w:right w:val="single" w:sz="4" w:space="0" w:color="auto"/>
            </w:tcBorders>
            <w:shd w:val="clear" w:color="auto" w:fill="auto"/>
            <w:noWrap/>
            <w:hideMark/>
          </w:tcPr>
          <w:p w:rsidR="008C624C" w:rsidRPr="008C624C" w:rsidRDefault="008C624C" w:rsidP="008C624C">
            <w:pPr>
              <w:jc w:val="center"/>
              <w:rPr>
                <w:rFonts w:ascii="GHEA Mariam" w:hAnsi="GHEA Mariam"/>
                <w:sz w:val="22"/>
                <w:szCs w:val="22"/>
                <w:lang w:eastAsia="en-US"/>
              </w:rPr>
            </w:pPr>
            <w:r w:rsidRPr="008C624C">
              <w:rPr>
                <w:rFonts w:ascii="GHEA Mariam" w:hAnsi="GHEA Mariam"/>
                <w:sz w:val="22"/>
                <w:szCs w:val="22"/>
                <w:lang w:eastAsia="en-US"/>
              </w:rPr>
              <w:t xml:space="preserve"> Ծրագրի միջոցառումներ</w:t>
            </w:r>
          </w:p>
        </w:tc>
        <w:tc>
          <w:tcPr>
            <w:tcW w:w="3828" w:type="dxa"/>
            <w:tcBorders>
              <w:top w:val="single" w:sz="4" w:space="0" w:color="auto"/>
              <w:left w:val="nil"/>
              <w:bottom w:val="single" w:sz="4" w:space="0" w:color="auto"/>
              <w:right w:val="single" w:sz="4" w:space="0" w:color="auto"/>
            </w:tcBorders>
            <w:shd w:val="clear" w:color="auto" w:fill="auto"/>
            <w:noWrap/>
            <w:hideMark/>
          </w:tcPr>
          <w:p w:rsidR="008C624C" w:rsidRPr="008C624C" w:rsidRDefault="008C624C" w:rsidP="008C624C">
            <w:pPr>
              <w:jc w:val="center"/>
              <w:rPr>
                <w:rFonts w:ascii="GHEA Mariam" w:hAnsi="GHEA Mariam"/>
                <w:sz w:val="22"/>
                <w:szCs w:val="22"/>
                <w:lang w:eastAsia="en-US"/>
              </w:rPr>
            </w:pPr>
            <w:r w:rsidRPr="008C624C">
              <w:rPr>
                <w:rFonts w:ascii="Calibri" w:hAnsi="Calibri" w:cs="Calibri"/>
                <w:sz w:val="22"/>
                <w:szCs w:val="22"/>
                <w:lang w:eastAsia="en-US"/>
              </w:rPr>
              <w:t> </w:t>
            </w:r>
          </w:p>
        </w:tc>
      </w:tr>
      <w:tr w:rsidR="008C624C" w:rsidRPr="008C624C" w:rsidTr="003320E7">
        <w:trPr>
          <w:trHeight w:val="345"/>
        </w:trPr>
        <w:tc>
          <w:tcPr>
            <w:tcW w:w="1320" w:type="dxa"/>
            <w:tcBorders>
              <w:top w:val="single" w:sz="4" w:space="0" w:color="auto"/>
              <w:left w:val="single" w:sz="4" w:space="0" w:color="auto"/>
              <w:bottom w:val="single" w:sz="4" w:space="0" w:color="auto"/>
              <w:right w:val="single" w:sz="4" w:space="0" w:color="auto"/>
            </w:tcBorders>
            <w:shd w:val="clear" w:color="000000" w:fill="FFFFFF"/>
            <w:hideMark/>
          </w:tcPr>
          <w:p w:rsidR="008C624C" w:rsidRPr="008C624C" w:rsidRDefault="008C624C" w:rsidP="008C624C">
            <w:pPr>
              <w:rPr>
                <w:rFonts w:ascii="GHEA Mariam" w:hAnsi="GHEA Mariam"/>
                <w:color w:val="000000"/>
                <w:sz w:val="22"/>
                <w:szCs w:val="22"/>
                <w:lang w:eastAsia="en-US"/>
              </w:rPr>
            </w:pPr>
            <w:r w:rsidRPr="008C624C">
              <w:rPr>
                <w:rFonts w:ascii="Calibri" w:hAnsi="Calibri" w:cs="Calibri"/>
                <w:color w:val="000000"/>
                <w:sz w:val="22"/>
                <w:szCs w:val="22"/>
                <w:lang w:eastAsia="en-US"/>
              </w:rPr>
              <w:t> </w:t>
            </w:r>
          </w:p>
        </w:tc>
        <w:tc>
          <w:tcPr>
            <w:tcW w:w="165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C624C" w:rsidRPr="008C624C" w:rsidRDefault="008C624C" w:rsidP="008C624C">
            <w:pPr>
              <w:jc w:val="center"/>
              <w:rPr>
                <w:rFonts w:ascii="GHEA Mariam" w:hAnsi="GHEA Mariam"/>
                <w:color w:val="000000"/>
                <w:sz w:val="22"/>
                <w:szCs w:val="22"/>
                <w:lang w:eastAsia="en-US"/>
              </w:rPr>
            </w:pPr>
            <w:r w:rsidRPr="008C624C">
              <w:rPr>
                <w:rFonts w:ascii="GHEA Mariam" w:hAnsi="GHEA Mariam"/>
                <w:color w:val="000000"/>
                <w:sz w:val="22"/>
                <w:szCs w:val="22"/>
                <w:lang w:eastAsia="en-US"/>
              </w:rPr>
              <w:t>12017</w:t>
            </w:r>
          </w:p>
        </w:tc>
        <w:tc>
          <w:tcPr>
            <w:tcW w:w="7796" w:type="dxa"/>
            <w:tcBorders>
              <w:top w:val="single" w:sz="4" w:space="0" w:color="auto"/>
              <w:left w:val="nil"/>
              <w:bottom w:val="single" w:sz="4" w:space="0" w:color="auto"/>
              <w:right w:val="single" w:sz="4" w:space="0" w:color="auto"/>
            </w:tcBorders>
            <w:shd w:val="clear" w:color="auto" w:fill="auto"/>
            <w:hideMark/>
          </w:tcPr>
          <w:p w:rsidR="008C624C" w:rsidRPr="008C624C" w:rsidRDefault="008C624C" w:rsidP="008C624C">
            <w:pPr>
              <w:rPr>
                <w:rFonts w:ascii="GHEA Mariam" w:hAnsi="GHEA Mariam"/>
                <w:iCs/>
                <w:sz w:val="22"/>
                <w:szCs w:val="22"/>
                <w:lang w:eastAsia="en-US"/>
              </w:rPr>
            </w:pPr>
            <w:r w:rsidRPr="008C624C">
              <w:rPr>
                <w:rFonts w:ascii="GHEA Mariam" w:hAnsi="GHEA Mariam"/>
                <w:iCs/>
                <w:sz w:val="22"/>
                <w:szCs w:val="22"/>
                <w:lang w:eastAsia="en-US"/>
              </w:rPr>
              <w:t xml:space="preserve"> Միջոցառման անվանումը</w:t>
            </w:r>
          </w:p>
        </w:tc>
        <w:tc>
          <w:tcPr>
            <w:tcW w:w="3828" w:type="dxa"/>
            <w:tcBorders>
              <w:top w:val="single" w:sz="4" w:space="0" w:color="auto"/>
              <w:left w:val="nil"/>
              <w:bottom w:val="single" w:sz="4" w:space="0" w:color="auto"/>
              <w:right w:val="single" w:sz="4" w:space="0" w:color="auto"/>
            </w:tcBorders>
            <w:shd w:val="clear" w:color="auto" w:fill="auto"/>
            <w:noWrap/>
            <w:hideMark/>
          </w:tcPr>
          <w:p w:rsidR="008C624C" w:rsidRPr="008C624C" w:rsidRDefault="008C624C" w:rsidP="008C624C">
            <w:pPr>
              <w:jc w:val="center"/>
              <w:rPr>
                <w:rFonts w:ascii="GHEA Mariam" w:hAnsi="GHEA Mariam"/>
                <w:sz w:val="22"/>
                <w:szCs w:val="22"/>
                <w:lang w:eastAsia="en-US"/>
              </w:rPr>
            </w:pPr>
            <w:r w:rsidRPr="008C624C">
              <w:rPr>
                <w:rFonts w:ascii="GHEA Mariam" w:hAnsi="GHEA Mariam"/>
                <w:sz w:val="22"/>
                <w:szCs w:val="22"/>
                <w:lang w:eastAsia="en-US"/>
              </w:rPr>
              <w:t>8,120.0</w:t>
            </w:r>
          </w:p>
        </w:tc>
      </w:tr>
      <w:tr w:rsidR="008C624C" w:rsidRPr="008C624C" w:rsidTr="003320E7">
        <w:trPr>
          <w:trHeight w:val="1110"/>
        </w:trPr>
        <w:tc>
          <w:tcPr>
            <w:tcW w:w="1320" w:type="dxa"/>
            <w:tcBorders>
              <w:top w:val="single" w:sz="4" w:space="0" w:color="auto"/>
              <w:left w:val="single" w:sz="4" w:space="0" w:color="auto"/>
              <w:bottom w:val="single" w:sz="4" w:space="0" w:color="auto"/>
              <w:right w:val="single" w:sz="4" w:space="0" w:color="auto"/>
            </w:tcBorders>
            <w:shd w:val="clear" w:color="000000" w:fill="FFFFFF"/>
            <w:hideMark/>
          </w:tcPr>
          <w:p w:rsidR="008C624C" w:rsidRPr="008C624C" w:rsidRDefault="008C624C" w:rsidP="008C624C">
            <w:pPr>
              <w:rPr>
                <w:rFonts w:ascii="GHEA Mariam" w:hAnsi="GHEA Mariam"/>
                <w:color w:val="000000"/>
                <w:sz w:val="22"/>
                <w:szCs w:val="22"/>
                <w:lang w:eastAsia="en-US"/>
              </w:rPr>
            </w:pPr>
            <w:r w:rsidRPr="008C624C">
              <w:rPr>
                <w:rFonts w:ascii="Calibri" w:hAnsi="Calibri" w:cs="Calibri"/>
                <w:color w:val="000000"/>
                <w:sz w:val="22"/>
                <w:szCs w:val="22"/>
                <w:lang w:eastAsia="en-US"/>
              </w:rPr>
              <w:t> </w:t>
            </w:r>
          </w:p>
        </w:tc>
        <w:tc>
          <w:tcPr>
            <w:tcW w:w="1657" w:type="dxa"/>
            <w:vMerge/>
            <w:tcBorders>
              <w:top w:val="single" w:sz="4" w:space="0" w:color="auto"/>
              <w:left w:val="single" w:sz="4" w:space="0" w:color="auto"/>
              <w:bottom w:val="single" w:sz="4" w:space="0" w:color="auto"/>
              <w:right w:val="single" w:sz="4" w:space="0" w:color="auto"/>
            </w:tcBorders>
            <w:vAlign w:val="center"/>
            <w:hideMark/>
          </w:tcPr>
          <w:p w:rsidR="008C624C" w:rsidRPr="008C624C" w:rsidRDefault="008C624C" w:rsidP="008C624C">
            <w:pPr>
              <w:rPr>
                <w:rFonts w:ascii="GHEA Mariam" w:hAnsi="GHEA Mariam"/>
                <w:color w:val="000000"/>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hideMark/>
          </w:tcPr>
          <w:p w:rsidR="008C624C" w:rsidRPr="008C624C" w:rsidRDefault="008C624C" w:rsidP="008C624C">
            <w:pPr>
              <w:rPr>
                <w:rFonts w:ascii="GHEA Mariam" w:hAnsi="GHEA Mariam"/>
                <w:sz w:val="22"/>
                <w:szCs w:val="22"/>
                <w:lang w:eastAsia="en-US"/>
              </w:rPr>
            </w:pPr>
            <w:r w:rsidRPr="008C624C">
              <w:rPr>
                <w:rFonts w:ascii="GHEA Mariam" w:hAnsi="GHEA Mariam"/>
                <w:sz w:val="22"/>
                <w:szCs w:val="22"/>
                <w:lang w:eastAsia="en-US"/>
              </w:rPr>
              <w:t>Պատերազմի արդյունքում ժամանակավորապես Հայաստանի Հանրապետությունում գտնվող քաղաքացիներին մշտական բնակության վայր տեղափոխում</w:t>
            </w:r>
          </w:p>
        </w:tc>
        <w:tc>
          <w:tcPr>
            <w:tcW w:w="3828" w:type="dxa"/>
            <w:tcBorders>
              <w:top w:val="single" w:sz="4" w:space="0" w:color="auto"/>
              <w:left w:val="nil"/>
              <w:bottom w:val="single" w:sz="4" w:space="0" w:color="auto"/>
              <w:right w:val="single" w:sz="4" w:space="0" w:color="auto"/>
            </w:tcBorders>
            <w:shd w:val="clear" w:color="auto" w:fill="auto"/>
            <w:hideMark/>
          </w:tcPr>
          <w:p w:rsidR="008C624C" w:rsidRPr="008C624C" w:rsidRDefault="008C624C" w:rsidP="008C624C">
            <w:pPr>
              <w:rPr>
                <w:rFonts w:ascii="GHEA Mariam" w:hAnsi="GHEA Mariam"/>
                <w:color w:val="000000"/>
                <w:sz w:val="22"/>
                <w:szCs w:val="22"/>
                <w:lang w:eastAsia="en-US"/>
              </w:rPr>
            </w:pPr>
            <w:r w:rsidRPr="008C624C">
              <w:rPr>
                <w:rFonts w:ascii="Calibri" w:hAnsi="Calibri" w:cs="Calibri"/>
                <w:color w:val="000000"/>
                <w:sz w:val="22"/>
                <w:szCs w:val="22"/>
                <w:lang w:eastAsia="en-US"/>
              </w:rPr>
              <w:t> </w:t>
            </w:r>
          </w:p>
        </w:tc>
      </w:tr>
      <w:tr w:rsidR="008C624C" w:rsidRPr="008C624C" w:rsidTr="003320E7">
        <w:trPr>
          <w:trHeight w:val="345"/>
        </w:trPr>
        <w:tc>
          <w:tcPr>
            <w:tcW w:w="1320" w:type="dxa"/>
            <w:tcBorders>
              <w:top w:val="single" w:sz="4" w:space="0" w:color="auto"/>
              <w:left w:val="single" w:sz="4" w:space="0" w:color="auto"/>
              <w:bottom w:val="single" w:sz="4" w:space="0" w:color="auto"/>
              <w:right w:val="single" w:sz="4" w:space="0" w:color="auto"/>
            </w:tcBorders>
            <w:shd w:val="clear" w:color="000000" w:fill="FFFFFF"/>
            <w:hideMark/>
          </w:tcPr>
          <w:p w:rsidR="008C624C" w:rsidRPr="008C624C" w:rsidRDefault="008C624C" w:rsidP="008C624C">
            <w:pPr>
              <w:rPr>
                <w:rFonts w:ascii="GHEA Mariam" w:hAnsi="GHEA Mariam"/>
                <w:color w:val="000000"/>
                <w:sz w:val="22"/>
                <w:szCs w:val="22"/>
                <w:lang w:eastAsia="en-US"/>
              </w:rPr>
            </w:pPr>
            <w:r w:rsidRPr="008C624C">
              <w:rPr>
                <w:rFonts w:ascii="Calibri" w:hAnsi="Calibri" w:cs="Calibri"/>
                <w:color w:val="000000"/>
                <w:sz w:val="22"/>
                <w:szCs w:val="22"/>
                <w:lang w:eastAsia="en-US"/>
              </w:rPr>
              <w:t> </w:t>
            </w:r>
          </w:p>
        </w:tc>
        <w:tc>
          <w:tcPr>
            <w:tcW w:w="1657" w:type="dxa"/>
            <w:vMerge/>
            <w:tcBorders>
              <w:top w:val="single" w:sz="4" w:space="0" w:color="auto"/>
              <w:left w:val="single" w:sz="4" w:space="0" w:color="auto"/>
              <w:bottom w:val="single" w:sz="4" w:space="0" w:color="auto"/>
              <w:right w:val="single" w:sz="4" w:space="0" w:color="auto"/>
            </w:tcBorders>
            <w:vAlign w:val="center"/>
            <w:hideMark/>
          </w:tcPr>
          <w:p w:rsidR="008C624C" w:rsidRPr="008C624C" w:rsidRDefault="008C624C" w:rsidP="008C624C">
            <w:pPr>
              <w:rPr>
                <w:rFonts w:ascii="GHEA Mariam" w:hAnsi="GHEA Mariam"/>
                <w:color w:val="000000"/>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hideMark/>
          </w:tcPr>
          <w:p w:rsidR="008C624C" w:rsidRPr="008C624C" w:rsidRDefault="008C624C" w:rsidP="008C624C">
            <w:pPr>
              <w:rPr>
                <w:rFonts w:ascii="GHEA Mariam" w:hAnsi="GHEA Mariam"/>
                <w:iCs/>
                <w:sz w:val="22"/>
                <w:szCs w:val="22"/>
                <w:lang w:eastAsia="en-US"/>
              </w:rPr>
            </w:pPr>
            <w:r w:rsidRPr="008C624C">
              <w:rPr>
                <w:rFonts w:ascii="GHEA Mariam" w:hAnsi="GHEA Mariam"/>
                <w:iCs/>
                <w:sz w:val="22"/>
                <w:szCs w:val="22"/>
                <w:lang w:eastAsia="en-US"/>
              </w:rPr>
              <w:t xml:space="preserve"> Միջոցառման նկարագրությունը</w:t>
            </w:r>
          </w:p>
        </w:tc>
        <w:tc>
          <w:tcPr>
            <w:tcW w:w="3828" w:type="dxa"/>
            <w:tcBorders>
              <w:top w:val="single" w:sz="4" w:space="0" w:color="auto"/>
              <w:left w:val="nil"/>
              <w:bottom w:val="single" w:sz="4" w:space="0" w:color="auto"/>
              <w:right w:val="single" w:sz="4" w:space="0" w:color="auto"/>
            </w:tcBorders>
            <w:shd w:val="clear" w:color="auto" w:fill="auto"/>
            <w:noWrap/>
            <w:vAlign w:val="bottom"/>
            <w:hideMark/>
          </w:tcPr>
          <w:p w:rsidR="008C624C" w:rsidRPr="008C624C" w:rsidRDefault="008C624C" w:rsidP="008C624C">
            <w:pPr>
              <w:jc w:val="center"/>
              <w:rPr>
                <w:rFonts w:ascii="GHEA Mariam" w:hAnsi="GHEA Mariam"/>
                <w:color w:val="000000"/>
                <w:sz w:val="22"/>
                <w:szCs w:val="22"/>
                <w:lang w:eastAsia="en-US"/>
              </w:rPr>
            </w:pPr>
            <w:r w:rsidRPr="008C624C">
              <w:rPr>
                <w:rFonts w:ascii="Calibri" w:hAnsi="Calibri" w:cs="Calibri"/>
                <w:color w:val="000000"/>
                <w:sz w:val="22"/>
                <w:szCs w:val="22"/>
                <w:lang w:eastAsia="en-US"/>
              </w:rPr>
              <w:t> </w:t>
            </w:r>
          </w:p>
        </w:tc>
      </w:tr>
      <w:tr w:rsidR="008C624C" w:rsidRPr="008C624C" w:rsidTr="003320E7">
        <w:trPr>
          <w:trHeight w:val="1563"/>
        </w:trPr>
        <w:tc>
          <w:tcPr>
            <w:tcW w:w="1320" w:type="dxa"/>
            <w:tcBorders>
              <w:top w:val="single" w:sz="4" w:space="0" w:color="auto"/>
              <w:left w:val="single" w:sz="4" w:space="0" w:color="auto"/>
              <w:bottom w:val="single" w:sz="4" w:space="0" w:color="auto"/>
              <w:right w:val="single" w:sz="4" w:space="0" w:color="auto"/>
            </w:tcBorders>
            <w:shd w:val="clear" w:color="000000" w:fill="FFFFFF"/>
            <w:hideMark/>
          </w:tcPr>
          <w:p w:rsidR="008C624C" w:rsidRPr="008C624C" w:rsidRDefault="008C624C" w:rsidP="008C624C">
            <w:pPr>
              <w:rPr>
                <w:rFonts w:ascii="GHEA Mariam" w:hAnsi="GHEA Mariam"/>
                <w:color w:val="000000"/>
                <w:sz w:val="22"/>
                <w:szCs w:val="22"/>
                <w:lang w:eastAsia="en-US"/>
              </w:rPr>
            </w:pPr>
            <w:r w:rsidRPr="008C624C">
              <w:rPr>
                <w:rFonts w:ascii="Calibri" w:hAnsi="Calibri" w:cs="Calibri"/>
                <w:color w:val="000000"/>
                <w:sz w:val="22"/>
                <w:szCs w:val="22"/>
                <w:lang w:eastAsia="en-US"/>
              </w:rPr>
              <w:t> </w:t>
            </w:r>
          </w:p>
        </w:tc>
        <w:tc>
          <w:tcPr>
            <w:tcW w:w="1657" w:type="dxa"/>
            <w:vMerge/>
            <w:tcBorders>
              <w:top w:val="single" w:sz="4" w:space="0" w:color="auto"/>
              <w:left w:val="single" w:sz="4" w:space="0" w:color="auto"/>
              <w:bottom w:val="single" w:sz="4" w:space="0" w:color="auto"/>
              <w:right w:val="single" w:sz="4" w:space="0" w:color="auto"/>
            </w:tcBorders>
            <w:vAlign w:val="center"/>
            <w:hideMark/>
          </w:tcPr>
          <w:p w:rsidR="008C624C" w:rsidRPr="008C624C" w:rsidRDefault="008C624C" w:rsidP="008C624C">
            <w:pPr>
              <w:rPr>
                <w:rFonts w:ascii="GHEA Mariam" w:hAnsi="GHEA Mariam"/>
                <w:color w:val="000000"/>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hideMark/>
          </w:tcPr>
          <w:p w:rsidR="008C624C" w:rsidRPr="008C624C" w:rsidRDefault="008C624C" w:rsidP="008C624C">
            <w:pPr>
              <w:rPr>
                <w:rFonts w:ascii="GHEA Mariam" w:hAnsi="GHEA Mariam"/>
                <w:sz w:val="22"/>
                <w:szCs w:val="22"/>
                <w:lang w:eastAsia="en-US"/>
              </w:rPr>
            </w:pPr>
            <w:r w:rsidRPr="008C624C">
              <w:rPr>
                <w:rFonts w:ascii="GHEA Mariam" w:hAnsi="GHEA Mariam"/>
                <w:sz w:val="22"/>
                <w:szCs w:val="22"/>
                <w:lang w:eastAsia="en-US"/>
              </w:rPr>
              <w:t>Ադրբեջանի կողմից սանձազերծված պատերազմի արդյունքում Արցախի Հանրապետությունից Հայաստանի Հանրապետություն ժամանակավորապես ժամանած քաղաքացիներին Արցախի Հանրապետություն ուղարկելու նպատակով` Երևանի քաղաքապետարանի և ՀՀ մարզպետարանների կողմից կազմակերպված ուղևորափոխադրումների փոխհատուցում</w:t>
            </w:r>
          </w:p>
        </w:tc>
        <w:tc>
          <w:tcPr>
            <w:tcW w:w="3828" w:type="dxa"/>
            <w:tcBorders>
              <w:top w:val="single" w:sz="4" w:space="0" w:color="auto"/>
              <w:left w:val="nil"/>
              <w:bottom w:val="single" w:sz="4" w:space="0" w:color="auto"/>
              <w:right w:val="single" w:sz="4" w:space="0" w:color="auto"/>
            </w:tcBorders>
            <w:shd w:val="clear" w:color="auto" w:fill="auto"/>
            <w:noWrap/>
            <w:vAlign w:val="bottom"/>
            <w:hideMark/>
          </w:tcPr>
          <w:p w:rsidR="008C624C" w:rsidRPr="008C624C" w:rsidRDefault="008C624C" w:rsidP="008C624C">
            <w:pPr>
              <w:jc w:val="center"/>
              <w:rPr>
                <w:rFonts w:ascii="GHEA Mariam" w:hAnsi="GHEA Mariam"/>
                <w:color w:val="000000"/>
                <w:sz w:val="22"/>
                <w:szCs w:val="22"/>
                <w:lang w:eastAsia="en-US"/>
              </w:rPr>
            </w:pPr>
            <w:r w:rsidRPr="008C624C">
              <w:rPr>
                <w:rFonts w:ascii="Calibri" w:hAnsi="Calibri" w:cs="Calibri"/>
                <w:color w:val="000000"/>
                <w:sz w:val="22"/>
                <w:szCs w:val="22"/>
                <w:lang w:eastAsia="en-US"/>
              </w:rPr>
              <w:t> </w:t>
            </w:r>
          </w:p>
        </w:tc>
      </w:tr>
      <w:tr w:rsidR="008C624C" w:rsidRPr="008C624C" w:rsidTr="003320E7">
        <w:trPr>
          <w:trHeight w:val="345"/>
        </w:trPr>
        <w:tc>
          <w:tcPr>
            <w:tcW w:w="1320" w:type="dxa"/>
            <w:tcBorders>
              <w:top w:val="single" w:sz="4" w:space="0" w:color="auto"/>
              <w:left w:val="single" w:sz="4" w:space="0" w:color="auto"/>
              <w:bottom w:val="single" w:sz="4" w:space="0" w:color="auto"/>
              <w:right w:val="single" w:sz="4" w:space="0" w:color="auto"/>
            </w:tcBorders>
            <w:shd w:val="clear" w:color="000000" w:fill="FFFFFF"/>
            <w:hideMark/>
          </w:tcPr>
          <w:p w:rsidR="008C624C" w:rsidRPr="008C624C" w:rsidRDefault="008C624C" w:rsidP="008C624C">
            <w:pPr>
              <w:rPr>
                <w:rFonts w:ascii="GHEA Mariam" w:hAnsi="GHEA Mariam"/>
                <w:color w:val="000000"/>
                <w:sz w:val="22"/>
                <w:szCs w:val="22"/>
                <w:lang w:eastAsia="en-US"/>
              </w:rPr>
            </w:pPr>
            <w:r w:rsidRPr="008C624C">
              <w:rPr>
                <w:rFonts w:ascii="Calibri" w:hAnsi="Calibri" w:cs="Calibri"/>
                <w:color w:val="000000"/>
                <w:sz w:val="22"/>
                <w:szCs w:val="22"/>
                <w:lang w:eastAsia="en-US"/>
              </w:rPr>
              <w:t> </w:t>
            </w:r>
          </w:p>
        </w:tc>
        <w:tc>
          <w:tcPr>
            <w:tcW w:w="1657" w:type="dxa"/>
            <w:vMerge/>
            <w:tcBorders>
              <w:top w:val="single" w:sz="4" w:space="0" w:color="auto"/>
              <w:left w:val="single" w:sz="4" w:space="0" w:color="auto"/>
              <w:bottom w:val="single" w:sz="4" w:space="0" w:color="auto"/>
              <w:right w:val="single" w:sz="4" w:space="0" w:color="auto"/>
            </w:tcBorders>
            <w:vAlign w:val="center"/>
            <w:hideMark/>
          </w:tcPr>
          <w:p w:rsidR="008C624C" w:rsidRPr="008C624C" w:rsidRDefault="008C624C" w:rsidP="008C624C">
            <w:pPr>
              <w:rPr>
                <w:rFonts w:ascii="GHEA Mariam" w:hAnsi="GHEA Mariam"/>
                <w:color w:val="000000"/>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hideMark/>
          </w:tcPr>
          <w:p w:rsidR="008C624C" w:rsidRPr="008C624C" w:rsidRDefault="008C624C" w:rsidP="008C624C">
            <w:pPr>
              <w:rPr>
                <w:rFonts w:ascii="GHEA Mariam" w:hAnsi="GHEA Mariam"/>
                <w:iCs/>
                <w:sz w:val="22"/>
                <w:szCs w:val="22"/>
                <w:lang w:eastAsia="en-US"/>
              </w:rPr>
            </w:pPr>
            <w:r w:rsidRPr="008C624C">
              <w:rPr>
                <w:rFonts w:ascii="GHEA Mariam" w:hAnsi="GHEA Mariam"/>
                <w:iCs/>
                <w:sz w:val="22"/>
                <w:szCs w:val="22"/>
                <w:lang w:eastAsia="en-US"/>
              </w:rPr>
              <w:t xml:space="preserve"> Միջոցառման տեսակը</w:t>
            </w:r>
          </w:p>
        </w:tc>
        <w:tc>
          <w:tcPr>
            <w:tcW w:w="3828" w:type="dxa"/>
            <w:tcBorders>
              <w:top w:val="single" w:sz="4" w:space="0" w:color="auto"/>
              <w:left w:val="nil"/>
              <w:bottom w:val="single" w:sz="4" w:space="0" w:color="auto"/>
              <w:right w:val="single" w:sz="4" w:space="0" w:color="auto"/>
            </w:tcBorders>
            <w:shd w:val="clear" w:color="auto" w:fill="auto"/>
            <w:noWrap/>
            <w:vAlign w:val="bottom"/>
            <w:hideMark/>
          </w:tcPr>
          <w:p w:rsidR="008C624C" w:rsidRPr="008C624C" w:rsidRDefault="008C624C" w:rsidP="008C624C">
            <w:pPr>
              <w:jc w:val="center"/>
              <w:rPr>
                <w:rFonts w:ascii="GHEA Mariam" w:hAnsi="GHEA Mariam"/>
                <w:color w:val="000000"/>
                <w:sz w:val="22"/>
                <w:szCs w:val="22"/>
                <w:lang w:eastAsia="en-US"/>
              </w:rPr>
            </w:pPr>
            <w:r w:rsidRPr="008C624C">
              <w:rPr>
                <w:rFonts w:ascii="Calibri" w:hAnsi="Calibri" w:cs="Calibri"/>
                <w:color w:val="000000"/>
                <w:sz w:val="22"/>
                <w:szCs w:val="22"/>
                <w:lang w:eastAsia="en-US"/>
              </w:rPr>
              <w:t> </w:t>
            </w:r>
          </w:p>
        </w:tc>
      </w:tr>
      <w:tr w:rsidR="008C624C" w:rsidRPr="008C624C" w:rsidTr="003320E7">
        <w:trPr>
          <w:trHeight w:val="345"/>
        </w:trPr>
        <w:tc>
          <w:tcPr>
            <w:tcW w:w="1320" w:type="dxa"/>
            <w:tcBorders>
              <w:top w:val="single" w:sz="4" w:space="0" w:color="auto"/>
              <w:left w:val="single" w:sz="4" w:space="0" w:color="auto"/>
              <w:bottom w:val="single" w:sz="4" w:space="0" w:color="auto"/>
              <w:right w:val="single" w:sz="4" w:space="0" w:color="auto"/>
            </w:tcBorders>
            <w:shd w:val="clear" w:color="000000" w:fill="FFFFFF"/>
            <w:hideMark/>
          </w:tcPr>
          <w:p w:rsidR="008C624C" w:rsidRPr="008C624C" w:rsidRDefault="008C624C" w:rsidP="008C624C">
            <w:pPr>
              <w:rPr>
                <w:rFonts w:ascii="GHEA Mariam" w:hAnsi="GHEA Mariam"/>
                <w:color w:val="000000"/>
                <w:sz w:val="22"/>
                <w:szCs w:val="22"/>
                <w:lang w:eastAsia="en-US"/>
              </w:rPr>
            </w:pPr>
            <w:r w:rsidRPr="008C624C">
              <w:rPr>
                <w:rFonts w:ascii="Calibri" w:hAnsi="Calibri" w:cs="Calibri"/>
                <w:color w:val="000000"/>
                <w:sz w:val="22"/>
                <w:szCs w:val="22"/>
                <w:lang w:eastAsia="en-US"/>
              </w:rPr>
              <w:t> </w:t>
            </w:r>
          </w:p>
        </w:tc>
        <w:tc>
          <w:tcPr>
            <w:tcW w:w="1657" w:type="dxa"/>
            <w:vMerge/>
            <w:tcBorders>
              <w:top w:val="single" w:sz="4" w:space="0" w:color="auto"/>
              <w:left w:val="single" w:sz="4" w:space="0" w:color="auto"/>
              <w:bottom w:val="single" w:sz="4" w:space="0" w:color="auto"/>
              <w:right w:val="single" w:sz="4" w:space="0" w:color="auto"/>
            </w:tcBorders>
            <w:vAlign w:val="center"/>
            <w:hideMark/>
          </w:tcPr>
          <w:p w:rsidR="008C624C" w:rsidRPr="008C624C" w:rsidRDefault="008C624C" w:rsidP="008C624C">
            <w:pPr>
              <w:rPr>
                <w:rFonts w:ascii="GHEA Mariam" w:hAnsi="GHEA Mariam"/>
                <w:color w:val="000000"/>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hideMark/>
          </w:tcPr>
          <w:p w:rsidR="008C624C" w:rsidRPr="008C624C" w:rsidRDefault="008C624C" w:rsidP="008C624C">
            <w:pPr>
              <w:rPr>
                <w:rFonts w:ascii="GHEA Mariam" w:hAnsi="GHEA Mariam"/>
                <w:sz w:val="22"/>
                <w:szCs w:val="22"/>
                <w:lang w:eastAsia="en-US"/>
              </w:rPr>
            </w:pPr>
            <w:r w:rsidRPr="008C624C">
              <w:rPr>
                <w:rFonts w:ascii="GHEA Mariam" w:hAnsi="GHEA Mariam"/>
                <w:sz w:val="22"/>
                <w:szCs w:val="22"/>
                <w:lang w:eastAsia="en-US"/>
              </w:rPr>
              <w:t xml:space="preserve"> Տրանսֆերտների տրամադրում</w:t>
            </w:r>
          </w:p>
        </w:tc>
        <w:tc>
          <w:tcPr>
            <w:tcW w:w="3828" w:type="dxa"/>
            <w:tcBorders>
              <w:top w:val="single" w:sz="4" w:space="0" w:color="auto"/>
              <w:left w:val="nil"/>
              <w:bottom w:val="single" w:sz="4" w:space="0" w:color="auto"/>
              <w:right w:val="single" w:sz="4" w:space="0" w:color="auto"/>
            </w:tcBorders>
            <w:shd w:val="clear" w:color="auto" w:fill="auto"/>
            <w:noWrap/>
            <w:vAlign w:val="bottom"/>
            <w:hideMark/>
          </w:tcPr>
          <w:p w:rsidR="008C624C" w:rsidRPr="008C624C" w:rsidRDefault="008C624C" w:rsidP="008C624C">
            <w:pPr>
              <w:jc w:val="center"/>
              <w:rPr>
                <w:rFonts w:ascii="GHEA Mariam" w:hAnsi="GHEA Mariam"/>
                <w:color w:val="000000"/>
                <w:sz w:val="22"/>
                <w:szCs w:val="22"/>
                <w:lang w:eastAsia="en-US"/>
              </w:rPr>
            </w:pPr>
            <w:r w:rsidRPr="008C624C">
              <w:rPr>
                <w:rFonts w:ascii="Calibri" w:hAnsi="Calibri" w:cs="Calibri"/>
                <w:color w:val="000000"/>
                <w:sz w:val="22"/>
                <w:szCs w:val="22"/>
                <w:lang w:eastAsia="en-US"/>
              </w:rPr>
              <w:t> </w:t>
            </w:r>
          </w:p>
        </w:tc>
      </w:tr>
      <w:tr w:rsidR="008C624C" w:rsidRPr="008C624C" w:rsidTr="003320E7">
        <w:trPr>
          <w:trHeight w:val="345"/>
        </w:trPr>
        <w:tc>
          <w:tcPr>
            <w:tcW w:w="1320" w:type="dxa"/>
            <w:tcBorders>
              <w:top w:val="single" w:sz="4" w:space="0" w:color="auto"/>
              <w:left w:val="single" w:sz="4" w:space="0" w:color="auto"/>
              <w:bottom w:val="single" w:sz="4" w:space="0" w:color="auto"/>
              <w:right w:val="single" w:sz="4" w:space="0" w:color="auto"/>
            </w:tcBorders>
            <w:shd w:val="clear" w:color="000000" w:fill="FFFFFF"/>
            <w:hideMark/>
          </w:tcPr>
          <w:p w:rsidR="008C624C" w:rsidRPr="008C624C" w:rsidRDefault="008C624C" w:rsidP="008C624C">
            <w:pPr>
              <w:rPr>
                <w:rFonts w:ascii="GHEA Mariam" w:hAnsi="GHEA Mariam"/>
                <w:bCs/>
                <w:color w:val="000000"/>
                <w:sz w:val="22"/>
                <w:szCs w:val="22"/>
                <w:lang w:eastAsia="en-US"/>
              </w:rPr>
            </w:pPr>
            <w:r w:rsidRPr="008C624C">
              <w:rPr>
                <w:rFonts w:ascii="Calibri" w:hAnsi="Calibri" w:cs="Calibri"/>
                <w:bCs/>
                <w:color w:val="000000"/>
                <w:sz w:val="22"/>
                <w:szCs w:val="22"/>
                <w:lang w:eastAsia="en-US"/>
              </w:rPr>
              <w:t> </w:t>
            </w:r>
          </w:p>
        </w:tc>
        <w:tc>
          <w:tcPr>
            <w:tcW w:w="1657" w:type="dxa"/>
            <w:tcBorders>
              <w:top w:val="single" w:sz="4" w:space="0" w:color="auto"/>
              <w:left w:val="nil"/>
              <w:bottom w:val="single" w:sz="4" w:space="0" w:color="auto"/>
              <w:right w:val="single" w:sz="4" w:space="0" w:color="auto"/>
            </w:tcBorders>
            <w:shd w:val="clear" w:color="auto" w:fill="auto"/>
            <w:vAlign w:val="center"/>
            <w:hideMark/>
          </w:tcPr>
          <w:p w:rsidR="008C624C" w:rsidRPr="008C624C" w:rsidRDefault="008C624C" w:rsidP="008C624C">
            <w:pPr>
              <w:rPr>
                <w:rFonts w:ascii="GHEA Mariam" w:hAnsi="GHEA Mariam"/>
                <w:bCs/>
                <w:color w:val="000000"/>
                <w:sz w:val="22"/>
                <w:szCs w:val="22"/>
                <w:lang w:eastAsia="en-US"/>
              </w:rPr>
            </w:pPr>
            <w:r w:rsidRPr="008C624C">
              <w:rPr>
                <w:rFonts w:ascii="Calibri" w:hAnsi="Calibri" w:cs="Calibri"/>
                <w:bCs/>
                <w:color w:val="000000"/>
                <w:sz w:val="22"/>
                <w:szCs w:val="22"/>
                <w:lang w:eastAsia="en-US"/>
              </w:rPr>
              <w:t> </w:t>
            </w:r>
          </w:p>
        </w:tc>
        <w:tc>
          <w:tcPr>
            <w:tcW w:w="77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C624C" w:rsidRPr="008C624C" w:rsidRDefault="008C624C" w:rsidP="008C624C">
            <w:pPr>
              <w:rPr>
                <w:rFonts w:ascii="GHEA Mariam" w:hAnsi="GHEA Mariam"/>
                <w:bCs/>
                <w:sz w:val="22"/>
                <w:szCs w:val="22"/>
                <w:lang w:eastAsia="en-US"/>
              </w:rPr>
            </w:pPr>
            <w:r w:rsidRPr="008C624C">
              <w:rPr>
                <w:rFonts w:ascii="GHEA Mariam" w:hAnsi="GHEA Mariam"/>
                <w:bCs/>
                <w:sz w:val="22"/>
                <w:szCs w:val="22"/>
                <w:lang w:eastAsia="en-US"/>
              </w:rPr>
              <w:t xml:space="preserve"> ՀՀ կառավարություն</w:t>
            </w:r>
          </w:p>
        </w:tc>
        <w:tc>
          <w:tcPr>
            <w:tcW w:w="3828" w:type="dxa"/>
            <w:tcBorders>
              <w:top w:val="single" w:sz="4" w:space="0" w:color="auto"/>
              <w:left w:val="nil"/>
              <w:bottom w:val="single" w:sz="4" w:space="0" w:color="auto"/>
              <w:right w:val="single" w:sz="4" w:space="0" w:color="auto"/>
            </w:tcBorders>
            <w:shd w:val="clear" w:color="auto" w:fill="auto"/>
            <w:noWrap/>
            <w:vAlign w:val="bottom"/>
            <w:hideMark/>
          </w:tcPr>
          <w:p w:rsidR="008C624C" w:rsidRPr="008C624C" w:rsidRDefault="008C624C" w:rsidP="008C624C">
            <w:pPr>
              <w:jc w:val="center"/>
              <w:rPr>
                <w:rFonts w:ascii="GHEA Mariam" w:hAnsi="GHEA Mariam"/>
                <w:bCs/>
                <w:color w:val="000000"/>
                <w:sz w:val="22"/>
                <w:szCs w:val="22"/>
                <w:lang w:eastAsia="en-US"/>
              </w:rPr>
            </w:pPr>
            <w:r w:rsidRPr="008C624C">
              <w:rPr>
                <w:rFonts w:ascii="GHEA Mariam" w:hAnsi="GHEA Mariam"/>
                <w:bCs/>
                <w:color w:val="000000"/>
                <w:sz w:val="22"/>
                <w:szCs w:val="22"/>
                <w:lang w:eastAsia="en-US"/>
              </w:rPr>
              <w:t>(8,120.0)</w:t>
            </w:r>
          </w:p>
        </w:tc>
      </w:tr>
      <w:tr w:rsidR="008C624C" w:rsidRPr="008C624C" w:rsidTr="003320E7">
        <w:trPr>
          <w:trHeight w:val="345"/>
        </w:trPr>
        <w:tc>
          <w:tcPr>
            <w:tcW w:w="132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C624C" w:rsidRPr="008C624C" w:rsidRDefault="008C624C" w:rsidP="008C624C">
            <w:pPr>
              <w:jc w:val="center"/>
              <w:rPr>
                <w:rFonts w:ascii="GHEA Mariam" w:hAnsi="GHEA Mariam"/>
                <w:color w:val="000000"/>
                <w:sz w:val="22"/>
                <w:szCs w:val="22"/>
                <w:lang w:eastAsia="en-US"/>
              </w:rPr>
            </w:pPr>
            <w:r w:rsidRPr="008C624C">
              <w:rPr>
                <w:rFonts w:ascii="GHEA Mariam" w:hAnsi="GHEA Mariam"/>
                <w:color w:val="000000"/>
                <w:sz w:val="22"/>
                <w:szCs w:val="22"/>
                <w:lang w:eastAsia="en-US"/>
              </w:rPr>
              <w:t xml:space="preserve"> 1139</w:t>
            </w:r>
          </w:p>
        </w:tc>
        <w:tc>
          <w:tcPr>
            <w:tcW w:w="165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C624C" w:rsidRPr="008C624C" w:rsidRDefault="008C624C" w:rsidP="008C624C">
            <w:pPr>
              <w:rPr>
                <w:rFonts w:ascii="GHEA Mariam" w:hAnsi="GHEA Mariam"/>
                <w:sz w:val="22"/>
                <w:szCs w:val="22"/>
                <w:lang w:eastAsia="en-US"/>
              </w:rPr>
            </w:pPr>
            <w:r w:rsidRPr="008C624C">
              <w:rPr>
                <w:rFonts w:ascii="Calibri" w:hAnsi="Calibri" w:cs="Calibri"/>
                <w:sz w:val="22"/>
                <w:szCs w:val="22"/>
                <w:lang w:eastAsia="en-US"/>
              </w:rPr>
              <w:t> </w:t>
            </w:r>
          </w:p>
        </w:tc>
        <w:tc>
          <w:tcPr>
            <w:tcW w:w="7796" w:type="dxa"/>
            <w:tcBorders>
              <w:top w:val="single" w:sz="4" w:space="0" w:color="auto"/>
              <w:left w:val="nil"/>
              <w:bottom w:val="single" w:sz="4" w:space="0" w:color="auto"/>
              <w:right w:val="single" w:sz="4" w:space="0" w:color="auto"/>
            </w:tcBorders>
            <w:shd w:val="clear" w:color="auto" w:fill="auto"/>
            <w:hideMark/>
          </w:tcPr>
          <w:p w:rsidR="008C624C" w:rsidRPr="008C624C" w:rsidRDefault="008C624C" w:rsidP="008C624C">
            <w:pPr>
              <w:rPr>
                <w:rFonts w:ascii="GHEA Mariam" w:hAnsi="GHEA Mariam"/>
                <w:iCs/>
                <w:sz w:val="22"/>
                <w:szCs w:val="22"/>
                <w:lang w:eastAsia="en-US"/>
              </w:rPr>
            </w:pPr>
            <w:r w:rsidRPr="008C624C">
              <w:rPr>
                <w:rFonts w:ascii="GHEA Mariam" w:hAnsi="GHEA Mariam"/>
                <w:iCs/>
                <w:sz w:val="22"/>
                <w:szCs w:val="22"/>
                <w:lang w:eastAsia="en-US"/>
              </w:rPr>
              <w:t xml:space="preserve"> Ծրագրի անվանումը</w:t>
            </w:r>
          </w:p>
        </w:tc>
        <w:tc>
          <w:tcPr>
            <w:tcW w:w="3828" w:type="dxa"/>
            <w:tcBorders>
              <w:top w:val="single" w:sz="4" w:space="0" w:color="auto"/>
              <w:left w:val="nil"/>
              <w:bottom w:val="single" w:sz="4" w:space="0" w:color="auto"/>
              <w:right w:val="single" w:sz="4" w:space="0" w:color="auto"/>
            </w:tcBorders>
            <w:shd w:val="clear" w:color="auto" w:fill="auto"/>
            <w:noWrap/>
            <w:hideMark/>
          </w:tcPr>
          <w:p w:rsidR="008C624C" w:rsidRPr="008C624C" w:rsidRDefault="008C624C" w:rsidP="008C624C">
            <w:pPr>
              <w:jc w:val="center"/>
              <w:rPr>
                <w:rFonts w:ascii="GHEA Mariam" w:hAnsi="GHEA Mariam"/>
                <w:sz w:val="22"/>
                <w:szCs w:val="22"/>
                <w:lang w:eastAsia="en-US"/>
              </w:rPr>
            </w:pPr>
            <w:r w:rsidRPr="008C624C">
              <w:rPr>
                <w:rFonts w:ascii="GHEA Mariam" w:hAnsi="GHEA Mariam"/>
                <w:sz w:val="22"/>
                <w:szCs w:val="22"/>
                <w:lang w:eastAsia="en-US"/>
              </w:rPr>
              <w:t>(8,120.0)</w:t>
            </w:r>
          </w:p>
        </w:tc>
      </w:tr>
      <w:tr w:rsidR="008C624C" w:rsidRPr="008C624C" w:rsidTr="003320E7">
        <w:trPr>
          <w:trHeight w:val="345"/>
        </w:trPr>
        <w:tc>
          <w:tcPr>
            <w:tcW w:w="1320" w:type="dxa"/>
            <w:vMerge/>
            <w:tcBorders>
              <w:top w:val="single" w:sz="4" w:space="0" w:color="auto"/>
              <w:left w:val="single" w:sz="4" w:space="0" w:color="auto"/>
              <w:bottom w:val="single" w:sz="4" w:space="0" w:color="auto"/>
              <w:right w:val="single" w:sz="4" w:space="0" w:color="auto"/>
            </w:tcBorders>
            <w:vAlign w:val="center"/>
            <w:hideMark/>
          </w:tcPr>
          <w:p w:rsidR="008C624C" w:rsidRPr="008C624C" w:rsidRDefault="008C624C" w:rsidP="008C624C">
            <w:pPr>
              <w:rPr>
                <w:rFonts w:ascii="GHEA Mariam" w:hAnsi="GHEA Mariam"/>
                <w:color w:val="000000"/>
                <w:sz w:val="22"/>
                <w:szCs w:val="22"/>
                <w:lang w:eastAsia="en-US"/>
              </w:rPr>
            </w:pPr>
          </w:p>
        </w:tc>
        <w:tc>
          <w:tcPr>
            <w:tcW w:w="1657" w:type="dxa"/>
            <w:vMerge/>
            <w:tcBorders>
              <w:top w:val="single" w:sz="4" w:space="0" w:color="auto"/>
              <w:left w:val="single" w:sz="4" w:space="0" w:color="auto"/>
              <w:bottom w:val="single" w:sz="4" w:space="0" w:color="auto"/>
              <w:right w:val="single" w:sz="4" w:space="0" w:color="auto"/>
            </w:tcBorders>
            <w:vAlign w:val="center"/>
            <w:hideMark/>
          </w:tcPr>
          <w:p w:rsidR="008C624C" w:rsidRPr="008C624C" w:rsidRDefault="008C624C" w:rsidP="008C624C">
            <w:pPr>
              <w:rPr>
                <w:rFonts w:ascii="GHEA Mariam" w:hAnsi="GHEA Mariam"/>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hideMark/>
          </w:tcPr>
          <w:p w:rsidR="008C624C" w:rsidRPr="008C624C" w:rsidRDefault="008C624C" w:rsidP="008C624C">
            <w:pPr>
              <w:rPr>
                <w:rFonts w:ascii="GHEA Mariam" w:hAnsi="GHEA Mariam"/>
                <w:sz w:val="22"/>
                <w:szCs w:val="22"/>
                <w:lang w:eastAsia="en-US"/>
              </w:rPr>
            </w:pPr>
            <w:r w:rsidRPr="008C624C">
              <w:rPr>
                <w:rFonts w:ascii="GHEA Mariam" w:hAnsi="GHEA Mariam"/>
                <w:sz w:val="22"/>
                <w:szCs w:val="22"/>
                <w:lang w:eastAsia="en-US"/>
              </w:rPr>
              <w:t xml:space="preserve"> ՀՀ կառավարության պահուստային ֆոնդ</w:t>
            </w:r>
          </w:p>
        </w:tc>
        <w:tc>
          <w:tcPr>
            <w:tcW w:w="3828" w:type="dxa"/>
            <w:tcBorders>
              <w:top w:val="single" w:sz="4" w:space="0" w:color="auto"/>
              <w:left w:val="nil"/>
              <w:bottom w:val="single" w:sz="4" w:space="0" w:color="auto"/>
              <w:right w:val="single" w:sz="4" w:space="0" w:color="auto"/>
            </w:tcBorders>
            <w:shd w:val="clear" w:color="auto" w:fill="auto"/>
            <w:noWrap/>
            <w:hideMark/>
          </w:tcPr>
          <w:p w:rsidR="008C624C" w:rsidRPr="008C624C" w:rsidRDefault="008C624C" w:rsidP="008C624C">
            <w:pPr>
              <w:jc w:val="center"/>
              <w:rPr>
                <w:rFonts w:ascii="GHEA Mariam" w:hAnsi="GHEA Mariam"/>
                <w:sz w:val="22"/>
                <w:szCs w:val="22"/>
                <w:lang w:eastAsia="en-US"/>
              </w:rPr>
            </w:pPr>
            <w:r w:rsidRPr="008C624C">
              <w:rPr>
                <w:rFonts w:ascii="Calibri" w:hAnsi="Calibri" w:cs="Calibri"/>
                <w:sz w:val="22"/>
                <w:szCs w:val="22"/>
                <w:lang w:eastAsia="en-US"/>
              </w:rPr>
              <w:t> </w:t>
            </w:r>
          </w:p>
        </w:tc>
      </w:tr>
      <w:tr w:rsidR="008C624C" w:rsidRPr="008C624C" w:rsidTr="003320E7">
        <w:trPr>
          <w:trHeight w:val="345"/>
        </w:trPr>
        <w:tc>
          <w:tcPr>
            <w:tcW w:w="1320" w:type="dxa"/>
            <w:vMerge/>
            <w:tcBorders>
              <w:top w:val="single" w:sz="4" w:space="0" w:color="auto"/>
              <w:left w:val="single" w:sz="4" w:space="0" w:color="auto"/>
              <w:bottom w:val="single" w:sz="4" w:space="0" w:color="auto"/>
              <w:right w:val="single" w:sz="4" w:space="0" w:color="auto"/>
            </w:tcBorders>
            <w:vAlign w:val="center"/>
            <w:hideMark/>
          </w:tcPr>
          <w:p w:rsidR="008C624C" w:rsidRPr="008C624C" w:rsidRDefault="008C624C" w:rsidP="008C624C">
            <w:pPr>
              <w:rPr>
                <w:rFonts w:ascii="GHEA Mariam" w:hAnsi="GHEA Mariam"/>
                <w:color w:val="000000"/>
                <w:sz w:val="22"/>
                <w:szCs w:val="22"/>
                <w:lang w:eastAsia="en-US"/>
              </w:rPr>
            </w:pPr>
          </w:p>
        </w:tc>
        <w:tc>
          <w:tcPr>
            <w:tcW w:w="1657" w:type="dxa"/>
            <w:vMerge/>
            <w:tcBorders>
              <w:top w:val="single" w:sz="4" w:space="0" w:color="auto"/>
              <w:left w:val="single" w:sz="4" w:space="0" w:color="auto"/>
              <w:bottom w:val="single" w:sz="4" w:space="0" w:color="auto"/>
              <w:right w:val="single" w:sz="4" w:space="0" w:color="auto"/>
            </w:tcBorders>
            <w:vAlign w:val="center"/>
            <w:hideMark/>
          </w:tcPr>
          <w:p w:rsidR="008C624C" w:rsidRPr="008C624C" w:rsidRDefault="008C624C" w:rsidP="008C624C">
            <w:pPr>
              <w:rPr>
                <w:rFonts w:ascii="GHEA Mariam" w:hAnsi="GHEA Mariam"/>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hideMark/>
          </w:tcPr>
          <w:p w:rsidR="008C624C" w:rsidRPr="008C624C" w:rsidRDefault="008C624C" w:rsidP="008C624C">
            <w:pPr>
              <w:rPr>
                <w:rFonts w:ascii="GHEA Mariam" w:hAnsi="GHEA Mariam"/>
                <w:iCs/>
                <w:sz w:val="22"/>
                <w:szCs w:val="22"/>
                <w:lang w:eastAsia="en-US"/>
              </w:rPr>
            </w:pPr>
            <w:r w:rsidRPr="008C624C">
              <w:rPr>
                <w:rFonts w:ascii="GHEA Mariam" w:hAnsi="GHEA Mariam"/>
                <w:iCs/>
                <w:sz w:val="22"/>
                <w:szCs w:val="22"/>
                <w:lang w:eastAsia="en-US"/>
              </w:rPr>
              <w:t xml:space="preserve"> Ծրագրի նպատակը</w:t>
            </w:r>
          </w:p>
        </w:tc>
        <w:tc>
          <w:tcPr>
            <w:tcW w:w="3828" w:type="dxa"/>
            <w:tcBorders>
              <w:top w:val="single" w:sz="4" w:space="0" w:color="auto"/>
              <w:left w:val="nil"/>
              <w:bottom w:val="single" w:sz="4" w:space="0" w:color="auto"/>
              <w:right w:val="single" w:sz="4" w:space="0" w:color="auto"/>
            </w:tcBorders>
            <w:shd w:val="clear" w:color="auto" w:fill="auto"/>
            <w:noWrap/>
            <w:hideMark/>
          </w:tcPr>
          <w:p w:rsidR="008C624C" w:rsidRPr="008C624C" w:rsidRDefault="008C624C" w:rsidP="008C624C">
            <w:pPr>
              <w:jc w:val="center"/>
              <w:rPr>
                <w:rFonts w:ascii="GHEA Mariam" w:hAnsi="GHEA Mariam"/>
                <w:sz w:val="22"/>
                <w:szCs w:val="22"/>
                <w:lang w:eastAsia="en-US"/>
              </w:rPr>
            </w:pPr>
            <w:r w:rsidRPr="008C624C">
              <w:rPr>
                <w:rFonts w:ascii="Calibri" w:hAnsi="Calibri" w:cs="Calibri"/>
                <w:sz w:val="22"/>
                <w:szCs w:val="22"/>
                <w:lang w:eastAsia="en-US"/>
              </w:rPr>
              <w:t> </w:t>
            </w:r>
          </w:p>
        </w:tc>
      </w:tr>
      <w:tr w:rsidR="008C624C" w:rsidRPr="008C624C" w:rsidTr="003320E7">
        <w:trPr>
          <w:trHeight w:val="690"/>
        </w:trPr>
        <w:tc>
          <w:tcPr>
            <w:tcW w:w="1320" w:type="dxa"/>
            <w:vMerge/>
            <w:tcBorders>
              <w:top w:val="single" w:sz="4" w:space="0" w:color="auto"/>
              <w:left w:val="single" w:sz="4" w:space="0" w:color="auto"/>
              <w:bottom w:val="single" w:sz="4" w:space="0" w:color="auto"/>
              <w:right w:val="single" w:sz="4" w:space="0" w:color="auto"/>
            </w:tcBorders>
            <w:vAlign w:val="center"/>
            <w:hideMark/>
          </w:tcPr>
          <w:p w:rsidR="008C624C" w:rsidRPr="008C624C" w:rsidRDefault="008C624C" w:rsidP="008C624C">
            <w:pPr>
              <w:rPr>
                <w:rFonts w:ascii="GHEA Mariam" w:hAnsi="GHEA Mariam"/>
                <w:color w:val="000000"/>
                <w:sz w:val="22"/>
                <w:szCs w:val="22"/>
                <w:lang w:eastAsia="en-US"/>
              </w:rPr>
            </w:pPr>
          </w:p>
        </w:tc>
        <w:tc>
          <w:tcPr>
            <w:tcW w:w="1657" w:type="dxa"/>
            <w:vMerge/>
            <w:tcBorders>
              <w:top w:val="single" w:sz="4" w:space="0" w:color="auto"/>
              <w:left w:val="single" w:sz="4" w:space="0" w:color="auto"/>
              <w:bottom w:val="single" w:sz="4" w:space="0" w:color="auto"/>
              <w:right w:val="single" w:sz="4" w:space="0" w:color="auto"/>
            </w:tcBorders>
            <w:vAlign w:val="center"/>
            <w:hideMark/>
          </w:tcPr>
          <w:p w:rsidR="008C624C" w:rsidRPr="008C624C" w:rsidRDefault="008C624C" w:rsidP="008C624C">
            <w:pPr>
              <w:rPr>
                <w:rFonts w:ascii="GHEA Mariam" w:hAnsi="GHEA Mariam"/>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hideMark/>
          </w:tcPr>
          <w:p w:rsidR="008C624C" w:rsidRPr="008C624C" w:rsidRDefault="008C624C" w:rsidP="008C624C">
            <w:pPr>
              <w:rPr>
                <w:rFonts w:ascii="GHEA Mariam" w:hAnsi="GHEA Mariam"/>
                <w:sz w:val="22"/>
                <w:szCs w:val="22"/>
                <w:lang w:eastAsia="en-US"/>
              </w:rPr>
            </w:pPr>
            <w:r w:rsidRPr="008C624C">
              <w:rPr>
                <w:rFonts w:ascii="GHEA Mariam" w:hAnsi="GHEA Mariam"/>
                <w:sz w:val="22"/>
                <w:szCs w:val="22"/>
                <w:lang w:eastAsia="en-US"/>
              </w:rPr>
              <w:t xml:space="preserve"> Պետական բյո</w:t>
            </w:r>
            <w:r w:rsidR="00C93A71">
              <w:rPr>
                <w:rFonts w:ascii="GHEA Mariam" w:hAnsi="GHEA Mariam"/>
                <w:sz w:val="22"/>
                <w:szCs w:val="22"/>
                <w:lang w:eastAsia="en-US"/>
              </w:rPr>
              <w:t>ւջեում չկանխատեսված, ինչպես նաև</w:t>
            </w:r>
            <w:r w:rsidRPr="008C624C">
              <w:rPr>
                <w:rFonts w:ascii="GHEA Mariam" w:hAnsi="GHEA Mariam"/>
                <w:sz w:val="22"/>
                <w:szCs w:val="22"/>
                <w:lang w:eastAsia="en-US"/>
              </w:rPr>
              <w:t xml:space="preserve"> բյուջետային երաշխիքների ապահովման ծախսերի ֆինանսավորման ապահովում</w:t>
            </w:r>
          </w:p>
        </w:tc>
        <w:tc>
          <w:tcPr>
            <w:tcW w:w="3828" w:type="dxa"/>
            <w:tcBorders>
              <w:top w:val="single" w:sz="4" w:space="0" w:color="auto"/>
              <w:left w:val="nil"/>
              <w:bottom w:val="single" w:sz="4" w:space="0" w:color="auto"/>
              <w:right w:val="single" w:sz="4" w:space="0" w:color="auto"/>
            </w:tcBorders>
            <w:shd w:val="clear" w:color="auto" w:fill="auto"/>
            <w:noWrap/>
            <w:hideMark/>
          </w:tcPr>
          <w:p w:rsidR="008C624C" w:rsidRPr="008C624C" w:rsidRDefault="008C624C" w:rsidP="008C624C">
            <w:pPr>
              <w:jc w:val="center"/>
              <w:rPr>
                <w:rFonts w:ascii="GHEA Mariam" w:hAnsi="GHEA Mariam"/>
                <w:sz w:val="22"/>
                <w:szCs w:val="22"/>
                <w:lang w:eastAsia="en-US"/>
              </w:rPr>
            </w:pPr>
            <w:r w:rsidRPr="008C624C">
              <w:rPr>
                <w:rFonts w:ascii="Calibri" w:hAnsi="Calibri" w:cs="Calibri"/>
                <w:sz w:val="22"/>
                <w:szCs w:val="22"/>
                <w:lang w:eastAsia="en-US"/>
              </w:rPr>
              <w:t> </w:t>
            </w:r>
          </w:p>
        </w:tc>
      </w:tr>
      <w:tr w:rsidR="008C624C" w:rsidRPr="008C624C" w:rsidTr="003320E7">
        <w:trPr>
          <w:trHeight w:val="345"/>
        </w:trPr>
        <w:tc>
          <w:tcPr>
            <w:tcW w:w="1320" w:type="dxa"/>
            <w:vMerge/>
            <w:tcBorders>
              <w:top w:val="single" w:sz="4" w:space="0" w:color="auto"/>
              <w:left w:val="single" w:sz="4" w:space="0" w:color="auto"/>
              <w:bottom w:val="single" w:sz="4" w:space="0" w:color="auto"/>
              <w:right w:val="single" w:sz="4" w:space="0" w:color="auto"/>
            </w:tcBorders>
            <w:vAlign w:val="center"/>
            <w:hideMark/>
          </w:tcPr>
          <w:p w:rsidR="008C624C" w:rsidRPr="008C624C" w:rsidRDefault="008C624C" w:rsidP="008C624C">
            <w:pPr>
              <w:rPr>
                <w:rFonts w:ascii="GHEA Mariam" w:hAnsi="GHEA Mariam"/>
                <w:color w:val="000000"/>
                <w:sz w:val="22"/>
                <w:szCs w:val="22"/>
                <w:lang w:eastAsia="en-US"/>
              </w:rPr>
            </w:pPr>
          </w:p>
        </w:tc>
        <w:tc>
          <w:tcPr>
            <w:tcW w:w="1657" w:type="dxa"/>
            <w:vMerge/>
            <w:tcBorders>
              <w:top w:val="single" w:sz="4" w:space="0" w:color="auto"/>
              <w:left w:val="single" w:sz="4" w:space="0" w:color="auto"/>
              <w:bottom w:val="single" w:sz="4" w:space="0" w:color="auto"/>
              <w:right w:val="single" w:sz="4" w:space="0" w:color="auto"/>
            </w:tcBorders>
            <w:vAlign w:val="center"/>
            <w:hideMark/>
          </w:tcPr>
          <w:p w:rsidR="008C624C" w:rsidRPr="008C624C" w:rsidRDefault="008C624C" w:rsidP="008C624C">
            <w:pPr>
              <w:rPr>
                <w:rFonts w:ascii="GHEA Mariam" w:hAnsi="GHEA Mariam"/>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hideMark/>
          </w:tcPr>
          <w:p w:rsidR="008C624C" w:rsidRPr="008C624C" w:rsidRDefault="008C624C" w:rsidP="008C624C">
            <w:pPr>
              <w:rPr>
                <w:rFonts w:ascii="GHEA Mariam" w:hAnsi="GHEA Mariam"/>
                <w:iCs/>
                <w:sz w:val="22"/>
                <w:szCs w:val="22"/>
                <w:lang w:eastAsia="en-US"/>
              </w:rPr>
            </w:pPr>
            <w:r w:rsidRPr="008C624C">
              <w:rPr>
                <w:rFonts w:ascii="GHEA Mariam" w:hAnsi="GHEA Mariam"/>
                <w:iCs/>
                <w:sz w:val="22"/>
                <w:szCs w:val="22"/>
                <w:lang w:eastAsia="en-US"/>
              </w:rPr>
              <w:t xml:space="preserve"> Վերջնական արդյունքի նկարագրությունը</w:t>
            </w:r>
          </w:p>
        </w:tc>
        <w:tc>
          <w:tcPr>
            <w:tcW w:w="3828" w:type="dxa"/>
            <w:tcBorders>
              <w:top w:val="single" w:sz="4" w:space="0" w:color="auto"/>
              <w:left w:val="nil"/>
              <w:bottom w:val="single" w:sz="4" w:space="0" w:color="auto"/>
              <w:right w:val="single" w:sz="4" w:space="0" w:color="auto"/>
            </w:tcBorders>
            <w:shd w:val="clear" w:color="auto" w:fill="auto"/>
            <w:noWrap/>
            <w:hideMark/>
          </w:tcPr>
          <w:p w:rsidR="008C624C" w:rsidRPr="008C624C" w:rsidRDefault="008C624C" w:rsidP="008C624C">
            <w:pPr>
              <w:jc w:val="center"/>
              <w:rPr>
                <w:rFonts w:ascii="GHEA Mariam" w:hAnsi="GHEA Mariam"/>
                <w:sz w:val="22"/>
                <w:szCs w:val="22"/>
                <w:lang w:eastAsia="en-US"/>
              </w:rPr>
            </w:pPr>
            <w:r w:rsidRPr="008C624C">
              <w:rPr>
                <w:rFonts w:ascii="Calibri" w:hAnsi="Calibri" w:cs="Calibri"/>
                <w:sz w:val="22"/>
                <w:szCs w:val="22"/>
                <w:lang w:eastAsia="en-US"/>
              </w:rPr>
              <w:t> </w:t>
            </w:r>
          </w:p>
        </w:tc>
      </w:tr>
      <w:tr w:rsidR="008C624C" w:rsidRPr="008C624C" w:rsidTr="003320E7">
        <w:trPr>
          <w:trHeight w:val="825"/>
        </w:trPr>
        <w:tc>
          <w:tcPr>
            <w:tcW w:w="1320" w:type="dxa"/>
            <w:vMerge/>
            <w:tcBorders>
              <w:top w:val="single" w:sz="4" w:space="0" w:color="auto"/>
              <w:left w:val="single" w:sz="4" w:space="0" w:color="auto"/>
              <w:bottom w:val="single" w:sz="4" w:space="0" w:color="auto"/>
              <w:right w:val="single" w:sz="4" w:space="0" w:color="auto"/>
            </w:tcBorders>
            <w:vAlign w:val="center"/>
            <w:hideMark/>
          </w:tcPr>
          <w:p w:rsidR="008C624C" w:rsidRPr="008C624C" w:rsidRDefault="008C624C" w:rsidP="008C624C">
            <w:pPr>
              <w:rPr>
                <w:rFonts w:ascii="GHEA Mariam" w:hAnsi="GHEA Mariam"/>
                <w:color w:val="000000"/>
                <w:sz w:val="22"/>
                <w:szCs w:val="22"/>
                <w:lang w:eastAsia="en-US"/>
              </w:rPr>
            </w:pPr>
          </w:p>
        </w:tc>
        <w:tc>
          <w:tcPr>
            <w:tcW w:w="1657" w:type="dxa"/>
            <w:vMerge/>
            <w:tcBorders>
              <w:top w:val="single" w:sz="4" w:space="0" w:color="auto"/>
              <w:left w:val="single" w:sz="4" w:space="0" w:color="auto"/>
              <w:bottom w:val="single" w:sz="4" w:space="0" w:color="auto"/>
              <w:right w:val="single" w:sz="4" w:space="0" w:color="auto"/>
            </w:tcBorders>
            <w:vAlign w:val="center"/>
            <w:hideMark/>
          </w:tcPr>
          <w:p w:rsidR="008C624C" w:rsidRPr="008C624C" w:rsidRDefault="008C624C" w:rsidP="008C624C">
            <w:pPr>
              <w:rPr>
                <w:rFonts w:ascii="GHEA Mariam" w:hAnsi="GHEA Mariam"/>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hideMark/>
          </w:tcPr>
          <w:p w:rsidR="008C624C" w:rsidRPr="008C624C" w:rsidRDefault="008C624C" w:rsidP="008C624C">
            <w:pPr>
              <w:rPr>
                <w:rFonts w:ascii="GHEA Mariam" w:hAnsi="GHEA Mariam"/>
                <w:sz w:val="22"/>
                <w:szCs w:val="22"/>
                <w:lang w:eastAsia="en-US"/>
              </w:rPr>
            </w:pPr>
            <w:r w:rsidRPr="008C624C">
              <w:rPr>
                <w:rFonts w:ascii="GHEA Mariam" w:hAnsi="GHEA Mariam"/>
                <w:sz w:val="22"/>
                <w:szCs w:val="22"/>
                <w:lang w:eastAsia="en-US"/>
              </w:rPr>
              <w:t xml:space="preserve"> Պահուստային ֆոնդի կառավարման արդյունավետության և թափանցիկության ապահովում</w:t>
            </w:r>
          </w:p>
        </w:tc>
        <w:tc>
          <w:tcPr>
            <w:tcW w:w="3828" w:type="dxa"/>
            <w:tcBorders>
              <w:top w:val="single" w:sz="4" w:space="0" w:color="auto"/>
              <w:left w:val="nil"/>
              <w:bottom w:val="single" w:sz="4" w:space="0" w:color="auto"/>
              <w:right w:val="single" w:sz="4" w:space="0" w:color="auto"/>
            </w:tcBorders>
            <w:shd w:val="clear" w:color="auto" w:fill="auto"/>
            <w:noWrap/>
            <w:hideMark/>
          </w:tcPr>
          <w:p w:rsidR="008C624C" w:rsidRPr="008C624C" w:rsidRDefault="008C624C" w:rsidP="008C624C">
            <w:pPr>
              <w:jc w:val="center"/>
              <w:rPr>
                <w:rFonts w:ascii="GHEA Mariam" w:hAnsi="GHEA Mariam"/>
                <w:sz w:val="22"/>
                <w:szCs w:val="22"/>
                <w:lang w:eastAsia="en-US"/>
              </w:rPr>
            </w:pPr>
            <w:r w:rsidRPr="008C624C">
              <w:rPr>
                <w:rFonts w:ascii="Calibri" w:hAnsi="Calibri" w:cs="Calibri"/>
                <w:sz w:val="22"/>
                <w:szCs w:val="22"/>
                <w:lang w:eastAsia="en-US"/>
              </w:rPr>
              <w:t> </w:t>
            </w:r>
          </w:p>
        </w:tc>
      </w:tr>
      <w:tr w:rsidR="008C624C" w:rsidRPr="008C624C" w:rsidTr="003320E7">
        <w:trPr>
          <w:trHeight w:val="34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624C" w:rsidRPr="008C624C" w:rsidRDefault="008C624C" w:rsidP="008C624C">
            <w:pPr>
              <w:jc w:val="center"/>
              <w:rPr>
                <w:rFonts w:ascii="GHEA Mariam" w:hAnsi="GHEA Mariam"/>
                <w:color w:val="000000"/>
                <w:sz w:val="22"/>
                <w:szCs w:val="22"/>
                <w:lang w:eastAsia="en-US"/>
              </w:rPr>
            </w:pPr>
            <w:r w:rsidRPr="008C624C">
              <w:rPr>
                <w:rFonts w:ascii="Calibri" w:hAnsi="Calibri" w:cs="Calibri"/>
                <w:color w:val="000000"/>
                <w:sz w:val="22"/>
                <w:szCs w:val="22"/>
                <w:lang w:eastAsia="en-US"/>
              </w:rPr>
              <w:lastRenderedPageBreak/>
              <w:t> </w:t>
            </w:r>
          </w:p>
        </w:tc>
        <w:tc>
          <w:tcPr>
            <w:tcW w:w="1162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624C" w:rsidRPr="008C624C" w:rsidRDefault="008C624C" w:rsidP="008C624C">
            <w:pPr>
              <w:jc w:val="center"/>
              <w:rPr>
                <w:rFonts w:ascii="GHEA Mariam" w:hAnsi="GHEA Mariam"/>
                <w:color w:val="000000"/>
                <w:sz w:val="22"/>
                <w:szCs w:val="22"/>
                <w:lang w:eastAsia="en-US"/>
              </w:rPr>
            </w:pPr>
            <w:r w:rsidRPr="008C624C">
              <w:rPr>
                <w:rFonts w:ascii="GHEA Mariam" w:hAnsi="GHEA Mariam"/>
                <w:color w:val="000000"/>
                <w:sz w:val="22"/>
                <w:szCs w:val="22"/>
                <w:lang w:eastAsia="en-US"/>
              </w:rPr>
              <w:t>Ծրագրի միջոցառումներ</w:t>
            </w:r>
          </w:p>
        </w:tc>
      </w:tr>
      <w:tr w:rsidR="008C624C" w:rsidRPr="008C624C" w:rsidTr="003320E7">
        <w:trPr>
          <w:trHeight w:val="345"/>
        </w:trPr>
        <w:tc>
          <w:tcPr>
            <w:tcW w:w="132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C624C" w:rsidRPr="008C624C" w:rsidRDefault="008C624C" w:rsidP="008C624C">
            <w:pPr>
              <w:jc w:val="center"/>
              <w:rPr>
                <w:rFonts w:ascii="GHEA Mariam" w:hAnsi="GHEA Mariam"/>
                <w:color w:val="000000"/>
                <w:sz w:val="22"/>
                <w:szCs w:val="22"/>
                <w:lang w:eastAsia="en-US"/>
              </w:rPr>
            </w:pPr>
            <w:r w:rsidRPr="008C624C">
              <w:rPr>
                <w:rFonts w:ascii="Calibri" w:hAnsi="Calibri" w:cs="Calibri"/>
                <w:color w:val="000000"/>
                <w:sz w:val="22"/>
                <w:szCs w:val="22"/>
                <w:lang w:eastAsia="en-US"/>
              </w:rPr>
              <w:t> </w:t>
            </w:r>
          </w:p>
        </w:tc>
        <w:tc>
          <w:tcPr>
            <w:tcW w:w="165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C624C" w:rsidRPr="008C624C" w:rsidRDefault="008C624C" w:rsidP="008C624C">
            <w:pPr>
              <w:jc w:val="center"/>
              <w:rPr>
                <w:rFonts w:ascii="GHEA Mariam" w:hAnsi="GHEA Mariam"/>
                <w:color w:val="000000"/>
                <w:sz w:val="22"/>
                <w:szCs w:val="22"/>
                <w:lang w:eastAsia="en-US"/>
              </w:rPr>
            </w:pPr>
            <w:r w:rsidRPr="008C624C">
              <w:rPr>
                <w:rFonts w:ascii="GHEA Mariam" w:hAnsi="GHEA Mariam"/>
                <w:color w:val="000000"/>
                <w:sz w:val="22"/>
                <w:szCs w:val="22"/>
                <w:lang w:eastAsia="en-US"/>
              </w:rPr>
              <w:t xml:space="preserve"> 11001</w:t>
            </w:r>
          </w:p>
        </w:tc>
        <w:tc>
          <w:tcPr>
            <w:tcW w:w="7796" w:type="dxa"/>
            <w:tcBorders>
              <w:top w:val="single" w:sz="4" w:space="0" w:color="auto"/>
              <w:left w:val="nil"/>
              <w:bottom w:val="single" w:sz="4" w:space="0" w:color="auto"/>
              <w:right w:val="single" w:sz="4" w:space="0" w:color="auto"/>
            </w:tcBorders>
            <w:shd w:val="clear" w:color="auto" w:fill="auto"/>
            <w:hideMark/>
          </w:tcPr>
          <w:p w:rsidR="008C624C" w:rsidRPr="008C624C" w:rsidRDefault="008C624C" w:rsidP="008C624C">
            <w:pPr>
              <w:rPr>
                <w:rFonts w:ascii="GHEA Mariam" w:hAnsi="GHEA Mariam"/>
                <w:iCs/>
                <w:sz w:val="22"/>
                <w:szCs w:val="22"/>
                <w:lang w:eastAsia="en-US"/>
              </w:rPr>
            </w:pPr>
            <w:r w:rsidRPr="008C624C">
              <w:rPr>
                <w:rFonts w:ascii="GHEA Mariam" w:hAnsi="GHEA Mariam"/>
                <w:iCs/>
                <w:sz w:val="22"/>
                <w:szCs w:val="22"/>
                <w:lang w:eastAsia="en-US"/>
              </w:rPr>
              <w:t xml:space="preserve"> Միջոցառման անվանումը</w:t>
            </w:r>
          </w:p>
        </w:tc>
        <w:tc>
          <w:tcPr>
            <w:tcW w:w="3828" w:type="dxa"/>
            <w:tcBorders>
              <w:top w:val="single" w:sz="4" w:space="0" w:color="auto"/>
              <w:left w:val="nil"/>
              <w:bottom w:val="single" w:sz="4" w:space="0" w:color="auto"/>
              <w:right w:val="single" w:sz="4" w:space="0" w:color="auto"/>
            </w:tcBorders>
            <w:shd w:val="clear" w:color="auto" w:fill="auto"/>
            <w:noWrap/>
            <w:hideMark/>
          </w:tcPr>
          <w:p w:rsidR="008C624C" w:rsidRPr="008C624C" w:rsidRDefault="008C624C" w:rsidP="008C624C">
            <w:pPr>
              <w:jc w:val="center"/>
              <w:rPr>
                <w:rFonts w:ascii="GHEA Mariam" w:hAnsi="GHEA Mariam"/>
                <w:sz w:val="22"/>
                <w:szCs w:val="22"/>
                <w:lang w:eastAsia="en-US"/>
              </w:rPr>
            </w:pPr>
            <w:r w:rsidRPr="008C624C">
              <w:rPr>
                <w:rFonts w:ascii="GHEA Mariam" w:hAnsi="GHEA Mariam"/>
                <w:sz w:val="22"/>
                <w:szCs w:val="22"/>
                <w:lang w:eastAsia="en-US"/>
              </w:rPr>
              <w:t>(8,120.0)</w:t>
            </w:r>
          </w:p>
        </w:tc>
      </w:tr>
      <w:tr w:rsidR="008C624C" w:rsidRPr="008C624C" w:rsidTr="003320E7">
        <w:trPr>
          <w:trHeight w:val="345"/>
        </w:trPr>
        <w:tc>
          <w:tcPr>
            <w:tcW w:w="1320" w:type="dxa"/>
            <w:vMerge/>
            <w:tcBorders>
              <w:top w:val="single" w:sz="4" w:space="0" w:color="auto"/>
              <w:left w:val="single" w:sz="4" w:space="0" w:color="auto"/>
              <w:bottom w:val="single" w:sz="4" w:space="0" w:color="auto"/>
              <w:right w:val="single" w:sz="4" w:space="0" w:color="auto"/>
            </w:tcBorders>
            <w:vAlign w:val="center"/>
            <w:hideMark/>
          </w:tcPr>
          <w:p w:rsidR="008C624C" w:rsidRPr="008C624C" w:rsidRDefault="008C624C" w:rsidP="008C624C">
            <w:pPr>
              <w:rPr>
                <w:rFonts w:ascii="GHEA Mariam" w:hAnsi="GHEA Mariam"/>
                <w:color w:val="000000"/>
                <w:sz w:val="22"/>
                <w:szCs w:val="22"/>
                <w:lang w:eastAsia="en-US"/>
              </w:rPr>
            </w:pPr>
          </w:p>
        </w:tc>
        <w:tc>
          <w:tcPr>
            <w:tcW w:w="1657" w:type="dxa"/>
            <w:vMerge/>
            <w:tcBorders>
              <w:top w:val="single" w:sz="4" w:space="0" w:color="auto"/>
              <w:left w:val="single" w:sz="4" w:space="0" w:color="auto"/>
              <w:bottom w:val="single" w:sz="4" w:space="0" w:color="auto"/>
              <w:right w:val="single" w:sz="4" w:space="0" w:color="auto"/>
            </w:tcBorders>
            <w:vAlign w:val="center"/>
            <w:hideMark/>
          </w:tcPr>
          <w:p w:rsidR="008C624C" w:rsidRPr="008C624C" w:rsidRDefault="008C624C" w:rsidP="008C624C">
            <w:pPr>
              <w:rPr>
                <w:rFonts w:ascii="GHEA Mariam" w:hAnsi="GHEA Mariam"/>
                <w:color w:val="000000"/>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hideMark/>
          </w:tcPr>
          <w:p w:rsidR="008C624C" w:rsidRPr="008C624C" w:rsidRDefault="008C624C" w:rsidP="008C624C">
            <w:pPr>
              <w:rPr>
                <w:rFonts w:ascii="GHEA Mariam" w:hAnsi="GHEA Mariam"/>
                <w:color w:val="000000"/>
                <w:sz w:val="22"/>
                <w:szCs w:val="22"/>
                <w:lang w:eastAsia="en-US"/>
              </w:rPr>
            </w:pPr>
            <w:r w:rsidRPr="008C624C">
              <w:rPr>
                <w:rFonts w:ascii="GHEA Mariam" w:hAnsi="GHEA Mariam"/>
                <w:color w:val="000000"/>
                <w:sz w:val="22"/>
                <w:szCs w:val="22"/>
                <w:lang w:eastAsia="en-US"/>
              </w:rPr>
              <w:t xml:space="preserve"> ՀՀ կառավարության պահուստային ֆոնդ</w:t>
            </w:r>
          </w:p>
        </w:tc>
        <w:tc>
          <w:tcPr>
            <w:tcW w:w="3828" w:type="dxa"/>
            <w:tcBorders>
              <w:top w:val="single" w:sz="4" w:space="0" w:color="auto"/>
              <w:left w:val="nil"/>
              <w:bottom w:val="single" w:sz="4" w:space="0" w:color="auto"/>
              <w:right w:val="single" w:sz="4" w:space="0" w:color="auto"/>
            </w:tcBorders>
            <w:shd w:val="clear" w:color="auto" w:fill="auto"/>
            <w:noWrap/>
            <w:hideMark/>
          </w:tcPr>
          <w:p w:rsidR="008C624C" w:rsidRPr="008C624C" w:rsidRDefault="008C624C" w:rsidP="008C624C">
            <w:pPr>
              <w:jc w:val="center"/>
              <w:rPr>
                <w:rFonts w:ascii="GHEA Mariam" w:hAnsi="GHEA Mariam"/>
                <w:sz w:val="22"/>
                <w:szCs w:val="22"/>
                <w:lang w:eastAsia="en-US"/>
              </w:rPr>
            </w:pPr>
            <w:r w:rsidRPr="008C624C">
              <w:rPr>
                <w:rFonts w:ascii="Calibri" w:hAnsi="Calibri" w:cs="Calibri"/>
                <w:sz w:val="22"/>
                <w:szCs w:val="22"/>
                <w:lang w:eastAsia="en-US"/>
              </w:rPr>
              <w:t> </w:t>
            </w:r>
          </w:p>
        </w:tc>
      </w:tr>
      <w:tr w:rsidR="008C624C" w:rsidRPr="008C624C" w:rsidTr="003320E7">
        <w:trPr>
          <w:trHeight w:val="345"/>
        </w:trPr>
        <w:tc>
          <w:tcPr>
            <w:tcW w:w="1320" w:type="dxa"/>
            <w:vMerge/>
            <w:tcBorders>
              <w:top w:val="single" w:sz="4" w:space="0" w:color="auto"/>
              <w:left w:val="single" w:sz="4" w:space="0" w:color="auto"/>
              <w:bottom w:val="single" w:sz="4" w:space="0" w:color="auto"/>
              <w:right w:val="single" w:sz="4" w:space="0" w:color="auto"/>
            </w:tcBorders>
            <w:vAlign w:val="center"/>
            <w:hideMark/>
          </w:tcPr>
          <w:p w:rsidR="008C624C" w:rsidRPr="008C624C" w:rsidRDefault="008C624C" w:rsidP="008C624C">
            <w:pPr>
              <w:rPr>
                <w:rFonts w:ascii="GHEA Mariam" w:hAnsi="GHEA Mariam"/>
                <w:color w:val="000000"/>
                <w:sz w:val="22"/>
                <w:szCs w:val="22"/>
                <w:lang w:eastAsia="en-US"/>
              </w:rPr>
            </w:pPr>
          </w:p>
        </w:tc>
        <w:tc>
          <w:tcPr>
            <w:tcW w:w="1657" w:type="dxa"/>
            <w:vMerge/>
            <w:tcBorders>
              <w:top w:val="single" w:sz="4" w:space="0" w:color="auto"/>
              <w:left w:val="single" w:sz="4" w:space="0" w:color="auto"/>
              <w:bottom w:val="single" w:sz="4" w:space="0" w:color="auto"/>
              <w:right w:val="single" w:sz="4" w:space="0" w:color="auto"/>
            </w:tcBorders>
            <w:vAlign w:val="center"/>
            <w:hideMark/>
          </w:tcPr>
          <w:p w:rsidR="008C624C" w:rsidRPr="008C624C" w:rsidRDefault="008C624C" w:rsidP="008C624C">
            <w:pPr>
              <w:rPr>
                <w:rFonts w:ascii="GHEA Mariam" w:hAnsi="GHEA Mariam"/>
                <w:color w:val="000000"/>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hideMark/>
          </w:tcPr>
          <w:p w:rsidR="008C624C" w:rsidRPr="008C624C" w:rsidRDefault="008C624C" w:rsidP="008C624C">
            <w:pPr>
              <w:rPr>
                <w:rFonts w:ascii="GHEA Mariam" w:hAnsi="GHEA Mariam"/>
                <w:iCs/>
                <w:sz w:val="22"/>
                <w:szCs w:val="22"/>
                <w:lang w:eastAsia="en-US"/>
              </w:rPr>
            </w:pPr>
            <w:r w:rsidRPr="008C624C">
              <w:rPr>
                <w:rFonts w:ascii="GHEA Mariam" w:hAnsi="GHEA Mariam"/>
                <w:iCs/>
                <w:sz w:val="22"/>
                <w:szCs w:val="22"/>
                <w:lang w:eastAsia="en-US"/>
              </w:rPr>
              <w:t xml:space="preserve"> Միջոցառման նկարագրությունը</w:t>
            </w:r>
          </w:p>
        </w:tc>
        <w:tc>
          <w:tcPr>
            <w:tcW w:w="3828" w:type="dxa"/>
            <w:tcBorders>
              <w:top w:val="single" w:sz="4" w:space="0" w:color="auto"/>
              <w:left w:val="nil"/>
              <w:bottom w:val="single" w:sz="4" w:space="0" w:color="auto"/>
              <w:right w:val="single" w:sz="4" w:space="0" w:color="auto"/>
            </w:tcBorders>
            <w:shd w:val="clear" w:color="auto" w:fill="auto"/>
            <w:noWrap/>
            <w:hideMark/>
          </w:tcPr>
          <w:p w:rsidR="008C624C" w:rsidRPr="008C624C" w:rsidRDefault="008C624C" w:rsidP="008C624C">
            <w:pPr>
              <w:jc w:val="center"/>
              <w:rPr>
                <w:rFonts w:ascii="GHEA Mariam" w:hAnsi="GHEA Mariam"/>
                <w:sz w:val="22"/>
                <w:szCs w:val="22"/>
                <w:lang w:eastAsia="en-US"/>
              </w:rPr>
            </w:pPr>
            <w:r w:rsidRPr="008C624C">
              <w:rPr>
                <w:rFonts w:ascii="Calibri" w:hAnsi="Calibri" w:cs="Calibri"/>
                <w:sz w:val="22"/>
                <w:szCs w:val="22"/>
                <w:lang w:eastAsia="en-US"/>
              </w:rPr>
              <w:t> </w:t>
            </w:r>
          </w:p>
        </w:tc>
      </w:tr>
      <w:tr w:rsidR="008C624C" w:rsidRPr="008C624C" w:rsidTr="003320E7">
        <w:trPr>
          <w:trHeight w:val="390"/>
        </w:trPr>
        <w:tc>
          <w:tcPr>
            <w:tcW w:w="1320" w:type="dxa"/>
            <w:vMerge/>
            <w:tcBorders>
              <w:top w:val="single" w:sz="4" w:space="0" w:color="auto"/>
              <w:left w:val="single" w:sz="4" w:space="0" w:color="auto"/>
              <w:bottom w:val="single" w:sz="4" w:space="0" w:color="auto"/>
              <w:right w:val="single" w:sz="4" w:space="0" w:color="auto"/>
            </w:tcBorders>
            <w:vAlign w:val="center"/>
            <w:hideMark/>
          </w:tcPr>
          <w:p w:rsidR="008C624C" w:rsidRPr="008C624C" w:rsidRDefault="008C624C" w:rsidP="008C624C">
            <w:pPr>
              <w:rPr>
                <w:rFonts w:ascii="GHEA Mariam" w:hAnsi="GHEA Mariam"/>
                <w:color w:val="000000"/>
                <w:sz w:val="22"/>
                <w:szCs w:val="22"/>
                <w:lang w:eastAsia="en-US"/>
              </w:rPr>
            </w:pPr>
          </w:p>
        </w:tc>
        <w:tc>
          <w:tcPr>
            <w:tcW w:w="1657" w:type="dxa"/>
            <w:vMerge/>
            <w:tcBorders>
              <w:top w:val="single" w:sz="4" w:space="0" w:color="auto"/>
              <w:left w:val="single" w:sz="4" w:space="0" w:color="auto"/>
              <w:bottom w:val="single" w:sz="4" w:space="0" w:color="auto"/>
              <w:right w:val="single" w:sz="4" w:space="0" w:color="auto"/>
            </w:tcBorders>
            <w:vAlign w:val="center"/>
            <w:hideMark/>
          </w:tcPr>
          <w:p w:rsidR="008C624C" w:rsidRPr="008C624C" w:rsidRDefault="008C624C" w:rsidP="008C624C">
            <w:pPr>
              <w:rPr>
                <w:rFonts w:ascii="GHEA Mariam" w:hAnsi="GHEA Mariam"/>
                <w:color w:val="000000"/>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hideMark/>
          </w:tcPr>
          <w:p w:rsidR="008C624C" w:rsidRPr="008C624C" w:rsidRDefault="008C624C" w:rsidP="008C624C">
            <w:pPr>
              <w:rPr>
                <w:rFonts w:ascii="GHEA Mariam" w:hAnsi="GHEA Mariam"/>
                <w:color w:val="000000"/>
                <w:sz w:val="22"/>
                <w:szCs w:val="22"/>
                <w:lang w:eastAsia="en-US"/>
              </w:rPr>
            </w:pPr>
            <w:r w:rsidRPr="008C624C">
              <w:rPr>
                <w:rFonts w:ascii="GHEA Mariam" w:hAnsi="GHEA Mariam"/>
                <w:color w:val="000000"/>
                <w:sz w:val="22"/>
                <w:szCs w:val="22"/>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828" w:type="dxa"/>
            <w:tcBorders>
              <w:top w:val="single" w:sz="4" w:space="0" w:color="auto"/>
              <w:left w:val="nil"/>
              <w:bottom w:val="single" w:sz="4" w:space="0" w:color="auto"/>
              <w:right w:val="single" w:sz="4" w:space="0" w:color="auto"/>
            </w:tcBorders>
            <w:shd w:val="clear" w:color="auto" w:fill="auto"/>
            <w:noWrap/>
            <w:hideMark/>
          </w:tcPr>
          <w:p w:rsidR="008C624C" w:rsidRPr="008C624C" w:rsidRDefault="008C624C" w:rsidP="008C624C">
            <w:pPr>
              <w:jc w:val="center"/>
              <w:rPr>
                <w:rFonts w:ascii="GHEA Mariam" w:hAnsi="GHEA Mariam"/>
                <w:sz w:val="22"/>
                <w:szCs w:val="22"/>
                <w:lang w:eastAsia="en-US"/>
              </w:rPr>
            </w:pPr>
            <w:r w:rsidRPr="008C624C">
              <w:rPr>
                <w:rFonts w:ascii="Calibri" w:hAnsi="Calibri" w:cs="Calibri"/>
                <w:sz w:val="22"/>
                <w:szCs w:val="22"/>
                <w:lang w:eastAsia="en-US"/>
              </w:rPr>
              <w:t> </w:t>
            </w:r>
          </w:p>
        </w:tc>
      </w:tr>
      <w:tr w:rsidR="008C624C" w:rsidRPr="008C624C" w:rsidTr="003320E7">
        <w:trPr>
          <w:trHeight w:val="345"/>
        </w:trPr>
        <w:tc>
          <w:tcPr>
            <w:tcW w:w="1320" w:type="dxa"/>
            <w:vMerge/>
            <w:tcBorders>
              <w:top w:val="single" w:sz="4" w:space="0" w:color="auto"/>
              <w:left w:val="single" w:sz="4" w:space="0" w:color="auto"/>
              <w:bottom w:val="single" w:sz="4" w:space="0" w:color="auto"/>
              <w:right w:val="single" w:sz="4" w:space="0" w:color="auto"/>
            </w:tcBorders>
            <w:vAlign w:val="center"/>
            <w:hideMark/>
          </w:tcPr>
          <w:p w:rsidR="008C624C" w:rsidRPr="008C624C" w:rsidRDefault="008C624C" w:rsidP="008C624C">
            <w:pPr>
              <w:rPr>
                <w:rFonts w:ascii="GHEA Mariam" w:hAnsi="GHEA Mariam"/>
                <w:color w:val="000000"/>
                <w:sz w:val="22"/>
                <w:szCs w:val="22"/>
                <w:lang w:eastAsia="en-US"/>
              </w:rPr>
            </w:pPr>
          </w:p>
        </w:tc>
        <w:tc>
          <w:tcPr>
            <w:tcW w:w="1657" w:type="dxa"/>
            <w:vMerge/>
            <w:tcBorders>
              <w:top w:val="single" w:sz="4" w:space="0" w:color="auto"/>
              <w:left w:val="single" w:sz="4" w:space="0" w:color="auto"/>
              <w:bottom w:val="single" w:sz="4" w:space="0" w:color="auto"/>
              <w:right w:val="single" w:sz="4" w:space="0" w:color="auto"/>
            </w:tcBorders>
            <w:vAlign w:val="center"/>
            <w:hideMark/>
          </w:tcPr>
          <w:p w:rsidR="008C624C" w:rsidRPr="008C624C" w:rsidRDefault="008C624C" w:rsidP="008C624C">
            <w:pPr>
              <w:rPr>
                <w:rFonts w:ascii="GHEA Mariam" w:hAnsi="GHEA Mariam"/>
                <w:color w:val="000000"/>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hideMark/>
          </w:tcPr>
          <w:p w:rsidR="008C624C" w:rsidRPr="008C624C" w:rsidRDefault="008C624C" w:rsidP="008C624C">
            <w:pPr>
              <w:rPr>
                <w:rFonts w:ascii="GHEA Mariam" w:hAnsi="GHEA Mariam"/>
                <w:iCs/>
                <w:sz w:val="22"/>
                <w:szCs w:val="22"/>
                <w:lang w:eastAsia="en-US"/>
              </w:rPr>
            </w:pPr>
            <w:r w:rsidRPr="008C624C">
              <w:rPr>
                <w:rFonts w:ascii="GHEA Mariam" w:hAnsi="GHEA Mariam"/>
                <w:iCs/>
                <w:sz w:val="22"/>
                <w:szCs w:val="22"/>
                <w:lang w:eastAsia="en-US"/>
              </w:rPr>
              <w:t xml:space="preserve"> Միջոցառման տեսակը</w:t>
            </w:r>
          </w:p>
        </w:tc>
        <w:tc>
          <w:tcPr>
            <w:tcW w:w="3828" w:type="dxa"/>
            <w:tcBorders>
              <w:top w:val="single" w:sz="4" w:space="0" w:color="auto"/>
              <w:left w:val="nil"/>
              <w:bottom w:val="single" w:sz="4" w:space="0" w:color="auto"/>
              <w:right w:val="single" w:sz="4" w:space="0" w:color="auto"/>
            </w:tcBorders>
            <w:shd w:val="clear" w:color="auto" w:fill="auto"/>
            <w:noWrap/>
            <w:hideMark/>
          </w:tcPr>
          <w:p w:rsidR="008C624C" w:rsidRPr="008C624C" w:rsidRDefault="008C624C" w:rsidP="008C624C">
            <w:pPr>
              <w:jc w:val="center"/>
              <w:rPr>
                <w:rFonts w:ascii="GHEA Mariam" w:hAnsi="GHEA Mariam"/>
                <w:sz w:val="22"/>
                <w:szCs w:val="22"/>
                <w:lang w:eastAsia="en-US"/>
              </w:rPr>
            </w:pPr>
            <w:r w:rsidRPr="008C624C">
              <w:rPr>
                <w:rFonts w:ascii="Calibri" w:hAnsi="Calibri" w:cs="Calibri"/>
                <w:sz w:val="22"/>
                <w:szCs w:val="22"/>
                <w:lang w:eastAsia="en-US"/>
              </w:rPr>
              <w:t> </w:t>
            </w:r>
          </w:p>
        </w:tc>
      </w:tr>
      <w:tr w:rsidR="008C624C" w:rsidRPr="008C624C" w:rsidTr="003320E7">
        <w:trPr>
          <w:trHeight w:val="345"/>
        </w:trPr>
        <w:tc>
          <w:tcPr>
            <w:tcW w:w="1320" w:type="dxa"/>
            <w:vMerge/>
            <w:tcBorders>
              <w:top w:val="single" w:sz="4" w:space="0" w:color="auto"/>
              <w:left w:val="single" w:sz="4" w:space="0" w:color="auto"/>
              <w:bottom w:val="single" w:sz="4" w:space="0" w:color="auto"/>
              <w:right w:val="single" w:sz="4" w:space="0" w:color="auto"/>
            </w:tcBorders>
            <w:vAlign w:val="center"/>
            <w:hideMark/>
          </w:tcPr>
          <w:p w:rsidR="008C624C" w:rsidRPr="008C624C" w:rsidRDefault="008C624C" w:rsidP="008C624C">
            <w:pPr>
              <w:rPr>
                <w:rFonts w:ascii="GHEA Mariam" w:hAnsi="GHEA Mariam"/>
                <w:color w:val="000000"/>
                <w:sz w:val="22"/>
                <w:szCs w:val="22"/>
                <w:lang w:eastAsia="en-US"/>
              </w:rPr>
            </w:pPr>
          </w:p>
        </w:tc>
        <w:tc>
          <w:tcPr>
            <w:tcW w:w="1657" w:type="dxa"/>
            <w:vMerge/>
            <w:tcBorders>
              <w:top w:val="single" w:sz="4" w:space="0" w:color="auto"/>
              <w:left w:val="single" w:sz="4" w:space="0" w:color="auto"/>
              <w:bottom w:val="single" w:sz="4" w:space="0" w:color="auto"/>
              <w:right w:val="single" w:sz="4" w:space="0" w:color="auto"/>
            </w:tcBorders>
            <w:vAlign w:val="center"/>
            <w:hideMark/>
          </w:tcPr>
          <w:p w:rsidR="008C624C" w:rsidRPr="008C624C" w:rsidRDefault="008C624C" w:rsidP="008C624C">
            <w:pPr>
              <w:rPr>
                <w:rFonts w:ascii="GHEA Mariam" w:hAnsi="GHEA Mariam"/>
                <w:color w:val="000000"/>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hideMark/>
          </w:tcPr>
          <w:p w:rsidR="008C624C" w:rsidRPr="008C624C" w:rsidRDefault="008C624C" w:rsidP="008C624C">
            <w:pPr>
              <w:rPr>
                <w:rFonts w:ascii="GHEA Mariam" w:hAnsi="GHEA Mariam"/>
                <w:color w:val="000000"/>
                <w:sz w:val="22"/>
                <w:szCs w:val="22"/>
                <w:lang w:eastAsia="en-US"/>
              </w:rPr>
            </w:pPr>
            <w:r w:rsidRPr="008C624C">
              <w:rPr>
                <w:rFonts w:ascii="GHEA Mariam" w:hAnsi="GHEA Mariam"/>
                <w:color w:val="000000"/>
                <w:sz w:val="22"/>
                <w:szCs w:val="22"/>
                <w:lang w:eastAsia="en-US"/>
              </w:rPr>
              <w:t xml:space="preserve"> Ծառայությունների մատուցում</w:t>
            </w:r>
          </w:p>
        </w:tc>
        <w:tc>
          <w:tcPr>
            <w:tcW w:w="3828" w:type="dxa"/>
            <w:tcBorders>
              <w:top w:val="single" w:sz="4" w:space="0" w:color="auto"/>
              <w:left w:val="nil"/>
              <w:bottom w:val="single" w:sz="4" w:space="0" w:color="auto"/>
              <w:right w:val="single" w:sz="4" w:space="0" w:color="auto"/>
            </w:tcBorders>
            <w:shd w:val="clear" w:color="auto" w:fill="auto"/>
            <w:noWrap/>
            <w:hideMark/>
          </w:tcPr>
          <w:p w:rsidR="008C624C" w:rsidRPr="008C624C" w:rsidRDefault="008C624C" w:rsidP="008C624C">
            <w:pPr>
              <w:jc w:val="center"/>
              <w:rPr>
                <w:rFonts w:ascii="GHEA Mariam" w:hAnsi="GHEA Mariam"/>
                <w:sz w:val="22"/>
                <w:szCs w:val="22"/>
                <w:lang w:eastAsia="en-US"/>
              </w:rPr>
            </w:pPr>
            <w:r w:rsidRPr="008C624C">
              <w:rPr>
                <w:rFonts w:ascii="Calibri" w:hAnsi="Calibri" w:cs="Calibri"/>
                <w:sz w:val="22"/>
                <w:szCs w:val="22"/>
                <w:lang w:eastAsia="en-US"/>
              </w:rPr>
              <w:t> </w:t>
            </w:r>
          </w:p>
        </w:tc>
      </w:tr>
    </w:tbl>
    <w:p w:rsidR="008C624C" w:rsidRDefault="008C624C" w:rsidP="00C454F3">
      <w:pPr>
        <w:shd w:val="clear" w:color="auto" w:fill="FFFFFF"/>
        <w:spacing w:line="408" w:lineRule="auto"/>
        <w:jc w:val="both"/>
        <w:rPr>
          <w:rFonts w:ascii="GHEA Mariam" w:hAnsi="GHEA Mariam" w:cs="Sylfaen"/>
          <w:sz w:val="24"/>
          <w:szCs w:val="24"/>
          <w:lang w:val="hy-AM"/>
        </w:rPr>
      </w:pPr>
    </w:p>
    <w:p w:rsidR="008C624C" w:rsidRDefault="008C624C" w:rsidP="00C454F3">
      <w:pPr>
        <w:shd w:val="clear" w:color="auto" w:fill="FFFFFF"/>
        <w:spacing w:line="408" w:lineRule="auto"/>
        <w:jc w:val="both"/>
        <w:rPr>
          <w:rFonts w:ascii="GHEA Mariam" w:hAnsi="GHEA Mariam" w:cs="Sylfaen"/>
          <w:sz w:val="24"/>
          <w:szCs w:val="24"/>
          <w:lang w:val="hy-AM"/>
        </w:rPr>
      </w:pPr>
    </w:p>
    <w:p w:rsidR="008C624C" w:rsidRPr="00574F02" w:rsidRDefault="008C624C" w:rsidP="00C93A71">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C624C" w:rsidRPr="00574F02" w:rsidRDefault="008C624C" w:rsidP="00C93A71">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8C624C" w:rsidRDefault="008C624C" w:rsidP="00C93A71">
      <w:pPr>
        <w:shd w:val="clear" w:color="auto" w:fill="FFFFFF"/>
        <w:spacing w:line="408" w:lineRule="auto"/>
        <w:ind w:firstLine="1134"/>
        <w:jc w:val="both"/>
        <w:rPr>
          <w:rFonts w:ascii="GHEA Mariam" w:hAnsi="GHEA Mariam" w:cs="Sylfaen"/>
          <w:sz w:val="24"/>
          <w:szCs w:val="24"/>
          <w:lang w:val="hy-AM"/>
        </w:rPr>
        <w:sectPr w:rsidR="008C624C" w:rsidSect="008C624C">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8C624C" w:rsidRPr="00574F02" w:rsidRDefault="008C624C" w:rsidP="000E4A78">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2</w:t>
      </w:r>
    </w:p>
    <w:p w:rsidR="008C624C" w:rsidRPr="00844BBC" w:rsidRDefault="008C624C" w:rsidP="000E4A78">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Pr>
          <w:rFonts w:ascii="GHEA Mariam" w:hAnsi="GHEA Mariam"/>
          <w:spacing w:val="4"/>
          <w:sz w:val="24"/>
          <w:szCs w:val="24"/>
          <w:lang w:val="hy-AM"/>
        </w:rPr>
        <w:tab/>
        <w:t xml:space="preserve"> </w:t>
      </w:r>
      <w:r w:rsidRPr="00574F02">
        <w:rPr>
          <w:rFonts w:ascii="GHEA Mariam" w:hAnsi="GHEA Mariam"/>
          <w:spacing w:val="-8"/>
          <w:sz w:val="24"/>
          <w:szCs w:val="24"/>
          <w:lang w:val="hy-AM"/>
        </w:rPr>
        <w:t xml:space="preserve">   </w:t>
      </w:r>
      <w:r w:rsidRPr="00844BBC">
        <w:rPr>
          <w:rFonts w:ascii="GHEA Mariam" w:hAnsi="GHEA Mariam"/>
          <w:spacing w:val="-8"/>
          <w:sz w:val="24"/>
          <w:szCs w:val="24"/>
          <w:lang w:val="hy-AM"/>
        </w:rPr>
        <w:t>ՀՀ կառավարության 2021 թվականի</w:t>
      </w:r>
    </w:p>
    <w:p w:rsidR="008C624C" w:rsidRDefault="008C624C" w:rsidP="00C454F3">
      <w:pPr>
        <w:shd w:val="clear" w:color="auto" w:fill="FFFFFF"/>
        <w:spacing w:line="408" w:lineRule="auto"/>
        <w:jc w:val="both"/>
        <w:rPr>
          <w:rFonts w:ascii="GHEA Mariam" w:hAnsi="GHEA Mariam"/>
          <w:spacing w:val="-2"/>
          <w:sz w:val="24"/>
          <w:szCs w:val="24"/>
          <w:lang w:val="hy-AM"/>
        </w:rPr>
      </w:pPr>
      <w:r w:rsidRPr="00844BBC">
        <w:rPr>
          <w:rFonts w:ascii="GHEA Mariam" w:hAnsi="GHEA Mariam"/>
          <w:spacing w:val="-2"/>
          <w:sz w:val="24"/>
          <w:szCs w:val="24"/>
          <w:lang w:val="hy-AM"/>
        </w:rPr>
        <w:t xml:space="preserve"> </w:t>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t xml:space="preserve"> </w:t>
      </w:r>
      <w:r w:rsidRPr="00844BBC">
        <w:rPr>
          <w:rFonts w:ascii="GHEA Mariam" w:hAnsi="GHEA Mariam"/>
          <w:spacing w:val="-2"/>
          <w:sz w:val="24"/>
          <w:szCs w:val="24"/>
          <w:lang w:val="hy-AM"/>
        </w:rPr>
        <w:tab/>
        <w:t xml:space="preserve"> </w:t>
      </w:r>
      <w:r w:rsidRPr="00844BBC">
        <w:rPr>
          <w:rFonts w:ascii="GHEA Mariam" w:hAnsi="GHEA Mariam"/>
          <w:spacing w:val="-2"/>
          <w:sz w:val="24"/>
          <w:szCs w:val="24"/>
          <w:lang w:val="hy-AM"/>
        </w:rPr>
        <w:tab/>
        <w:t xml:space="preserve">    նոյ</w:t>
      </w:r>
      <w:r w:rsidRPr="00844BBC">
        <w:rPr>
          <w:rFonts w:ascii="GHEA Mariam" w:hAnsi="GHEA Mariam" w:cs="Sylfaen"/>
          <w:spacing w:val="-4"/>
          <w:sz w:val="24"/>
          <w:szCs w:val="24"/>
          <w:lang w:val="pt-BR"/>
        </w:rPr>
        <w:t>եմբերի</w:t>
      </w:r>
      <w:r w:rsidRPr="00844BBC">
        <w:rPr>
          <w:rFonts w:ascii="GHEA Mariam" w:hAnsi="GHEA Mariam"/>
          <w:spacing w:val="-2"/>
          <w:sz w:val="24"/>
          <w:szCs w:val="24"/>
          <w:lang w:val="hy-AM"/>
        </w:rPr>
        <w:t xml:space="preserve"> 18</w:t>
      </w:r>
      <w:r w:rsidRPr="00844BBC">
        <w:rPr>
          <w:rFonts w:ascii="GHEA Mariam" w:hAnsi="GHEA Mariam" w:cs="Sylfaen"/>
          <w:spacing w:val="-2"/>
          <w:sz w:val="24"/>
          <w:szCs w:val="24"/>
          <w:lang w:val="pt-BR"/>
        </w:rPr>
        <w:t>-</w:t>
      </w:r>
      <w:r w:rsidRPr="00844BBC">
        <w:rPr>
          <w:rFonts w:ascii="GHEA Mariam" w:hAnsi="GHEA Mariam"/>
          <w:spacing w:val="-2"/>
          <w:sz w:val="24"/>
          <w:szCs w:val="24"/>
          <w:lang w:val="hy-AM"/>
        </w:rPr>
        <w:t>ի N            - Ն որոշման</w:t>
      </w:r>
    </w:p>
    <w:p w:rsidR="000E4A78" w:rsidRDefault="000E4A78" w:rsidP="00C454F3">
      <w:pPr>
        <w:shd w:val="clear" w:color="auto" w:fill="FFFFFF"/>
        <w:spacing w:line="408" w:lineRule="auto"/>
        <w:jc w:val="both"/>
        <w:rPr>
          <w:rFonts w:ascii="GHEA Mariam" w:hAnsi="GHEA Mariam"/>
          <w:spacing w:val="-2"/>
          <w:sz w:val="24"/>
          <w:szCs w:val="24"/>
          <w:lang w:val="hy-AM"/>
        </w:rPr>
      </w:pPr>
    </w:p>
    <w:tbl>
      <w:tblPr>
        <w:tblW w:w="14710" w:type="dxa"/>
        <w:tblLayout w:type="fixed"/>
        <w:tblLook w:val="04A0" w:firstRow="1" w:lastRow="0" w:firstColumn="1" w:lastColumn="0" w:noHBand="0" w:noVBand="1"/>
      </w:tblPr>
      <w:tblGrid>
        <w:gridCol w:w="567"/>
        <w:gridCol w:w="567"/>
        <w:gridCol w:w="709"/>
        <w:gridCol w:w="709"/>
        <w:gridCol w:w="850"/>
        <w:gridCol w:w="7797"/>
        <w:gridCol w:w="3511"/>
      </w:tblGrid>
      <w:tr w:rsidR="006F580B" w:rsidRPr="003025F9" w:rsidTr="006F580B">
        <w:trPr>
          <w:trHeight w:val="763"/>
        </w:trPr>
        <w:tc>
          <w:tcPr>
            <w:tcW w:w="14710" w:type="dxa"/>
            <w:gridSpan w:val="7"/>
            <w:tcBorders>
              <w:top w:val="nil"/>
              <w:left w:val="nil"/>
              <w:bottom w:val="nil"/>
              <w:right w:val="nil"/>
            </w:tcBorders>
            <w:shd w:val="clear" w:color="auto" w:fill="auto"/>
            <w:vAlign w:val="bottom"/>
            <w:hideMark/>
          </w:tcPr>
          <w:p w:rsidR="003320E7" w:rsidRDefault="006F580B" w:rsidP="006F580B">
            <w:pPr>
              <w:jc w:val="center"/>
              <w:rPr>
                <w:rFonts w:ascii="GHEA Mariam" w:hAnsi="GHEA Mariam"/>
                <w:color w:val="000000"/>
                <w:sz w:val="22"/>
                <w:szCs w:val="22"/>
                <w:lang w:val="hy-AM" w:eastAsia="en-US"/>
              </w:rPr>
            </w:pPr>
            <w:r w:rsidRPr="006F580B">
              <w:rPr>
                <w:rFonts w:ascii="GHEA Mariam" w:hAnsi="GHEA Mariam"/>
                <w:color w:val="000000"/>
                <w:sz w:val="22"/>
                <w:szCs w:val="22"/>
                <w:lang w:val="hy-AM" w:eastAsia="en-US"/>
              </w:rPr>
              <w:t xml:space="preserve">ՀԱՅԱՍՏԱՆԻ ՀԱՆՐԱՊԵՏՈՒԹՅԱՆ ԿԱՌԱՎԱՐՈՒԹՅԱՆ 2020 ԹՎԱԿԱՆԻ ԴԵԿՏԵՄԲԵՐԻ 30-Ի N 2215-Ն ՈՐՈՇՄԱՆ </w:t>
            </w:r>
          </w:p>
          <w:p w:rsidR="006F580B" w:rsidRPr="006F580B" w:rsidRDefault="006F580B" w:rsidP="006F580B">
            <w:pPr>
              <w:jc w:val="center"/>
              <w:rPr>
                <w:rFonts w:ascii="GHEA Mariam" w:hAnsi="GHEA Mariam"/>
                <w:color w:val="000000"/>
                <w:sz w:val="22"/>
                <w:szCs w:val="22"/>
                <w:lang w:val="hy-AM" w:eastAsia="en-US"/>
              </w:rPr>
            </w:pPr>
            <w:r w:rsidRPr="006F580B">
              <w:rPr>
                <w:rFonts w:ascii="GHEA Mariam" w:hAnsi="GHEA Mariam"/>
                <w:color w:val="000000"/>
                <w:sz w:val="22"/>
                <w:szCs w:val="22"/>
                <w:lang w:val="hy-AM" w:eastAsia="en-US"/>
              </w:rPr>
              <w:t>NN 3 ԵՎ 4 ՀԱՎԵԼՎԱԾՆԵՐՈՒՄ ԿԱՏԱՐՎՈՂ ՓՈՓՈԽՈՒԹՅՈՒՆՆԵՐԸ</w:t>
            </w:r>
          </w:p>
        </w:tc>
      </w:tr>
      <w:tr w:rsidR="006F580B" w:rsidRPr="003025F9" w:rsidTr="006F580B">
        <w:trPr>
          <w:trHeight w:val="337"/>
        </w:trPr>
        <w:tc>
          <w:tcPr>
            <w:tcW w:w="567" w:type="dxa"/>
            <w:tcBorders>
              <w:top w:val="nil"/>
              <w:left w:val="nil"/>
              <w:bottom w:val="nil"/>
              <w:right w:val="nil"/>
            </w:tcBorders>
            <w:shd w:val="clear" w:color="auto" w:fill="auto"/>
            <w:noWrap/>
            <w:vAlign w:val="bottom"/>
            <w:hideMark/>
          </w:tcPr>
          <w:p w:rsidR="006F580B" w:rsidRPr="006F580B" w:rsidRDefault="006F580B" w:rsidP="006F580B">
            <w:pPr>
              <w:jc w:val="center"/>
              <w:rPr>
                <w:rFonts w:ascii="GHEA Mariam" w:hAnsi="GHEA Mariam"/>
                <w:color w:val="000000"/>
                <w:sz w:val="22"/>
                <w:szCs w:val="22"/>
                <w:lang w:val="hy-AM" w:eastAsia="en-US"/>
              </w:rPr>
            </w:pPr>
          </w:p>
        </w:tc>
        <w:tc>
          <w:tcPr>
            <w:tcW w:w="567" w:type="dxa"/>
            <w:tcBorders>
              <w:top w:val="nil"/>
              <w:left w:val="nil"/>
              <w:bottom w:val="nil"/>
              <w:right w:val="nil"/>
            </w:tcBorders>
            <w:shd w:val="clear" w:color="auto" w:fill="auto"/>
            <w:noWrap/>
            <w:vAlign w:val="bottom"/>
            <w:hideMark/>
          </w:tcPr>
          <w:p w:rsidR="006F580B" w:rsidRPr="006F580B" w:rsidRDefault="006F580B" w:rsidP="006F580B">
            <w:pPr>
              <w:rPr>
                <w:rFonts w:ascii="GHEA Mariam" w:hAnsi="GHEA Mariam"/>
                <w:sz w:val="22"/>
                <w:szCs w:val="22"/>
                <w:lang w:val="hy-AM" w:eastAsia="en-US"/>
              </w:rPr>
            </w:pPr>
          </w:p>
        </w:tc>
        <w:tc>
          <w:tcPr>
            <w:tcW w:w="709" w:type="dxa"/>
            <w:tcBorders>
              <w:top w:val="nil"/>
              <w:left w:val="nil"/>
              <w:bottom w:val="nil"/>
              <w:right w:val="nil"/>
            </w:tcBorders>
            <w:shd w:val="clear" w:color="auto" w:fill="auto"/>
            <w:noWrap/>
            <w:vAlign w:val="bottom"/>
            <w:hideMark/>
          </w:tcPr>
          <w:p w:rsidR="006F580B" w:rsidRPr="006F580B" w:rsidRDefault="006F580B" w:rsidP="006F580B">
            <w:pPr>
              <w:rPr>
                <w:rFonts w:ascii="GHEA Mariam" w:hAnsi="GHEA Mariam"/>
                <w:sz w:val="22"/>
                <w:szCs w:val="22"/>
                <w:lang w:val="hy-AM" w:eastAsia="en-US"/>
              </w:rPr>
            </w:pPr>
          </w:p>
        </w:tc>
        <w:tc>
          <w:tcPr>
            <w:tcW w:w="709" w:type="dxa"/>
            <w:tcBorders>
              <w:top w:val="nil"/>
              <w:left w:val="nil"/>
              <w:bottom w:val="nil"/>
              <w:right w:val="nil"/>
            </w:tcBorders>
            <w:shd w:val="clear" w:color="auto" w:fill="auto"/>
            <w:noWrap/>
            <w:vAlign w:val="bottom"/>
            <w:hideMark/>
          </w:tcPr>
          <w:p w:rsidR="006F580B" w:rsidRPr="006F580B" w:rsidRDefault="006F580B" w:rsidP="006F580B">
            <w:pPr>
              <w:rPr>
                <w:rFonts w:ascii="GHEA Mariam" w:hAnsi="GHEA Mariam"/>
                <w:sz w:val="22"/>
                <w:szCs w:val="22"/>
                <w:lang w:val="hy-AM" w:eastAsia="en-US"/>
              </w:rPr>
            </w:pPr>
          </w:p>
        </w:tc>
        <w:tc>
          <w:tcPr>
            <w:tcW w:w="850" w:type="dxa"/>
            <w:tcBorders>
              <w:top w:val="nil"/>
              <w:left w:val="nil"/>
              <w:bottom w:val="nil"/>
              <w:right w:val="nil"/>
            </w:tcBorders>
            <w:shd w:val="clear" w:color="auto" w:fill="auto"/>
            <w:noWrap/>
            <w:vAlign w:val="bottom"/>
            <w:hideMark/>
          </w:tcPr>
          <w:p w:rsidR="006F580B" w:rsidRPr="006F580B" w:rsidRDefault="006F580B" w:rsidP="006F580B">
            <w:pPr>
              <w:rPr>
                <w:rFonts w:ascii="GHEA Mariam" w:hAnsi="GHEA Mariam"/>
                <w:sz w:val="22"/>
                <w:szCs w:val="22"/>
                <w:lang w:val="hy-AM" w:eastAsia="en-US"/>
              </w:rPr>
            </w:pPr>
          </w:p>
        </w:tc>
        <w:tc>
          <w:tcPr>
            <w:tcW w:w="7797" w:type="dxa"/>
            <w:tcBorders>
              <w:top w:val="nil"/>
              <w:left w:val="nil"/>
              <w:bottom w:val="nil"/>
              <w:right w:val="nil"/>
            </w:tcBorders>
            <w:shd w:val="clear" w:color="auto" w:fill="auto"/>
            <w:noWrap/>
            <w:vAlign w:val="bottom"/>
            <w:hideMark/>
          </w:tcPr>
          <w:p w:rsidR="006F580B" w:rsidRPr="006F580B" w:rsidRDefault="006F580B" w:rsidP="006F580B">
            <w:pPr>
              <w:rPr>
                <w:rFonts w:ascii="GHEA Mariam" w:hAnsi="GHEA Mariam"/>
                <w:sz w:val="22"/>
                <w:szCs w:val="22"/>
                <w:lang w:val="hy-AM" w:eastAsia="en-US"/>
              </w:rPr>
            </w:pPr>
          </w:p>
        </w:tc>
        <w:tc>
          <w:tcPr>
            <w:tcW w:w="3511" w:type="dxa"/>
            <w:tcBorders>
              <w:top w:val="nil"/>
              <w:left w:val="nil"/>
              <w:bottom w:val="nil"/>
              <w:right w:val="nil"/>
            </w:tcBorders>
            <w:shd w:val="clear" w:color="auto" w:fill="auto"/>
            <w:noWrap/>
            <w:vAlign w:val="bottom"/>
            <w:hideMark/>
          </w:tcPr>
          <w:p w:rsidR="006F580B" w:rsidRPr="006F580B" w:rsidRDefault="006F580B" w:rsidP="006F580B">
            <w:pPr>
              <w:rPr>
                <w:rFonts w:ascii="GHEA Mariam" w:hAnsi="GHEA Mariam"/>
                <w:sz w:val="22"/>
                <w:szCs w:val="22"/>
                <w:lang w:val="hy-AM" w:eastAsia="en-US"/>
              </w:rPr>
            </w:pPr>
          </w:p>
        </w:tc>
      </w:tr>
      <w:tr w:rsidR="006F580B" w:rsidRPr="00FE0F24" w:rsidTr="006F580B">
        <w:trPr>
          <w:trHeight w:val="337"/>
        </w:trPr>
        <w:tc>
          <w:tcPr>
            <w:tcW w:w="567" w:type="dxa"/>
            <w:tcBorders>
              <w:top w:val="nil"/>
              <w:left w:val="nil"/>
              <w:bottom w:val="nil"/>
              <w:right w:val="nil"/>
            </w:tcBorders>
            <w:shd w:val="clear" w:color="auto" w:fill="auto"/>
            <w:noWrap/>
            <w:vAlign w:val="bottom"/>
            <w:hideMark/>
          </w:tcPr>
          <w:p w:rsidR="006F580B" w:rsidRPr="006F580B" w:rsidRDefault="006F580B" w:rsidP="006F580B">
            <w:pPr>
              <w:rPr>
                <w:rFonts w:ascii="GHEA Mariam" w:hAnsi="GHEA Mariam"/>
                <w:sz w:val="22"/>
                <w:szCs w:val="22"/>
                <w:lang w:val="hy-AM" w:eastAsia="en-US"/>
              </w:rPr>
            </w:pPr>
          </w:p>
        </w:tc>
        <w:tc>
          <w:tcPr>
            <w:tcW w:w="567" w:type="dxa"/>
            <w:tcBorders>
              <w:top w:val="nil"/>
              <w:left w:val="nil"/>
              <w:bottom w:val="nil"/>
              <w:right w:val="nil"/>
            </w:tcBorders>
            <w:shd w:val="clear" w:color="auto" w:fill="auto"/>
            <w:noWrap/>
            <w:vAlign w:val="bottom"/>
            <w:hideMark/>
          </w:tcPr>
          <w:p w:rsidR="006F580B" w:rsidRPr="006F580B" w:rsidRDefault="006F580B" w:rsidP="006F580B">
            <w:pPr>
              <w:rPr>
                <w:rFonts w:ascii="GHEA Mariam" w:hAnsi="GHEA Mariam"/>
                <w:sz w:val="22"/>
                <w:szCs w:val="22"/>
                <w:lang w:val="hy-AM" w:eastAsia="en-US"/>
              </w:rPr>
            </w:pPr>
          </w:p>
        </w:tc>
        <w:tc>
          <w:tcPr>
            <w:tcW w:w="709" w:type="dxa"/>
            <w:tcBorders>
              <w:top w:val="nil"/>
              <w:left w:val="nil"/>
              <w:bottom w:val="nil"/>
              <w:right w:val="nil"/>
            </w:tcBorders>
            <w:shd w:val="clear" w:color="auto" w:fill="auto"/>
            <w:noWrap/>
            <w:vAlign w:val="bottom"/>
            <w:hideMark/>
          </w:tcPr>
          <w:p w:rsidR="006F580B" w:rsidRPr="006F580B" w:rsidRDefault="006F580B" w:rsidP="006F580B">
            <w:pPr>
              <w:rPr>
                <w:rFonts w:ascii="GHEA Mariam" w:hAnsi="GHEA Mariam"/>
                <w:sz w:val="22"/>
                <w:szCs w:val="22"/>
                <w:lang w:val="hy-AM" w:eastAsia="en-US"/>
              </w:rPr>
            </w:pPr>
          </w:p>
        </w:tc>
        <w:tc>
          <w:tcPr>
            <w:tcW w:w="709" w:type="dxa"/>
            <w:tcBorders>
              <w:top w:val="nil"/>
              <w:left w:val="nil"/>
              <w:bottom w:val="nil"/>
              <w:right w:val="nil"/>
            </w:tcBorders>
            <w:shd w:val="clear" w:color="auto" w:fill="auto"/>
            <w:noWrap/>
            <w:vAlign w:val="bottom"/>
            <w:hideMark/>
          </w:tcPr>
          <w:p w:rsidR="006F580B" w:rsidRPr="006F580B" w:rsidRDefault="006F580B" w:rsidP="006F580B">
            <w:pPr>
              <w:rPr>
                <w:rFonts w:ascii="GHEA Mariam" w:hAnsi="GHEA Mariam"/>
                <w:sz w:val="22"/>
                <w:szCs w:val="22"/>
                <w:lang w:val="hy-AM" w:eastAsia="en-US"/>
              </w:rPr>
            </w:pPr>
          </w:p>
        </w:tc>
        <w:tc>
          <w:tcPr>
            <w:tcW w:w="850" w:type="dxa"/>
            <w:tcBorders>
              <w:top w:val="nil"/>
              <w:left w:val="nil"/>
              <w:bottom w:val="nil"/>
              <w:right w:val="nil"/>
            </w:tcBorders>
            <w:shd w:val="clear" w:color="auto" w:fill="auto"/>
            <w:noWrap/>
            <w:vAlign w:val="bottom"/>
            <w:hideMark/>
          </w:tcPr>
          <w:p w:rsidR="006F580B" w:rsidRPr="006F580B" w:rsidRDefault="006F580B" w:rsidP="006F580B">
            <w:pPr>
              <w:rPr>
                <w:rFonts w:ascii="GHEA Mariam" w:hAnsi="GHEA Mariam"/>
                <w:sz w:val="22"/>
                <w:szCs w:val="22"/>
                <w:lang w:val="hy-AM" w:eastAsia="en-US"/>
              </w:rPr>
            </w:pPr>
          </w:p>
        </w:tc>
        <w:tc>
          <w:tcPr>
            <w:tcW w:w="7797" w:type="dxa"/>
            <w:tcBorders>
              <w:top w:val="nil"/>
              <w:left w:val="nil"/>
              <w:bottom w:val="nil"/>
              <w:right w:val="nil"/>
            </w:tcBorders>
            <w:shd w:val="clear" w:color="auto" w:fill="auto"/>
            <w:noWrap/>
            <w:vAlign w:val="bottom"/>
            <w:hideMark/>
          </w:tcPr>
          <w:p w:rsidR="006F580B" w:rsidRPr="006F580B" w:rsidRDefault="006F580B" w:rsidP="006F580B">
            <w:pPr>
              <w:rPr>
                <w:rFonts w:ascii="GHEA Mariam" w:hAnsi="GHEA Mariam"/>
                <w:sz w:val="22"/>
                <w:szCs w:val="22"/>
                <w:lang w:val="hy-AM" w:eastAsia="en-US"/>
              </w:rPr>
            </w:pPr>
          </w:p>
        </w:tc>
        <w:tc>
          <w:tcPr>
            <w:tcW w:w="3511" w:type="dxa"/>
            <w:tcBorders>
              <w:top w:val="nil"/>
              <w:left w:val="nil"/>
              <w:bottom w:val="nil"/>
              <w:right w:val="nil"/>
            </w:tcBorders>
            <w:shd w:val="clear" w:color="auto" w:fill="auto"/>
            <w:noWrap/>
            <w:vAlign w:val="bottom"/>
            <w:hideMark/>
          </w:tcPr>
          <w:p w:rsidR="006F580B" w:rsidRPr="00FE0F24" w:rsidRDefault="00FE0F24" w:rsidP="00FE0F24">
            <w:pPr>
              <w:jc w:val="right"/>
              <w:rPr>
                <w:rFonts w:ascii="GHEA Mariam" w:hAnsi="GHEA Mariam"/>
                <w:color w:val="000000"/>
                <w:sz w:val="22"/>
                <w:szCs w:val="22"/>
                <w:lang w:val="hy-AM" w:eastAsia="en-US"/>
              </w:rPr>
            </w:pPr>
            <w:r>
              <w:rPr>
                <w:rFonts w:ascii="GHEA Mariam" w:hAnsi="GHEA Mariam"/>
                <w:color w:val="000000"/>
                <w:sz w:val="22"/>
                <w:szCs w:val="22"/>
                <w:lang w:val="hy-AM" w:eastAsia="en-US"/>
              </w:rPr>
              <w:t>(</w:t>
            </w:r>
            <w:r w:rsidR="006F580B" w:rsidRPr="00FE0F24">
              <w:rPr>
                <w:rFonts w:ascii="GHEA Mariam" w:hAnsi="GHEA Mariam"/>
                <w:color w:val="000000"/>
                <w:sz w:val="22"/>
                <w:szCs w:val="22"/>
                <w:lang w:val="hy-AM" w:eastAsia="en-US"/>
              </w:rPr>
              <w:t>հազ</w:t>
            </w:r>
            <w:r>
              <w:rPr>
                <w:rFonts w:ascii="GHEA Mariam" w:hAnsi="GHEA Mariam"/>
                <w:color w:val="000000"/>
                <w:sz w:val="22"/>
                <w:szCs w:val="22"/>
                <w:lang w:val="hy-AM" w:eastAsia="en-US"/>
              </w:rPr>
              <w:t>.</w:t>
            </w:r>
            <w:r w:rsidR="006F580B" w:rsidRPr="00FE0F24">
              <w:rPr>
                <w:rFonts w:ascii="GHEA Mariam" w:hAnsi="GHEA Mariam"/>
                <w:color w:val="000000"/>
                <w:sz w:val="22"/>
                <w:szCs w:val="22"/>
                <w:lang w:val="hy-AM" w:eastAsia="en-US"/>
              </w:rPr>
              <w:t xml:space="preserve"> դրամ</w:t>
            </w:r>
            <w:r>
              <w:rPr>
                <w:rFonts w:ascii="GHEA Mariam" w:hAnsi="GHEA Mariam"/>
                <w:color w:val="000000"/>
                <w:sz w:val="22"/>
                <w:szCs w:val="22"/>
                <w:lang w:val="hy-AM" w:eastAsia="en-US"/>
              </w:rPr>
              <w:t>)</w:t>
            </w:r>
          </w:p>
        </w:tc>
      </w:tr>
      <w:tr w:rsidR="006F580B" w:rsidRPr="003025F9" w:rsidTr="000E4A78">
        <w:trPr>
          <w:trHeight w:val="595"/>
        </w:trPr>
        <w:tc>
          <w:tcPr>
            <w:tcW w:w="184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F580B" w:rsidRPr="00FE0F24" w:rsidRDefault="006F580B" w:rsidP="006F580B">
            <w:pPr>
              <w:jc w:val="center"/>
              <w:rPr>
                <w:rFonts w:ascii="GHEA Mariam" w:hAnsi="GHEA Mariam"/>
                <w:color w:val="000000"/>
                <w:sz w:val="22"/>
                <w:szCs w:val="22"/>
                <w:lang w:val="hy-AM" w:eastAsia="en-US"/>
              </w:rPr>
            </w:pPr>
            <w:r w:rsidRPr="00FE0F24">
              <w:rPr>
                <w:rFonts w:ascii="GHEA Mariam" w:hAnsi="GHEA Mariam"/>
                <w:color w:val="000000"/>
                <w:sz w:val="22"/>
                <w:szCs w:val="22"/>
                <w:lang w:val="hy-AM" w:eastAsia="en-US"/>
              </w:rPr>
              <w:t xml:space="preserve"> Գործառական դասիչը</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rsidR="006F580B" w:rsidRPr="00FE0F24" w:rsidRDefault="006F580B" w:rsidP="006F580B">
            <w:pPr>
              <w:jc w:val="center"/>
              <w:rPr>
                <w:rFonts w:ascii="GHEA Mariam" w:hAnsi="GHEA Mariam"/>
                <w:color w:val="000000"/>
                <w:sz w:val="22"/>
                <w:szCs w:val="22"/>
                <w:lang w:val="hy-AM" w:eastAsia="en-US"/>
              </w:rPr>
            </w:pPr>
            <w:r w:rsidRPr="00FE0F24">
              <w:rPr>
                <w:rFonts w:ascii="GHEA Mariam" w:hAnsi="GHEA Mariam"/>
                <w:color w:val="000000"/>
                <w:sz w:val="22"/>
                <w:szCs w:val="22"/>
                <w:lang w:val="hy-AM" w:eastAsia="en-US"/>
              </w:rPr>
              <w:t xml:space="preserve"> Ծրագրային դասիչը</w:t>
            </w:r>
          </w:p>
        </w:tc>
        <w:tc>
          <w:tcPr>
            <w:tcW w:w="779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F580B" w:rsidRPr="003025F9" w:rsidRDefault="006F580B" w:rsidP="006F580B">
            <w:pPr>
              <w:jc w:val="center"/>
              <w:rPr>
                <w:rFonts w:ascii="GHEA Mariam" w:hAnsi="GHEA Mariam"/>
                <w:color w:val="000000"/>
                <w:sz w:val="22"/>
                <w:szCs w:val="22"/>
                <w:lang w:val="hy-AM" w:eastAsia="en-US"/>
              </w:rPr>
            </w:pPr>
            <w:r w:rsidRPr="00FE0F24">
              <w:rPr>
                <w:rFonts w:ascii="GHEA Mariam" w:hAnsi="GHEA Mariam"/>
                <w:color w:val="000000"/>
                <w:sz w:val="22"/>
                <w:szCs w:val="22"/>
                <w:lang w:val="hy-AM" w:eastAsia="en-US"/>
              </w:rPr>
              <w:t xml:space="preserve"> Բյուջետային հատկացումների գլխավոր կարգադրիչների, ծրագրերի, միջոցառումների և միջոցառումնե</w:t>
            </w:r>
            <w:r w:rsidRPr="003025F9">
              <w:rPr>
                <w:rFonts w:ascii="GHEA Mariam" w:hAnsi="GHEA Mariam"/>
                <w:color w:val="000000"/>
                <w:sz w:val="22"/>
                <w:szCs w:val="22"/>
                <w:lang w:val="hy-AM" w:eastAsia="en-US"/>
              </w:rPr>
              <w:t>րը կատարող պետական մարմինների անվանումները</w:t>
            </w:r>
          </w:p>
        </w:tc>
        <w:tc>
          <w:tcPr>
            <w:tcW w:w="3511" w:type="dxa"/>
            <w:tcBorders>
              <w:top w:val="single" w:sz="4" w:space="0" w:color="auto"/>
              <w:left w:val="nil"/>
              <w:bottom w:val="single" w:sz="4" w:space="0" w:color="auto"/>
              <w:right w:val="single" w:sz="4" w:space="0" w:color="auto"/>
            </w:tcBorders>
            <w:shd w:val="clear" w:color="auto" w:fill="auto"/>
            <w:vAlign w:val="center"/>
            <w:hideMark/>
          </w:tcPr>
          <w:p w:rsidR="006F580B" w:rsidRPr="003025F9" w:rsidRDefault="006F580B" w:rsidP="006F580B">
            <w:pPr>
              <w:jc w:val="center"/>
              <w:rPr>
                <w:rFonts w:ascii="GHEA Mariam" w:hAnsi="GHEA Mariam"/>
                <w:color w:val="000000"/>
                <w:sz w:val="22"/>
                <w:szCs w:val="22"/>
                <w:lang w:val="hy-AM" w:eastAsia="en-US"/>
              </w:rPr>
            </w:pPr>
            <w:r w:rsidRPr="003025F9">
              <w:rPr>
                <w:rFonts w:ascii="GHEA Mariam" w:hAnsi="GHEA Mariam"/>
                <w:color w:val="000000"/>
                <w:sz w:val="22"/>
                <w:szCs w:val="22"/>
                <w:lang w:val="hy-AM" w:eastAsia="en-US"/>
              </w:rPr>
              <w:t>Ցուցանիշների փոփոխությունը</w:t>
            </w:r>
            <w:r w:rsidRPr="003025F9">
              <w:rPr>
                <w:rFonts w:ascii="GHEA Mariam" w:hAnsi="GHEA Mariam"/>
                <w:color w:val="000000"/>
                <w:sz w:val="22"/>
                <w:szCs w:val="22"/>
                <w:lang w:val="hy-AM" w:eastAsia="en-US"/>
              </w:rPr>
              <w:br/>
              <w:t>(ավելացումները նշված են դրական նշանով, իսկ նվազեցումները` փակագծերում)</w:t>
            </w:r>
          </w:p>
        </w:tc>
      </w:tr>
      <w:tr w:rsidR="00BA3336" w:rsidRPr="006F580B" w:rsidTr="000E4A78">
        <w:trPr>
          <w:cantSplit/>
          <w:trHeight w:val="1718"/>
        </w:trPr>
        <w:tc>
          <w:tcPr>
            <w:tcW w:w="567" w:type="dxa"/>
            <w:tcBorders>
              <w:top w:val="nil"/>
              <w:left w:val="single" w:sz="4" w:space="0" w:color="auto"/>
              <w:bottom w:val="single" w:sz="4" w:space="0" w:color="auto"/>
              <w:right w:val="single" w:sz="4" w:space="0" w:color="auto"/>
            </w:tcBorders>
            <w:shd w:val="clear" w:color="auto" w:fill="auto"/>
            <w:textDirection w:val="btLr"/>
            <w:vAlign w:val="center"/>
            <w:hideMark/>
          </w:tcPr>
          <w:p w:rsidR="00BA3336" w:rsidRPr="00EC1376" w:rsidRDefault="00BA3336" w:rsidP="00BA3336">
            <w:pPr>
              <w:ind w:left="113" w:right="113"/>
              <w:jc w:val="center"/>
              <w:rPr>
                <w:rFonts w:ascii="GHEA Mariam" w:hAnsi="GHEA Mariam" w:cs="Arial"/>
                <w:sz w:val="22"/>
                <w:szCs w:val="22"/>
                <w:lang w:val="hy-AM" w:eastAsia="en-US"/>
              </w:rPr>
            </w:pPr>
            <w:r>
              <w:rPr>
                <w:rFonts w:ascii="GHEA Mariam" w:hAnsi="GHEA Mariam" w:cs="Arial"/>
                <w:sz w:val="22"/>
                <w:szCs w:val="22"/>
                <w:lang w:val="hy-AM" w:eastAsia="en-US"/>
              </w:rPr>
              <w:t>բ</w:t>
            </w:r>
            <w:r w:rsidRPr="00EC1376">
              <w:rPr>
                <w:rFonts w:ascii="GHEA Mariam" w:hAnsi="GHEA Mariam" w:cs="Arial"/>
                <w:sz w:val="22"/>
                <w:szCs w:val="22"/>
                <w:lang w:eastAsia="en-US"/>
              </w:rPr>
              <w:t>աժին</w:t>
            </w:r>
            <w:r>
              <w:rPr>
                <w:rFonts w:ascii="GHEA Mariam" w:hAnsi="GHEA Mariam" w:cs="Arial"/>
                <w:sz w:val="22"/>
                <w:szCs w:val="22"/>
                <w:lang w:val="hy-AM" w:eastAsia="en-US"/>
              </w:rPr>
              <w:t>ը</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BA3336" w:rsidRPr="00EC1376" w:rsidRDefault="00BA3336" w:rsidP="00BA3336">
            <w:pPr>
              <w:ind w:left="113" w:right="113"/>
              <w:jc w:val="center"/>
              <w:rPr>
                <w:rFonts w:ascii="GHEA Mariam" w:hAnsi="GHEA Mariam" w:cs="Arial"/>
                <w:sz w:val="22"/>
                <w:szCs w:val="22"/>
                <w:lang w:val="hy-AM" w:eastAsia="en-US"/>
              </w:rPr>
            </w:pPr>
            <w:r>
              <w:rPr>
                <w:rFonts w:ascii="GHEA Mariam" w:hAnsi="GHEA Mariam" w:cs="Arial"/>
                <w:sz w:val="22"/>
                <w:szCs w:val="22"/>
                <w:lang w:val="hy-AM" w:eastAsia="en-US"/>
              </w:rPr>
              <w:t>խ</w:t>
            </w:r>
            <w:r w:rsidRPr="00EC1376">
              <w:rPr>
                <w:rFonts w:ascii="GHEA Mariam" w:hAnsi="GHEA Mariam" w:cs="Arial"/>
                <w:sz w:val="22"/>
                <w:szCs w:val="22"/>
                <w:lang w:eastAsia="en-US"/>
              </w:rPr>
              <w:t>ումբ</w:t>
            </w:r>
            <w:r>
              <w:rPr>
                <w:rFonts w:ascii="GHEA Mariam" w:hAnsi="GHEA Mariam" w:cs="Arial"/>
                <w:sz w:val="22"/>
                <w:szCs w:val="22"/>
                <w:lang w:val="hy-AM" w:eastAsia="en-US"/>
              </w:rPr>
              <w:t>ը</w:t>
            </w:r>
          </w:p>
        </w:tc>
        <w:tc>
          <w:tcPr>
            <w:tcW w:w="709" w:type="dxa"/>
            <w:tcBorders>
              <w:top w:val="nil"/>
              <w:left w:val="nil"/>
              <w:bottom w:val="single" w:sz="4" w:space="0" w:color="auto"/>
              <w:right w:val="single" w:sz="4" w:space="0" w:color="auto"/>
            </w:tcBorders>
            <w:shd w:val="clear" w:color="auto" w:fill="auto"/>
            <w:textDirection w:val="btLr"/>
            <w:vAlign w:val="center"/>
            <w:hideMark/>
          </w:tcPr>
          <w:p w:rsidR="00BA3336" w:rsidRPr="00EC1376" w:rsidRDefault="00BA3336" w:rsidP="00BA3336">
            <w:pPr>
              <w:ind w:left="113" w:right="113"/>
              <w:jc w:val="center"/>
              <w:rPr>
                <w:rFonts w:ascii="GHEA Mariam" w:hAnsi="GHEA Mariam" w:cs="Arial"/>
                <w:sz w:val="22"/>
                <w:szCs w:val="22"/>
                <w:lang w:val="hy-AM" w:eastAsia="en-US"/>
              </w:rPr>
            </w:pPr>
            <w:r>
              <w:rPr>
                <w:rFonts w:ascii="GHEA Mariam" w:hAnsi="GHEA Mariam" w:cs="Arial"/>
                <w:sz w:val="22"/>
                <w:szCs w:val="22"/>
                <w:lang w:val="hy-AM" w:eastAsia="en-US"/>
              </w:rPr>
              <w:t>դ</w:t>
            </w:r>
            <w:r w:rsidRPr="00EC1376">
              <w:rPr>
                <w:rFonts w:ascii="GHEA Mariam" w:hAnsi="GHEA Mariam" w:cs="Arial"/>
                <w:sz w:val="22"/>
                <w:szCs w:val="22"/>
                <w:lang w:eastAsia="en-US"/>
              </w:rPr>
              <w:t>աս</w:t>
            </w:r>
            <w:r>
              <w:rPr>
                <w:rFonts w:ascii="GHEA Mariam" w:hAnsi="GHEA Mariam" w:cs="Arial"/>
                <w:sz w:val="22"/>
                <w:szCs w:val="22"/>
                <w:lang w:val="hy-AM" w:eastAsia="en-US"/>
              </w:rPr>
              <w:t>ը</w:t>
            </w:r>
          </w:p>
        </w:tc>
        <w:tc>
          <w:tcPr>
            <w:tcW w:w="709" w:type="dxa"/>
            <w:tcBorders>
              <w:top w:val="nil"/>
              <w:left w:val="nil"/>
              <w:bottom w:val="single" w:sz="4" w:space="0" w:color="auto"/>
              <w:right w:val="single" w:sz="4" w:space="0" w:color="auto"/>
            </w:tcBorders>
            <w:shd w:val="clear" w:color="auto" w:fill="auto"/>
            <w:textDirection w:val="btLr"/>
            <w:vAlign w:val="center"/>
            <w:hideMark/>
          </w:tcPr>
          <w:p w:rsidR="00BA3336" w:rsidRPr="00EC1376" w:rsidRDefault="00BA3336" w:rsidP="00BA3336">
            <w:pPr>
              <w:ind w:left="113" w:right="113"/>
              <w:jc w:val="center"/>
              <w:rPr>
                <w:rFonts w:ascii="GHEA Mariam" w:hAnsi="GHEA Mariam" w:cs="Arial"/>
                <w:sz w:val="22"/>
                <w:szCs w:val="22"/>
                <w:lang w:val="hy-AM" w:eastAsia="en-US"/>
              </w:rPr>
            </w:pPr>
            <w:r>
              <w:rPr>
                <w:rFonts w:ascii="GHEA Mariam" w:hAnsi="GHEA Mariam" w:cs="Arial"/>
                <w:sz w:val="22"/>
                <w:szCs w:val="22"/>
                <w:lang w:val="hy-AM" w:eastAsia="en-US"/>
              </w:rPr>
              <w:t>ծ</w:t>
            </w:r>
            <w:r w:rsidRPr="00EC1376">
              <w:rPr>
                <w:rFonts w:ascii="GHEA Mariam" w:hAnsi="GHEA Mariam" w:cs="Arial"/>
                <w:sz w:val="22"/>
                <w:szCs w:val="22"/>
                <w:lang w:eastAsia="en-US"/>
              </w:rPr>
              <w:t>րագիր</w:t>
            </w:r>
            <w:r>
              <w:rPr>
                <w:rFonts w:ascii="GHEA Mariam" w:hAnsi="GHEA Mariam" w:cs="Arial"/>
                <w:sz w:val="22"/>
                <w:szCs w:val="22"/>
                <w:lang w:val="hy-AM" w:eastAsia="en-US"/>
              </w:rPr>
              <w:t>ը</w:t>
            </w:r>
          </w:p>
        </w:tc>
        <w:tc>
          <w:tcPr>
            <w:tcW w:w="850" w:type="dxa"/>
            <w:tcBorders>
              <w:top w:val="nil"/>
              <w:left w:val="nil"/>
              <w:bottom w:val="single" w:sz="4" w:space="0" w:color="auto"/>
              <w:right w:val="single" w:sz="4" w:space="0" w:color="auto"/>
            </w:tcBorders>
            <w:shd w:val="clear" w:color="auto" w:fill="auto"/>
            <w:textDirection w:val="btLr"/>
            <w:vAlign w:val="center"/>
            <w:hideMark/>
          </w:tcPr>
          <w:p w:rsidR="00BA3336" w:rsidRPr="00EC1376" w:rsidRDefault="00BA3336" w:rsidP="00BA3336">
            <w:pPr>
              <w:ind w:left="113" w:right="113"/>
              <w:jc w:val="center"/>
              <w:rPr>
                <w:rFonts w:ascii="GHEA Mariam" w:hAnsi="GHEA Mariam" w:cs="Arial"/>
                <w:sz w:val="22"/>
                <w:szCs w:val="22"/>
                <w:lang w:val="hy-AM" w:eastAsia="en-US"/>
              </w:rPr>
            </w:pPr>
            <w:r>
              <w:rPr>
                <w:rFonts w:ascii="GHEA Mariam" w:hAnsi="GHEA Mariam" w:cs="Arial"/>
                <w:sz w:val="22"/>
                <w:szCs w:val="22"/>
                <w:lang w:val="hy-AM" w:eastAsia="en-US"/>
              </w:rPr>
              <w:t>մ</w:t>
            </w:r>
            <w:r w:rsidRPr="00EC1376">
              <w:rPr>
                <w:rFonts w:ascii="GHEA Mariam" w:hAnsi="GHEA Mariam" w:cs="Arial"/>
                <w:sz w:val="22"/>
                <w:szCs w:val="22"/>
                <w:lang w:eastAsia="en-US"/>
              </w:rPr>
              <w:t>իջոցառում</w:t>
            </w:r>
            <w:r>
              <w:rPr>
                <w:rFonts w:ascii="GHEA Mariam" w:hAnsi="GHEA Mariam" w:cs="Arial"/>
                <w:sz w:val="22"/>
                <w:szCs w:val="22"/>
                <w:lang w:val="hy-AM" w:eastAsia="en-US"/>
              </w:rPr>
              <w:t>ը</w:t>
            </w:r>
          </w:p>
        </w:tc>
        <w:tc>
          <w:tcPr>
            <w:tcW w:w="7797" w:type="dxa"/>
            <w:vMerge/>
            <w:tcBorders>
              <w:top w:val="single" w:sz="4" w:space="0" w:color="auto"/>
              <w:left w:val="single" w:sz="4" w:space="0" w:color="auto"/>
              <w:bottom w:val="single" w:sz="4" w:space="0" w:color="auto"/>
              <w:right w:val="single" w:sz="4" w:space="0" w:color="auto"/>
            </w:tcBorders>
            <w:vAlign w:val="center"/>
            <w:hideMark/>
          </w:tcPr>
          <w:p w:rsidR="00BA3336" w:rsidRPr="006F580B" w:rsidRDefault="00BA3336" w:rsidP="00BA3336">
            <w:pPr>
              <w:rPr>
                <w:rFonts w:ascii="GHEA Mariam" w:hAnsi="GHEA Mariam"/>
                <w:color w:val="000000"/>
                <w:sz w:val="22"/>
                <w:szCs w:val="22"/>
                <w:lang w:eastAsia="en-US"/>
              </w:rPr>
            </w:pPr>
          </w:p>
        </w:tc>
        <w:tc>
          <w:tcPr>
            <w:tcW w:w="3511" w:type="dxa"/>
            <w:tcBorders>
              <w:top w:val="nil"/>
              <w:left w:val="nil"/>
              <w:bottom w:val="single" w:sz="4" w:space="0" w:color="auto"/>
              <w:right w:val="single" w:sz="4" w:space="0" w:color="auto"/>
            </w:tcBorders>
            <w:shd w:val="clear" w:color="auto" w:fill="auto"/>
            <w:vAlign w:val="center"/>
            <w:hideMark/>
          </w:tcPr>
          <w:p w:rsidR="00BA3336" w:rsidRPr="006F580B" w:rsidRDefault="000E4A78" w:rsidP="00BA3336">
            <w:pPr>
              <w:jc w:val="center"/>
              <w:rPr>
                <w:rFonts w:ascii="GHEA Mariam" w:hAnsi="GHEA Mariam"/>
                <w:color w:val="000000"/>
                <w:sz w:val="22"/>
                <w:szCs w:val="22"/>
                <w:lang w:eastAsia="en-US"/>
              </w:rPr>
            </w:pPr>
            <w:r>
              <w:rPr>
                <w:rFonts w:ascii="GHEA Mariam" w:hAnsi="GHEA Mariam"/>
                <w:color w:val="000000"/>
                <w:sz w:val="22"/>
                <w:szCs w:val="22"/>
                <w:lang w:eastAsia="en-US"/>
              </w:rPr>
              <w:t>տ</w:t>
            </w:r>
            <w:r w:rsidR="00BA3336" w:rsidRPr="006F580B">
              <w:rPr>
                <w:rFonts w:ascii="GHEA Mariam" w:hAnsi="GHEA Mariam"/>
                <w:color w:val="000000"/>
                <w:sz w:val="22"/>
                <w:szCs w:val="22"/>
                <w:lang w:eastAsia="en-US"/>
              </w:rPr>
              <w:t>արի</w:t>
            </w:r>
          </w:p>
        </w:tc>
      </w:tr>
      <w:tr w:rsidR="006F580B" w:rsidRPr="006F580B" w:rsidTr="000E4A78">
        <w:trPr>
          <w:trHeight w:val="33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6F580B" w:rsidRPr="006F580B" w:rsidRDefault="006F580B" w:rsidP="006F580B">
            <w:pPr>
              <w:jc w:val="cente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F580B" w:rsidRPr="006F580B" w:rsidRDefault="006F580B" w:rsidP="006F580B">
            <w:pPr>
              <w:jc w:val="cente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7797"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GHEA Mariam" w:hAnsi="GHEA Mariam"/>
                <w:sz w:val="22"/>
                <w:szCs w:val="22"/>
                <w:lang w:eastAsia="en-US"/>
              </w:rPr>
              <w:t xml:space="preserve"> ԸՆԴԱՄԵՆԸ</w:t>
            </w:r>
          </w:p>
        </w:tc>
        <w:tc>
          <w:tcPr>
            <w:tcW w:w="3511" w:type="dxa"/>
            <w:tcBorders>
              <w:top w:val="single" w:sz="4" w:space="0" w:color="auto"/>
              <w:left w:val="nil"/>
              <w:bottom w:val="single" w:sz="4" w:space="0" w:color="auto"/>
              <w:right w:val="single" w:sz="4" w:space="0" w:color="auto"/>
            </w:tcBorders>
            <w:shd w:val="clear" w:color="auto" w:fill="auto"/>
            <w:vAlign w:val="center"/>
            <w:hideMark/>
          </w:tcPr>
          <w:p w:rsidR="006F580B" w:rsidRPr="006F580B" w:rsidRDefault="006F580B" w:rsidP="006F580B">
            <w:pPr>
              <w:jc w:val="center"/>
              <w:rPr>
                <w:rFonts w:ascii="GHEA Mariam" w:hAnsi="GHEA Mariam"/>
                <w:color w:val="000000"/>
                <w:sz w:val="22"/>
                <w:szCs w:val="22"/>
                <w:lang w:eastAsia="en-US"/>
              </w:rPr>
            </w:pPr>
            <w:r w:rsidRPr="006F580B">
              <w:rPr>
                <w:rFonts w:ascii="GHEA Mariam" w:hAnsi="GHEA Mariam"/>
                <w:color w:val="000000"/>
                <w:sz w:val="22"/>
                <w:szCs w:val="22"/>
                <w:lang w:eastAsia="en-US"/>
              </w:rPr>
              <w:t xml:space="preserve">0.0 </w:t>
            </w:r>
          </w:p>
        </w:tc>
      </w:tr>
      <w:tr w:rsidR="006F580B" w:rsidRPr="006F580B" w:rsidTr="000E4A78">
        <w:trPr>
          <w:trHeight w:val="33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6F580B" w:rsidRPr="006F580B" w:rsidRDefault="006F580B" w:rsidP="006F580B">
            <w:pPr>
              <w:jc w:val="cente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F580B" w:rsidRPr="006F580B" w:rsidRDefault="006F580B" w:rsidP="006F580B">
            <w:pPr>
              <w:jc w:val="cente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7797"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GHEA Mariam" w:hAnsi="GHEA Mariam"/>
                <w:sz w:val="22"/>
                <w:szCs w:val="22"/>
                <w:lang w:eastAsia="en-US"/>
              </w:rPr>
              <w:t>այդ թվում</w:t>
            </w:r>
          </w:p>
        </w:tc>
        <w:tc>
          <w:tcPr>
            <w:tcW w:w="3511" w:type="dxa"/>
            <w:tcBorders>
              <w:top w:val="single" w:sz="4" w:space="0" w:color="auto"/>
              <w:left w:val="nil"/>
              <w:bottom w:val="single" w:sz="4" w:space="0" w:color="auto"/>
              <w:right w:val="single" w:sz="4" w:space="0" w:color="auto"/>
            </w:tcBorders>
            <w:shd w:val="clear" w:color="auto" w:fill="auto"/>
            <w:vAlign w:val="center"/>
            <w:hideMark/>
          </w:tcPr>
          <w:p w:rsidR="006F580B" w:rsidRPr="006F580B" w:rsidRDefault="006F580B" w:rsidP="006F580B">
            <w:pPr>
              <w:jc w:val="cente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r>
      <w:tr w:rsidR="006F580B" w:rsidRPr="006F580B" w:rsidTr="000E4A78">
        <w:trPr>
          <w:trHeight w:val="33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6F580B" w:rsidRPr="006F580B" w:rsidRDefault="006F580B" w:rsidP="006F580B">
            <w:pPr>
              <w:jc w:val="cente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F580B" w:rsidRPr="006F580B" w:rsidRDefault="006F580B" w:rsidP="006F580B">
            <w:pPr>
              <w:jc w:val="cente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7797"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GHEA Mariam" w:hAnsi="GHEA Mariam"/>
                <w:sz w:val="22"/>
                <w:szCs w:val="22"/>
                <w:lang w:eastAsia="en-US"/>
              </w:rPr>
              <w:t>ՀՀ կառավարություն</w:t>
            </w:r>
          </w:p>
        </w:tc>
        <w:tc>
          <w:tcPr>
            <w:tcW w:w="3511" w:type="dxa"/>
            <w:tcBorders>
              <w:top w:val="single" w:sz="4" w:space="0" w:color="auto"/>
              <w:left w:val="nil"/>
              <w:bottom w:val="single" w:sz="4" w:space="0" w:color="auto"/>
              <w:right w:val="single" w:sz="4" w:space="0" w:color="auto"/>
            </w:tcBorders>
            <w:shd w:val="clear" w:color="auto" w:fill="auto"/>
            <w:vAlign w:val="center"/>
            <w:hideMark/>
          </w:tcPr>
          <w:p w:rsidR="006F580B" w:rsidRPr="006F580B" w:rsidRDefault="006F580B" w:rsidP="006F580B">
            <w:pPr>
              <w:jc w:val="center"/>
              <w:rPr>
                <w:rFonts w:ascii="GHEA Mariam" w:hAnsi="GHEA Mariam"/>
                <w:color w:val="000000"/>
                <w:sz w:val="22"/>
                <w:szCs w:val="22"/>
                <w:lang w:eastAsia="en-US"/>
              </w:rPr>
            </w:pPr>
            <w:r w:rsidRPr="006F580B">
              <w:rPr>
                <w:rFonts w:ascii="GHEA Mariam" w:hAnsi="GHEA Mariam"/>
                <w:color w:val="000000"/>
                <w:sz w:val="22"/>
                <w:szCs w:val="22"/>
                <w:lang w:eastAsia="en-US"/>
              </w:rPr>
              <w:t>(8,120.0)</w:t>
            </w:r>
          </w:p>
        </w:tc>
      </w:tr>
      <w:tr w:rsidR="006F580B" w:rsidRPr="006F580B" w:rsidTr="000E4A78">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GHEA Mariam" w:hAnsi="GHEA Mariam"/>
                <w:sz w:val="22"/>
                <w:szCs w:val="22"/>
                <w:lang w:eastAsia="en-US"/>
              </w:rPr>
              <w:t>11</w:t>
            </w:r>
          </w:p>
        </w:tc>
        <w:tc>
          <w:tcPr>
            <w:tcW w:w="567"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7797" w:type="dxa"/>
            <w:tcBorders>
              <w:top w:val="single" w:sz="4" w:space="0" w:color="auto"/>
              <w:left w:val="nil"/>
              <w:bottom w:val="single" w:sz="4" w:space="0" w:color="auto"/>
              <w:right w:val="single" w:sz="4" w:space="0" w:color="auto"/>
            </w:tcBorders>
            <w:shd w:val="clear" w:color="auto" w:fill="auto"/>
            <w:vAlign w:val="center"/>
            <w:hideMark/>
          </w:tcPr>
          <w:p w:rsidR="006F580B" w:rsidRPr="006F580B" w:rsidRDefault="006F580B" w:rsidP="006F580B">
            <w:pPr>
              <w:rPr>
                <w:rFonts w:ascii="GHEA Mariam" w:hAnsi="GHEA Mariam"/>
                <w:sz w:val="22"/>
                <w:szCs w:val="22"/>
                <w:lang w:eastAsia="en-US"/>
              </w:rPr>
            </w:pPr>
            <w:r w:rsidRPr="006F580B">
              <w:rPr>
                <w:rFonts w:ascii="GHEA Mariam" w:hAnsi="GHEA Mariam"/>
                <w:sz w:val="22"/>
                <w:szCs w:val="22"/>
                <w:lang w:eastAsia="en-US"/>
              </w:rPr>
              <w:t xml:space="preserve"> ՀԻՄՆԱԿԱՆ ԲԱԺԻՆՆԵՐԻՆ ՉԴԱՍՎՈՂ ՊԱՀՈՒՍՏԱՅԻՆ ՖՈՆԴԵՐ</w:t>
            </w:r>
          </w:p>
        </w:tc>
        <w:tc>
          <w:tcPr>
            <w:tcW w:w="3511" w:type="dxa"/>
            <w:tcBorders>
              <w:top w:val="single" w:sz="4" w:space="0" w:color="auto"/>
              <w:left w:val="nil"/>
              <w:bottom w:val="single" w:sz="4" w:space="0" w:color="auto"/>
              <w:right w:val="single" w:sz="4" w:space="0" w:color="auto"/>
            </w:tcBorders>
            <w:shd w:val="clear" w:color="auto" w:fill="auto"/>
            <w:vAlign w:val="center"/>
            <w:hideMark/>
          </w:tcPr>
          <w:p w:rsidR="006F580B" w:rsidRPr="006F580B" w:rsidRDefault="006F580B" w:rsidP="006F580B">
            <w:pPr>
              <w:jc w:val="center"/>
              <w:rPr>
                <w:rFonts w:ascii="GHEA Mariam" w:hAnsi="GHEA Mariam"/>
                <w:iCs/>
                <w:color w:val="000000"/>
                <w:sz w:val="22"/>
                <w:szCs w:val="22"/>
                <w:lang w:eastAsia="en-US"/>
              </w:rPr>
            </w:pPr>
            <w:r w:rsidRPr="006F580B">
              <w:rPr>
                <w:rFonts w:ascii="GHEA Mariam" w:hAnsi="GHEA Mariam"/>
                <w:iCs/>
                <w:color w:val="000000"/>
                <w:sz w:val="22"/>
                <w:szCs w:val="22"/>
                <w:lang w:eastAsia="en-US"/>
              </w:rPr>
              <w:t>(8,120.0)</w:t>
            </w:r>
          </w:p>
        </w:tc>
      </w:tr>
      <w:tr w:rsidR="006F580B" w:rsidRPr="006F580B" w:rsidTr="000E4A78">
        <w:trPr>
          <w:trHeight w:val="33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77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F580B" w:rsidRPr="006F580B" w:rsidRDefault="006F580B" w:rsidP="006F580B">
            <w:pPr>
              <w:rPr>
                <w:rFonts w:ascii="GHEA Mariam" w:hAnsi="GHEA Mariam"/>
                <w:color w:val="000000"/>
                <w:sz w:val="22"/>
                <w:szCs w:val="22"/>
                <w:lang w:eastAsia="en-US"/>
              </w:rPr>
            </w:pPr>
            <w:r w:rsidRPr="006F580B">
              <w:rPr>
                <w:rFonts w:ascii="GHEA Mariam" w:hAnsi="GHEA Mariam"/>
                <w:color w:val="000000"/>
                <w:sz w:val="22"/>
                <w:szCs w:val="22"/>
                <w:lang w:eastAsia="en-US"/>
              </w:rPr>
              <w:t xml:space="preserve"> այդ թվում`</w:t>
            </w:r>
          </w:p>
        </w:tc>
        <w:tc>
          <w:tcPr>
            <w:tcW w:w="3511" w:type="dxa"/>
            <w:tcBorders>
              <w:top w:val="single" w:sz="4" w:space="0" w:color="auto"/>
              <w:left w:val="nil"/>
              <w:bottom w:val="single" w:sz="4" w:space="0" w:color="auto"/>
              <w:right w:val="single" w:sz="4" w:space="0" w:color="auto"/>
            </w:tcBorders>
            <w:shd w:val="clear" w:color="auto" w:fill="auto"/>
            <w:vAlign w:val="center"/>
            <w:hideMark/>
          </w:tcPr>
          <w:p w:rsidR="006F580B" w:rsidRPr="006F580B" w:rsidRDefault="006F580B" w:rsidP="006F580B">
            <w:pPr>
              <w:jc w:val="cente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r>
      <w:tr w:rsidR="006F580B" w:rsidRPr="006F580B" w:rsidTr="000E4A78">
        <w:trPr>
          <w:trHeight w:val="33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GHEA Mariam" w:hAnsi="GHEA Mariam"/>
                <w:sz w:val="22"/>
                <w:szCs w:val="22"/>
                <w:lang w:eastAsia="en-US"/>
              </w:rPr>
              <w:t>01</w:t>
            </w:r>
          </w:p>
        </w:tc>
        <w:tc>
          <w:tcPr>
            <w:tcW w:w="709"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7797" w:type="dxa"/>
            <w:tcBorders>
              <w:top w:val="single" w:sz="4" w:space="0" w:color="auto"/>
              <w:left w:val="nil"/>
              <w:bottom w:val="single" w:sz="4" w:space="0" w:color="auto"/>
              <w:right w:val="single" w:sz="4" w:space="0" w:color="auto"/>
            </w:tcBorders>
            <w:shd w:val="clear" w:color="auto" w:fill="auto"/>
            <w:vAlign w:val="center"/>
            <w:hideMark/>
          </w:tcPr>
          <w:p w:rsidR="006F580B" w:rsidRPr="006F580B" w:rsidRDefault="006F580B" w:rsidP="006F580B">
            <w:pPr>
              <w:rPr>
                <w:rFonts w:ascii="GHEA Mariam" w:hAnsi="GHEA Mariam"/>
                <w:sz w:val="22"/>
                <w:szCs w:val="22"/>
                <w:lang w:eastAsia="en-US"/>
              </w:rPr>
            </w:pPr>
            <w:r w:rsidRPr="006F580B">
              <w:rPr>
                <w:rFonts w:ascii="GHEA Mariam" w:hAnsi="GHEA Mariam"/>
                <w:sz w:val="22"/>
                <w:szCs w:val="22"/>
                <w:lang w:eastAsia="en-US"/>
              </w:rPr>
              <w:t xml:space="preserve"> ՀՀ կառավարության և համայնքների պահուստային ֆոնդ</w:t>
            </w:r>
          </w:p>
        </w:tc>
        <w:tc>
          <w:tcPr>
            <w:tcW w:w="3511" w:type="dxa"/>
            <w:tcBorders>
              <w:top w:val="single" w:sz="4" w:space="0" w:color="auto"/>
              <w:left w:val="nil"/>
              <w:bottom w:val="single" w:sz="4" w:space="0" w:color="auto"/>
              <w:right w:val="single" w:sz="4" w:space="0" w:color="auto"/>
            </w:tcBorders>
            <w:shd w:val="clear" w:color="auto" w:fill="auto"/>
            <w:vAlign w:val="center"/>
            <w:hideMark/>
          </w:tcPr>
          <w:p w:rsidR="006F580B" w:rsidRPr="006F580B" w:rsidRDefault="006F580B" w:rsidP="006F580B">
            <w:pPr>
              <w:jc w:val="center"/>
              <w:rPr>
                <w:rFonts w:ascii="GHEA Mariam" w:hAnsi="GHEA Mariam"/>
                <w:iCs/>
                <w:color w:val="000000"/>
                <w:sz w:val="22"/>
                <w:szCs w:val="22"/>
                <w:lang w:eastAsia="en-US"/>
              </w:rPr>
            </w:pPr>
            <w:r w:rsidRPr="006F580B">
              <w:rPr>
                <w:rFonts w:ascii="GHEA Mariam" w:hAnsi="GHEA Mariam"/>
                <w:iCs/>
                <w:color w:val="000000"/>
                <w:sz w:val="22"/>
                <w:szCs w:val="22"/>
                <w:lang w:eastAsia="en-US"/>
              </w:rPr>
              <w:t>(8,120.0)</w:t>
            </w:r>
          </w:p>
        </w:tc>
      </w:tr>
      <w:tr w:rsidR="006F580B" w:rsidRPr="006F580B" w:rsidTr="000E4A78">
        <w:trPr>
          <w:trHeight w:val="33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77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F580B" w:rsidRPr="006F580B" w:rsidRDefault="006F580B" w:rsidP="006F580B">
            <w:pPr>
              <w:rPr>
                <w:rFonts w:ascii="GHEA Mariam" w:hAnsi="GHEA Mariam"/>
                <w:color w:val="000000"/>
                <w:sz w:val="22"/>
                <w:szCs w:val="22"/>
                <w:lang w:eastAsia="en-US"/>
              </w:rPr>
            </w:pPr>
            <w:r w:rsidRPr="006F580B">
              <w:rPr>
                <w:rFonts w:ascii="GHEA Mariam" w:hAnsi="GHEA Mariam"/>
                <w:color w:val="000000"/>
                <w:sz w:val="22"/>
                <w:szCs w:val="22"/>
                <w:lang w:eastAsia="en-US"/>
              </w:rPr>
              <w:t xml:space="preserve"> այդ թվում`</w:t>
            </w:r>
          </w:p>
        </w:tc>
        <w:tc>
          <w:tcPr>
            <w:tcW w:w="3511" w:type="dxa"/>
            <w:tcBorders>
              <w:top w:val="single" w:sz="4" w:space="0" w:color="auto"/>
              <w:left w:val="nil"/>
              <w:bottom w:val="single" w:sz="4" w:space="0" w:color="auto"/>
              <w:right w:val="single" w:sz="4" w:space="0" w:color="auto"/>
            </w:tcBorders>
            <w:shd w:val="clear" w:color="auto" w:fill="auto"/>
            <w:vAlign w:val="center"/>
            <w:hideMark/>
          </w:tcPr>
          <w:p w:rsidR="006F580B" w:rsidRPr="006F580B" w:rsidRDefault="006F580B" w:rsidP="006F580B">
            <w:pPr>
              <w:jc w:val="cente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r>
      <w:tr w:rsidR="006F580B" w:rsidRPr="006F580B" w:rsidTr="000E4A78">
        <w:trPr>
          <w:trHeight w:val="33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F580B" w:rsidRPr="006F580B" w:rsidRDefault="006F580B" w:rsidP="006F580B">
            <w:pPr>
              <w:jc w:val="center"/>
              <w:rPr>
                <w:rFonts w:ascii="GHEA Mariam" w:hAnsi="GHEA Mariam"/>
                <w:sz w:val="22"/>
                <w:szCs w:val="22"/>
                <w:lang w:eastAsia="en-US"/>
              </w:rPr>
            </w:pPr>
            <w:r w:rsidRPr="006F580B">
              <w:rPr>
                <w:rFonts w:ascii="GHEA Mariam" w:hAnsi="GHEA Mariam"/>
                <w:sz w:val="22"/>
                <w:szCs w:val="22"/>
                <w:lang w:eastAsia="en-US"/>
              </w:rPr>
              <w:t>01</w:t>
            </w:r>
          </w:p>
        </w:tc>
        <w:tc>
          <w:tcPr>
            <w:tcW w:w="709"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jc w:val="cente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jc w:val="cente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7797" w:type="dxa"/>
            <w:tcBorders>
              <w:top w:val="single" w:sz="4" w:space="0" w:color="auto"/>
              <w:left w:val="nil"/>
              <w:bottom w:val="single" w:sz="4" w:space="0" w:color="auto"/>
              <w:right w:val="single" w:sz="4" w:space="0" w:color="auto"/>
            </w:tcBorders>
            <w:shd w:val="clear" w:color="auto" w:fill="auto"/>
            <w:vAlign w:val="center"/>
            <w:hideMark/>
          </w:tcPr>
          <w:p w:rsidR="006F580B" w:rsidRPr="006F580B" w:rsidRDefault="006F580B" w:rsidP="006F580B">
            <w:pPr>
              <w:rPr>
                <w:rFonts w:ascii="GHEA Mariam" w:hAnsi="GHEA Mariam"/>
                <w:color w:val="000000"/>
                <w:sz w:val="22"/>
                <w:szCs w:val="22"/>
                <w:lang w:eastAsia="en-US"/>
              </w:rPr>
            </w:pPr>
            <w:r w:rsidRPr="006F580B">
              <w:rPr>
                <w:rFonts w:ascii="GHEA Mariam" w:hAnsi="GHEA Mariam"/>
                <w:color w:val="000000"/>
                <w:sz w:val="22"/>
                <w:szCs w:val="22"/>
                <w:lang w:eastAsia="en-US"/>
              </w:rPr>
              <w:t xml:space="preserve"> ՀՀ կառավարության պահուստային ֆոնդ</w:t>
            </w:r>
          </w:p>
        </w:tc>
        <w:tc>
          <w:tcPr>
            <w:tcW w:w="3511" w:type="dxa"/>
            <w:tcBorders>
              <w:top w:val="single" w:sz="4" w:space="0" w:color="auto"/>
              <w:left w:val="nil"/>
              <w:bottom w:val="single" w:sz="4" w:space="0" w:color="auto"/>
              <w:right w:val="single" w:sz="4" w:space="0" w:color="auto"/>
            </w:tcBorders>
            <w:shd w:val="clear" w:color="auto" w:fill="auto"/>
            <w:vAlign w:val="center"/>
            <w:hideMark/>
          </w:tcPr>
          <w:p w:rsidR="006F580B" w:rsidRPr="006F580B" w:rsidRDefault="006F580B" w:rsidP="006F580B">
            <w:pPr>
              <w:jc w:val="center"/>
              <w:rPr>
                <w:rFonts w:ascii="GHEA Mariam" w:hAnsi="GHEA Mariam"/>
                <w:iCs/>
                <w:color w:val="000000"/>
                <w:sz w:val="22"/>
                <w:szCs w:val="22"/>
                <w:lang w:eastAsia="en-US"/>
              </w:rPr>
            </w:pPr>
            <w:r w:rsidRPr="006F580B">
              <w:rPr>
                <w:rFonts w:ascii="GHEA Mariam" w:hAnsi="GHEA Mariam"/>
                <w:iCs/>
                <w:color w:val="000000"/>
                <w:sz w:val="22"/>
                <w:szCs w:val="22"/>
                <w:lang w:eastAsia="en-US"/>
              </w:rPr>
              <w:t>(8,120.0)</w:t>
            </w:r>
          </w:p>
        </w:tc>
      </w:tr>
      <w:tr w:rsidR="006F580B" w:rsidRPr="006F580B" w:rsidTr="000E4A78">
        <w:trPr>
          <w:trHeight w:val="33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lastRenderedPageBreak/>
              <w:t> </w:t>
            </w:r>
          </w:p>
        </w:tc>
        <w:tc>
          <w:tcPr>
            <w:tcW w:w="567"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jc w:val="center"/>
              <w:rPr>
                <w:rFonts w:ascii="GHEA Mariam" w:hAnsi="GHEA Mariam"/>
                <w:sz w:val="22"/>
                <w:szCs w:val="22"/>
                <w:lang w:eastAsia="en-US"/>
              </w:rPr>
            </w:pPr>
            <w:r w:rsidRPr="006F580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jc w:val="cente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jc w:val="cente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77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F580B" w:rsidRPr="006F580B" w:rsidRDefault="006F580B" w:rsidP="006F580B">
            <w:pPr>
              <w:rPr>
                <w:rFonts w:ascii="GHEA Mariam" w:hAnsi="GHEA Mariam"/>
                <w:color w:val="000000"/>
                <w:sz w:val="22"/>
                <w:szCs w:val="22"/>
                <w:lang w:eastAsia="en-US"/>
              </w:rPr>
            </w:pPr>
            <w:r w:rsidRPr="006F580B">
              <w:rPr>
                <w:rFonts w:ascii="GHEA Mariam" w:hAnsi="GHEA Mariam"/>
                <w:color w:val="000000"/>
                <w:sz w:val="22"/>
                <w:szCs w:val="22"/>
                <w:lang w:eastAsia="en-US"/>
              </w:rPr>
              <w:t xml:space="preserve"> այդ թվում`</w:t>
            </w:r>
          </w:p>
        </w:tc>
        <w:tc>
          <w:tcPr>
            <w:tcW w:w="3511" w:type="dxa"/>
            <w:tcBorders>
              <w:top w:val="single" w:sz="4" w:space="0" w:color="auto"/>
              <w:left w:val="nil"/>
              <w:bottom w:val="single" w:sz="4" w:space="0" w:color="auto"/>
              <w:right w:val="single" w:sz="4" w:space="0" w:color="auto"/>
            </w:tcBorders>
            <w:shd w:val="clear" w:color="auto" w:fill="auto"/>
            <w:vAlign w:val="center"/>
            <w:hideMark/>
          </w:tcPr>
          <w:p w:rsidR="006F580B" w:rsidRPr="006F580B" w:rsidRDefault="006F580B" w:rsidP="006F580B">
            <w:pPr>
              <w:jc w:val="cente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r>
      <w:tr w:rsidR="006F580B" w:rsidRPr="006F580B" w:rsidTr="000E4A78">
        <w:trPr>
          <w:trHeight w:val="33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jc w:val="center"/>
              <w:rPr>
                <w:rFonts w:ascii="GHEA Mariam" w:hAnsi="GHEA Mariam"/>
                <w:sz w:val="22"/>
                <w:szCs w:val="22"/>
                <w:lang w:eastAsia="en-US"/>
              </w:rPr>
            </w:pPr>
            <w:r w:rsidRPr="006F580B">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F580B" w:rsidRPr="006F580B" w:rsidRDefault="006F580B" w:rsidP="006F580B">
            <w:pPr>
              <w:jc w:val="center"/>
              <w:rPr>
                <w:rFonts w:ascii="GHEA Mariam" w:hAnsi="GHEA Mariam"/>
                <w:color w:val="000000"/>
                <w:sz w:val="22"/>
                <w:szCs w:val="22"/>
                <w:lang w:eastAsia="en-US"/>
              </w:rPr>
            </w:pPr>
            <w:r w:rsidRPr="006F580B">
              <w:rPr>
                <w:rFonts w:ascii="GHEA Mariam" w:hAnsi="GHEA Mariam"/>
                <w:color w:val="000000"/>
                <w:sz w:val="22"/>
                <w:szCs w:val="22"/>
                <w:lang w:eastAsia="en-US"/>
              </w:rPr>
              <w:t>1139</w:t>
            </w:r>
          </w:p>
        </w:tc>
        <w:tc>
          <w:tcPr>
            <w:tcW w:w="850"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jc w:val="cente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7797" w:type="dxa"/>
            <w:tcBorders>
              <w:top w:val="single" w:sz="4" w:space="0" w:color="auto"/>
              <w:left w:val="nil"/>
              <w:bottom w:val="single" w:sz="4" w:space="0" w:color="auto"/>
              <w:right w:val="single" w:sz="4" w:space="0" w:color="auto"/>
            </w:tcBorders>
            <w:shd w:val="clear" w:color="auto" w:fill="auto"/>
            <w:vAlign w:val="center"/>
            <w:hideMark/>
          </w:tcPr>
          <w:p w:rsidR="006F580B" w:rsidRPr="006F580B" w:rsidRDefault="006F580B" w:rsidP="006F580B">
            <w:pPr>
              <w:rPr>
                <w:rFonts w:ascii="GHEA Mariam" w:hAnsi="GHEA Mariam"/>
                <w:color w:val="000000"/>
                <w:sz w:val="22"/>
                <w:szCs w:val="22"/>
                <w:lang w:eastAsia="en-US"/>
              </w:rPr>
            </w:pPr>
            <w:r w:rsidRPr="006F580B">
              <w:rPr>
                <w:rFonts w:ascii="GHEA Mariam" w:hAnsi="GHEA Mariam"/>
                <w:color w:val="000000"/>
                <w:sz w:val="22"/>
                <w:szCs w:val="22"/>
                <w:lang w:eastAsia="en-US"/>
              </w:rPr>
              <w:t xml:space="preserve"> ՀՀ կառավարության պահուստային ֆոնդ</w:t>
            </w:r>
          </w:p>
        </w:tc>
        <w:tc>
          <w:tcPr>
            <w:tcW w:w="35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F580B" w:rsidRPr="006F580B" w:rsidRDefault="006F580B" w:rsidP="006F580B">
            <w:pPr>
              <w:jc w:val="center"/>
              <w:rPr>
                <w:rFonts w:ascii="GHEA Mariam" w:hAnsi="GHEA Mariam"/>
                <w:color w:val="000000"/>
                <w:sz w:val="22"/>
                <w:szCs w:val="22"/>
                <w:lang w:eastAsia="en-US"/>
              </w:rPr>
            </w:pPr>
            <w:r w:rsidRPr="006F580B">
              <w:rPr>
                <w:rFonts w:ascii="GHEA Mariam" w:hAnsi="GHEA Mariam"/>
                <w:color w:val="000000"/>
                <w:sz w:val="22"/>
                <w:szCs w:val="22"/>
                <w:lang w:eastAsia="en-US"/>
              </w:rPr>
              <w:t>(8,120.0)</w:t>
            </w:r>
          </w:p>
        </w:tc>
      </w:tr>
      <w:tr w:rsidR="006F580B" w:rsidRPr="006F580B" w:rsidTr="000E4A78">
        <w:trPr>
          <w:trHeight w:val="33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jc w:val="center"/>
              <w:rPr>
                <w:rFonts w:ascii="GHEA Mariam" w:hAnsi="GHEA Mariam"/>
                <w:sz w:val="22"/>
                <w:szCs w:val="22"/>
                <w:lang w:eastAsia="en-US"/>
              </w:rPr>
            </w:pPr>
            <w:r w:rsidRPr="006F580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jc w:val="cente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jc w:val="cente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77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F580B" w:rsidRPr="006F580B" w:rsidRDefault="006F580B" w:rsidP="006F580B">
            <w:pPr>
              <w:rPr>
                <w:rFonts w:ascii="GHEA Mariam" w:hAnsi="GHEA Mariam"/>
                <w:color w:val="000000"/>
                <w:sz w:val="22"/>
                <w:szCs w:val="22"/>
                <w:lang w:eastAsia="en-US"/>
              </w:rPr>
            </w:pPr>
            <w:r w:rsidRPr="006F580B">
              <w:rPr>
                <w:rFonts w:ascii="GHEA Mariam" w:hAnsi="GHEA Mariam"/>
                <w:color w:val="000000"/>
                <w:sz w:val="22"/>
                <w:szCs w:val="22"/>
                <w:lang w:eastAsia="en-US"/>
              </w:rPr>
              <w:t xml:space="preserve"> այդ թվում`</w:t>
            </w:r>
          </w:p>
        </w:tc>
        <w:tc>
          <w:tcPr>
            <w:tcW w:w="3511" w:type="dxa"/>
            <w:tcBorders>
              <w:top w:val="single" w:sz="4" w:space="0" w:color="auto"/>
              <w:left w:val="nil"/>
              <w:bottom w:val="single" w:sz="4" w:space="0" w:color="auto"/>
              <w:right w:val="single" w:sz="4" w:space="0" w:color="auto"/>
            </w:tcBorders>
            <w:shd w:val="clear" w:color="auto" w:fill="auto"/>
            <w:vAlign w:val="center"/>
            <w:hideMark/>
          </w:tcPr>
          <w:p w:rsidR="006F580B" w:rsidRPr="006F580B" w:rsidRDefault="006F580B" w:rsidP="006F580B">
            <w:pPr>
              <w:jc w:val="center"/>
              <w:rPr>
                <w:rFonts w:ascii="GHEA Mariam" w:hAnsi="GHEA Mariam"/>
                <w:iCs/>
                <w:color w:val="000000"/>
                <w:sz w:val="22"/>
                <w:szCs w:val="22"/>
                <w:lang w:eastAsia="en-US"/>
              </w:rPr>
            </w:pPr>
            <w:r w:rsidRPr="006F580B">
              <w:rPr>
                <w:rFonts w:ascii="Calibri" w:hAnsi="Calibri" w:cs="Calibri"/>
                <w:iCs/>
                <w:color w:val="000000"/>
                <w:sz w:val="22"/>
                <w:szCs w:val="22"/>
                <w:lang w:eastAsia="en-US"/>
              </w:rPr>
              <w:t> </w:t>
            </w:r>
          </w:p>
        </w:tc>
      </w:tr>
      <w:tr w:rsidR="006F580B" w:rsidRPr="006F580B" w:rsidTr="000E4A78">
        <w:trPr>
          <w:trHeight w:val="33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jc w:val="right"/>
              <w:rPr>
                <w:rFonts w:ascii="GHEA Mariam" w:hAnsi="GHEA Mariam"/>
                <w:color w:val="000000"/>
                <w:sz w:val="22"/>
                <w:szCs w:val="22"/>
                <w:lang w:eastAsia="en-US"/>
              </w:rPr>
            </w:pPr>
            <w:r w:rsidRPr="006F580B">
              <w:rPr>
                <w:rFonts w:ascii="GHEA Mariam" w:hAnsi="GHEA Mariam"/>
                <w:color w:val="000000"/>
                <w:sz w:val="22"/>
                <w:szCs w:val="22"/>
                <w:lang w:eastAsia="en-US"/>
              </w:rPr>
              <w:t>11001</w:t>
            </w:r>
          </w:p>
        </w:tc>
        <w:tc>
          <w:tcPr>
            <w:tcW w:w="77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F580B" w:rsidRPr="006F580B" w:rsidRDefault="006F580B" w:rsidP="006F580B">
            <w:pPr>
              <w:rPr>
                <w:rFonts w:ascii="GHEA Mariam" w:hAnsi="GHEA Mariam"/>
                <w:color w:val="000000"/>
                <w:sz w:val="22"/>
                <w:szCs w:val="22"/>
                <w:lang w:eastAsia="en-US"/>
              </w:rPr>
            </w:pPr>
            <w:r w:rsidRPr="006F580B">
              <w:rPr>
                <w:rFonts w:ascii="GHEA Mariam" w:hAnsi="GHEA Mariam"/>
                <w:color w:val="000000"/>
                <w:sz w:val="22"/>
                <w:szCs w:val="22"/>
                <w:lang w:eastAsia="en-US"/>
              </w:rPr>
              <w:t xml:space="preserve"> ՀՀ կառավարության պահուստային ֆոնդ</w:t>
            </w:r>
          </w:p>
        </w:tc>
        <w:tc>
          <w:tcPr>
            <w:tcW w:w="3511" w:type="dxa"/>
            <w:tcBorders>
              <w:top w:val="single" w:sz="4" w:space="0" w:color="auto"/>
              <w:left w:val="nil"/>
              <w:bottom w:val="single" w:sz="4" w:space="0" w:color="auto"/>
              <w:right w:val="single" w:sz="4" w:space="0" w:color="auto"/>
            </w:tcBorders>
            <w:shd w:val="clear" w:color="auto" w:fill="auto"/>
            <w:vAlign w:val="center"/>
            <w:hideMark/>
          </w:tcPr>
          <w:p w:rsidR="006F580B" w:rsidRPr="006F580B" w:rsidRDefault="006F580B" w:rsidP="006F580B">
            <w:pPr>
              <w:jc w:val="center"/>
              <w:rPr>
                <w:rFonts w:ascii="GHEA Mariam" w:hAnsi="GHEA Mariam"/>
                <w:color w:val="000000"/>
                <w:sz w:val="22"/>
                <w:szCs w:val="22"/>
                <w:lang w:eastAsia="en-US"/>
              </w:rPr>
            </w:pPr>
            <w:r w:rsidRPr="006F580B">
              <w:rPr>
                <w:rFonts w:ascii="GHEA Mariam" w:hAnsi="GHEA Mariam"/>
                <w:color w:val="000000"/>
                <w:sz w:val="22"/>
                <w:szCs w:val="22"/>
                <w:lang w:eastAsia="en-US"/>
              </w:rPr>
              <w:t>(8,120.0)</w:t>
            </w:r>
          </w:p>
        </w:tc>
      </w:tr>
      <w:tr w:rsidR="006F580B" w:rsidRPr="006F580B" w:rsidTr="000E4A78">
        <w:trPr>
          <w:trHeight w:val="33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77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F580B" w:rsidRPr="006F580B" w:rsidRDefault="006F580B" w:rsidP="006F580B">
            <w:pPr>
              <w:rPr>
                <w:rFonts w:ascii="GHEA Mariam" w:hAnsi="GHEA Mariam"/>
                <w:iCs/>
                <w:sz w:val="22"/>
                <w:szCs w:val="22"/>
                <w:lang w:eastAsia="en-US"/>
              </w:rPr>
            </w:pPr>
            <w:r w:rsidRPr="006F580B">
              <w:rPr>
                <w:rFonts w:ascii="GHEA Mariam" w:hAnsi="GHEA Mariam"/>
                <w:iCs/>
                <w:sz w:val="22"/>
                <w:szCs w:val="22"/>
                <w:lang w:eastAsia="en-US"/>
              </w:rPr>
              <w:t xml:space="preserve"> այդ թվում`</w:t>
            </w:r>
          </w:p>
        </w:tc>
        <w:tc>
          <w:tcPr>
            <w:tcW w:w="3511" w:type="dxa"/>
            <w:tcBorders>
              <w:top w:val="single" w:sz="4" w:space="0" w:color="auto"/>
              <w:left w:val="nil"/>
              <w:bottom w:val="single" w:sz="4" w:space="0" w:color="auto"/>
              <w:right w:val="single" w:sz="4" w:space="0" w:color="auto"/>
            </w:tcBorders>
            <w:shd w:val="clear" w:color="auto" w:fill="auto"/>
            <w:vAlign w:val="center"/>
            <w:hideMark/>
          </w:tcPr>
          <w:p w:rsidR="006F580B" w:rsidRPr="006F580B" w:rsidRDefault="006F580B" w:rsidP="006F580B">
            <w:pPr>
              <w:jc w:val="center"/>
              <w:rPr>
                <w:rFonts w:ascii="GHEA Mariam" w:hAnsi="GHEA Mariam"/>
                <w:iCs/>
                <w:color w:val="000000"/>
                <w:sz w:val="22"/>
                <w:szCs w:val="22"/>
                <w:lang w:eastAsia="en-US"/>
              </w:rPr>
            </w:pPr>
            <w:r w:rsidRPr="006F580B">
              <w:rPr>
                <w:rFonts w:ascii="Calibri" w:hAnsi="Calibri" w:cs="Calibri"/>
                <w:iCs/>
                <w:color w:val="000000"/>
                <w:sz w:val="22"/>
                <w:szCs w:val="22"/>
                <w:lang w:eastAsia="en-US"/>
              </w:rPr>
              <w:t> </w:t>
            </w:r>
          </w:p>
        </w:tc>
      </w:tr>
      <w:tr w:rsidR="006F580B" w:rsidRPr="006F580B" w:rsidTr="000E4A78">
        <w:trPr>
          <w:trHeight w:val="33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77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F580B" w:rsidRPr="006F580B" w:rsidRDefault="006F580B" w:rsidP="006F580B">
            <w:pPr>
              <w:rPr>
                <w:rFonts w:ascii="GHEA Mariam" w:hAnsi="GHEA Mariam"/>
                <w:color w:val="000000"/>
                <w:sz w:val="22"/>
                <w:szCs w:val="22"/>
                <w:lang w:eastAsia="en-US"/>
              </w:rPr>
            </w:pPr>
            <w:r w:rsidRPr="006F580B">
              <w:rPr>
                <w:rFonts w:ascii="GHEA Mariam" w:hAnsi="GHEA Mariam"/>
                <w:color w:val="000000"/>
                <w:sz w:val="22"/>
                <w:szCs w:val="22"/>
                <w:lang w:eastAsia="en-US"/>
              </w:rPr>
              <w:t xml:space="preserve"> ՀՀ կառավարության պահուստային ֆոնդ</w:t>
            </w:r>
          </w:p>
        </w:tc>
        <w:tc>
          <w:tcPr>
            <w:tcW w:w="35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F580B" w:rsidRPr="006F580B" w:rsidRDefault="006F580B" w:rsidP="006F580B">
            <w:pPr>
              <w:jc w:val="center"/>
              <w:rPr>
                <w:rFonts w:ascii="GHEA Mariam" w:hAnsi="GHEA Mariam"/>
                <w:iCs/>
                <w:sz w:val="22"/>
                <w:szCs w:val="22"/>
                <w:lang w:eastAsia="en-US"/>
              </w:rPr>
            </w:pPr>
            <w:r w:rsidRPr="006F580B">
              <w:rPr>
                <w:rFonts w:ascii="GHEA Mariam" w:hAnsi="GHEA Mariam"/>
                <w:iCs/>
                <w:sz w:val="22"/>
                <w:szCs w:val="22"/>
                <w:lang w:eastAsia="en-US"/>
              </w:rPr>
              <w:t>(8,120.0)</w:t>
            </w:r>
          </w:p>
        </w:tc>
      </w:tr>
      <w:tr w:rsidR="006F580B" w:rsidRPr="006F580B" w:rsidTr="000E4A78">
        <w:trPr>
          <w:trHeight w:val="33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77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F580B" w:rsidRPr="006F580B" w:rsidRDefault="006F580B" w:rsidP="006F580B">
            <w:pPr>
              <w:rPr>
                <w:rFonts w:ascii="GHEA Mariam" w:hAnsi="GHEA Mariam"/>
                <w:color w:val="000000"/>
                <w:sz w:val="22"/>
                <w:szCs w:val="22"/>
                <w:lang w:eastAsia="en-US"/>
              </w:rPr>
            </w:pPr>
            <w:r w:rsidRPr="006F580B">
              <w:rPr>
                <w:rFonts w:ascii="GHEA Mariam" w:hAnsi="GHEA Mariam"/>
                <w:color w:val="000000"/>
                <w:sz w:val="22"/>
                <w:szCs w:val="22"/>
                <w:lang w:eastAsia="en-US"/>
              </w:rPr>
              <w:t xml:space="preserve"> այդ թվում` ըստ կատարողների</w:t>
            </w:r>
          </w:p>
        </w:tc>
        <w:tc>
          <w:tcPr>
            <w:tcW w:w="3511" w:type="dxa"/>
            <w:tcBorders>
              <w:top w:val="single" w:sz="4" w:space="0" w:color="auto"/>
              <w:left w:val="nil"/>
              <w:bottom w:val="single" w:sz="4" w:space="0" w:color="auto"/>
              <w:right w:val="single" w:sz="4" w:space="0" w:color="auto"/>
            </w:tcBorders>
            <w:shd w:val="clear" w:color="auto" w:fill="auto"/>
            <w:vAlign w:val="center"/>
            <w:hideMark/>
          </w:tcPr>
          <w:p w:rsidR="006F580B" w:rsidRPr="006F580B" w:rsidRDefault="006F580B" w:rsidP="006F580B">
            <w:pPr>
              <w:jc w:val="center"/>
              <w:rPr>
                <w:rFonts w:ascii="GHEA Mariam" w:hAnsi="GHEA Mariam"/>
                <w:iCs/>
                <w:color w:val="000000"/>
                <w:sz w:val="22"/>
                <w:szCs w:val="22"/>
                <w:lang w:eastAsia="en-US"/>
              </w:rPr>
            </w:pPr>
            <w:r w:rsidRPr="006F580B">
              <w:rPr>
                <w:rFonts w:ascii="Calibri" w:hAnsi="Calibri" w:cs="Calibri"/>
                <w:iCs/>
                <w:color w:val="000000"/>
                <w:sz w:val="22"/>
                <w:szCs w:val="22"/>
                <w:lang w:eastAsia="en-US"/>
              </w:rPr>
              <w:t> </w:t>
            </w:r>
          </w:p>
        </w:tc>
      </w:tr>
      <w:tr w:rsidR="006F580B" w:rsidRPr="006F580B" w:rsidTr="000E4A78">
        <w:trPr>
          <w:trHeight w:val="33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77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F580B" w:rsidRPr="006F580B" w:rsidRDefault="006F580B" w:rsidP="006F580B">
            <w:pPr>
              <w:rPr>
                <w:rFonts w:ascii="GHEA Mariam" w:hAnsi="GHEA Mariam"/>
                <w:color w:val="000000"/>
                <w:sz w:val="22"/>
                <w:szCs w:val="22"/>
                <w:lang w:eastAsia="en-US"/>
              </w:rPr>
            </w:pPr>
            <w:r w:rsidRPr="006F580B">
              <w:rPr>
                <w:rFonts w:ascii="GHEA Mariam" w:hAnsi="GHEA Mariam"/>
                <w:color w:val="000000"/>
                <w:sz w:val="22"/>
                <w:szCs w:val="22"/>
                <w:lang w:eastAsia="en-US"/>
              </w:rPr>
              <w:t xml:space="preserve"> ՀՀ կառավարություն</w:t>
            </w:r>
          </w:p>
        </w:tc>
        <w:tc>
          <w:tcPr>
            <w:tcW w:w="3511" w:type="dxa"/>
            <w:tcBorders>
              <w:top w:val="single" w:sz="4" w:space="0" w:color="auto"/>
              <w:left w:val="nil"/>
              <w:bottom w:val="single" w:sz="4" w:space="0" w:color="auto"/>
              <w:right w:val="single" w:sz="4" w:space="0" w:color="auto"/>
            </w:tcBorders>
            <w:shd w:val="clear" w:color="auto" w:fill="auto"/>
            <w:vAlign w:val="center"/>
            <w:hideMark/>
          </w:tcPr>
          <w:p w:rsidR="006F580B" w:rsidRPr="006F580B" w:rsidRDefault="006F580B" w:rsidP="006F580B">
            <w:pPr>
              <w:jc w:val="center"/>
              <w:rPr>
                <w:rFonts w:ascii="GHEA Mariam" w:hAnsi="GHEA Mariam"/>
                <w:iCs/>
                <w:color w:val="000000"/>
                <w:sz w:val="22"/>
                <w:szCs w:val="22"/>
                <w:lang w:eastAsia="en-US"/>
              </w:rPr>
            </w:pPr>
            <w:r w:rsidRPr="006F580B">
              <w:rPr>
                <w:rFonts w:ascii="GHEA Mariam" w:hAnsi="GHEA Mariam"/>
                <w:iCs/>
                <w:color w:val="000000"/>
                <w:sz w:val="22"/>
                <w:szCs w:val="22"/>
                <w:lang w:eastAsia="en-US"/>
              </w:rPr>
              <w:t>(8,120.0)</w:t>
            </w:r>
          </w:p>
        </w:tc>
      </w:tr>
      <w:tr w:rsidR="006F580B" w:rsidRPr="006F580B" w:rsidTr="000E4A78">
        <w:trPr>
          <w:trHeight w:val="67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77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F580B" w:rsidRPr="006F580B" w:rsidRDefault="006F580B" w:rsidP="006F580B">
            <w:pPr>
              <w:rPr>
                <w:rFonts w:ascii="GHEA Mariam" w:hAnsi="GHEA Mariam"/>
                <w:color w:val="000000"/>
                <w:sz w:val="22"/>
                <w:szCs w:val="22"/>
                <w:lang w:eastAsia="en-US"/>
              </w:rPr>
            </w:pPr>
            <w:r w:rsidRPr="006F580B">
              <w:rPr>
                <w:rFonts w:ascii="GHEA Mariam" w:hAnsi="GHEA Mariam"/>
                <w:color w:val="000000"/>
                <w:sz w:val="22"/>
                <w:szCs w:val="22"/>
                <w:lang w:eastAsia="en-US"/>
              </w:rPr>
              <w:t xml:space="preserve"> այդ թվում` բյուջետային ծախսերի տնտեսագիտական դասակարգման հոդվածներ</w:t>
            </w:r>
          </w:p>
        </w:tc>
        <w:tc>
          <w:tcPr>
            <w:tcW w:w="3511" w:type="dxa"/>
            <w:tcBorders>
              <w:top w:val="single" w:sz="4" w:space="0" w:color="auto"/>
              <w:left w:val="nil"/>
              <w:bottom w:val="single" w:sz="4" w:space="0" w:color="auto"/>
              <w:right w:val="single" w:sz="4" w:space="0" w:color="auto"/>
            </w:tcBorders>
            <w:shd w:val="clear" w:color="auto" w:fill="auto"/>
            <w:vAlign w:val="center"/>
            <w:hideMark/>
          </w:tcPr>
          <w:p w:rsidR="006F580B" w:rsidRPr="006F580B" w:rsidRDefault="006F580B" w:rsidP="006F580B">
            <w:pPr>
              <w:jc w:val="center"/>
              <w:rPr>
                <w:rFonts w:ascii="GHEA Mariam" w:hAnsi="GHEA Mariam"/>
                <w:iCs/>
                <w:color w:val="000000"/>
                <w:sz w:val="22"/>
                <w:szCs w:val="22"/>
                <w:lang w:eastAsia="en-US"/>
              </w:rPr>
            </w:pPr>
            <w:r w:rsidRPr="006F580B">
              <w:rPr>
                <w:rFonts w:ascii="GHEA Mariam" w:hAnsi="GHEA Mariam"/>
                <w:iCs/>
                <w:color w:val="000000"/>
                <w:sz w:val="22"/>
                <w:szCs w:val="22"/>
                <w:lang w:eastAsia="en-US"/>
              </w:rPr>
              <w:t>(8,120.0)</w:t>
            </w:r>
          </w:p>
        </w:tc>
      </w:tr>
      <w:tr w:rsidR="006F580B" w:rsidRPr="006F580B" w:rsidTr="000E4A78">
        <w:trPr>
          <w:trHeight w:val="33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77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F580B" w:rsidRPr="006F580B" w:rsidRDefault="006F580B" w:rsidP="006F580B">
            <w:pPr>
              <w:rPr>
                <w:rFonts w:ascii="GHEA Mariam" w:hAnsi="GHEA Mariam"/>
                <w:color w:val="000000"/>
                <w:sz w:val="22"/>
                <w:szCs w:val="22"/>
                <w:lang w:eastAsia="en-US"/>
              </w:rPr>
            </w:pPr>
            <w:r w:rsidRPr="006F580B">
              <w:rPr>
                <w:rFonts w:ascii="GHEA Mariam" w:hAnsi="GHEA Mariam"/>
                <w:color w:val="000000"/>
                <w:sz w:val="22"/>
                <w:szCs w:val="22"/>
                <w:lang w:eastAsia="en-US"/>
              </w:rPr>
              <w:t xml:space="preserve"> ԸՆԴԱՄԵՆԸ</w:t>
            </w:r>
            <w:r w:rsidR="000E4A78">
              <w:rPr>
                <w:rFonts w:ascii="GHEA Mariam" w:hAnsi="GHEA Mariam"/>
                <w:color w:val="000000"/>
                <w:sz w:val="22"/>
                <w:szCs w:val="22"/>
                <w:lang w:val="hy-AM" w:eastAsia="en-US"/>
              </w:rPr>
              <w:t>՝</w:t>
            </w:r>
            <w:r w:rsidRPr="006F580B">
              <w:rPr>
                <w:rFonts w:ascii="GHEA Mariam" w:hAnsi="GHEA Mariam"/>
                <w:color w:val="000000"/>
                <w:sz w:val="22"/>
                <w:szCs w:val="22"/>
                <w:lang w:eastAsia="en-US"/>
              </w:rPr>
              <w:t xml:space="preserve"> ԾԱԽՍԵՐ</w:t>
            </w:r>
          </w:p>
        </w:tc>
        <w:tc>
          <w:tcPr>
            <w:tcW w:w="3511" w:type="dxa"/>
            <w:tcBorders>
              <w:top w:val="single" w:sz="4" w:space="0" w:color="auto"/>
              <w:left w:val="nil"/>
              <w:bottom w:val="single" w:sz="4" w:space="0" w:color="auto"/>
              <w:right w:val="single" w:sz="4" w:space="0" w:color="auto"/>
            </w:tcBorders>
            <w:shd w:val="clear" w:color="auto" w:fill="auto"/>
            <w:vAlign w:val="center"/>
            <w:hideMark/>
          </w:tcPr>
          <w:p w:rsidR="006F580B" w:rsidRPr="006F580B" w:rsidRDefault="006F580B" w:rsidP="006F580B">
            <w:pPr>
              <w:jc w:val="center"/>
              <w:rPr>
                <w:rFonts w:ascii="GHEA Mariam" w:hAnsi="GHEA Mariam"/>
                <w:iCs/>
                <w:color w:val="000000"/>
                <w:sz w:val="22"/>
                <w:szCs w:val="22"/>
                <w:lang w:eastAsia="en-US"/>
              </w:rPr>
            </w:pPr>
            <w:r w:rsidRPr="006F580B">
              <w:rPr>
                <w:rFonts w:ascii="GHEA Mariam" w:hAnsi="GHEA Mariam"/>
                <w:iCs/>
                <w:color w:val="000000"/>
                <w:sz w:val="22"/>
                <w:szCs w:val="22"/>
                <w:lang w:eastAsia="en-US"/>
              </w:rPr>
              <w:t>(8,120.0)</w:t>
            </w:r>
          </w:p>
        </w:tc>
      </w:tr>
      <w:tr w:rsidR="006F580B" w:rsidRPr="006F580B" w:rsidTr="000E4A78">
        <w:trPr>
          <w:trHeight w:val="33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77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F580B" w:rsidRPr="006F580B" w:rsidRDefault="006F580B" w:rsidP="006F580B">
            <w:pPr>
              <w:rPr>
                <w:rFonts w:ascii="GHEA Mariam" w:hAnsi="GHEA Mariam"/>
                <w:color w:val="000000"/>
                <w:sz w:val="22"/>
                <w:szCs w:val="22"/>
                <w:lang w:eastAsia="en-US"/>
              </w:rPr>
            </w:pPr>
            <w:r w:rsidRPr="006F580B">
              <w:rPr>
                <w:rFonts w:ascii="GHEA Mariam" w:hAnsi="GHEA Mariam"/>
                <w:color w:val="000000"/>
                <w:sz w:val="22"/>
                <w:szCs w:val="22"/>
                <w:lang w:eastAsia="en-US"/>
              </w:rPr>
              <w:t xml:space="preserve"> ԸՆԹԱՑԻԿ ԾԱԽՍԵՐ</w:t>
            </w:r>
          </w:p>
        </w:tc>
        <w:tc>
          <w:tcPr>
            <w:tcW w:w="3511" w:type="dxa"/>
            <w:tcBorders>
              <w:top w:val="single" w:sz="4" w:space="0" w:color="auto"/>
              <w:left w:val="nil"/>
              <w:bottom w:val="single" w:sz="4" w:space="0" w:color="auto"/>
              <w:right w:val="single" w:sz="4" w:space="0" w:color="auto"/>
            </w:tcBorders>
            <w:shd w:val="clear" w:color="auto" w:fill="auto"/>
            <w:vAlign w:val="center"/>
            <w:hideMark/>
          </w:tcPr>
          <w:p w:rsidR="006F580B" w:rsidRPr="006F580B" w:rsidRDefault="006F580B" w:rsidP="006F580B">
            <w:pPr>
              <w:jc w:val="center"/>
              <w:rPr>
                <w:rFonts w:ascii="GHEA Mariam" w:hAnsi="GHEA Mariam"/>
                <w:iCs/>
                <w:color w:val="000000"/>
                <w:sz w:val="22"/>
                <w:szCs w:val="22"/>
                <w:lang w:eastAsia="en-US"/>
              </w:rPr>
            </w:pPr>
            <w:r w:rsidRPr="006F580B">
              <w:rPr>
                <w:rFonts w:ascii="GHEA Mariam" w:hAnsi="GHEA Mariam"/>
                <w:iCs/>
                <w:color w:val="000000"/>
                <w:sz w:val="22"/>
                <w:szCs w:val="22"/>
                <w:lang w:eastAsia="en-US"/>
              </w:rPr>
              <w:t>(8,120.0)</w:t>
            </w:r>
          </w:p>
        </w:tc>
      </w:tr>
      <w:tr w:rsidR="006F580B" w:rsidRPr="006F580B" w:rsidTr="000E4A78">
        <w:trPr>
          <w:trHeight w:val="33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77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F580B" w:rsidRPr="006F580B" w:rsidRDefault="006F580B" w:rsidP="006F580B">
            <w:pPr>
              <w:rPr>
                <w:rFonts w:ascii="GHEA Mariam" w:hAnsi="GHEA Mariam"/>
                <w:color w:val="000000"/>
                <w:sz w:val="22"/>
                <w:szCs w:val="22"/>
                <w:lang w:eastAsia="en-US"/>
              </w:rPr>
            </w:pPr>
            <w:r w:rsidRPr="006F580B">
              <w:rPr>
                <w:rFonts w:ascii="GHEA Mariam" w:hAnsi="GHEA Mariam"/>
                <w:color w:val="000000"/>
                <w:sz w:val="22"/>
                <w:szCs w:val="22"/>
                <w:lang w:eastAsia="en-US"/>
              </w:rPr>
              <w:t xml:space="preserve"> ԱՅԼ  ԾԱԽՍԵՐ</w:t>
            </w:r>
          </w:p>
        </w:tc>
        <w:tc>
          <w:tcPr>
            <w:tcW w:w="3511" w:type="dxa"/>
            <w:tcBorders>
              <w:top w:val="single" w:sz="4" w:space="0" w:color="auto"/>
              <w:left w:val="nil"/>
              <w:bottom w:val="single" w:sz="4" w:space="0" w:color="auto"/>
              <w:right w:val="single" w:sz="4" w:space="0" w:color="auto"/>
            </w:tcBorders>
            <w:shd w:val="clear" w:color="auto" w:fill="auto"/>
            <w:vAlign w:val="center"/>
            <w:hideMark/>
          </w:tcPr>
          <w:p w:rsidR="006F580B" w:rsidRPr="006F580B" w:rsidRDefault="006F580B" w:rsidP="006F580B">
            <w:pPr>
              <w:jc w:val="center"/>
              <w:rPr>
                <w:rFonts w:ascii="GHEA Mariam" w:hAnsi="GHEA Mariam"/>
                <w:iCs/>
                <w:color w:val="000000"/>
                <w:sz w:val="22"/>
                <w:szCs w:val="22"/>
                <w:lang w:eastAsia="en-US"/>
              </w:rPr>
            </w:pPr>
            <w:r w:rsidRPr="006F580B">
              <w:rPr>
                <w:rFonts w:ascii="GHEA Mariam" w:hAnsi="GHEA Mariam"/>
                <w:iCs/>
                <w:color w:val="000000"/>
                <w:sz w:val="22"/>
                <w:szCs w:val="22"/>
                <w:lang w:eastAsia="en-US"/>
              </w:rPr>
              <w:t>(8,120.0)</w:t>
            </w:r>
          </w:p>
        </w:tc>
      </w:tr>
      <w:tr w:rsidR="006F580B" w:rsidRPr="006F580B" w:rsidTr="000E4A78">
        <w:trPr>
          <w:trHeight w:val="33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7797" w:type="dxa"/>
            <w:tcBorders>
              <w:top w:val="single" w:sz="4" w:space="0" w:color="auto"/>
              <w:left w:val="single" w:sz="4" w:space="0" w:color="auto"/>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GHEA Mariam" w:hAnsi="GHEA Mariam"/>
                <w:sz w:val="22"/>
                <w:szCs w:val="22"/>
                <w:lang w:eastAsia="en-US"/>
              </w:rPr>
              <w:t xml:space="preserve"> Պահուստային միջոցներ</w:t>
            </w:r>
          </w:p>
        </w:tc>
        <w:tc>
          <w:tcPr>
            <w:tcW w:w="3511" w:type="dxa"/>
            <w:tcBorders>
              <w:top w:val="single" w:sz="4" w:space="0" w:color="auto"/>
              <w:left w:val="nil"/>
              <w:bottom w:val="single" w:sz="4" w:space="0" w:color="auto"/>
              <w:right w:val="single" w:sz="4" w:space="0" w:color="auto"/>
            </w:tcBorders>
            <w:shd w:val="clear" w:color="auto" w:fill="auto"/>
            <w:vAlign w:val="center"/>
            <w:hideMark/>
          </w:tcPr>
          <w:p w:rsidR="006F580B" w:rsidRPr="006F580B" w:rsidRDefault="006F580B" w:rsidP="006F580B">
            <w:pPr>
              <w:jc w:val="center"/>
              <w:rPr>
                <w:rFonts w:ascii="GHEA Mariam" w:hAnsi="GHEA Mariam"/>
                <w:iCs/>
                <w:color w:val="000000"/>
                <w:sz w:val="22"/>
                <w:szCs w:val="22"/>
                <w:lang w:eastAsia="en-US"/>
              </w:rPr>
            </w:pPr>
            <w:r w:rsidRPr="006F580B">
              <w:rPr>
                <w:rFonts w:ascii="GHEA Mariam" w:hAnsi="GHEA Mariam"/>
                <w:iCs/>
                <w:color w:val="000000"/>
                <w:sz w:val="22"/>
                <w:szCs w:val="22"/>
                <w:lang w:eastAsia="en-US"/>
              </w:rPr>
              <w:t>(8,120.0)</w:t>
            </w:r>
          </w:p>
        </w:tc>
      </w:tr>
      <w:tr w:rsidR="006F580B" w:rsidRPr="006F580B" w:rsidTr="000E4A78">
        <w:trPr>
          <w:trHeight w:val="67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6F580B" w:rsidRPr="006F580B" w:rsidRDefault="006F580B" w:rsidP="006F580B">
            <w:pPr>
              <w:jc w:val="cente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F580B" w:rsidRPr="006F580B" w:rsidRDefault="006F580B" w:rsidP="006F580B">
            <w:pPr>
              <w:jc w:val="cente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7797"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GHEA Mariam" w:hAnsi="GHEA Mariam"/>
                <w:sz w:val="22"/>
                <w:szCs w:val="22"/>
                <w:lang w:eastAsia="en-US"/>
              </w:rPr>
              <w:t xml:space="preserve"> ՀՀ տարածքային կառավարման և ենթակառուցվածքների նախարարություն</w:t>
            </w:r>
          </w:p>
        </w:tc>
        <w:tc>
          <w:tcPr>
            <w:tcW w:w="3511" w:type="dxa"/>
            <w:tcBorders>
              <w:top w:val="single" w:sz="4" w:space="0" w:color="auto"/>
              <w:left w:val="nil"/>
              <w:bottom w:val="single" w:sz="4" w:space="0" w:color="auto"/>
              <w:right w:val="single" w:sz="4" w:space="0" w:color="auto"/>
            </w:tcBorders>
            <w:shd w:val="clear" w:color="auto" w:fill="auto"/>
            <w:vAlign w:val="center"/>
            <w:hideMark/>
          </w:tcPr>
          <w:p w:rsidR="006F580B" w:rsidRPr="006F580B" w:rsidRDefault="006F580B" w:rsidP="006F580B">
            <w:pPr>
              <w:jc w:val="center"/>
              <w:rPr>
                <w:rFonts w:ascii="GHEA Mariam" w:hAnsi="GHEA Mariam"/>
                <w:color w:val="000000"/>
                <w:sz w:val="22"/>
                <w:szCs w:val="22"/>
                <w:lang w:eastAsia="en-US"/>
              </w:rPr>
            </w:pPr>
            <w:r w:rsidRPr="006F580B">
              <w:rPr>
                <w:rFonts w:ascii="GHEA Mariam" w:hAnsi="GHEA Mariam"/>
                <w:color w:val="000000"/>
                <w:sz w:val="22"/>
                <w:szCs w:val="22"/>
                <w:lang w:eastAsia="en-US"/>
              </w:rPr>
              <w:t xml:space="preserve">8,120.0 </w:t>
            </w:r>
          </w:p>
        </w:tc>
      </w:tr>
      <w:tr w:rsidR="006F580B" w:rsidRPr="006F580B" w:rsidTr="000E4A78">
        <w:trPr>
          <w:trHeight w:val="33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GHEA Mariam" w:hAnsi="GHEA Mariam"/>
                <w:sz w:val="22"/>
                <w:szCs w:val="22"/>
                <w:lang w:eastAsia="en-US"/>
              </w:rPr>
              <w:t>01</w:t>
            </w:r>
          </w:p>
        </w:tc>
        <w:tc>
          <w:tcPr>
            <w:tcW w:w="567"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7797" w:type="dxa"/>
            <w:tcBorders>
              <w:top w:val="single" w:sz="4" w:space="0" w:color="auto"/>
              <w:left w:val="nil"/>
              <w:bottom w:val="single" w:sz="4" w:space="0" w:color="auto"/>
              <w:right w:val="single" w:sz="4" w:space="0" w:color="auto"/>
            </w:tcBorders>
            <w:shd w:val="clear" w:color="auto" w:fill="auto"/>
            <w:vAlign w:val="center"/>
            <w:hideMark/>
          </w:tcPr>
          <w:p w:rsidR="006F580B" w:rsidRPr="006F580B" w:rsidRDefault="006F580B" w:rsidP="006F580B">
            <w:pPr>
              <w:rPr>
                <w:rFonts w:ascii="GHEA Mariam" w:hAnsi="GHEA Mariam"/>
                <w:sz w:val="22"/>
                <w:szCs w:val="22"/>
                <w:lang w:eastAsia="en-US"/>
              </w:rPr>
            </w:pPr>
            <w:r w:rsidRPr="006F580B">
              <w:rPr>
                <w:rFonts w:ascii="GHEA Mariam" w:hAnsi="GHEA Mariam"/>
                <w:sz w:val="22"/>
                <w:szCs w:val="22"/>
                <w:lang w:eastAsia="en-US"/>
              </w:rPr>
              <w:t>ԸՆԴՀԱՆՈՒՐ ԲՆՈՒՅԹԻ ՀԱՆՐԱՅԻՆ ԾԱՌԱՅՈՒԹՅՈՒՆՆԵՐ</w:t>
            </w:r>
          </w:p>
        </w:tc>
        <w:tc>
          <w:tcPr>
            <w:tcW w:w="3511" w:type="dxa"/>
            <w:tcBorders>
              <w:top w:val="single" w:sz="4" w:space="0" w:color="auto"/>
              <w:left w:val="nil"/>
              <w:bottom w:val="single" w:sz="4" w:space="0" w:color="auto"/>
              <w:right w:val="single" w:sz="4" w:space="0" w:color="auto"/>
            </w:tcBorders>
            <w:shd w:val="clear" w:color="auto" w:fill="auto"/>
            <w:vAlign w:val="center"/>
            <w:hideMark/>
          </w:tcPr>
          <w:p w:rsidR="006F580B" w:rsidRPr="006F580B" w:rsidRDefault="006F580B" w:rsidP="006F580B">
            <w:pPr>
              <w:jc w:val="center"/>
              <w:rPr>
                <w:rFonts w:ascii="GHEA Mariam" w:hAnsi="GHEA Mariam"/>
                <w:color w:val="000000"/>
                <w:sz w:val="22"/>
                <w:szCs w:val="22"/>
                <w:lang w:eastAsia="en-US"/>
              </w:rPr>
            </w:pPr>
            <w:r w:rsidRPr="006F580B">
              <w:rPr>
                <w:rFonts w:ascii="GHEA Mariam" w:hAnsi="GHEA Mariam"/>
                <w:color w:val="000000"/>
                <w:sz w:val="22"/>
                <w:szCs w:val="22"/>
                <w:lang w:eastAsia="en-US"/>
              </w:rPr>
              <w:t xml:space="preserve">8,120.0 </w:t>
            </w:r>
          </w:p>
        </w:tc>
      </w:tr>
      <w:tr w:rsidR="006F580B" w:rsidRPr="006F580B" w:rsidTr="000E4A78">
        <w:trPr>
          <w:trHeight w:val="33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7797" w:type="dxa"/>
            <w:tcBorders>
              <w:top w:val="single" w:sz="4" w:space="0" w:color="auto"/>
              <w:left w:val="single" w:sz="4" w:space="0" w:color="auto"/>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GHEA Mariam" w:hAnsi="GHEA Mariam"/>
                <w:sz w:val="22"/>
                <w:szCs w:val="22"/>
                <w:lang w:eastAsia="en-US"/>
              </w:rPr>
              <w:t xml:space="preserve"> այդ թվում`</w:t>
            </w:r>
          </w:p>
        </w:tc>
        <w:tc>
          <w:tcPr>
            <w:tcW w:w="3511" w:type="dxa"/>
            <w:tcBorders>
              <w:top w:val="single" w:sz="4" w:space="0" w:color="auto"/>
              <w:left w:val="nil"/>
              <w:bottom w:val="single" w:sz="4" w:space="0" w:color="auto"/>
              <w:right w:val="single" w:sz="4" w:space="0" w:color="auto"/>
            </w:tcBorders>
            <w:shd w:val="clear" w:color="auto" w:fill="auto"/>
            <w:vAlign w:val="center"/>
            <w:hideMark/>
          </w:tcPr>
          <w:p w:rsidR="006F580B" w:rsidRPr="006F580B" w:rsidRDefault="006F580B" w:rsidP="006F580B">
            <w:pPr>
              <w:jc w:val="cente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r>
      <w:tr w:rsidR="006F580B" w:rsidRPr="006F580B" w:rsidTr="000E4A78">
        <w:trPr>
          <w:trHeight w:val="484"/>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GHEA Mariam" w:hAnsi="GHEA Mariam"/>
                <w:sz w:val="22"/>
                <w:szCs w:val="22"/>
                <w:lang w:eastAsia="en-US"/>
              </w:rPr>
              <w:t>08</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77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F580B" w:rsidRPr="006F580B" w:rsidRDefault="006F580B" w:rsidP="006F580B">
            <w:pPr>
              <w:rPr>
                <w:rFonts w:ascii="GHEA Mariam" w:hAnsi="GHEA Mariam"/>
                <w:sz w:val="22"/>
                <w:szCs w:val="22"/>
                <w:lang w:eastAsia="en-US"/>
              </w:rPr>
            </w:pPr>
            <w:r w:rsidRPr="006F580B">
              <w:rPr>
                <w:rFonts w:ascii="GHEA Mariam" w:hAnsi="GHEA Mariam"/>
                <w:sz w:val="22"/>
                <w:szCs w:val="22"/>
                <w:lang w:eastAsia="en-US"/>
              </w:rPr>
              <w:t xml:space="preserve"> Կառավարության տարբեր մակարդակների միջև իրականացվող ընդհանուր բնույթի տրանսֆերտներ</w:t>
            </w:r>
          </w:p>
        </w:tc>
        <w:tc>
          <w:tcPr>
            <w:tcW w:w="3511" w:type="dxa"/>
            <w:tcBorders>
              <w:top w:val="single" w:sz="4" w:space="0" w:color="auto"/>
              <w:left w:val="nil"/>
              <w:bottom w:val="single" w:sz="4" w:space="0" w:color="auto"/>
              <w:right w:val="single" w:sz="4" w:space="0" w:color="auto"/>
            </w:tcBorders>
            <w:shd w:val="clear" w:color="auto" w:fill="auto"/>
            <w:vAlign w:val="center"/>
            <w:hideMark/>
          </w:tcPr>
          <w:p w:rsidR="006F580B" w:rsidRPr="006F580B" w:rsidRDefault="006F580B" w:rsidP="006F580B">
            <w:pPr>
              <w:jc w:val="center"/>
              <w:rPr>
                <w:rFonts w:ascii="GHEA Mariam" w:hAnsi="GHEA Mariam"/>
                <w:color w:val="000000"/>
                <w:sz w:val="22"/>
                <w:szCs w:val="22"/>
                <w:lang w:eastAsia="en-US"/>
              </w:rPr>
            </w:pPr>
            <w:r w:rsidRPr="006F580B">
              <w:rPr>
                <w:rFonts w:ascii="GHEA Mariam" w:hAnsi="GHEA Mariam"/>
                <w:color w:val="000000"/>
                <w:sz w:val="22"/>
                <w:szCs w:val="22"/>
                <w:lang w:eastAsia="en-US"/>
              </w:rPr>
              <w:t xml:space="preserve">8,120.0 </w:t>
            </w:r>
          </w:p>
        </w:tc>
      </w:tr>
      <w:tr w:rsidR="006F580B" w:rsidRPr="006F580B" w:rsidTr="000E4A78">
        <w:trPr>
          <w:trHeight w:val="33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7797" w:type="dxa"/>
            <w:tcBorders>
              <w:top w:val="single" w:sz="4" w:space="0" w:color="auto"/>
              <w:left w:val="single" w:sz="4" w:space="0" w:color="auto"/>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GHEA Mariam" w:hAnsi="GHEA Mariam"/>
                <w:sz w:val="22"/>
                <w:szCs w:val="22"/>
                <w:lang w:eastAsia="en-US"/>
              </w:rPr>
              <w:t xml:space="preserve"> այդ թվում`</w:t>
            </w:r>
          </w:p>
        </w:tc>
        <w:tc>
          <w:tcPr>
            <w:tcW w:w="3511" w:type="dxa"/>
            <w:tcBorders>
              <w:top w:val="single" w:sz="4" w:space="0" w:color="auto"/>
              <w:left w:val="nil"/>
              <w:bottom w:val="single" w:sz="4" w:space="0" w:color="auto"/>
              <w:right w:val="single" w:sz="4" w:space="0" w:color="auto"/>
            </w:tcBorders>
            <w:shd w:val="clear" w:color="auto" w:fill="auto"/>
            <w:vAlign w:val="center"/>
            <w:hideMark/>
          </w:tcPr>
          <w:p w:rsidR="006F580B" w:rsidRPr="006F580B" w:rsidRDefault="006F580B" w:rsidP="006F580B">
            <w:pPr>
              <w:jc w:val="cente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r>
      <w:tr w:rsidR="006F580B" w:rsidRPr="006F580B" w:rsidTr="000E4A78">
        <w:trPr>
          <w:trHeight w:val="301"/>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GHEA Mariam" w:hAnsi="GHEA Mariam"/>
                <w:sz w:val="22"/>
                <w:szCs w:val="22"/>
                <w:lang w:eastAsia="en-US"/>
              </w:rPr>
              <w:t>01</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7797" w:type="dxa"/>
            <w:tcBorders>
              <w:top w:val="single" w:sz="4" w:space="0" w:color="auto"/>
              <w:left w:val="single" w:sz="4" w:space="0" w:color="auto"/>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GHEA Mariam" w:hAnsi="GHEA Mariam"/>
                <w:sz w:val="22"/>
                <w:szCs w:val="22"/>
                <w:lang w:eastAsia="en-US"/>
              </w:rPr>
              <w:t xml:space="preserve"> Կառավարության տարբեր մակարդակների միջև իրականացվող ընդհանուր բնույթի տրանսֆերտներ</w:t>
            </w:r>
          </w:p>
        </w:tc>
        <w:tc>
          <w:tcPr>
            <w:tcW w:w="3511" w:type="dxa"/>
            <w:tcBorders>
              <w:top w:val="single" w:sz="4" w:space="0" w:color="auto"/>
              <w:left w:val="nil"/>
              <w:bottom w:val="single" w:sz="4" w:space="0" w:color="auto"/>
              <w:right w:val="single" w:sz="4" w:space="0" w:color="auto"/>
            </w:tcBorders>
            <w:shd w:val="clear" w:color="auto" w:fill="auto"/>
            <w:vAlign w:val="center"/>
            <w:hideMark/>
          </w:tcPr>
          <w:p w:rsidR="006F580B" w:rsidRPr="006F580B" w:rsidRDefault="006F580B" w:rsidP="006F580B">
            <w:pPr>
              <w:jc w:val="center"/>
              <w:rPr>
                <w:rFonts w:ascii="GHEA Mariam" w:hAnsi="GHEA Mariam"/>
                <w:color w:val="000000"/>
                <w:sz w:val="22"/>
                <w:szCs w:val="22"/>
                <w:lang w:eastAsia="en-US"/>
              </w:rPr>
            </w:pPr>
            <w:r w:rsidRPr="006F580B">
              <w:rPr>
                <w:rFonts w:ascii="GHEA Mariam" w:hAnsi="GHEA Mariam"/>
                <w:color w:val="000000"/>
                <w:sz w:val="22"/>
                <w:szCs w:val="22"/>
                <w:lang w:eastAsia="en-US"/>
              </w:rPr>
              <w:t xml:space="preserve">8,120.0 </w:t>
            </w:r>
          </w:p>
        </w:tc>
      </w:tr>
      <w:tr w:rsidR="006F580B" w:rsidRPr="006F580B" w:rsidTr="000E4A78">
        <w:trPr>
          <w:trHeight w:val="33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7797" w:type="dxa"/>
            <w:tcBorders>
              <w:top w:val="single" w:sz="4" w:space="0" w:color="auto"/>
              <w:left w:val="single" w:sz="4" w:space="0" w:color="auto"/>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GHEA Mariam" w:hAnsi="GHEA Mariam"/>
                <w:sz w:val="22"/>
                <w:szCs w:val="22"/>
                <w:lang w:eastAsia="en-US"/>
              </w:rPr>
              <w:t xml:space="preserve"> այդ թվում`</w:t>
            </w:r>
          </w:p>
        </w:tc>
        <w:tc>
          <w:tcPr>
            <w:tcW w:w="3511" w:type="dxa"/>
            <w:tcBorders>
              <w:top w:val="single" w:sz="4" w:space="0" w:color="auto"/>
              <w:left w:val="nil"/>
              <w:bottom w:val="single" w:sz="4" w:space="0" w:color="auto"/>
              <w:right w:val="single" w:sz="4" w:space="0" w:color="auto"/>
            </w:tcBorders>
            <w:shd w:val="clear" w:color="auto" w:fill="auto"/>
            <w:vAlign w:val="center"/>
            <w:hideMark/>
          </w:tcPr>
          <w:p w:rsidR="006F580B" w:rsidRPr="006F580B" w:rsidRDefault="006F580B" w:rsidP="006F580B">
            <w:pPr>
              <w:jc w:val="cente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r>
      <w:tr w:rsidR="006F580B" w:rsidRPr="006F580B" w:rsidTr="000E4A78">
        <w:trPr>
          <w:trHeight w:val="67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7797" w:type="dxa"/>
            <w:tcBorders>
              <w:top w:val="single" w:sz="4" w:space="0" w:color="auto"/>
              <w:left w:val="single" w:sz="4" w:space="0" w:color="auto"/>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GHEA Mariam" w:hAnsi="GHEA Mariam"/>
                <w:sz w:val="22"/>
                <w:szCs w:val="22"/>
                <w:lang w:eastAsia="en-US"/>
              </w:rPr>
              <w:t xml:space="preserve"> ՀՀ տարածքային կառավարման և ենթակառուցվածքների նախարարություն</w:t>
            </w:r>
          </w:p>
        </w:tc>
        <w:tc>
          <w:tcPr>
            <w:tcW w:w="3511" w:type="dxa"/>
            <w:tcBorders>
              <w:top w:val="single" w:sz="4" w:space="0" w:color="auto"/>
              <w:left w:val="nil"/>
              <w:bottom w:val="single" w:sz="4" w:space="0" w:color="auto"/>
              <w:right w:val="single" w:sz="4" w:space="0" w:color="auto"/>
            </w:tcBorders>
            <w:shd w:val="clear" w:color="auto" w:fill="auto"/>
            <w:vAlign w:val="center"/>
            <w:hideMark/>
          </w:tcPr>
          <w:p w:rsidR="006F580B" w:rsidRPr="006F580B" w:rsidRDefault="006F580B" w:rsidP="006F580B">
            <w:pPr>
              <w:jc w:val="center"/>
              <w:rPr>
                <w:rFonts w:ascii="GHEA Mariam" w:hAnsi="GHEA Mariam"/>
                <w:color w:val="000000"/>
                <w:sz w:val="22"/>
                <w:szCs w:val="22"/>
                <w:lang w:eastAsia="en-US"/>
              </w:rPr>
            </w:pPr>
            <w:r w:rsidRPr="006F580B">
              <w:rPr>
                <w:rFonts w:ascii="GHEA Mariam" w:hAnsi="GHEA Mariam"/>
                <w:color w:val="000000"/>
                <w:sz w:val="22"/>
                <w:szCs w:val="22"/>
                <w:lang w:eastAsia="en-US"/>
              </w:rPr>
              <w:t xml:space="preserve">8,120.0 </w:t>
            </w:r>
          </w:p>
        </w:tc>
      </w:tr>
      <w:tr w:rsidR="006F580B" w:rsidRPr="006F580B" w:rsidTr="000E4A78">
        <w:trPr>
          <w:trHeight w:val="33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lastRenderedPageBreak/>
              <w:t> </w:t>
            </w:r>
          </w:p>
        </w:tc>
        <w:tc>
          <w:tcPr>
            <w:tcW w:w="567"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7797"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GHEA Mariam" w:hAnsi="GHEA Mariam"/>
                <w:sz w:val="22"/>
                <w:szCs w:val="22"/>
                <w:lang w:eastAsia="en-US"/>
              </w:rPr>
              <w:t xml:space="preserve"> այդ թվում`</w:t>
            </w:r>
          </w:p>
        </w:tc>
        <w:tc>
          <w:tcPr>
            <w:tcW w:w="3511" w:type="dxa"/>
            <w:tcBorders>
              <w:top w:val="single" w:sz="4" w:space="0" w:color="auto"/>
              <w:left w:val="nil"/>
              <w:bottom w:val="single" w:sz="4" w:space="0" w:color="auto"/>
              <w:right w:val="single" w:sz="4" w:space="0" w:color="auto"/>
            </w:tcBorders>
            <w:shd w:val="clear" w:color="auto" w:fill="auto"/>
            <w:vAlign w:val="center"/>
            <w:hideMark/>
          </w:tcPr>
          <w:p w:rsidR="006F580B" w:rsidRPr="006F580B" w:rsidRDefault="006F580B" w:rsidP="006F580B">
            <w:pPr>
              <w:jc w:val="cente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r>
      <w:tr w:rsidR="006F580B" w:rsidRPr="006F580B" w:rsidTr="000E4A78">
        <w:trPr>
          <w:trHeight w:val="33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F580B" w:rsidRPr="006F580B" w:rsidRDefault="006F580B" w:rsidP="006F580B">
            <w:pPr>
              <w:jc w:val="right"/>
              <w:rPr>
                <w:rFonts w:ascii="GHEA Mariam" w:hAnsi="GHEA Mariam"/>
                <w:color w:val="000000"/>
                <w:sz w:val="22"/>
                <w:szCs w:val="22"/>
                <w:lang w:eastAsia="en-US"/>
              </w:rPr>
            </w:pPr>
            <w:r w:rsidRPr="006F580B">
              <w:rPr>
                <w:rFonts w:ascii="GHEA Mariam" w:hAnsi="GHEA Mariam"/>
                <w:color w:val="000000"/>
                <w:sz w:val="22"/>
                <w:szCs w:val="22"/>
                <w:lang w:eastAsia="en-US"/>
              </w:rPr>
              <w:t>1212</w:t>
            </w:r>
          </w:p>
        </w:tc>
        <w:tc>
          <w:tcPr>
            <w:tcW w:w="850" w:type="dxa"/>
            <w:tcBorders>
              <w:top w:val="single" w:sz="4" w:space="0" w:color="auto"/>
              <w:left w:val="nil"/>
              <w:bottom w:val="single" w:sz="4" w:space="0" w:color="auto"/>
              <w:right w:val="nil"/>
            </w:tcBorders>
            <w:shd w:val="clear" w:color="auto" w:fill="auto"/>
            <w:noWrap/>
            <w:vAlign w:val="bottom"/>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779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F580B" w:rsidRPr="006F580B" w:rsidRDefault="006F580B" w:rsidP="006F580B">
            <w:pPr>
              <w:rPr>
                <w:rFonts w:ascii="GHEA Mariam" w:hAnsi="GHEA Mariam"/>
                <w:color w:val="000000"/>
                <w:sz w:val="22"/>
                <w:szCs w:val="22"/>
                <w:lang w:eastAsia="en-US"/>
              </w:rPr>
            </w:pPr>
            <w:r w:rsidRPr="006F580B">
              <w:rPr>
                <w:rFonts w:ascii="GHEA Mariam" w:hAnsi="GHEA Mariam"/>
                <w:color w:val="000000"/>
                <w:sz w:val="22"/>
                <w:szCs w:val="22"/>
                <w:lang w:eastAsia="en-US"/>
              </w:rPr>
              <w:t>Տարածքային զարգացում</w:t>
            </w:r>
          </w:p>
        </w:tc>
        <w:tc>
          <w:tcPr>
            <w:tcW w:w="3511" w:type="dxa"/>
            <w:tcBorders>
              <w:top w:val="single" w:sz="4" w:space="0" w:color="auto"/>
              <w:left w:val="nil"/>
              <w:bottom w:val="single" w:sz="4" w:space="0" w:color="auto"/>
              <w:right w:val="single" w:sz="4" w:space="0" w:color="auto"/>
            </w:tcBorders>
            <w:shd w:val="clear" w:color="auto" w:fill="auto"/>
            <w:vAlign w:val="center"/>
            <w:hideMark/>
          </w:tcPr>
          <w:p w:rsidR="006F580B" w:rsidRPr="006F580B" w:rsidRDefault="006F580B" w:rsidP="006F580B">
            <w:pPr>
              <w:jc w:val="center"/>
              <w:rPr>
                <w:rFonts w:ascii="GHEA Mariam" w:hAnsi="GHEA Mariam"/>
                <w:color w:val="000000"/>
                <w:sz w:val="22"/>
                <w:szCs w:val="22"/>
                <w:lang w:eastAsia="en-US"/>
              </w:rPr>
            </w:pPr>
            <w:r w:rsidRPr="006F580B">
              <w:rPr>
                <w:rFonts w:ascii="GHEA Mariam" w:hAnsi="GHEA Mariam"/>
                <w:color w:val="000000"/>
                <w:sz w:val="22"/>
                <w:szCs w:val="22"/>
                <w:lang w:eastAsia="en-US"/>
              </w:rPr>
              <w:t xml:space="preserve">8,120.0 </w:t>
            </w:r>
          </w:p>
        </w:tc>
      </w:tr>
      <w:tr w:rsidR="006F580B" w:rsidRPr="006F580B" w:rsidTr="000E4A78">
        <w:trPr>
          <w:trHeight w:val="33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709" w:type="dxa"/>
            <w:tcBorders>
              <w:top w:val="single" w:sz="4" w:space="0" w:color="auto"/>
              <w:left w:val="nil"/>
              <w:bottom w:val="single" w:sz="4" w:space="0" w:color="auto"/>
              <w:right w:val="nil"/>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7797"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GHEA Mariam" w:hAnsi="GHEA Mariam"/>
                <w:sz w:val="22"/>
                <w:szCs w:val="22"/>
                <w:lang w:eastAsia="en-US"/>
              </w:rPr>
              <w:t xml:space="preserve"> այդ թվում`</w:t>
            </w:r>
          </w:p>
        </w:tc>
        <w:tc>
          <w:tcPr>
            <w:tcW w:w="3511"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jc w:val="cente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r>
      <w:tr w:rsidR="006F580B" w:rsidRPr="006F580B" w:rsidTr="000E4A78">
        <w:trPr>
          <w:trHeight w:val="658"/>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jc w:val="right"/>
              <w:rPr>
                <w:rFonts w:ascii="GHEA Mariam" w:hAnsi="GHEA Mariam"/>
                <w:color w:val="000000"/>
                <w:sz w:val="22"/>
                <w:szCs w:val="22"/>
                <w:lang w:eastAsia="en-US"/>
              </w:rPr>
            </w:pPr>
            <w:r w:rsidRPr="006F580B">
              <w:rPr>
                <w:rFonts w:ascii="GHEA Mariam" w:hAnsi="GHEA Mariam"/>
                <w:color w:val="000000"/>
                <w:sz w:val="22"/>
                <w:szCs w:val="22"/>
                <w:lang w:eastAsia="en-US"/>
              </w:rPr>
              <w:t>12017</w:t>
            </w:r>
          </w:p>
        </w:tc>
        <w:tc>
          <w:tcPr>
            <w:tcW w:w="7797" w:type="dxa"/>
            <w:tcBorders>
              <w:top w:val="single" w:sz="4" w:space="0" w:color="auto"/>
              <w:left w:val="single" w:sz="4" w:space="0" w:color="auto"/>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GHEA Mariam" w:hAnsi="GHEA Mariam"/>
                <w:sz w:val="22"/>
                <w:szCs w:val="22"/>
                <w:lang w:eastAsia="en-US"/>
              </w:rPr>
              <w:t>Պատերազմի արդյունքում ժամանակավորապես Հայաստանի Հանրապետությունում գտնվող քաղաքացիներին մշտական բնակության վայր տեղափոխում</w:t>
            </w:r>
          </w:p>
        </w:tc>
        <w:tc>
          <w:tcPr>
            <w:tcW w:w="3511" w:type="dxa"/>
            <w:tcBorders>
              <w:top w:val="single" w:sz="4" w:space="0" w:color="auto"/>
              <w:left w:val="nil"/>
              <w:bottom w:val="single" w:sz="4" w:space="0" w:color="auto"/>
              <w:right w:val="single" w:sz="4" w:space="0" w:color="auto"/>
            </w:tcBorders>
            <w:shd w:val="clear" w:color="auto" w:fill="auto"/>
            <w:vAlign w:val="center"/>
            <w:hideMark/>
          </w:tcPr>
          <w:p w:rsidR="006F580B" w:rsidRPr="006F580B" w:rsidRDefault="006F580B" w:rsidP="006F580B">
            <w:pPr>
              <w:jc w:val="center"/>
              <w:rPr>
                <w:rFonts w:ascii="GHEA Mariam" w:hAnsi="GHEA Mariam"/>
                <w:color w:val="000000"/>
                <w:sz w:val="22"/>
                <w:szCs w:val="22"/>
                <w:lang w:eastAsia="en-US"/>
              </w:rPr>
            </w:pPr>
            <w:r w:rsidRPr="006F580B">
              <w:rPr>
                <w:rFonts w:ascii="GHEA Mariam" w:hAnsi="GHEA Mariam"/>
                <w:color w:val="000000"/>
                <w:sz w:val="22"/>
                <w:szCs w:val="22"/>
                <w:lang w:eastAsia="en-US"/>
              </w:rPr>
              <w:t xml:space="preserve">8,120.0 </w:t>
            </w:r>
          </w:p>
        </w:tc>
      </w:tr>
      <w:tr w:rsidR="006F580B" w:rsidRPr="006F580B" w:rsidTr="000E4A78">
        <w:trPr>
          <w:trHeight w:val="33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709" w:type="dxa"/>
            <w:tcBorders>
              <w:top w:val="single" w:sz="4" w:space="0" w:color="auto"/>
              <w:left w:val="nil"/>
              <w:bottom w:val="single" w:sz="4" w:space="0" w:color="auto"/>
              <w:right w:val="nil"/>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7797"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GHEA Mariam" w:hAnsi="GHEA Mariam"/>
                <w:color w:val="000000"/>
                <w:sz w:val="22"/>
                <w:szCs w:val="22"/>
                <w:lang w:eastAsia="en-US"/>
              </w:rPr>
              <w:t xml:space="preserve"> այդ թվում` ըստ կատարողների</w:t>
            </w:r>
          </w:p>
        </w:tc>
        <w:tc>
          <w:tcPr>
            <w:tcW w:w="3511" w:type="dxa"/>
            <w:tcBorders>
              <w:top w:val="single" w:sz="4" w:space="0" w:color="auto"/>
              <w:left w:val="nil"/>
              <w:bottom w:val="single" w:sz="4" w:space="0" w:color="auto"/>
              <w:right w:val="single" w:sz="4" w:space="0" w:color="auto"/>
            </w:tcBorders>
            <w:shd w:val="clear" w:color="auto" w:fill="auto"/>
            <w:vAlign w:val="center"/>
            <w:hideMark/>
          </w:tcPr>
          <w:p w:rsidR="006F580B" w:rsidRPr="006F580B" w:rsidRDefault="006F580B" w:rsidP="006F580B">
            <w:pPr>
              <w:jc w:val="cente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r>
      <w:tr w:rsidR="006F580B" w:rsidRPr="006F580B" w:rsidTr="000E4A78">
        <w:trPr>
          <w:trHeight w:val="67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7797" w:type="dxa"/>
            <w:tcBorders>
              <w:top w:val="single" w:sz="4" w:space="0" w:color="auto"/>
              <w:left w:val="single" w:sz="4" w:space="0" w:color="auto"/>
              <w:bottom w:val="single" w:sz="4" w:space="0" w:color="auto"/>
              <w:right w:val="single" w:sz="4" w:space="0" w:color="auto"/>
            </w:tcBorders>
            <w:shd w:val="clear" w:color="auto" w:fill="auto"/>
            <w:hideMark/>
          </w:tcPr>
          <w:p w:rsidR="006F580B" w:rsidRPr="006F580B" w:rsidRDefault="006F580B" w:rsidP="006F580B">
            <w:pPr>
              <w:rPr>
                <w:rFonts w:ascii="GHEA Mariam" w:hAnsi="GHEA Mariam"/>
                <w:iCs/>
                <w:sz w:val="22"/>
                <w:szCs w:val="22"/>
                <w:lang w:eastAsia="en-US"/>
              </w:rPr>
            </w:pPr>
            <w:r w:rsidRPr="006F580B">
              <w:rPr>
                <w:rFonts w:ascii="GHEA Mariam" w:hAnsi="GHEA Mariam"/>
                <w:iCs/>
                <w:sz w:val="22"/>
                <w:szCs w:val="22"/>
                <w:lang w:eastAsia="en-US"/>
              </w:rPr>
              <w:t xml:space="preserve">ՀՀ տարածքային կառավարման և ենթակառուցվածքների նախարարություն </w:t>
            </w:r>
          </w:p>
        </w:tc>
        <w:tc>
          <w:tcPr>
            <w:tcW w:w="3511" w:type="dxa"/>
            <w:tcBorders>
              <w:top w:val="single" w:sz="4" w:space="0" w:color="auto"/>
              <w:left w:val="nil"/>
              <w:bottom w:val="single" w:sz="4" w:space="0" w:color="auto"/>
              <w:right w:val="single" w:sz="4" w:space="0" w:color="auto"/>
            </w:tcBorders>
            <w:shd w:val="clear" w:color="auto" w:fill="auto"/>
            <w:noWrap/>
            <w:vAlign w:val="center"/>
            <w:hideMark/>
          </w:tcPr>
          <w:p w:rsidR="006F580B" w:rsidRPr="006F580B" w:rsidRDefault="006F580B" w:rsidP="006F580B">
            <w:pPr>
              <w:jc w:val="center"/>
              <w:rPr>
                <w:rFonts w:ascii="GHEA Mariam" w:hAnsi="GHEA Mariam"/>
                <w:iCs/>
                <w:sz w:val="22"/>
                <w:szCs w:val="22"/>
                <w:lang w:eastAsia="en-US"/>
              </w:rPr>
            </w:pPr>
            <w:r w:rsidRPr="006F580B">
              <w:rPr>
                <w:rFonts w:ascii="GHEA Mariam" w:hAnsi="GHEA Mariam"/>
                <w:iCs/>
                <w:sz w:val="22"/>
                <w:szCs w:val="22"/>
                <w:lang w:eastAsia="en-US"/>
              </w:rPr>
              <w:t>8,120.0</w:t>
            </w:r>
          </w:p>
        </w:tc>
      </w:tr>
      <w:tr w:rsidR="006F580B" w:rsidRPr="006F580B" w:rsidTr="000E4A78">
        <w:trPr>
          <w:trHeight w:val="67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7797" w:type="dxa"/>
            <w:tcBorders>
              <w:top w:val="single" w:sz="4" w:space="0" w:color="auto"/>
              <w:left w:val="single" w:sz="4" w:space="0" w:color="auto"/>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GHEA Mariam" w:hAnsi="GHEA Mariam"/>
                <w:color w:val="000000"/>
                <w:sz w:val="22"/>
                <w:szCs w:val="22"/>
                <w:lang w:eastAsia="en-US"/>
              </w:rPr>
              <w:t xml:space="preserve"> այդ թվում` բյուջետային ծախսերի տնտեսագիտական դասակարգման հոդվածներ</w:t>
            </w:r>
          </w:p>
        </w:tc>
        <w:tc>
          <w:tcPr>
            <w:tcW w:w="3511" w:type="dxa"/>
            <w:tcBorders>
              <w:top w:val="single" w:sz="4" w:space="0" w:color="auto"/>
              <w:left w:val="nil"/>
              <w:bottom w:val="single" w:sz="4" w:space="0" w:color="auto"/>
              <w:right w:val="single" w:sz="4" w:space="0" w:color="auto"/>
            </w:tcBorders>
            <w:shd w:val="clear" w:color="auto" w:fill="auto"/>
            <w:noWrap/>
            <w:vAlign w:val="center"/>
            <w:hideMark/>
          </w:tcPr>
          <w:p w:rsidR="006F580B" w:rsidRPr="006F580B" w:rsidRDefault="006F580B" w:rsidP="006F580B">
            <w:pPr>
              <w:jc w:val="center"/>
              <w:rPr>
                <w:rFonts w:ascii="GHEA Mariam" w:hAnsi="GHEA Mariam"/>
                <w:sz w:val="22"/>
                <w:szCs w:val="22"/>
                <w:lang w:eastAsia="en-US"/>
              </w:rPr>
            </w:pPr>
            <w:r w:rsidRPr="006F580B">
              <w:rPr>
                <w:rFonts w:ascii="Calibri" w:hAnsi="Calibri" w:cs="Calibri"/>
                <w:sz w:val="22"/>
                <w:szCs w:val="22"/>
                <w:lang w:eastAsia="en-US"/>
              </w:rPr>
              <w:t> </w:t>
            </w:r>
          </w:p>
        </w:tc>
      </w:tr>
      <w:tr w:rsidR="006F580B" w:rsidRPr="006F580B" w:rsidTr="000E4A78">
        <w:trPr>
          <w:trHeight w:val="33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7797" w:type="dxa"/>
            <w:tcBorders>
              <w:top w:val="single" w:sz="4" w:space="0" w:color="auto"/>
              <w:left w:val="single" w:sz="4" w:space="0" w:color="auto"/>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GHEA Mariam" w:hAnsi="GHEA Mariam"/>
                <w:sz w:val="22"/>
                <w:szCs w:val="22"/>
                <w:lang w:eastAsia="en-US"/>
              </w:rPr>
              <w:t xml:space="preserve"> ԸՆԴԱՄԵՆԸ</w:t>
            </w:r>
            <w:r w:rsidR="000E4A78">
              <w:rPr>
                <w:rFonts w:ascii="GHEA Mariam" w:hAnsi="GHEA Mariam"/>
                <w:sz w:val="22"/>
                <w:szCs w:val="22"/>
                <w:lang w:val="hy-AM" w:eastAsia="en-US"/>
              </w:rPr>
              <w:t>՝</w:t>
            </w:r>
            <w:r w:rsidRPr="006F580B">
              <w:rPr>
                <w:rFonts w:ascii="GHEA Mariam" w:hAnsi="GHEA Mariam"/>
                <w:sz w:val="22"/>
                <w:szCs w:val="22"/>
                <w:lang w:eastAsia="en-US"/>
              </w:rPr>
              <w:t xml:space="preserve"> ԾԱԽՍԵՐ</w:t>
            </w:r>
          </w:p>
        </w:tc>
        <w:tc>
          <w:tcPr>
            <w:tcW w:w="3511" w:type="dxa"/>
            <w:tcBorders>
              <w:top w:val="single" w:sz="4" w:space="0" w:color="auto"/>
              <w:left w:val="nil"/>
              <w:bottom w:val="single" w:sz="4" w:space="0" w:color="auto"/>
              <w:right w:val="single" w:sz="4" w:space="0" w:color="auto"/>
            </w:tcBorders>
            <w:shd w:val="clear" w:color="auto" w:fill="auto"/>
            <w:noWrap/>
            <w:vAlign w:val="center"/>
            <w:hideMark/>
          </w:tcPr>
          <w:p w:rsidR="006F580B" w:rsidRPr="006F580B" w:rsidRDefault="006F580B" w:rsidP="006F580B">
            <w:pPr>
              <w:jc w:val="center"/>
              <w:rPr>
                <w:rFonts w:ascii="GHEA Mariam" w:hAnsi="GHEA Mariam"/>
                <w:sz w:val="22"/>
                <w:szCs w:val="22"/>
                <w:lang w:eastAsia="en-US"/>
              </w:rPr>
            </w:pPr>
            <w:r w:rsidRPr="006F580B">
              <w:rPr>
                <w:rFonts w:ascii="GHEA Mariam" w:hAnsi="GHEA Mariam"/>
                <w:sz w:val="22"/>
                <w:szCs w:val="22"/>
                <w:lang w:eastAsia="en-US"/>
              </w:rPr>
              <w:t>8,120.0</w:t>
            </w:r>
          </w:p>
        </w:tc>
      </w:tr>
      <w:tr w:rsidR="006F580B" w:rsidRPr="006F580B" w:rsidTr="000E4A78">
        <w:trPr>
          <w:trHeight w:val="33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7797" w:type="dxa"/>
            <w:tcBorders>
              <w:top w:val="single" w:sz="4" w:space="0" w:color="auto"/>
              <w:left w:val="single" w:sz="4" w:space="0" w:color="auto"/>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GHEA Mariam" w:hAnsi="GHEA Mariam"/>
                <w:sz w:val="22"/>
                <w:szCs w:val="22"/>
                <w:lang w:eastAsia="en-US"/>
              </w:rPr>
              <w:t xml:space="preserve"> ԸՆԹԱՑԻԿ ԾԱԽՍԵՐ</w:t>
            </w:r>
          </w:p>
        </w:tc>
        <w:tc>
          <w:tcPr>
            <w:tcW w:w="3511" w:type="dxa"/>
            <w:tcBorders>
              <w:top w:val="single" w:sz="4" w:space="0" w:color="auto"/>
              <w:left w:val="nil"/>
              <w:bottom w:val="single" w:sz="4" w:space="0" w:color="auto"/>
              <w:right w:val="single" w:sz="4" w:space="0" w:color="auto"/>
            </w:tcBorders>
            <w:shd w:val="clear" w:color="auto" w:fill="auto"/>
            <w:noWrap/>
            <w:vAlign w:val="center"/>
            <w:hideMark/>
          </w:tcPr>
          <w:p w:rsidR="006F580B" w:rsidRPr="006F580B" w:rsidRDefault="006F580B" w:rsidP="006F580B">
            <w:pPr>
              <w:jc w:val="center"/>
              <w:rPr>
                <w:rFonts w:ascii="GHEA Mariam" w:hAnsi="GHEA Mariam"/>
                <w:sz w:val="22"/>
                <w:szCs w:val="22"/>
                <w:lang w:eastAsia="en-US"/>
              </w:rPr>
            </w:pPr>
            <w:r w:rsidRPr="006F580B">
              <w:rPr>
                <w:rFonts w:ascii="GHEA Mariam" w:hAnsi="GHEA Mariam"/>
                <w:sz w:val="22"/>
                <w:szCs w:val="22"/>
                <w:lang w:eastAsia="en-US"/>
              </w:rPr>
              <w:t>8,120.0</w:t>
            </w:r>
          </w:p>
        </w:tc>
      </w:tr>
      <w:tr w:rsidR="006F580B" w:rsidRPr="006F580B" w:rsidTr="000E4A78">
        <w:trPr>
          <w:trHeight w:val="33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7797" w:type="dxa"/>
            <w:tcBorders>
              <w:top w:val="single" w:sz="4" w:space="0" w:color="auto"/>
              <w:left w:val="single" w:sz="4" w:space="0" w:color="auto"/>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GHEA Mariam" w:hAnsi="GHEA Mariam"/>
                <w:sz w:val="22"/>
                <w:szCs w:val="22"/>
                <w:lang w:eastAsia="en-US"/>
              </w:rPr>
              <w:t xml:space="preserve"> ԴՐԱՄԱՇՆՈՐՀՆԵՐ</w:t>
            </w:r>
          </w:p>
        </w:tc>
        <w:tc>
          <w:tcPr>
            <w:tcW w:w="3511" w:type="dxa"/>
            <w:tcBorders>
              <w:top w:val="single" w:sz="4" w:space="0" w:color="auto"/>
              <w:left w:val="nil"/>
              <w:bottom w:val="single" w:sz="4" w:space="0" w:color="auto"/>
              <w:right w:val="single" w:sz="4" w:space="0" w:color="auto"/>
            </w:tcBorders>
            <w:shd w:val="clear" w:color="auto" w:fill="auto"/>
            <w:noWrap/>
            <w:vAlign w:val="center"/>
            <w:hideMark/>
          </w:tcPr>
          <w:p w:rsidR="006F580B" w:rsidRPr="006F580B" w:rsidRDefault="006F580B" w:rsidP="006F580B">
            <w:pPr>
              <w:jc w:val="center"/>
              <w:rPr>
                <w:rFonts w:ascii="GHEA Mariam" w:hAnsi="GHEA Mariam"/>
                <w:sz w:val="22"/>
                <w:szCs w:val="22"/>
                <w:lang w:eastAsia="en-US"/>
              </w:rPr>
            </w:pPr>
            <w:r w:rsidRPr="006F580B">
              <w:rPr>
                <w:rFonts w:ascii="GHEA Mariam" w:hAnsi="GHEA Mariam"/>
                <w:sz w:val="22"/>
                <w:szCs w:val="22"/>
                <w:lang w:eastAsia="en-US"/>
              </w:rPr>
              <w:t>8,120.0</w:t>
            </w:r>
          </w:p>
        </w:tc>
      </w:tr>
      <w:tr w:rsidR="006F580B" w:rsidRPr="006F580B" w:rsidTr="000E4A78">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7797" w:type="dxa"/>
            <w:tcBorders>
              <w:top w:val="single" w:sz="4" w:space="0" w:color="auto"/>
              <w:left w:val="single" w:sz="4" w:space="0" w:color="auto"/>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GHEA Mariam" w:hAnsi="GHEA Mariam"/>
                <w:sz w:val="22"/>
                <w:szCs w:val="22"/>
                <w:lang w:eastAsia="en-US"/>
              </w:rPr>
              <w:t xml:space="preserve"> Ընթացիկ դրամաշնորհներ պետական հատվածի այլ մակարդակներին</w:t>
            </w:r>
          </w:p>
        </w:tc>
        <w:tc>
          <w:tcPr>
            <w:tcW w:w="3511" w:type="dxa"/>
            <w:tcBorders>
              <w:top w:val="single" w:sz="4" w:space="0" w:color="auto"/>
              <w:left w:val="nil"/>
              <w:bottom w:val="single" w:sz="4" w:space="0" w:color="auto"/>
              <w:right w:val="single" w:sz="4" w:space="0" w:color="auto"/>
            </w:tcBorders>
            <w:shd w:val="clear" w:color="auto" w:fill="auto"/>
            <w:noWrap/>
            <w:vAlign w:val="center"/>
            <w:hideMark/>
          </w:tcPr>
          <w:p w:rsidR="006F580B" w:rsidRPr="006F580B" w:rsidRDefault="006F580B" w:rsidP="006F580B">
            <w:pPr>
              <w:jc w:val="center"/>
              <w:rPr>
                <w:rFonts w:ascii="GHEA Mariam" w:hAnsi="GHEA Mariam"/>
                <w:sz w:val="22"/>
                <w:szCs w:val="22"/>
                <w:lang w:eastAsia="en-US"/>
              </w:rPr>
            </w:pPr>
            <w:r w:rsidRPr="006F580B">
              <w:rPr>
                <w:rFonts w:ascii="GHEA Mariam" w:hAnsi="GHEA Mariam"/>
                <w:sz w:val="22"/>
                <w:szCs w:val="22"/>
                <w:lang w:eastAsia="en-US"/>
              </w:rPr>
              <w:t>8,120.0</w:t>
            </w:r>
          </w:p>
        </w:tc>
      </w:tr>
      <w:tr w:rsidR="006F580B" w:rsidRPr="006F580B" w:rsidTr="000E4A78">
        <w:trPr>
          <w:trHeight w:val="33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7797" w:type="dxa"/>
            <w:tcBorders>
              <w:top w:val="single" w:sz="4" w:space="0" w:color="auto"/>
              <w:left w:val="nil"/>
              <w:bottom w:val="single" w:sz="4" w:space="0" w:color="auto"/>
              <w:right w:val="single" w:sz="4" w:space="0" w:color="auto"/>
            </w:tcBorders>
            <w:shd w:val="clear" w:color="auto" w:fill="auto"/>
            <w:hideMark/>
          </w:tcPr>
          <w:p w:rsidR="006F580B" w:rsidRPr="006F580B" w:rsidRDefault="006F580B" w:rsidP="006F580B">
            <w:pPr>
              <w:rPr>
                <w:rFonts w:ascii="GHEA Mariam" w:hAnsi="GHEA Mariam"/>
                <w:sz w:val="22"/>
                <w:szCs w:val="22"/>
                <w:lang w:eastAsia="en-US"/>
              </w:rPr>
            </w:pPr>
            <w:r w:rsidRPr="006F580B">
              <w:rPr>
                <w:rFonts w:ascii="GHEA Mariam" w:hAnsi="GHEA Mariam"/>
                <w:sz w:val="22"/>
                <w:szCs w:val="22"/>
                <w:lang w:eastAsia="en-US"/>
              </w:rPr>
              <w:t xml:space="preserve"> - Ընթացիկ սուբվենցիաներ համայնքներին</w:t>
            </w:r>
          </w:p>
        </w:tc>
        <w:tc>
          <w:tcPr>
            <w:tcW w:w="3511" w:type="dxa"/>
            <w:tcBorders>
              <w:top w:val="single" w:sz="4" w:space="0" w:color="auto"/>
              <w:left w:val="nil"/>
              <w:bottom w:val="single" w:sz="4" w:space="0" w:color="auto"/>
              <w:right w:val="single" w:sz="4" w:space="0" w:color="auto"/>
            </w:tcBorders>
            <w:shd w:val="clear" w:color="auto" w:fill="auto"/>
            <w:noWrap/>
            <w:vAlign w:val="center"/>
            <w:hideMark/>
          </w:tcPr>
          <w:p w:rsidR="006F580B" w:rsidRPr="006F580B" w:rsidRDefault="006F580B" w:rsidP="006F580B">
            <w:pPr>
              <w:jc w:val="center"/>
              <w:rPr>
                <w:rFonts w:ascii="GHEA Mariam" w:hAnsi="GHEA Mariam"/>
                <w:sz w:val="22"/>
                <w:szCs w:val="22"/>
                <w:lang w:eastAsia="en-US"/>
              </w:rPr>
            </w:pPr>
            <w:r w:rsidRPr="006F580B">
              <w:rPr>
                <w:rFonts w:ascii="GHEA Mariam" w:hAnsi="GHEA Mariam"/>
                <w:sz w:val="22"/>
                <w:szCs w:val="22"/>
                <w:lang w:eastAsia="en-US"/>
              </w:rPr>
              <w:t>8,120.0</w:t>
            </w:r>
          </w:p>
        </w:tc>
      </w:tr>
    </w:tbl>
    <w:p w:rsidR="006F580B" w:rsidRDefault="006F580B" w:rsidP="00C454F3">
      <w:pPr>
        <w:shd w:val="clear" w:color="auto" w:fill="FFFFFF"/>
        <w:spacing w:line="408" w:lineRule="auto"/>
        <w:jc w:val="both"/>
        <w:rPr>
          <w:rFonts w:ascii="GHEA Mariam" w:hAnsi="GHEA Mariam" w:cs="Sylfaen"/>
          <w:sz w:val="24"/>
          <w:szCs w:val="24"/>
          <w:lang w:val="hy-AM"/>
        </w:rPr>
      </w:pPr>
    </w:p>
    <w:p w:rsidR="000E4A78" w:rsidRDefault="000E4A78">
      <w:pPr>
        <w:pStyle w:val="mechtex"/>
        <w:ind w:firstLine="720"/>
        <w:jc w:val="left"/>
        <w:rPr>
          <w:rFonts w:ascii="GHEA Mariam" w:hAnsi="GHEA Mariam" w:cs="Sylfaen"/>
          <w:sz w:val="24"/>
          <w:szCs w:val="24"/>
          <w:lang w:val="hy-AM"/>
        </w:rPr>
      </w:pPr>
    </w:p>
    <w:p w:rsidR="000E4A78" w:rsidRPr="00574F02" w:rsidRDefault="000E4A78" w:rsidP="00C93A71">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0E4A78" w:rsidRPr="00574F02" w:rsidRDefault="000E4A78" w:rsidP="00C93A71">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0E4A78" w:rsidRDefault="000E4A78" w:rsidP="00C93A71">
      <w:pPr>
        <w:shd w:val="clear" w:color="auto" w:fill="FFFFFF"/>
        <w:spacing w:line="408" w:lineRule="auto"/>
        <w:ind w:firstLine="1134"/>
        <w:jc w:val="both"/>
        <w:rPr>
          <w:rFonts w:ascii="GHEA Mariam" w:hAnsi="GHEA Mariam" w:cs="Sylfaen"/>
          <w:sz w:val="24"/>
          <w:szCs w:val="24"/>
          <w:lang w:val="hy-AM"/>
        </w:rPr>
        <w:sectPr w:rsidR="000E4A78" w:rsidSect="008C624C">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8C624C" w:rsidRPr="00574F02" w:rsidRDefault="008C624C" w:rsidP="000E4A78">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3</w:t>
      </w:r>
    </w:p>
    <w:p w:rsidR="008C624C" w:rsidRPr="00844BBC" w:rsidRDefault="008C624C" w:rsidP="000E4A78">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Pr>
          <w:rFonts w:ascii="GHEA Mariam" w:hAnsi="GHEA Mariam"/>
          <w:spacing w:val="4"/>
          <w:sz w:val="24"/>
          <w:szCs w:val="24"/>
          <w:lang w:val="hy-AM"/>
        </w:rPr>
        <w:tab/>
        <w:t xml:space="preserve"> </w:t>
      </w:r>
      <w:r w:rsidRPr="00574F02">
        <w:rPr>
          <w:rFonts w:ascii="GHEA Mariam" w:hAnsi="GHEA Mariam"/>
          <w:spacing w:val="-8"/>
          <w:sz w:val="24"/>
          <w:szCs w:val="24"/>
          <w:lang w:val="hy-AM"/>
        </w:rPr>
        <w:t xml:space="preserve">   </w:t>
      </w:r>
      <w:r w:rsidRPr="00844BBC">
        <w:rPr>
          <w:rFonts w:ascii="GHEA Mariam" w:hAnsi="GHEA Mariam"/>
          <w:spacing w:val="-8"/>
          <w:sz w:val="24"/>
          <w:szCs w:val="24"/>
          <w:lang w:val="hy-AM"/>
        </w:rPr>
        <w:t>ՀՀ կառավարության 2021 թվականի</w:t>
      </w:r>
    </w:p>
    <w:p w:rsidR="008C624C" w:rsidRDefault="008C624C" w:rsidP="00C454F3">
      <w:pPr>
        <w:shd w:val="clear" w:color="auto" w:fill="FFFFFF"/>
        <w:spacing w:line="408" w:lineRule="auto"/>
        <w:jc w:val="both"/>
        <w:rPr>
          <w:rFonts w:ascii="GHEA Mariam" w:hAnsi="GHEA Mariam"/>
          <w:spacing w:val="-2"/>
          <w:sz w:val="24"/>
          <w:szCs w:val="24"/>
          <w:lang w:val="hy-AM"/>
        </w:rPr>
      </w:pPr>
      <w:r w:rsidRPr="00844BBC">
        <w:rPr>
          <w:rFonts w:ascii="GHEA Mariam" w:hAnsi="GHEA Mariam"/>
          <w:spacing w:val="-2"/>
          <w:sz w:val="24"/>
          <w:szCs w:val="24"/>
          <w:lang w:val="hy-AM"/>
        </w:rPr>
        <w:t xml:space="preserve"> </w:t>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t xml:space="preserve"> </w:t>
      </w:r>
      <w:r w:rsidRPr="00844BBC">
        <w:rPr>
          <w:rFonts w:ascii="GHEA Mariam" w:hAnsi="GHEA Mariam"/>
          <w:spacing w:val="-2"/>
          <w:sz w:val="24"/>
          <w:szCs w:val="24"/>
          <w:lang w:val="hy-AM"/>
        </w:rPr>
        <w:tab/>
        <w:t xml:space="preserve"> </w:t>
      </w:r>
      <w:r w:rsidRPr="00844BBC">
        <w:rPr>
          <w:rFonts w:ascii="GHEA Mariam" w:hAnsi="GHEA Mariam"/>
          <w:spacing w:val="-2"/>
          <w:sz w:val="24"/>
          <w:szCs w:val="24"/>
          <w:lang w:val="hy-AM"/>
        </w:rPr>
        <w:tab/>
        <w:t xml:space="preserve">    նոյ</w:t>
      </w:r>
      <w:r w:rsidRPr="00844BBC">
        <w:rPr>
          <w:rFonts w:ascii="GHEA Mariam" w:hAnsi="GHEA Mariam" w:cs="Sylfaen"/>
          <w:spacing w:val="-4"/>
          <w:sz w:val="24"/>
          <w:szCs w:val="24"/>
          <w:lang w:val="pt-BR"/>
        </w:rPr>
        <w:t>եմբերի</w:t>
      </w:r>
      <w:r w:rsidRPr="00844BBC">
        <w:rPr>
          <w:rFonts w:ascii="GHEA Mariam" w:hAnsi="GHEA Mariam"/>
          <w:spacing w:val="-2"/>
          <w:sz w:val="24"/>
          <w:szCs w:val="24"/>
          <w:lang w:val="hy-AM"/>
        </w:rPr>
        <w:t xml:space="preserve"> 18</w:t>
      </w:r>
      <w:r w:rsidRPr="00844BBC">
        <w:rPr>
          <w:rFonts w:ascii="GHEA Mariam" w:hAnsi="GHEA Mariam" w:cs="Sylfaen"/>
          <w:spacing w:val="-2"/>
          <w:sz w:val="24"/>
          <w:szCs w:val="24"/>
          <w:lang w:val="pt-BR"/>
        </w:rPr>
        <w:t>-</w:t>
      </w:r>
      <w:r w:rsidRPr="00844BBC">
        <w:rPr>
          <w:rFonts w:ascii="GHEA Mariam" w:hAnsi="GHEA Mariam"/>
          <w:spacing w:val="-2"/>
          <w:sz w:val="24"/>
          <w:szCs w:val="24"/>
          <w:lang w:val="hy-AM"/>
        </w:rPr>
        <w:t>ի N            - Ն որոշման</w:t>
      </w:r>
    </w:p>
    <w:p w:rsidR="006F580B" w:rsidRDefault="006F580B" w:rsidP="00C454F3">
      <w:pPr>
        <w:shd w:val="clear" w:color="auto" w:fill="FFFFFF"/>
        <w:spacing w:line="408" w:lineRule="auto"/>
        <w:jc w:val="both"/>
        <w:rPr>
          <w:rFonts w:ascii="GHEA Mariam" w:hAnsi="GHEA Mariam"/>
          <w:spacing w:val="-2"/>
          <w:sz w:val="24"/>
          <w:szCs w:val="24"/>
          <w:lang w:val="hy-AM"/>
        </w:rPr>
      </w:pPr>
    </w:p>
    <w:tbl>
      <w:tblPr>
        <w:tblW w:w="14638" w:type="dxa"/>
        <w:tblLook w:val="04A0" w:firstRow="1" w:lastRow="0" w:firstColumn="1" w:lastColumn="0" w:noHBand="0" w:noVBand="1"/>
      </w:tblPr>
      <w:tblGrid>
        <w:gridCol w:w="1140"/>
        <w:gridCol w:w="1560"/>
        <w:gridCol w:w="8515"/>
        <w:gridCol w:w="3423"/>
      </w:tblGrid>
      <w:tr w:rsidR="006F580B" w:rsidRPr="003025F9" w:rsidTr="002C6ADC">
        <w:trPr>
          <w:trHeight w:val="479"/>
        </w:trPr>
        <w:tc>
          <w:tcPr>
            <w:tcW w:w="14638" w:type="dxa"/>
            <w:gridSpan w:val="4"/>
            <w:tcBorders>
              <w:top w:val="nil"/>
              <w:left w:val="nil"/>
              <w:bottom w:val="nil"/>
              <w:right w:val="nil"/>
            </w:tcBorders>
            <w:shd w:val="clear" w:color="auto" w:fill="auto"/>
            <w:vAlign w:val="center"/>
            <w:hideMark/>
          </w:tcPr>
          <w:p w:rsidR="00C93A71" w:rsidRDefault="006F580B" w:rsidP="006F580B">
            <w:pPr>
              <w:jc w:val="center"/>
              <w:rPr>
                <w:rFonts w:ascii="GHEA Mariam" w:hAnsi="GHEA Mariam"/>
                <w:color w:val="000000"/>
                <w:sz w:val="22"/>
                <w:szCs w:val="22"/>
                <w:lang w:val="hy-AM" w:eastAsia="en-US"/>
              </w:rPr>
            </w:pPr>
            <w:r w:rsidRPr="006F580B">
              <w:rPr>
                <w:rFonts w:ascii="GHEA Mariam" w:hAnsi="GHEA Mariam"/>
                <w:color w:val="000000"/>
                <w:sz w:val="22"/>
                <w:szCs w:val="22"/>
                <w:lang w:val="hy-AM" w:eastAsia="en-US"/>
              </w:rPr>
              <w:t xml:space="preserve">«ՀԱՅԱՍՏԱՆԻ ՀԱՆՐԱՊԵՏՈՒԹՅԱՆ 2021 ԹՎԱԿԱՆԻ ՊԵՏԱԿԱՆ ԲՅՈՒՋԵԻ ՄԱՍԻՆ» </w:t>
            </w:r>
            <w:r w:rsidR="00C93A71" w:rsidRPr="006F580B">
              <w:rPr>
                <w:rFonts w:ascii="GHEA Mariam" w:hAnsi="GHEA Mariam"/>
                <w:color w:val="000000"/>
                <w:sz w:val="22"/>
                <w:szCs w:val="22"/>
                <w:lang w:val="hy-AM" w:eastAsia="en-US"/>
              </w:rPr>
              <w:t>ՀԱՅԱՍՏԱՆԻ ՀԱՆՐԱՊԵՏՈՒԹՅԱՆ</w:t>
            </w:r>
            <w:r w:rsidR="00C93A71" w:rsidRPr="006F580B">
              <w:rPr>
                <w:rFonts w:ascii="GHEA Mariam" w:hAnsi="GHEA Mariam"/>
                <w:color w:val="000000"/>
                <w:sz w:val="22"/>
                <w:szCs w:val="22"/>
                <w:lang w:val="hy-AM" w:eastAsia="en-US"/>
              </w:rPr>
              <w:t xml:space="preserve"> </w:t>
            </w:r>
            <w:r w:rsidRPr="006F580B">
              <w:rPr>
                <w:rFonts w:ascii="GHEA Mariam" w:hAnsi="GHEA Mariam"/>
                <w:color w:val="000000"/>
                <w:sz w:val="22"/>
                <w:szCs w:val="22"/>
                <w:lang w:val="hy-AM" w:eastAsia="en-US"/>
              </w:rPr>
              <w:t>ՕՐԵՆՔԻ</w:t>
            </w:r>
          </w:p>
          <w:p w:rsidR="006F580B" w:rsidRPr="006F580B" w:rsidRDefault="006F580B" w:rsidP="006F580B">
            <w:pPr>
              <w:jc w:val="center"/>
              <w:rPr>
                <w:rFonts w:ascii="GHEA Mariam" w:hAnsi="GHEA Mariam"/>
                <w:color w:val="000000"/>
                <w:sz w:val="22"/>
                <w:szCs w:val="22"/>
                <w:lang w:val="hy-AM" w:eastAsia="en-US"/>
              </w:rPr>
            </w:pPr>
            <w:r w:rsidRPr="006F580B">
              <w:rPr>
                <w:rFonts w:ascii="GHEA Mariam" w:hAnsi="GHEA Mariam"/>
                <w:color w:val="000000"/>
                <w:sz w:val="22"/>
                <w:szCs w:val="22"/>
                <w:lang w:val="hy-AM" w:eastAsia="en-US"/>
              </w:rPr>
              <w:t>N 1 ՀԱՎԵԼՎԱԾԻ N 7 ԱՂՅՈՒՍԱԿՈՒՄ ԵՎ ՀԱՅԱՍՏԱՆԻ ՀԱՆՐԱՊԵՏՈՒԹՅԱՆ ԿԱՌԱՎԱՐՈՒԹՅԱՆ 2020 ԹՎԱԿԱՆԻ ԴԵԿՏԵՄԲԵՐԻ 30-Ի N 2215-Ն ՈՐՈՇՄԱՆ N 5 ՀԱՎԵԼՎԱԾԻ N 6 ԱՂՅՈՒՍԱԿՈՒՄ ԿԱՏԱՐՎՈՂ ՓՈՓՈԽՈՒԹՅՈՒՆԸ</w:t>
            </w:r>
          </w:p>
        </w:tc>
      </w:tr>
      <w:tr w:rsidR="006F580B" w:rsidRPr="006F580B" w:rsidTr="002C6ADC">
        <w:trPr>
          <w:trHeight w:val="275"/>
        </w:trPr>
        <w:tc>
          <w:tcPr>
            <w:tcW w:w="1140" w:type="dxa"/>
            <w:tcBorders>
              <w:top w:val="nil"/>
              <w:left w:val="nil"/>
              <w:bottom w:val="nil"/>
              <w:right w:val="nil"/>
            </w:tcBorders>
            <w:shd w:val="clear" w:color="auto" w:fill="auto"/>
            <w:noWrap/>
            <w:vAlign w:val="bottom"/>
            <w:hideMark/>
          </w:tcPr>
          <w:p w:rsidR="006F580B" w:rsidRPr="006F580B" w:rsidRDefault="006F580B" w:rsidP="006F580B">
            <w:pPr>
              <w:rPr>
                <w:rFonts w:ascii="GHEA Mariam" w:hAnsi="GHEA Mariam"/>
                <w:sz w:val="22"/>
                <w:szCs w:val="22"/>
                <w:lang w:val="hy-AM" w:eastAsia="en-US"/>
              </w:rPr>
            </w:pPr>
          </w:p>
        </w:tc>
        <w:tc>
          <w:tcPr>
            <w:tcW w:w="1560" w:type="dxa"/>
            <w:tcBorders>
              <w:top w:val="nil"/>
              <w:left w:val="nil"/>
              <w:bottom w:val="nil"/>
              <w:right w:val="nil"/>
            </w:tcBorders>
            <w:shd w:val="clear" w:color="auto" w:fill="auto"/>
            <w:noWrap/>
            <w:vAlign w:val="bottom"/>
            <w:hideMark/>
          </w:tcPr>
          <w:p w:rsidR="006F580B" w:rsidRPr="006F580B" w:rsidRDefault="006F580B" w:rsidP="006F580B">
            <w:pPr>
              <w:rPr>
                <w:rFonts w:ascii="GHEA Mariam" w:hAnsi="GHEA Mariam"/>
                <w:sz w:val="22"/>
                <w:szCs w:val="22"/>
                <w:lang w:val="hy-AM" w:eastAsia="en-US"/>
              </w:rPr>
            </w:pPr>
          </w:p>
        </w:tc>
        <w:tc>
          <w:tcPr>
            <w:tcW w:w="8515" w:type="dxa"/>
            <w:tcBorders>
              <w:top w:val="nil"/>
              <w:left w:val="nil"/>
              <w:bottom w:val="nil"/>
              <w:right w:val="nil"/>
            </w:tcBorders>
            <w:shd w:val="clear" w:color="auto" w:fill="auto"/>
            <w:noWrap/>
            <w:vAlign w:val="bottom"/>
            <w:hideMark/>
          </w:tcPr>
          <w:p w:rsidR="006F580B" w:rsidRPr="006F580B" w:rsidRDefault="006F580B" w:rsidP="006F580B">
            <w:pPr>
              <w:rPr>
                <w:rFonts w:ascii="GHEA Mariam" w:hAnsi="GHEA Mariam"/>
                <w:sz w:val="22"/>
                <w:szCs w:val="22"/>
                <w:lang w:val="hy-AM" w:eastAsia="en-US"/>
              </w:rPr>
            </w:pPr>
          </w:p>
        </w:tc>
        <w:tc>
          <w:tcPr>
            <w:tcW w:w="3423" w:type="dxa"/>
            <w:tcBorders>
              <w:top w:val="nil"/>
              <w:left w:val="nil"/>
              <w:bottom w:val="nil"/>
              <w:right w:val="nil"/>
            </w:tcBorders>
            <w:shd w:val="clear" w:color="auto" w:fill="auto"/>
            <w:noWrap/>
            <w:vAlign w:val="bottom"/>
            <w:hideMark/>
          </w:tcPr>
          <w:p w:rsidR="006F580B" w:rsidRPr="006F580B" w:rsidRDefault="000E4A78" w:rsidP="000E4A78">
            <w:pPr>
              <w:jc w:val="right"/>
              <w:rPr>
                <w:rFonts w:ascii="GHEA Mariam" w:hAnsi="GHEA Mariam"/>
                <w:color w:val="000000"/>
                <w:sz w:val="22"/>
                <w:szCs w:val="22"/>
                <w:lang w:eastAsia="en-US"/>
              </w:rPr>
            </w:pPr>
            <w:r>
              <w:rPr>
                <w:rFonts w:ascii="GHEA Mariam" w:hAnsi="GHEA Mariam"/>
                <w:color w:val="000000"/>
                <w:sz w:val="22"/>
                <w:szCs w:val="22"/>
                <w:lang w:val="hy-AM" w:eastAsia="en-US"/>
              </w:rPr>
              <w:t>(</w:t>
            </w:r>
            <w:r w:rsidRPr="00FE0F24">
              <w:rPr>
                <w:rFonts w:ascii="GHEA Mariam" w:hAnsi="GHEA Mariam"/>
                <w:color w:val="000000"/>
                <w:sz w:val="22"/>
                <w:szCs w:val="22"/>
                <w:lang w:val="hy-AM" w:eastAsia="en-US"/>
              </w:rPr>
              <w:t>հազ</w:t>
            </w:r>
            <w:r>
              <w:rPr>
                <w:rFonts w:ascii="GHEA Mariam" w:hAnsi="GHEA Mariam"/>
                <w:color w:val="000000"/>
                <w:sz w:val="22"/>
                <w:szCs w:val="22"/>
                <w:lang w:val="hy-AM" w:eastAsia="en-US"/>
              </w:rPr>
              <w:t>.</w:t>
            </w:r>
            <w:r w:rsidRPr="00FE0F24">
              <w:rPr>
                <w:rFonts w:ascii="GHEA Mariam" w:hAnsi="GHEA Mariam"/>
                <w:color w:val="000000"/>
                <w:sz w:val="22"/>
                <w:szCs w:val="22"/>
                <w:lang w:val="hy-AM" w:eastAsia="en-US"/>
              </w:rPr>
              <w:t xml:space="preserve"> դրամ</w:t>
            </w:r>
            <w:r>
              <w:rPr>
                <w:rFonts w:ascii="GHEA Mariam" w:hAnsi="GHEA Mariam"/>
                <w:color w:val="000000"/>
                <w:sz w:val="22"/>
                <w:szCs w:val="22"/>
                <w:lang w:val="hy-AM" w:eastAsia="en-US"/>
              </w:rPr>
              <w:t>)</w:t>
            </w:r>
          </w:p>
        </w:tc>
      </w:tr>
      <w:tr w:rsidR="006F580B" w:rsidRPr="006F580B" w:rsidTr="002C6ADC">
        <w:trPr>
          <w:trHeight w:val="580"/>
        </w:trPr>
        <w:tc>
          <w:tcPr>
            <w:tcW w:w="270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6F580B" w:rsidRPr="006F580B" w:rsidRDefault="006F580B" w:rsidP="006F580B">
            <w:pPr>
              <w:jc w:val="center"/>
              <w:rPr>
                <w:rFonts w:ascii="GHEA Mariam" w:hAnsi="GHEA Mariam"/>
                <w:color w:val="000000"/>
                <w:sz w:val="22"/>
                <w:szCs w:val="22"/>
                <w:lang w:eastAsia="en-US"/>
              </w:rPr>
            </w:pPr>
            <w:r w:rsidRPr="006F580B">
              <w:rPr>
                <w:rFonts w:ascii="GHEA Mariam" w:hAnsi="GHEA Mariam"/>
                <w:color w:val="000000"/>
                <w:sz w:val="22"/>
                <w:szCs w:val="22"/>
                <w:lang w:eastAsia="en-US"/>
              </w:rPr>
              <w:t>Ծրագրային դասիչը</w:t>
            </w:r>
          </w:p>
        </w:tc>
        <w:tc>
          <w:tcPr>
            <w:tcW w:w="851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F580B" w:rsidRPr="006F580B" w:rsidRDefault="006F580B" w:rsidP="006F580B">
            <w:pPr>
              <w:jc w:val="center"/>
              <w:rPr>
                <w:rFonts w:ascii="GHEA Mariam" w:hAnsi="GHEA Mariam"/>
                <w:sz w:val="22"/>
                <w:szCs w:val="22"/>
                <w:lang w:eastAsia="en-US"/>
              </w:rPr>
            </w:pPr>
            <w:r w:rsidRPr="006F580B">
              <w:rPr>
                <w:rFonts w:ascii="GHEA Mariam" w:hAnsi="GHEA Mariam"/>
                <w:sz w:val="22"/>
                <w:szCs w:val="22"/>
                <w:lang w:eastAsia="en-US"/>
              </w:rPr>
              <w:t>Հատկացումների տրամադրման նպատակները և բյուջետային գլխավոր կարգադրիչների, ծրագրերի, միջոցառումների և կատարող պետական մարմնի անվանումները</w:t>
            </w:r>
          </w:p>
        </w:tc>
        <w:tc>
          <w:tcPr>
            <w:tcW w:w="34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F580B" w:rsidRPr="006F580B" w:rsidRDefault="006F580B" w:rsidP="006F580B">
            <w:pPr>
              <w:jc w:val="center"/>
              <w:rPr>
                <w:rFonts w:ascii="GHEA Mariam" w:hAnsi="GHEA Mariam"/>
                <w:color w:val="000000"/>
                <w:sz w:val="22"/>
                <w:szCs w:val="22"/>
                <w:lang w:eastAsia="en-US"/>
              </w:rPr>
            </w:pPr>
            <w:r w:rsidRPr="006F580B">
              <w:rPr>
                <w:rFonts w:ascii="GHEA Mariam" w:hAnsi="GHEA Mariam"/>
                <w:color w:val="000000"/>
                <w:sz w:val="22"/>
                <w:szCs w:val="22"/>
                <w:lang w:eastAsia="en-US"/>
              </w:rPr>
              <w:t>Ցուցանիշների փոփոխությունը</w:t>
            </w:r>
            <w:r w:rsidRPr="006F580B">
              <w:rPr>
                <w:rFonts w:ascii="GHEA Mariam" w:hAnsi="GHEA Mariam"/>
                <w:color w:val="000000"/>
                <w:sz w:val="22"/>
                <w:szCs w:val="22"/>
                <w:lang w:eastAsia="en-US"/>
              </w:rPr>
              <w:br/>
              <w:t>(ավելացումները նշված են դրական նշանով)</w:t>
            </w:r>
          </w:p>
        </w:tc>
      </w:tr>
      <w:tr w:rsidR="006F580B" w:rsidRPr="006F580B" w:rsidTr="002C6ADC">
        <w:trPr>
          <w:trHeight w:val="371"/>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6F580B" w:rsidRPr="000E4A78" w:rsidRDefault="000E4A78" w:rsidP="006F580B">
            <w:pPr>
              <w:jc w:val="center"/>
              <w:rPr>
                <w:rFonts w:ascii="GHEA Mariam" w:hAnsi="GHEA Mariam"/>
                <w:color w:val="000000"/>
                <w:sz w:val="22"/>
                <w:szCs w:val="22"/>
                <w:lang w:val="hy-AM" w:eastAsia="en-US"/>
              </w:rPr>
            </w:pPr>
            <w:r>
              <w:rPr>
                <w:rFonts w:ascii="GHEA Mariam" w:hAnsi="GHEA Mariam"/>
                <w:color w:val="000000"/>
                <w:sz w:val="22"/>
                <w:szCs w:val="22"/>
                <w:lang w:val="hy-AM" w:eastAsia="en-US"/>
              </w:rPr>
              <w:t>ծ</w:t>
            </w:r>
            <w:r w:rsidR="006F580B" w:rsidRPr="006F580B">
              <w:rPr>
                <w:rFonts w:ascii="GHEA Mariam" w:hAnsi="GHEA Mariam"/>
                <w:color w:val="000000"/>
                <w:sz w:val="22"/>
                <w:szCs w:val="22"/>
                <w:lang w:eastAsia="en-US"/>
              </w:rPr>
              <w:t>րագիր</w:t>
            </w:r>
            <w:r>
              <w:rPr>
                <w:rFonts w:ascii="GHEA Mariam" w:hAnsi="GHEA Mariam"/>
                <w:color w:val="000000"/>
                <w:sz w:val="22"/>
                <w:szCs w:val="22"/>
                <w:lang w:val="hy-AM" w:eastAsia="en-US"/>
              </w:rPr>
              <w:t>ը</w:t>
            </w:r>
          </w:p>
        </w:tc>
        <w:tc>
          <w:tcPr>
            <w:tcW w:w="1560" w:type="dxa"/>
            <w:tcBorders>
              <w:top w:val="nil"/>
              <w:left w:val="nil"/>
              <w:bottom w:val="single" w:sz="4" w:space="0" w:color="auto"/>
              <w:right w:val="single" w:sz="4" w:space="0" w:color="auto"/>
            </w:tcBorders>
            <w:shd w:val="clear" w:color="auto" w:fill="auto"/>
            <w:vAlign w:val="center"/>
            <w:hideMark/>
          </w:tcPr>
          <w:p w:rsidR="006F580B" w:rsidRPr="000E4A78" w:rsidRDefault="000E4A78" w:rsidP="006F580B">
            <w:pPr>
              <w:jc w:val="center"/>
              <w:rPr>
                <w:rFonts w:ascii="GHEA Mariam" w:hAnsi="GHEA Mariam"/>
                <w:color w:val="000000"/>
                <w:sz w:val="22"/>
                <w:szCs w:val="22"/>
                <w:lang w:val="hy-AM" w:eastAsia="en-US"/>
              </w:rPr>
            </w:pPr>
            <w:r>
              <w:rPr>
                <w:rFonts w:ascii="GHEA Mariam" w:hAnsi="GHEA Mariam"/>
                <w:color w:val="000000"/>
                <w:sz w:val="22"/>
                <w:szCs w:val="22"/>
                <w:lang w:val="hy-AM" w:eastAsia="en-US"/>
              </w:rPr>
              <w:t>մ</w:t>
            </w:r>
            <w:r w:rsidR="006F580B" w:rsidRPr="006F580B">
              <w:rPr>
                <w:rFonts w:ascii="GHEA Mariam" w:hAnsi="GHEA Mariam"/>
                <w:color w:val="000000"/>
                <w:sz w:val="22"/>
                <w:szCs w:val="22"/>
                <w:lang w:eastAsia="en-US"/>
              </w:rPr>
              <w:t>իջոցառում</w:t>
            </w:r>
            <w:r>
              <w:rPr>
                <w:rFonts w:ascii="GHEA Mariam" w:hAnsi="GHEA Mariam"/>
                <w:color w:val="000000"/>
                <w:sz w:val="22"/>
                <w:szCs w:val="22"/>
                <w:lang w:val="hy-AM" w:eastAsia="en-US"/>
              </w:rPr>
              <w:t>ը</w:t>
            </w:r>
          </w:p>
        </w:tc>
        <w:tc>
          <w:tcPr>
            <w:tcW w:w="8515" w:type="dxa"/>
            <w:vMerge/>
            <w:tcBorders>
              <w:top w:val="single" w:sz="4" w:space="0" w:color="auto"/>
              <w:left w:val="single" w:sz="4" w:space="0" w:color="auto"/>
              <w:bottom w:val="single" w:sz="4" w:space="0" w:color="000000"/>
              <w:right w:val="single" w:sz="4" w:space="0" w:color="auto"/>
            </w:tcBorders>
            <w:vAlign w:val="center"/>
            <w:hideMark/>
          </w:tcPr>
          <w:p w:rsidR="006F580B" w:rsidRPr="006F580B" w:rsidRDefault="006F580B" w:rsidP="006F580B">
            <w:pPr>
              <w:rPr>
                <w:rFonts w:ascii="GHEA Mariam" w:hAnsi="GHEA Mariam"/>
                <w:sz w:val="22"/>
                <w:szCs w:val="22"/>
                <w:lang w:eastAsia="en-US"/>
              </w:rPr>
            </w:pPr>
          </w:p>
        </w:tc>
        <w:tc>
          <w:tcPr>
            <w:tcW w:w="3423" w:type="dxa"/>
            <w:tcBorders>
              <w:top w:val="nil"/>
              <w:left w:val="single" w:sz="4" w:space="0" w:color="auto"/>
              <w:bottom w:val="single" w:sz="4" w:space="0" w:color="auto"/>
              <w:right w:val="single" w:sz="4" w:space="0" w:color="auto"/>
            </w:tcBorders>
            <w:shd w:val="clear" w:color="auto" w:fill="auto"/>
            <w:vAlign w:val="center"/>
            <w:hideMark/>
          </w:tcPr>
          <w:p w:rsidR="006F580B" w:rsidRPr="006F580B" w:rsidRDefault="000E4A78" w:rsidP="006F580B">
            <w:pPr>
              <w:jc w:val="center"/>
              <w:rPr>
                <w:rFonts w:ascii="GHEA Mariam" w:hAnsi="GHEA Mariam"/>
                <w:color w:val="000000"/>
                <w:sz w:val="22"/>
                <w:szCs w:val="22"/>
                <w:lang w:eastAsia="en-US"/>
              </w:rPr>
            </w:pPr>
            <w:r>
              <w:rPr>
                <w:rFonts w:ascii="GHEA Mariam" w:hAnsi="GHEA Mariam"/>
                <w:color w:val="000000"/>
                <w:sz w:val="22"/>
                <w:szCs w:val="22"/>
                <w:lang w:val="hy-AM" w:eastAsia="en-US"/>
              </w:rPr>
              <w:t>տ</w:t>
            </w:r>
            <w:r w:rsidR="006F580B" w:rsidRPr="006F580B">
              <w:rPr>
                <w:rFonts w:ascii="GHEA Mariam" w:hAnsi="GHEA Mariam"/>
                <w:color w:val="000000"/>
                <w:sz w:val="22"/>
                <w:szCs w:val="22"/>
                <w:lang w:eastAsia="en-US"/>
              </w:rPr>
              <w:t>արի</w:t>
            </w:r>
          </w:p>
        </w:tc>
      </w:tr>
      <w:tr w:rsidR="006F580B" w:rsidRPr="006F580B" w:rsidTr="002C6ADC">
        <w:trPr>
          <w:trHeight w:val="287"/>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1560" w:type="dxa"/>
            <w:tcBorders>
              <w:top w:val="nil"/>
              <w:left w:val="nil"/>
              <w:bottom w:val="single" w:sz="4" w:space="0" w:color="auto"/>
              <w:right w:val="single" w:sz="4" w:space="0" w:color="auto"/>
            </w:tcBorders>
            <w:shd w:val="clear" w:color="auto" w:fill="auto"/>
            <w:noWrap/>
            <w:vAlign w:val="bottom"/>
            <w:hideMark/>
          </w:tcPr>
          <w:p w:rsidR="006F580B" w:rsidRPr="006F580B" w:rsidRDefault="006F580B" w:rsidP="006F580B">
            <w:pPr>
              <w:rPr>
                <w:rFonts w:ascii="GHEA Mariam" w:hAnsi="GHEA Mariam"/>
                <w:color w:val="000000"/>
                <w:sz w:val="22"/>
                <w:szCs w:val="22"/>
                <w:lang w:eastAsia="en-US"/>
              </w:rPr>
            </w:pPr>
            <w:r w:rsidRPr="006F580B">
              <w:rPr>
                <w:rFonts w:ascii="Calibri" w:hAnsi="Calibri" w:cs="Calibri"/>
                <w:color w:val="000000"/>
                <w:sz w:val="22"/>
                <w:szCs w:val="22"/>
                <w:lang w:eastAsia="en-US"/>
              </w:rPr>
              <w:t> </w:t>
            </w:r>
          </w:p>
        </w:tc>
        <w:tc>
          <w:tcPr>
            <w:tcW w:w="8515" w:type="dxa"/>
            <w:tcBorders>
              <w:top w:val="single" w:sz="4" w:space="0" w:color="auto"/>
              <w:left w:val="nil"/>
              <w:bottom w:val="single" w:sz="4" w:space="0" w:color="auto"/>
              <w:right w:val="single" w:sz="4" w:space="0" w:color="auto"/>
            </w:tcBorders>
            <w:shd w:val="clear" w:color="auto" w:fill="auto"/>
            <w:vAlign w:val="center"/>
            <w:hideMark/>
          </w:tcPr>
          <w:p w:rsidR="006F580B" w:rsidRPr="006F580B" w:rsidRDefault="006F580B" w:rsidP="006F580B">
            <w:pPr>
              <w:rPr>
                <w:rFonts w:ascii="GHEA Mariam" w:hAnsi="GHEA Mariam"/>
                <w:sz w:val="22"/>
                <w:szCs w:val="22"/>
                <w:lang w:eastAsia="en-US"/>
              </w:rPr>
            </w:pPr>
            <w:r w:rsidRPr="006F580B">
              <w:rPr>
                <w:rFonts w:ascii="GHEA Mariam" w:hAnsi="GHEA Mariam"/>
                <w:sz w:val="22"/>
                <w:szCs w:val="22"/>
                <w:lang w:eastAsia="en-US"/>
              </w:rPr>
              <w:t>Ընդամենը</w:t>
            </w:r>
          </w:p>
        </w:tc>
        <w:tc>
          <w:tcPr>
            <w:tcW w:w="3423" w:type="dxa"/>
            <w:tcBorders>
              <w:top w:val="nil"/>
              <w:left w:val="nil"/>
              <w:bottom w:val="single" w:sz="4" w:space="0" w:color="auto"/>
              <w:right w:val="single" w:sz="4" w:space="0" w:color="auto"/>
            </w:tcBorders>
            <w:shd w:val="clear" w:color="auto" w:fill="auto"/>
            <w:vAlign w:val="center"/>
            <w:hideMark/>
          </w:tcPr>
          <w:p w:rsidR="006F580B" w:rsidRPr="006F580B" w:rsidRDefault="006F580B" w:rsidP="006F580B">
            <w:pPr>
              <w:jc w:val="center"/>
              <w:rPr>
                <w:rFonts w:ascii="GHEA Mariam" w:hAnsi="GHEA Mariam"/>
                <w:sz w:val="22"/>
                <w:szCs w:val="22"/>
                <w:lang w:eastAsia="en-US"/>
              </w:rPr>
            </w:pPr>
            <w:r w:rsidRPr="006F580B">
              <w:rPr>
                <w:rFonts w:ascii="GHEA Mariam" w:hAnsi="GHEA Mariam"/>
                <w:sz w:val="22"/>
                <w:szCs w:val="22"/>
                <w:lang w:eastAsia="en-US"/>
              </w:rPr>
              <w:t>8,120.0</w:t>
            </w:r>
          </w:p>
        </w:tc>
      </w:tr>
      <w:tr w:rsidR="006F580B" w:rsidRPr="006F580B" w:rsidTr="002C6ADC">
        <w:trPr>
          <w:trHeight w:val="56"/>
        </w:trPr>
        <w:tc>
          <w:tcPr>
            <w:tcW w:w="14638"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6F580B" w:rsidRPr="006F580B" w:rsidRDefault="006F580B" w:rsidP="006F580B">
            <w:pPr>
              <w:rPr>
                <w:rFonts w:ascii="GHEA Mariam" w:hAnsi="GHEA Mariam"/>
                <w:sz w:val="22"/>
                <w:szCs w:val="22"/>
                <w:lang w:eastAsia="en-US"/>
              </w:rPr>
            </w:pPr>
            <w:r>
              <w:rPr>
                <w:rFonts w:ascii="GHEA Mariam" w:hAnsi="GHEA Mariam"/>
                <w:sz w:val="22"/>
                <w:szCs w:val="22"/>
                <w:lang w:eastAsia="en-US"/>
              </w:rPr>
              <w:tab/>
            </w:r>
            <w:r w:rsidRPr="006F580B">
              <w:rPr>
                <w:rFonts w:ascii="GHEA Mariam" w:hAnsi="GHEA Mariam"/>
                <w:sz w:val="22"/>
                <w:szCs w:val="22"/>
                <w:lang w:eastAsia="en-US"/>
              </w:rPr>
              <w:t>այդ թվում`</w:t>
            </w:r>
          </w:p>
        </w:tc>
      </w:tr>
      <w:tr w:rsidR="006F580B" w:rsidRPr="006F580B" w:rsidTr="002C6ADC">
        <w:trPr>
          <w:trHeight w:val="85"/>
        </w:trPr>
        <w:tc>
          <w:tcPr>
            <w:tcW w:w="1121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6F580B" w:rsidRPr="006F580B" w:rsidRDefault="006F580B" w:rsidP="006F580B">
            <w:pPr>
              <w:rPr>
                <w:rFonts w:ascii="GHEA Mariam" w:hAnsi="GHEA Mariam"/>
                <w:sz w:val="22"/>
                <w:szCs w:val="22"/>
                <w:lang w:eastAsia="en-US"/>
              </w:rPr>
            </w:pPr>
            <w:r w:rsidRPr="006F580B">
              <w:rPr>
                <w:rFonts w:ascii="GHEA Mariam" w:hAnsi="GHEA Mariam"/>
                <w:sz w:val="22"/>
                <w:szCs w:val="22"/>
                <w:lang w:eastAsia="en-US"/>
              </w:rPr>
              <w:t>ՀՀ տարածքային կառավարման և ենթակառուցվածքների նախարարություն</w:t>
            </w:r>
          </w:p>
        </w:tc>
        <w:tc>
          <w:tcPr>
            <w:tcW w:w="3423" w:type="dxa"/>
            <w:tcBorders>
              <w:top w:val="nil"/>
              <w:left w:val="nil"/>
              <w:bottom w:val="single" w:sz="4" w:space="0" w:color="auto"/>
              <w:right w:val="single" w:sz="4" w:space="0" w:color="auto"/>
            </w:tcBorders>
            <w:shd w:val="clear" w:color="auto" w:fill="auto"/>
            <w:vAlign w:val="center"/>
            <w:hideMark/>
          </w:tcPr>
          <w:p w:rsidR="006F580B" w:rsidRPr="006F580B" w:rsidRDefault="006F580B" w:rsidP="006F580B">
            <w:pPr>
              <w:jc w:val="center"/>
              <w:rPr>
                <w:rFonts w:ascii="GHEA Mariam" w:hAnsi="GHEA Mariam"/>
                <w:sz w:val="22"/>
                <w:szCs w:val="22"/>
                <w:lang w:eastAsia="en-US"/>
              </w:rPr>
            </w:pPr>
            <w:r w:rsidRPr="006F580B">
              <w:rPr>
                <w:rFonts w:ascii="GHEA Mariam" w:hAnsi="GHEA Mariam"/>
                <w:sz w:val="22"/>
                <w:szCs w:val="22"/>
                <w:lang w:eastAsia="en-US"/>
              </w:rPr>
              <w:t>8,120.0</w:t>
            </w:r>
          </w:p>
        </w:tc>
      </w:tr>
      <w:tr w:rsidR="006F580B" w:rsidRPr="006F580B" w:rsidTr="002C6ADC">
        <w:trPr>
          <w:trHeight w:val="311"/>
        </w:trPr>
        <w:tc>
          <w:tcPr>
            <w:tcW w:w="14638"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6F580B" w:rsidRPr="006F580B" w:rsidRDefault="006F580B" w:rsidP="006F580B">
            <w:pPr>
              <w:rPr>
                <w:rFonts w:ascii="GHEA Mariam" w:hAnsi="GHEA Mariam"/>
                <w:sz w:val="22"/>
                <w:szCs w:val="22"/>
                <w:lang w:eastAsia="en-US"/>
              </w:rPr>
            </w:pPr>
            <w:r>
              <w:rPr>
                <w:rFonts w:ascii="GHEA Mariam" w:hAnsi="GHEA Mariam"/>
                <w:sz w:val="22"/>
                <w:szCs w:val="22"/>
                <w:lang w:eastAsia="en-US"/>
              </w:rPr>
              <w:tab/>
            </w:r>
            <w:r w:rsidRPr="006F580B">
              <w:rPr>
                <w:rFonts w:ascii="GHEA Mariam" w:hAnsi="GHEA Mariam"/>
                <w:sz w:val="22"/>
                <w:szCs w:val="22"/>
                <w:lang w:eastAsia="en-US"/>
              </w:rPr>
              <w:t>այդ թվում`</w:t>
            </w:r>
          </w:p>
        </w:tc>
      </w:tr>
      <w:tr w:rsidR="006F580B" w:rsidRPr="006F580B" w:rsidTr="002C6ADC">
        <w:trPr>
          <w:trHeight w:val="323"/>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6F580B" w:rsidRPr="006F580B" w:rsidRDefault="006F580B" w:rsidP="006F580B">
            <w:pPr>
              <w:jc w:val="center"/>
              <w:rPr>
                <w:rFonts w:ascii="GHEA Mariam" w:hAnsi="GHEA Mariam"/>
                <w:sz w:val="22"/>
                <w:szCs w:val="22"/>
                <w:lang w:eastAsia="en-US"/>
              </w:rPr>
            </w:pPr>
            <w:r w:rsidRPr="006F580B">
              <w:rPr>
                <w:rFonts w:ascii="GHEA Mariam" w:hAnsi="GHEA Mariam"/>
                <w:sz w:val="22"/>
                <w:szCs w:val="22"/>
                <w:lang w:eastAsia="en-US"/>
              </w:rPr>
              <w:t>1212</w:t>
            </w:r>
          </w:p>
        </w:tc>
        <w:tc>
          <w:tcPr>
            <w:tcW w:w="100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F580B" w:rsidRPr="006F580B" w:rsidRDefault="006F580B" w:rsidP="006F580B">
            <w:pPr>
              <w:rPr>
                <w:rFonts w:ascii="GHEA Mariam" w:hAnsi="GHEA Mariam"/>
                <w:sz w:val="22"/>
                <w:szCs w:val="22"/>
                <w:lang w:eastAsia="en-US"/>
              </w:rPr>
            </w:pPr>
            <w:r w:rsidRPr="006F580B">
              <w:rPr>
                <w:rFonts w:ascii="GHEA Mariam" w:hAnsi="GHEA Mariam"/>
                <w:sz w:val="22"/>
                <w:szCs w:val="22"/>
                <w:lang w:eastAsia="en-US"/>
              </w:rPr>
              <w:t xml:space="preserve"> Տարածքային զարգացում</w:t>
            </w:r>
          </w:p>
        </w:tc>
        <w:tc>
          <w:tcPr>
            <w:tcW w:w="3423" w:type="dxa"/>
            <w:tcBorders>
              <w:top w:val="nil"/>
              <w:left w:val="nil"/>
              <w:bottom w:val="single" w:sz="4" w:space="0" w:color="auto"/>
              <w:right w:val="single" w:sz="4" w:space="0" w:color="auto"/>
            </w:tcBorders>
            <w:shd w:val="clear" w:color="000000" w:fill="FFFFFF"/>
            <w:vAlign w:val="center"/>
            <w:hideMark/>
          </w:tcPr>
          <w:p w:rsidR="006F580B" w:rsidRPr="006F580B" w:rsidRDefault="006F580B" w:rsidP="006F580B">
            <w:pPr>
              <w:jc w:val="center"/>
              <w:rPr>
                <w:rFonts w:ascii="GHEA Mariam" w:hAnsi="GHEA Mariam"/>
                <w:sz w:val="22"/>
                <w:szCs w:val="22"/>
                <w:lang w:eastAsia="en-US"/>
              </w:rPr>
            </w:pPr>
            <w:r w:rsidRPr="006F580B">
              <w:rPr>
                <w:rFonts w:ascii="GHEA Mariam" w:hAnsi="GHEA Mariam"/>
                <w:sz w:val="22"/>
                <w:szCs w:val="22"/>
                <w:lang w:eastAsia="en-US"/>
              </w:rPr>
              <w:t>8,120.0</w:t>
            </w:r>
          </w:p>
        </w:tc>
      </w:tr>
      <w:tr w:rsidR="006F580B" w:rsidRPr="006F580B" w:rsidTr="002C6ADC">
        <w:trPr>
          <w:trHeight w:val="827"/>
        </w:trPr>
        <w:tc>
          <w:tcPr>
            <w:tcW w:w="1140" w:type="dxa"/>
            <w:tcBorders>
              <w:top w:val="nil"/>
              <w:left w:val="single" w:sz="4" w:space="0" w:color="auto"/>
              <w:bottom w:val="nil"/>
              <w:right w:val="single" w:sz="4" w:space="0" w:color="auto"/>
            </w:tcBorders>
            <w:shd w:val="clear" w:color="auto" w:fill="auto"/>
            <w:vAlign w:val="center"/>
            <w:hideMark/>
          </w:tcPr>
          <w:p w:rsidR="006F580B" w:rsidRPr="006F580B" w:rsidRDefault="006F580B" w:rsidP="006F580B">
            <w:pPr>
              <w:jc w:val="center"/>
              <w:rPr>
                <w:rFonts w:ascii="GHEA Mariam" w:hAnsi="GHEA Mariam"/>
                <w:sz w:val="22"/>
                <w:szCs w:val="22"/>
                <w:lang w:eastAsia="en-US"/>
              </w:rPr>
            </w:pPr>
            <w:r w:rsidRPr="006F580B">
              <w:rPr>
                <w:rFonts w:ascii="Calibri" w:hAnsi="Calibri" w:cs="Calibri"/>
                <w:sz w:val="22"/>
                <w:szCs w:val="22"/>
                <w:lang w:eastAsia="en-US"/>
              </w:rPr>
              <w:t> </w:t>
            </w:r>
          </w:p>
        </w:tc>
        <w:tc>
          <w:tcPr>
            <w:tcW w:w="1560" w:type="dxa"/>
            <w:tcBorders>
              <w:top w:val="nil"/>
              <w:left w:val="nil"/>
              <w:bottom w:val="nil"/>
              <w:right w:val="single" w:sz="4" w:space="0" w:color="auto"/>
            </w:tcBorders>
            <w:shd w:val="clear" w:color="auto" w:fill="auto"/>
            <w:vAlign w:val="center"/>
            <w:hideMark/>
          </w:tcPr>
          <w:p w:rsidR="006F580B" w:rsidRPr="006F580B" w:rsidRDefault="006F580B" w:rsidP="006F580B">
            <w:pPr>
              <w:jc w:val="center"/>
              <w:rPr>
                <w:rFonts w:ascii="GHEA Mariam" w:hAnsi="GHEA Mariam"/>
                <w:sz w:val="22"/>
                <w:szCs w:val="22"/>
                <w:lang w:eastAsia="en-US"/>
              </w:rPr>
            </w:pPr>
            <w:r w:rsidRPr="006F580B">
              <w:rPr>
                <w:rFonts w:ascii="GHEA Mariam" w:hAnsi="GHEA Mariam"/>
                <w:sz w:val="22"/>
                <w:szCs w:val="22"/>
                <w:lang w:eastAsia="en-US"/>
              </w:rPr>
              <w:t>12017</w:t>
            </w:r>
          </w:p>
        </w:tc>
        <w:tc>
          <w:tcPr>
            <w:tcW w:w="8515" w:type="dxa"/>
            <w:tcBorders>
              <w:top w:val="nil"/>
              <w:left w:val="nil"/>
              <w:bottom w:val="single" w:sz="4" w:space="0" w:color="auto"/>
              <w:right w:val="single" w:sz="4" w:space="0" w:color="auto"/>
            </w:tcBorders>
            <w:shd w:val="clear" w:color="auto" w:fill="auto"/>
            <w:vAlign w:val="center"/>
            <w:hideMark/>
          </w:tcPr>
          <w:p w:rsidR="006F580B" w:rsidRPr="006F580B" w:rsidRDefault="006F580B" w:rsidP="006F580B">
            <w:pPr>
              <w:rPr>
                <w:rFonts w:ascii="GHEA Mariam" w:hAnsi="GHEA Mariam"/>
                <w:sz w:val="22"/>
                <w:szCs w:val="22"/>
                <w:lang w:eastAsia="en-US"/>
              </w:rPr>
            </w:pPr>
            <w:r w:rsidRPr="006F580B">
              <w:rPr>
                <w:rFonts w:ascii="GHEA Mariam" w:hAnsi="GHEA Mariam"/>
                <w:sz w:val="22"/>
                <w:szCs w:val="22"/>
                <w:lang w:eastAsia="en-US"/>
              </w:rPr>
              <w:t>Պատերազմի արդյունքում ժամանակավորապես Հայաստանի Հանրապետությունում գտնվող քաղաքացիներին մշտական բնակության վայր տեղափոխում</w:t>
            </w:r>
          </w:p>
        </w:tc>
        <w:tc>
          <w:tcPr>
            <w:tcW w:w="3423" w:type="dxa"/>
            <w:tcBorders>
              <w:top w:val="nil"/>
              <w:left w:val="nil"/>
              <w:bottom w:val="single" w:sz="4" w:space="0" w:color="auto"/>
              <w:right w:val="single" w:sz="4" w:space="0" w:color="auto"/>
            </w:tcBorders>
            <w:shd w:val="clear" w:color="000000" w:fill="FFFFFF"/>
            <w:vAlign w:val="center"/>
            <w:hideMark/>
          </w:tcPr>
          <w:p w:rsidR="006F580B" w:rsidRPr="006F580B" w:rsidRDefault="006F580B" w:rsidP="006F580B">
            <w:pPr>
              <w:jc w:val="center"/>
              <w:rPr>
                <w:rFonts w:ascii="GHEA Mariam" w:hAnsi="GHEA Mariam"/>
                <w:sz w:val="22"/>
                <w:szCs w:val="22"/>
                <w:lang w:eastAsia="en-US"/>
              </w:rPr>
            </w:pPr>
            <w:r w:rsidRPr="006F580B">
              <w:rPr>
                <w:rFonts w:ascii="GHEA Mariam" w:hAnsi="GHEA Mariam"/>
                <w:sz w:val="22"/>
                <w:szCs w:val="22"/>
                <w:lang w:eastAsia="en-US"/>
              </w:rPr>
              <w:t>8,120.0</w:t>
            </w:r>
          </w:p>
        </w:tc>
      </w:tr>
      <w:tr w:rsidR="006F580B" w:rsidRPr="006F580B" w:rsidTr="002C6ADC">
        <w:trPr>
          <w:trHeight w:val="85"/>
        </w:trPr>
        <w:tc>
          <w:tcPr>
            <w:tcW w:w="1140" w:type="dxa"/>
            <w:tcBorders>
              <w:top w:val="single" w:sz="4" w:space="0" w:color="auto"/>
              <w:left w:val="single" w:sz="4" w:space="0" w:color="auto"/>
              <w:bottom w:val="single" w:sz="4" w:space="0" w:color="auto"/>
              <w:right w:val="nil"/>
            </w:tcBorders>
            <w:shd w:val="clear" w:color="auto" w:fill="auto"/>
            <w:vAlign w:val="center"/>
            <w:hideMark/>
          </w:tcPr>
          <w:p w:rsidR="006F580B" w:rsidRPr="006F580B" w:rsidRDefault="006F580B" w:rsidP="006F580B">
            <w:pPr>
              <w:jc w:val="center"/>
              <w:rPr>
                <w:rFonts w:ascii="GHEA Mariam" w:hAnsi="GHEA Mariam"/>
                <w:sz w:val="22"/>
                <w:szCs w:val="22"/>
                <w:lang w:eastAsia="en-US"/>
              </w:rPr>
            </w:pPr>
            <w:r w:rsidRPr="006F580B">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6F580B" w:rsidRPr="006F580B" w:rsidRDefault="006F580B" w:rsidP="006F580B">
            <w:pPr>
              <w:jc w:val="center"/>
              <w:rPr>
                <w:rFonts w:ascii="GHEA Mariam" w:hAnsi="GHEA Mariam"/>
                <w:sz w:val="22"/>
                <w:szCs w:val="22"/>
                <w:lang w:eastAsia="en-US"/>
              </w:rPr>
            </w:pPr>
            <w:r w:rsidRPr="006F580B">
              <w:rPr>
                <w:rFonts w:ascii="Calibri" w:hAnsi="Calibri" w:cs="Calibri"/>
                <w:sz w:val="22"/>
                <w:szCs w:val="22"/>
                <w:lang w:eastAsia="en-US"/>
              </w:rPr>
              <w:t> </w:t>
            </w:r>
          </w:p>
        </w:tc>
        <w:tc>
          <w:tcPr>
            <w:tcW w:w="8515" w:type="dxa"/>
            <w:tcBorders>
              <w:top w:val="nil"/>
              <w:left w:val="nil"/>
              <w:bottom w:val="single" w:sz="4" w:space="0" w:color="auto"/>
              <w:right w:val="single" w:sz="4" w:space="0" w:color="auto"/>
            </w:tcBorders>
            <w:shd w:val="clear" w:color="auto" w:fill="auto"/>
            <w:vAlign w:val="center"/>
            <w:hideMark/>
          </w:tcPr>
          <w:p w:rsidR="006F580B" w:rsidRPr="006F580B" w:rsidRDefault="006F580B" w:rsidP="006F580B">
            <w:pPr>
              <w:jc w:val="center"/>
              <w:rPr>
                <w:rFonts w:ascii="GHEA Mariam" w:hAnsi="GHEA Mariam"/>
                <w:sz w:val="22"/>
                <w:szCs w:val="22"/>
                <w:lang w:eastAsia="en-US"/>
              </w:rPr>
            </w:pPr>
            <w:r w:rsidRPr="006F580B">
              <w:rPr>
                <w:rFonts w:ascii="GHEA Mariam" w:hAnsi="GHEA Mariam"/>
                <w:sz w:val="22"/>
                <w:szCs w:val="22"/>
                <w:lang w:eastAsia="en-US"/>
              </w:rPr>
              <w:t>ՀՀ տարածքային կառավարման և ենթակառուցվածքների նախարարություն</w:t>
            </w:r>
          </w:p>
        </w:tc>
        <w:tc>
          <w:tcPr>
            <w:tcW w:w="3423" w:type="dxa"/>
            <w:tcBorders>
              <w:top w:val="nil"/>
              <w:left w:val="nil"/>
              <w:bottom w:val="single" w:sz="4" w:space="0" w:color="auto"/>
              <w:right w:val="single" w:sz="4" w:space="0" w:color="auto"/>
            </w:tcBorders>
            <w:shd w:val="clear" w:color="000000" w:fill="FFFFFF"/>
            <w:vAlign w:val="center"/>
            <w:hideMark/>
          </w:tcPr>
          <w:p w:rsidR="006F580B" w:rsidRPr="006F580B" w:rsidRDefault="006F580B" w:rsidP="006F580B">
            <w:pPr>
              <w:jc w:val="center"/>
              <w:rPr>
                <w:rFonts w:ascii="GHEA Mariam" w:hAnsi="GHEA Mariam"/>
                <w:sz w:val="22"/>
                <w:szCs w:val="22"/>
                <w:lang w:eastAsia="en-US"/>
              </w:rPr>
            </w:pPr>
            <w:r w:rsidRPr="006F580B">
              <w:rPr>
                <w:rFonts w:ascii="GHEA Mariam" w:hAnsi="GHEA Mariam"/>
                <w:sz w:val="22"/>
                <w:szCs w:val="22"/>
                <w:lang w:eastAsia="en-US"/>
              </w:rPr>
              <w:t>8,120.0</w:t>
            </w:r>
          </w:p>
        </w:tc>
      </w:tr>
    </w:tbl>
    <w:p w:rsidR="006F580B" w:rsidRDefault="006F580B" w:rsidP="00C454F3">
      <w:pPr>
        <w:shd w:val="clear" w:color="auto" w:fill="FFFFFF"/>
        <w:spacing w:line="408" w:lineRule="auto"/>
        <w:jc w:val="both"/>
        <w:rPr>
          <w:rFonts w:ascii="GHEA Mariam" w:hAnsi="GHEA Mariam" w:cs="Sylfaen"/>
          <w:sz w:val="24"/>
          <w:szCs w:val="24"/>
          <w:lang w:val="hy-AM"/>
        </w:rPr>
      </w:pPr>
    </w:p>
    <w:p w:rsidR="002C6ADC" w:rsidRPr="00574F02" w:rsidRDefault="002C6ADC" w:rsidP="00C93A71">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2C6ADC" w:rsidRPr="00574F02" w:rsidRDefault="002C6ADC" w:rsidP="00C93A71">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2C6ADC" w:rsidRDefault="002C6ADC" w:rsidP="00C93A71">
      <w:pPr>
        <w:shd w:val="clear" w:color="auto" w:fill="FFFFFF"/>
        <w:spacing w:line="408" w:lineRule="auto"/>
        <w:ind w:firstLine="1134"/>
        <w:jc w:val="both"/>
        <w:rPr>
          <w:rFonts w:ascii="GHEA Mariam" w:hAnsi="GHEA Mariam" w:cs="Sylfaen"/>
          <w:sz w:val="24"/>
          <w:szCs w:val="24"/>
          <w:lang w:val="hy-AM"/>
        </w:rPr>
        <w:sectPr w:rsidR="002C6ADC" w:rsidSect="008C624C">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8C624C" w:rsidRPr="00574F02" w:rsidRDefault="008C624C" w:rsidP="000E4A78">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4</w:t>
      </w:r>
    </w:p>
    <w:p w:rsidR="008C624C" w:rsidRPr="00844BBC" w:rsidRDefault="008C624C" w:rsidP="000E4A78">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Pr>
          <w:rFonts w:ascii="GHEA Mariam" w:hAnsi="GHEA Mariam"/>
          <w:spacing w:val="4"/>
          <w:sz w:val="24"/>
          <w:szCs w:val="24"/>
          <w:lang w:val="hy-AM"/>
        </w:rPr>
        <w:tab/>
        <w:t xml:space="preserve"> </w:t>
      </w:r>
      <w:r w:rsidRPr="00574F02">
        <w:rPr>
          <w:rFonts w:ascii="GHEA Mariam" w:hAnsi="GHEA Mariam"/>
          <w:spacing w:val="-8"/>
          <w:sz w:val="24"/>
          <w:szCs w:val="24"/>
          <w:lang w:val="hy-AM"/>
        </w:rPr>
        <w:t xml:space="preserve">   </w:t>
      </w:r>
      <w:r w:rsidRPr="00844BBC">
        <w:rPr>
          <w:rFonts w:ascii="GHEA Mariam" w:hAnsi="GHEA Mariam"/>
          <w:spacing w:val="-8"/>
          <w:sz w:val="24"/>
          <w:szCs w:val="24"/>
          <w:lang w:val="hy-AM"/>
        </w:rPr>
        <w:t>ՀՀ կառավարության 2021 թվականի</w:t>
      </w:r>
    </w:p>
    <w:p w:rsidR="008C624C" w:rsidRDefault="008C624C" w:rsidP="00C454F3">
      <w:pPr>
        <w:shd w:val="clear" w:color="auto" w:fill="FFFFFF"/>
        <w:spacing w:line="408" w:lineRule="auto"/>
        <w:jc w:val="both"/>
        <w:rPr>
          <w:rFonts w:ascii="GHEA Mariam" w:hAnsi="GHEA Mariam"/>
          <w:spacing w:val="-2"/>
          <w:sz w:val="24"/>
          <w:szCs w:val="24"/>
          <w:lang w:val="hy-AM"/>
        </w:rPr>
      </w:pPr>
      <w:r w:rsidRPr="00844BBC">
        <w:rPr>
          <w:rFonts w:ascii="GHEA Mariam" w:hAnsi="GHEA Mariam"/>
          <w:spacing w:val="-2"/>
          <w:sz w:val="24"/>
          <w:szCs w:val="24"/>
          <w:lang w:val="hy-AM"/>
        </w:rPr>
        <w:t xml:space="preserve"> </w:t>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t xml:space="preserve"> </w:t>
      </w:r>
      <w:r w:rsidRPr="00844BBC">
        <w:rPr>
          <w:rFonts w:ascii="GHEA Mariam" w:hAnsi="GHEA Mariam"/>
          <w:spacing w:val="-2"/>
          <w:sz w:val="24"/>
          <w:szCs w:val="24"/>
          <w:lang w:val="hy-AM"/>
        </w:rPr>
        <w:tab/>
        <w:t xml:space="preserve"> </w:t>
      </w:r>
      <w:r w:rsidRPr="00844BBC">
        <w:rPr>
          <w:rFonts w:ascii="GHEA Mariam" w:hAnsi="GHEA Mariam"/>
          <w:spacing w:val="-2"/>
          <w:sz w:val="24"/>
          <w:szCs w:val="24"/>
          <w:lang w:val="hy-AM"/>
        </w:rPr>
        <w:tab/>
        <w:t xml:space="preserve">    նոյ</w:t>
      </w:r>
      <w:r w:rsidRPr="00844BBC">
        <w:rPr>
          <w:rFonts w:ascii="GHEA Mariam" w:hAnsi="GHEA Mariam" w:cs="Sylfaen"/>
          <w:spacing w:val="-4"/>
          <w:sz w:val="24"/>
          <w:szCs w:val="24"/>
          <w:lang w:val="pt-BR"/>
        </w:rPr>
        <w:t>եմբերի</w:t>
      </w:r>
      <w:r w:rsidRPr="00844BBC">
        <w:rPr>
          <w:rFonts w:ascii="GHEA Mariam" w:hAnsi="GHEA Mariam"/>
          <w:spacing w:val="-2"/>
          <w:sz w:val="24"/>
          <w:szCs w:val="24"/>
          <w:lang w:val="hy-AM"/>
        </w:rPr>
        <w:t xml:space="preserve"> 18</w:t>
      </w:r>
      <w:r w:rsidRPr="00844BBC">
        <w:rPr>
          <w:rFonts w:ascii="GHEA Mariam" w:hAnsi="GHEA Mariam" w:cs="Sylfaen"/>
          <w:spacing w:val="-2"/>
          <w:sz w:val="24"/>
          <w:szCs w:val="24"/>
          <w:lang w:val="pt-BR"/>
        </w:rPr>
        <w:t>-</w:t>
      </w:r>
      <w:r w:rsidRPr="00844BBC">
        <w:rPr>
          <w:rFonts w:ascii="GHEA Mariam" w:hAnsi="GHEA Mariam"/>
          <w:spacing w:val="-2"/>
          <w:sz w:val="24"/>
          <w:szCs w:val="24"/>
          <w:lang w:val="hy-AM"/>
        </w:rPr>
        <w:t>ի N            - Ն որոշման</w:t>
      </w:r>
    </w:p>
    <w:p w:rsidR="006F580B" w:rsidRDefault="006F580B" w:rsidP="00C454F3">
      <w:pPr>
        <w:shd w:val="clear" w:color="auto" w:fill="FFFFFF"/>
        <w:spacing w:line="408" w:lineRule="auto"/>
        <w:jc w:val="both"/>
        <w:rPr>
          <w:rFonts w:ascii="GHEA Mariam" w:hAnsi="GHEA Mariam"/>
          <w:spacing w:val="-2"/>
          <w:sz w:val="24"/>
          <w:szCs w:val="24"/>
          <w:lang w:val="hy-AM"/>
        </w:rPr>
      </w:pPr>
    </w:p>
    <w:tbl>
      <w:tblPr>
        <w:tblW w:w="14946" w:type="dxa"/>
        <w:tblLook w:val="04A0" w:firstRow="1" w:lastRow="0" w:firstColumn="1" w:lastColumn="0" w:noHBand="0" w:noVBand="1"/>
      </w:tblPr>
      <w:tblGrid>
        <w:gridCol w:w="222"/>
        <w:gridCol w:w="4622"/>
        <w:gridCol w:w="6638"/>
        <w:gridCol w:w="3464"/>
      </w:tblGrid>
      <w:tr w:rsidR="005923D1" w:rsidRPr="003025F9" w:rsidTr="002C6ADC">
        <w:trPr>
          <w:trHeight w:val="885"/>
        </w:trPr>
        <w:tc>
          <w:tcPr>
            <w:tcW w:w="14946" w:type="dxa"/>
            <w:gridSpan w:val="4"/>
            <w:tcBorders>
              <w:top w:val="nil"/>
              <w:left w:val="nil"/>
              <w:bottom w:val="nil"/>
              <w:right w:val="nil"/>
            </w:tcBorders>
            <w:shd w:val="clear" w:color="auto" w:fill="auto"/>
            <w:vAlign w:val="bottom"/>
            <w:hideMark/>
          </w:tcPr>
          <w:p w:rsidR="00C93A71" w:rsidRDefault="005923D1" w:rsidP="005923D1">
            <w:pPr>
              <w:jc w:val="center"/>
              <w:rPr>
                <w:rFonts w:ascii="GHEA Mariam" w:hAnsi="GHEA Mariam"/>
                <w:color w:val="000000"/>
                <w:sz w:val="22"/>
                <w:szCs w:val="22"/>
                <w:lang w:val="hy-AM" w:eastAsia="en-US"/>
              </w:rPr>
            </w:pPr>
            <w:r w:rsidRPr="005923D1">
              <w:rPr>
                <w:rFonts w:ascii="GHEA Mariam" w:hAnsi="GHEA Mariam"/>
                <w:color w:val="000000"/>
                <w:sz w:val="22"/>
                <w:szCs w:val="22"/>
                <w:lang w:val="hy-AM" w:eastAsia="en-US"/>
              </w:rPr>
              <w:t xml:space="preserve">ՀԱՅԱՍՏԱՆԻ ՀԱՆՐԱՊԵՏՈՒԹՅԱՆ ԿԱՌԱՎԱՐՈՒԹՅԱՆ 2020 ԹՎԱԿԱՆԻ ԴԵԿՏԵՄԲԵՐԻ 30-Ի N 2215-Ն ՈՐՈՇՄԱՆ </w:t>
            </w:r>
          </w:p>
          <w:p w:rsidR="005923D1" w:rsidRDefault="005923D1" w:rsidP="00C93A71">
            <w:pPr>
              <w:jc w:val="center"/>
              <w:rPr>
                <w:rFonts w:ascii="GHEA Mariam" w:hAnsi="GHEA Mariam"/>
                <w:color w:val="000000"/>
                <w:sz w:val="22"/>
                <w:szCs w:val="22"/>
                <w:lang w:val="hy-AM" w:eastAsia="en-US"/>
              </w:rPr>
            </w:pPr>
            <w:r w:rsidRPr="005923D1">
              <w:rPr>
                <w:rFonts w:ascii="GHEA Mariam" w:hAnsi="GHEA Mariam"/>
                <w:color w:val="000000"/>
                <w:sz w:val="22"/>
                <w:szCs w:val="22"/>
                <w:lang w:val="hy-AM" w:eastAsia="en-US"/>
              </w:rPr>
              <w:t>N 9 ՀԱՎԵԼՎԱԾԻ</w:t>
            </w:r>
            <w:r w:rsidR="00C93A71">
              <w:rPr>
                <w:rFonts w:ascii="GHEA Mariam" w:hAnsi="GHEA Mariam"/>
                <w:color w:val="000000"/>
                <w:sz w:val="22"/>
                <w:szCs w:val="22"/>
                <w:lang w:val="hy-AM" w:eastAsia="en-US"/>
              </w:rPr>
              <w:t xml:space="preserve"> </w:t>
            </w:r>
            <w:r w:rsidRPr="005923D1">
              <w:rPr>
                <w:rFonts w:ascii="GHEA Mariam" w:hAnsi="GHEA Mariam"/>
                <w:color w:val="000000"/>
                <w:sz w:val="22"/>
                <w:szCs w:val="22"/>
                <w:lang w:val="hy-AM" w:eastAsia="en-US"/>
              </w:rPr>
              <w:t>NN 9.47 ԵՎ 9.8 ԱՂՅՈՒՍԱԿՆԵՐՈՒՄ ԿԱՏԱՐՎՈՂ ՓՈՓՈԽՈՒԹՅՈՒՆՆԵՐԸ</w:t>
            </w:r>
          </w:p>
          <w:p w:rsidR="00C93A71" w:rsidRPr="005923D1" w:rsidRDefault="00C93A71" w:rsidP="00C93A71">
            <w:pPr>
              <w:jc w:val="center"/>
              <w:rPr>
                <w:rFonts w:ascii="GHEA Mariam" w:hAnsi="GHEA Mariam"/>
                <w:color w:val="000000"/>
                <w:sz w:val="22"/>
                <w:szCs w:val="22"/>
                <w:lang w:val="hy-AM" w:eastAsia="en-US"/>
              </w:rPr>
            </w:pPr>
          </w:p>
        </w:tc>
      </w:tr>
      <w:tr w:rsidR="005923D1" w:rsidRPr="005923D1" w:rsidTr="002C6ADC">
        <w:trPr>
          <w:trHeight w:val="345"/>
        </w:trPr>
        <w:tc>
          <w:tcPr>
            <w:tcW w:w="222" w:type="dxa"/>
            <w:tcBorders>
              <w:top w:val="nil"/>
              <w:left w:val="nil"/>
              <w:bottom w:val="nil"/>
              <w:right w:val="nil"/>
            </w:tcBorders>
            <w:shd w:val="clear" w:color="auto" w:fill="auto"/>
            <w:noWrap/>
            <w:vAlign w:val="bottom"/>
            <w:hideMark/>
          </w:tcPr>
          <w:p w:rsidR="005923D1" w:rsidRPr="005923D1" w:rsidRDefault="005923D1" w:rsidP="005923D1">
            <w:pPr>
              <w:jc w:val="center"/>
              <w:rPr>
                <w:rFonts w:ascii="GHEA Mariam" w:hAnsi="GHEA Mariam"/>
                <w:color w:val="000000"/>
                <w:sz w:val="22"/>
                <w:szCs w:val="22"/>
                <w:lang w:val="hy-AM" w:eastAsia="en-US"/>
              </w:rPr>
            </w:pPr>
          </w:p>
        </w:tc>
        <w:tc>
          <w:tcPr>
            <w:tcW w:w="4622"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sz w:val="22"/>
                <w:szCs w:val="22"/>
                <w:lang w:val="hy-AM" w:eastAsia="en-US"/>
              </w:rPr>
            </w:pPr>
          </w:p>
        </w:tc>
        <w:tc>
          <w:tcPr>
            <w:tcW w:w="6638"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sz w:val="22"/>
                <w:szCs w:val="22"/>
                <w:lang w:val="hy-AM" w:eastAsia="en-US"/>
              </w:rPr>
            </w:pPr>
          </w:p>
        </w:tc>
        <w:tc>
          <w:tcPr>
            <w:tcW w:w="3464"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color w:val="000000"/>
                <w:sz w:val="22"/>
                <w:szCs w:val="22"/>
                <w:lang w:eastAsia="en-US"/>
              </w:rPr>
            </w:pPr>
            <w:r w:rsidRPr="005923D1">
              <w:rPr>
                <w:rFonts w:ascii="GHEA Mariam" w:hAnsi="GHEA Mariam"/>
                <w:color w:val="000000"/>
                <w:sz w:val="22"/>
                <w:szCs w:val="22"/>
                <w:lang w:eastAsia="en-US"/>
              </w:rPr>
              <w:t>Աղյուսակ 9.47</w:t>
            </w:r>
          </w:p>
        </w:tc>
      </w:tr>
      <w:tr w:rsidR="005923D1" w:rsidRPr="005923D1" w:rsidTr="002C6ADC">
        <w:trPr>
          <w:trHeight w:val="345"/>
        </w:trPr>
        <w:tc>
          <w:tcPr>
            <w:tcW w:w="222"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color w:val="000000"/>
                <w:sz w:val="22"/>
                <w:szCs w:val="22"/>
                <w:lang w:eastAsia="en-US"/>
              </w:rPr>
            </w:pPr>
          </w:p>
        </w:tc>
        <w:tc>
          <w:tcPr>
            <w:tcW w:w="14724" w:type="dxa"/>
            <w:gridSpan w:val="3"/>
            <w:tcBorders>
              <w:top w:val="nil"/>
              <w:left w:val="nil"/>
              <w:bottom w:val="nil"/>
              <w:right w:val="nil"/>
            </w:tcBorders>
            <w:shd w:val="clear" w:color="auto" w:fill="auto"/>
            <w:noWrap/>
            <w:vAlign w:val="bottom"/>
            <w:hideMark/>
          </w:tcPr>
          <w:p w:rsidR="005923D1" w:rsidRPr="005923D1" w:rsidRDefault="005923D1" w:rsidP="005923D1">
            <w:pPr>
              <w:jc w:val="center"/>
              <w:rPr>
                <w:rFonts w:ascii="GHEA Mariam" w:hAnsi="GHEA Mariam"/>
                <w:color w:val="000000"/>
                <w:sz w:val="22"/>
                <w:szCs w:val="22"/>
                <w:lang w:eastAsia="en-US"/>
              </w:rPr>
            </w:pPr>
            <w:r w:rsidRPr="005923D1">
              <w:rPr>
                <w:rFonts w:ascii="GHEA Mariam" w:hAnsi="GHEA Mariam"/>
                <w:color w:val="000000"/>
                <w:sz w:val="22"/>
                <w:szCs w:val="22"/>
                <w:lang w:eastAsia="en-US"/>
              </w:rPr>
              <w:t xml:space="preserve"> ՀՀ կառավարություն</w:t>
            </w:r>
          </w:p>
        </w:tc>
      </w:tr>
      <w:tr w:rsidR="005923D1" w:rsidRPr="005923D1" w:rsidTr="002C6ADC">
        <w:trPr>
          <w:trHeight w:val="345"/>
        </w:trPr>
        <w:tc>
          <w:tcPr>
            <w:tcW w:w="222" w:type="dxa"/>
            <w:tcBorders>
              <w:top w:val="nil"/>
              <w:left w:val="nil"/>
              <w:bottom w:val="nil"/>
              <w:right w:val="nil"/>
            </w:tcBorders>
            <w:shd w:val="clear" w:color="auto" w:fill="auto"/>
            <w:noWrap/>
            <w:vAlign w:val="bottom"/>
            <w:hideMark/>
          </w:tcPr>
          <w:p w:rsidR="005923D1" w:rsidRPr="005923D1" w:rsidRDefault="005923D1" w:rsidP="005923D1">
            <w:pPr>
              <w:jc w:val="center"/>
              <w:rPr>
                <w:rFonts w:ascii="GHEA Mariam" w:hAnsi="GHEA Mariam"/>
                <w:color w:val="000000"/>
                <w:sz w:val="22"/>
                <w:szCs w:val="22"/>
                <w:lang w:eastAsia="en-US"/>
              </w:rPr>
            </w:pPr>
          </w:p>
        </w:tc>
        <w:tc>
          <w:tcPr>
            <w:tcW w:w="4622"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c>
          <w:tcPr>
            <w:tcW w:w="6638" w:type="dxa"/>
            <w:tcBorders>
              <w:top w:val="nil"/>
              <w:left w:val="nil"/>
              <w:bottom w:val="nil"/>
              <w:right w:val="nil"/>
            </w:tcBorders>
            <w:shd w:val="clear" w:color="auto" w:fill="auto"/>
            <w:noWrap/>
            <w:vAlign w:val="bottom"/>
            <w:hideMark/>
          </w:tcPr>
          <w:p w:rsidR="005923D1" w:rsidRPr="005923D1" w:rsidRDefault="005923D1" w:rsidP="005923D1">
            <w:pPr>
              <w:jc w:val="center"/>
              <w:rPr>
                <w:rFonts w:ascii="GHEA Mariam" w:hAnsi="GHEA Mariam"/>
                <w:sz w:val="22"/>
                <w:szCs w:val="22"/>
                <w:lang w:eastAsia="en-US"/>
              </w:rPr>
            </w:pPr>
          </w:p>
        </w:tc>
        <w:tc>
          <w:tcPr>
            <w:tcW w:w="3464" w:type="dxa"/>
            <w:tcBorders>
              <w:top w:val="nil"/>
              <w:left w:val="nil"/>
              <w:bottom w:val="nil"/>
              <w:right w:val="nil"/>
            </w:tcBorders>
            <w:shd w:val="clear" w:color="auto" w:fill="auto"/>
            <w:noWrap/>
            <w:vAlign w:val="bottom"/>
            <w:hideMark/>
          </w:tcPr>
          <w:p w:rsidR="005923D1" w:rsidRPr="005923D1" w:rsidRDefault="005923D1" w:rsidP="005923D1">
            <w:pPr>
              <w:jc w:val="center"/>
              <w:rPr>
                <w:rFonts w:ascii="GHEA Mariam" w:hAnsi="GHEA Mariam"/>
                <w:sz w:val="22"/>
                <w:szCs w:val="22"/>
                <w:lang w:eastAsia="en-US"/>
              </w:rPr>
            </w:pPr>
          </w:p>
        </w:tc>
      </w:tr>
      <w:tr w:rsidR="005923D1" w:rsidRPr="005923D1" w:rsidTr="002C6ADC">
        <w:trPr>
          <w:trHeight w:val="345"/>
        </w:trPr>
        <w:tc>
          <w:tcPr>
            <w:tcW w:w="222" w:type="dxa"/>
            <w:tcBorders>
              <w:top w:val="nil"/>
              <w:left w:val="nil"/>
              <w:bottom w:val="nil"/>
              <w:right w:val="nil"/>
            </w:tcBorders>
            <w:shd w:val="clear" w:color="auto" w:fill="auto"/>
            <w:noWrap/>
            <w:vAlign w:val="bottom"/>
            <w:hideMark/>
          </w:tcPr>
          <w:p w:rsidR="005923D1" w:rsidRPr="005923D1" w:rsidRDefault="005923D1" w:rsidP="005923D1">
            <w:pPr>
              <w:jc w:val="center"/>
              <w:rPr>
                <w:rFonts w:ascii="GHEA Mariam" w:hAnsi="GHEA Mariam"/>
                <w:sz w:val="22"/>
                <w:szCs w:val="22"/>
                <w:lang w:eastAsia="en-US"/>
              </w:rPr>
            </w:pPr>
          </w:p>
        </w:tc>
        <w:tc>
          <w:tcPr>
            <w:tcW w:w="11260" w:type="dxa"/>
            <w:gridSpan w:val="2"/>
            <w:tcBorders>
              <w:top w:val="nil"/>
              <w:left w:val="nil"/>
              <w:bottom w:val="nil"/>
              <w:right w:val="nil"/>
            </w:tcBorders>
            <w:shd w:val="clear" w:color="auto" w:fill="auto"/>
            <w:noWrap/>
            <w:vAlign w:val="bottom"/>
            <w:hideMark/>
          </w:tcPr>
          <w:p w:rsidR="005923D1" w:rsidRPr="002C6ADC" w:rsidRDefault="005923D1" w:rsidP="005923D1">
            <w:pPr>
              <w:rPr>
                <w:rFonts w:ascii="GHEA Mariam" w:hAnsi="GHEA Mariam"/>
                <w:b/>
                <w:sz w:val="22"/>
                <w:szCs w:val="22"/>
                <w:lang w:eastAsia="en-US"/>
              </w:rPr>
            </w:pPr>
            <w:r w:rsidRPr="002C6ADC">
              <w:rPr>
                <w:rFonts w:ascii="GHEA Mariam" w:hAnsi="GHEA Mariam"/>
                <w:b/>
                <w:sz w:val="22"/>
                <w:szCs w:val="22"/>
                <w:lang w:eastAsia="en-US"/>
              </w:rPr>
              <w:t xml:space="preserve"> ՄԱՍ 2. ՊԵՏԱԿԱՆ ՄԱՐՄՆԻ ԳԾՈՎ ԱՐԴՅՈՒՆՔԱՅԻՆ (ԿԱՏԱՐՈՂԱԿԱՆ) ՑՈՒՑԱՆԻՇՆԵՐԸ </w:t>
            </w:r>
          </w:p>
        </w:tc>
        <w:tc>
          <w:tcPr>
            <w:tcW w:w="3464"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r>
      <w:tr w:rsidR="005923D1" w:rsidRPr="005923D1" w:rsidTr="002C6ADC">
        <w:trPr>
          <w:trHeight w:val="90"/>
        </w:trPr>
        <w:tc>
          <w:tcPr>
            <w:tcW w:w="222"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c>
          <w:tcPr>
            <w:tcW w:w="4622"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c>
          <w:tcPr>
            <w:tcW w:w="6638"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c>
          <w:tcPr>
            <w:tcW w:w="3464"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r>
      <w:tr w:rsidR="005923D1" w:rsidRPr="005923D1" w:rsidTr="002C6ADC">
        <w:trPr>
          <w:trHeight w:val="345"/>
        </w:trPr>
        <w:tc>
          <w:tcPr>
            <w:tcW w:w="222"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c>
          <w:tcPr>
            <w:tcW w:w="4622" w:type="dxa"/>
            <w:tcBorders>
              <w:top w:val="single" w:sz="4" w:space="0" w:color="auto"/>
              <w:left w:val="single" w:sz="4" w:space="0" w:color="auto"/>
              <w:bottom w:val="single" w:sz="4" w:space="0" w:color="auto"/>
              <w:right w:val="single" w:sz="4" w:space="0" w:color="auto"/>
            </w:tcBorders>
            <w:shd w:val="clear" w:color="auto" w:fill="auto"/>
            <w:hideMark/>
          </w:tcPr>
          <w:p w:rsidR="005923D1" w:rsidRPr="005923D1" w:rsidRDefault="005923D1" w:rsidP="005923D1">
            <w:pPr>
              <w:rPr>
                <w:rFonts w:ascii="GHEA Mariam" w:hAnsi="GHEA Mariam"/>
                <w:color w:val="000000"/>
                <w:sz w:val="22"/>
                <w:szCs w:val="22"/>
                <w:lang w:eastAsia="en-US"/>
              </w:rPr>
            </w:pPr>
            <w:r w:rsidRPr="005923D1">
              <w:rPr>
                <w:rFonts w:ascii="GHEA Mariam" w:hAnsi="GHEA Mariam"/>
                <w:color w:val="000000"/>
                <w:sz w:val="22"/>
                <w:szCs w:val="22"/>
                <w:lang w:eastAsia="en-US"/>
              </w:rPr>
              <w:t>Ծրագրի դասիչը</w:t>
            </w:r>
          </w:p>
        </w:tc>
        <w:tc>
          <w:tcPr>
            <w:tcW w:w="6638" w:type="dxa"/>
            <w:tcBorders>
              <w:top w:val="single" w:sz="4" w:space="0" w:color="auto"/>
              <w:left w:val="nil"/>
              <w:bottom w:val="single" w:sz="4" w:space="0" w:color="auto"/>
              <w:right w:val="single" w:sz="4" w:space="0" w:color="auto"/>
            </w:tcBorders>
            <w:shd w:val="clear" w:color="auto" w:fill="auto"/>
            <w:hideMark/>
          </w:tcPr>
          <w:p w:rsidR="005923D1" w:rsidRPr="005923D1" w:rsidRDefault="005923D1" w:rsidP="005923D1">
            <w:pPr>
              <w:rPr>
                <w:rFonts w:ascii="GHEA Mariam" w:hAnsi="GHEA Mariam"/>
                <w:color w:val="000000"/>
                <w:sz w:val="22"/>
                <w:szCs w:val="22"/>
                <w:lang w:eastAsia="en-US"/>
              </w:rPr>
            </w:pPr>
            <w:r w:rsidRPr="005923D1">
              <w:rPr>
                <w:rFonts w:ascii="GHEA Mariam" w:hAnsi="GHEA Mariam"/>
                <w:color w:val="000000"/>
                <w:sz w:val="22"/>
                <w:szCs w:val="22"/>
                <w:lang w:eastAsia="en-US"/>
              </w:rPr>
              <w:t>Ծրագրի անվանումը</w:t>
            </w:r>
          </w:p>
        </w:tc>
        <w:tc>
          <w:tcPr>
            <w:tcW w:w="3464"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color w:val="000000"/>
                <w:sz w:val="22"/>
                <w:szCs w:val="22"/>
                <w:lang w:eastAsia="en-US"/>
              </w:rPr>
            </w:pPr>
          </w:p>
        </w:tc>
      </w:tr>
      <w:tr w:rsidR="005923D1" w:rsidRPr="005923D1" w:rsidTr="002C6ADC">
        <w:trPr>
          <w:trHeight w:val="56"/>
        </w:trPr>
        <w:tc>
          <w:tcPr>
            <w:tcW w:w="222"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c>
          <w:tcPr>
            <w:tcW w:w="4622" w:type="dxa"/>
            <w:tcBorders>
              <w:top w:val="nil"/>
              <w:left w:val="single" w:sz="4" w:space="0" w:color="auto"/>
              <w:bottom w:val="single" w:sz="4" w:space="0" w:color="auto"/>
              <w:right w:val="single" w:sz="4" w:space="0" w:color="auto"/>
            </w:tcBorders>
            <w:shd w:val="clear" w:color="auto" w:fill="auto"/>
            <w:hideMark/>
          </w:tcPr>
          <w:p w:rsidR="005923D1" w:rsidRPr="005923D1" w:rsidRDefault="005923D1" w:rsidP="005923D1">
            <w:pPr>
              <w:rPr>
                <w:rFonts w:ascii="GHEA Mariam" w:hAnsi="GHEA Mariam"/>
                <w:iCs/>
                <w:sz w:val="22"/>
                <w:szCs w:val="22"/>
                <w:lang w:eastAsia="en-US"/>
              </w:rPr>
            </w:pPr>
            <w:r w:rsidRPr="005923D1">
              <w:rPr>
                <w:rFonts w:ascii="GHEA Mariam" w:hAnsi="GHEA Mariam"/>
                <w:iCs/>
                <w:sz w:val="22"/>
                <w:szCs w:val="22"/>
                <w:lang w:eastAsia="en-US"/>
              </w:rPr>
              <w:t>1139</w:t>
            </w:r>
          </w:p>
        </w:tc>
        <w:tc>
          <w:tcPr>
            <w:tcW w:w="6638" w:type="dxa"/>
            <w:tcBorders>
              <w:top w:val="nil"/>
              <w:left w:val="nil"/>
              <w:bottom w:val="single" w:sz="4" w:space="0" w:color="auto"/>
              <w:right w:val="single" w:sz="4" w:space="0" w:color="auto"/>
            </w:tcBorders>
            <w:shd w:val="clear" w:color="auto" w:fill="auto"/>
            <w:hideMark/>
          </w:tcPr>
          <w:p w:rsidR="005923D1" w:rsidRPr="005923D1" w:rsidRDefault="005923D1" w:rsidP="005923D1">
            <w:pPr>
              <w:rPr>
                <w:rFonts w:ascii="GHEA Mariam" w:hAnsi="GHEA Mariam"/>
                <w:iCs/>
                <w:sz w:val="22"/>
                <w:szCs w:val="22"/>
                <w:lang w:eastAsia="en-US"/>
              </w:rPr>
            </w:pPr>
            <w:r w:rsidRPr="005923D1">
              <w:rPr>
                <w:rFonts w:ascii="GHEA Mariam" w:hAnsi="GHEA Mariam"/>
                <w:iCs/>
                <w:sz w:val="22"/>
                <w:szCs w:val="22"/>
                <w:lang w:eastAsia="en-US"/>
              </w:rPr>
              <w:t xml:space="preserve"> ՀՀ կառավարության պահուստային ֆոնդ </w:t>
            </w:r>
          </w:p>
        </w:tc>
        <w:tc>
          <w:tcPr>
            <w:tcW w:w="3464"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iCs/>
                <w:sz w:val="22"/>
                <w:szCs w:val="22"/>
                <w:lang w:eastAsia="en-US"/>
              </w:rPr>
            </w:pPr>
          </w:p>
        </w:tc>
      </w:tr>
      <w:tr w:rsidR="005923D1" w:rsidRPr="005923D1" w:rsidTr="002C6ADC">
        <w:trPr>
          <w:trHeight w:val="121"/>
        </w:trPr>
        <w:tc>
          <w:tcPr>
            <w:tcW w:w="222"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c>
          <w:tcPr>
            <w:tcW w:w="4622"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c>
          <w:tcPr>
            <w:tcW w:w="6638" w:type="dxa"/>
            <w:tcBorders>
              <w:top w:val="nil"/>
              <w:left w:val="nil"/>
              <w:bottom w:val="nil"/>
              <w:right w:val="nil"/>
            </w:tcBorders>
            <w:shd w:val="clear" w:color="auto" w:fill="auto"/>
            <w:noWrap/>
            <w:vAlign w:val="bottom"/>
            <w:hideMark/>
          </w:tcPr>
          <w:p w:rsidR="005923D1" w:rsidRPr="005923D1" w:rsidRDefault="005923D1" w:rsidP="005923D1">
            <w:pPr>
              <w:jc w:val="both"/>
              <w:rPr>
                <w:rFonts w:ascii="GHEA Mariam" w:hAnsi="GHEA Mariam"/>
                <w:sz w:val="22"/>
                <w:szCs w:val="22"/>
                <w:lang w:eastAsia="en-US"/>
              </w:rPr>
            </w:pPr>
          </w:p>
        </w:tc>
        <w:tc>
          <w:tcPr>
            <w:tcW w:w="3464"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r>
      <w:tr w:rsidR="005923D1" w:rsidRPr="005923D1" w:rsidTr="002C6ADC">
        <w:trPr>
          <w:trHeight w:val="345"/>
        </w:trPr>
        <w:tc>
          <w:tcPr>
            <w:tcW w:w="222"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c>
          <w:tcPr>
            <w:tcW w:w="4622" w:type="dxa"/>
            <w:tcBorders>
              <w:top w:val="nil"/>
              <w:left w:val="nil"/>
              <w:bottom w:val="nil"/>
              <w:right w:val="nil"/>
            </w:tcBorders>
            <w:shd w:val="clear" w:color="auto" w:fill="auto"/>
            <w:noWrap/>
            <w:hideMark/>
          </w:tcPr>
          <w:p w:rsidR="005923D1" w:rsidRPr="005923D1" w:rsidRDefault="005923D1" w:rsidP="005923D1">
            <w:pPr>
              <w:rPr>
                <w:rFonts w:ascii="GHEA Mariam" w:hAnsi="GHEA Mariam"/>
                <w:sz w:val="22"/>
                <w:szCs w:val="22"/>
                <w:lang w:eastAsia="en-US"/>
              </w:rPr>
            </w:pPr>
            <w:r w:rsidRPr="005923D1">
              <w:rPr>
                <w:rFonts w:ascii="GHEA Mariam" w:hAnsi="GHEA Mariam"/>
                <w:sz w:val="22"/>
                <w:szCs w:val="22"/>
                <w:lang w:eastAsia="en-US"/>
              </w:rPr>
              <w:t>Ծրագրի միջոցառումները</w:t>
            </w:r>
          </w:p>
        </w:tc>
        <w:tc>
          <w:tcPr>
            <w:tcW w:w="6638"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c>
          <w:tcPr>
            <w:tcW w:w="3464"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r>
      <w:tr w:rsidR="005923D1" w:rsidRPr="005923D1" w:rsidTr="002C6ADC">
        <w:trPr>
          <w:trHeight w:val="345"/>
        </w:trPr>
        <w:tc>
          <w:tcPr>
            <w:tcW w:w="222"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c>
          <w:tcPr>
            <w:tcW w:w="4622"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c>
          <w:tcPr>
            <w:tcW w:w="6638" w:type="dxa"/>
            <w:tcBorders>
              <w:top w:val="nil"/>
              <w:left w:val="nil"/>
              <w:bottom w:val="nil"/>
              <w:right w:val="nil"/>
            </w:tcBorders>
            <w:shd w:val="clear" w:color="auto" w:fill="auto"/>
            <w:noWrap/>
            <w:vAlign w:val="bottom"/>
            <w:hideMark/>
          </w:tcPr>
          <w:p w:rsidR="005923D1" w:rsidRPr="005923D1" w:rsidRDefault="005923D1" w:rsidP="005923D1">
            <w:pPr>
              <w:jc w:val="both"/>
              <w:rPr>
                <w:rFonts w:ascii="GHEA Mariam" w:hAnsi="GHEA Mariam"/>
                <w:sz w:val="22"/>
                <w:szCs w:val="22"/>
                <w:lang w:eastAsia="en-US"/>
              </w:rPr>
            </w:pPr>
          </w:p>
        </w:tc>
        <w:tc>
          <w:tcPr>
            <w:tcW w:w="3464"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r>
      <w:tr w:rsidR="005923D1" w:rsidRPr="005923D1" w:rsidTr="002C6ADC">
        <w:trPr>
          <w:trHeight w:val="349"/>
        </w:trPr>
        <w:tc>
          <w:tcPr>
            <w:tcW w:w="222"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c>
          <w:tcPr>
            <w:tcW w:w="4622" w:type="dxa"/>
            <w:tcBorders>
              <w:top w:val="single" w:sz="4" w:space="0" w:color="auto"/>
              <w:left w:val="single" w:sz="4" w:space="0" w:color="auto"/>
              <w:bottom w:val="single" w:sz="4" w:space="0" w:color="auto"/>
              <w:right w:val="single" w:sz="4" w:space="0" w:color="auto"/>
            </w:tcBorders>
            <w:shd w:val="clear" w:color="auto" w:fill="auto"/>
            <w:hideMark/>
          </w:tcPr>
          <w:p w:rsidR="005923D1" w:rsidRPr="005923D1" w:rsidRDefault="005923D1" w:rsidP="00C93A71">
            <w:pPr>
              <w:rPr>
                <w:rFonts w:ascii="GHEA Mariam" w:hAnsi="GHEA Mariam"/>
                <w:color w:val="000000"/>
                <w:sz w:val="22"/>
                <w:szCs w:val="22"/>
                <w:lang w:eastAsia="en-US"/>
              </w:rPr>
            </w:pPr>
            <w:r w:rsidRPr="005923D1">
              <w:rPr>
                <w:rFonts w:ascii="GHEA Mariam" w:hAnsi="GHEA Mariam"/>
                <w:color w:val="000000"/>
                <w:sz w:val="22"/>
                <w:szCs w:val="22"/>
                <w:lang w:eastAsia="en-US"/>
              </w:rPr>
              <w:t>Ծրագրի դասիչը</w:t>
            </w:r>
          </w:p>
        </w:tc>
        <w:tc>
          <w:tcPr>
            <w:tcW w:w="6638" w:type="dxa"/>
            <w:tcBorders>
              <w:top w:val="single" w:sz="4" w:space="0" w:color="auto"/>
              <w:left w:val="nil"/>
              <w:bottom w:val="single" w:sz="4" w:space="0" w:color="auto"/>
              <w:right w:val="single" w:sz="4" w:space="0" w:color="auto"/>
            </w:tcBorders>
            <w:shd w:val="clear" w:color="auto" w:fill="auto"/>
            <w:hideMark/>
          </w:tcPr>
          <w:p w:rsidR="005923D1" w:rsidRPr="005923D1" w:rsidRDefault="005923D1" w:rsidP="005923D1">
            <w:pPr>
              <w:rPr>
                <w:rFonts w:ascii="GHEA Mariam" w:hAnsi="GHEA Mariam"/>
                <w:iCs/>
                <w:sz w:val="22"/>
                <w:szCs w:val="22"/>
                <w:lang w:eastAsia="en-US"/>
              </w:rPr>
            </w:pPr>
            <w:r w:rsidRPr="005923D1">
              <w:rPr>
                <w:rFonts w:ascii="GHEA Mariam" w:hAnsi="GHEA Mariam"/>
                <w:iCs/>
                <w:sz w:val="22"/>
                <w:szCs w:val="22"/>
                <w:lang w:eastAsia="en-US"/>
              </w:rPr>
              <w:t xml:space="preserve"> 1139 </w:t>
            </w:r>
          </w:p>
        </w:tc>
        <w:tc>
          <w:tcPr>
            <w:tcW w:w="3464" w:type="dxa"/>
            <w:tcBorders>
              <w:top w:val="single" w:sz="4" w:space="0" w:color="auto"/>
              <w:left w:val="nil"/>
              <w:bottom w:val="single" w:sz="4" w:space="0" w:color="auto"/>
              <w:right w:val="single" w:sz="4" w:space="0" w:color="auto"/>
            </w:tcBorders>
            <w:shd w:val="clear" w:color="auto" w:fill="auto"/>
            <w:hideMark/>
          </w:tcPr>
          <w:p w:rsidR="005923D1" w:rsidRPr="005923D1" w:rsidRDefault="005923D1" w:rsidP="005923D1">
            <w:pPr>
              <w:jc w:val="center"/>
              <w:rPr>
                <w:rFonts w:ascii="GHEA Mariam" w:hAnsi="GHEA Mariam"/>
                <w:sz w:val="22"/>
                <w:szCs w:val="22"/>
                <w:lang w:eastAsia="en-US"/>
              </w:rPr>
            </w:pPr>
            <w:r w:rsidRPr="005923D1">
              <w:rPr>
                <w:rFonts w:ascii="GHEA Mariam" w:hAnsi="GHEA Mariam"/>
                <w:sz w:val="22"/>
                <w:szCs w:val="22"/>
                <w:lang w:eastAsia="en-US"/>
              </w:rPr>
              <w:t>Ցուցանիշների փոփոխությունը (նվազեցումները նշված են փակագծերում)</w:t>
            </w:r>
          </w:p>
        </w:tc>
      </w:tr>
      <w:tr w:rsidR="005923D1" w:rsidRPr="005923D1" w:rsidTr="002C6ADC">
        <w:trPr>
          <w:trHeight w:val="56"/>
        </w:trPr>
        <w:tc>
          <w:tcPr>
            <w:tcW w:w="222" w:type="dxa"/>
            <w:tcBorders>
              <w:top w:val="nil"/>
              <w:left w:val="nil"/>
              <w:bottom w:val="nil"/>
              <w:right w:val="nil"/>
            </w:tcBorders>
            <w:shd w:val="clear" w:color="auto" w:fill="auto"/>
            <w:noWrap/>
            <w:vAlign w:val="bottom"/>
            <w:hideMark/>
          </w:tcPr>
          <w:p w:rsidR="005923D1" w:rsidRPr="005923D1" w:rsidRDefault="005923D1" w:rsidP="005923D1">
            <w:pPr>
              <w:jc w:val="center"/>
              <w:rPr>
                <w:rFonts w:ascii="GHEA Mariam" w:hAnsi="GHEA Mariam"/>
                <w:sz w:val="22"/>
                <w:szCs w:val="22"/>
                <w:lang w:eastAsia="en-US"/>
              </w:rPr>
            </w:pPr>
          </w:p>
        </w:tc>
        <w:tc>
          <w:tcPr>
            <w:tcW w:w="4622" w:type="dxa"/>
            <w:tcBorders>
              <w:top w:val="nil"/>
              <w:left w:val="single" w:sz="4" w:space="0" w:color="auto"/>
              <w:bottom w:val="single" w:sz="4" w:space="0" w:color="auto"/>
              <w:right w:val="single" w:sz="4" w:space="0" w:color="auto"/>
            </w:tcBorders>
            <w:shd w:val="clear" w:color="auto" w:fill="auto"/>
            <w:hideMark/>
          </w:tcPr>
          <w:p w:rsidR="005923D1" w:rsidRPr="005923D1" w:rsidRDefault="005923D1" w:rsidP="005923D1">
            <w:pPr>
              <w:rPr>
                <w:rFonts w:ascii="GHEA Mariam" w:hAnsi="GHEA Mariam"/>
                <w:color w:val="000000"/>
                <w:sz w:val="22"/>
                <w:szCs w:val="22"/>
                <w:lang w:eastAsia="en-US"/>
              </w:rPr>
            </w:pPr>
            <w:r w:rsidRPr="005923D1">
              <w:rPr>
                <w:rFonts w:ascii="GHEA Mariam" w:hAnsi="GHEA Mariam"/>
                <w:color w:val="000000"/>
                <w:sz w:val="22"/>
                <w:szCs w:val="22"/>
                <w:lang w:eastAsia="en-US"/>
              </w:rPr>
              <w:t>Միջոցառման դասիչը</w:t>
            </w:r>
          </w:p>
        </w:tc>
        <w:tc>
          <w:tcPr>
            <w:tcW w:w="6638" w:type="dxa"/>
            <w:tcBorders>
              <w:top w:val="nil"/>
              <w:left w:val="nil"/>
              <w:bottom w:val="single" w:sz="4" w:space="0" w:color="auto"/>
              <w:right w:val="single" w:sz="4" w:space="0" w:color="auto"/>
            </w:tcBorders>
            <w:shd w:val="clear" w:color="auto" w:fill="auto"/>
            <w:hideMark/>
          </w:tcPr>
          <w:p w:rsidR="005923D1" w:rsidRPr="005923D1" w:rsidRDefault="005923D1" w:rsidP="005923D1">
            <w:pPr>
              <w:rPr>
                <w:rFonts w:ascii="GHEA Mariam" w:hAnsi="GHEA Mariam"/>
                <w:iCs/>
                <w:sz w:val="22"/>
                <w:szCs w:val="22"/>
                <w:lang w:eastAsia="en-US"/>
              </w:rPr>
            </w:pPr>
            <w:r w:rsidRPr="005923D1">
              <w:rPr>
                <w:rFonts w:ascii="GHEA Mariam" w:hAnsi="GHEA Mariam"/>
                <w:iCs/>
                <w:sz w:val="22"/>
                <w:szCs w:val="22"/>
                <w:lang w:eastAsia="en-US"/>
              </w:rPr>
              <w:t xml:space="preserve"> 11001 </w:t>
            </w:r>
          </w:p>
        </w:tc>
        <w:tc>
          <w:tcPr>
            <w:tcW w:w="3464" w:type="dxa"/>
            <w:tcBorders>
              <w:top w:val="nil"/>
              <w:left w:val="nil"/>
              <w:bottom w:val="single" w:sz="4" w:space="0" w:color="auto"/>
              <w:right w:val="single" w:sz="4" w:space="0" w:color="auto"/>
            </w:tcBorders>
            <w:shd w:val="clear" w:color="auto" w:fill="auto"/>
            <w:hideMark/>
          </w:tcPr>
          <w:p w:rsidR="005923D1" w:rsidRPr="005923D1" w:rsidRDefault="002C6ADC" w:rsidP="005923D1">
            <w:pPr>
              <w:jc w:val="center"/>
              <w:rPr>
                <w:rFonts w:ascii="GHEA Mariam" w:hAnsi="GHEA Mariam"/>
                <w:color w:val="000000"/>
                <w:sz w:val="22"/>
                <w:szCs w:val="22"/>
                <w:lang w:eastAsia="en-US"/>
              </w:rPr>
            </w:pPr>
            <w:r>
              <w:rPr>
                <w:rFonts w:ascii="GHEA Mariam" w:hAnsi="GHEA Mariam"/>
                <w:color w:val="000000"/>
                <w:sz w:val="22"/>
                <w:szCs w:val="22"/>
                <w:lang w:val="hy-AM" w:eastAsia="en-US"/>
              </w:rPr>
              <w:t>տ</w:t>
            </w:r>
            <w:r w:rsidR="005923D1" w:rsidRPr="005923D1">
              <w:rPr>
                <w:rFonts w:ascii="GHEA Mariam" w:hAnsi="GHEA Mariam"/>
                <w:color w:val="000000"/>
                <w:sz w:val="22"/>
                <w:szCs w:val="22"/>
                <w:lang w:eastAsia="en-US"/>
              </w:rPr>
              <w:t>արի</w:t>
            </w:r>
          </w:p>
        </w:tc>
      </w:tr>
      <w:tr w:rsidR="005923D1" w:rsidRPr="005923D1" w:rsidTr="002C6ADC">
        <w:trPr>
          <w:trHeight w:val="345"/>
        </w:trPr>
        <w:tc>
          <w:tcPr>
            <w:tcW w:w="222" w:type="dxa"/>
            <w:tcBorders>
              <w:top w:val="nil"/>
              <w:left w:val="nil"/>
              <w:bottom w:val="nil"/>
              <w:right w:val="nil"/>
            </w:tcBorders>
            <w:shd w:val="clear" w:color="auto" w:fill="auto"/>
            <w:noWrap/>
            <w:vAlign w:val="bottom"/>
            <w:hideMark/>
          </w:tcPr>
          <w:p w:rsidR="005923D1" w:rsidRPr="005923D1" w:rsidRDefault="005923D1" w:rsidP="005923D1">
            <w:pPr>
              <w:jc w:val="center"/>
              <w:rPr>
                <w:rFonts w:ascii="GHEA Mariam" w:hAnsi="GHEA Mariam"/>
                <w:color w:val="000000"/>
                <w:sz w:val="22"/>
                <w:szCs w:val="22"/>
                <w:lang w:eastAsia="en-US"/>
              </w:rPr>
            </w:pPr>
          </w:p>
        </w:tc>
        <w:tc>
          <w:tcPr>
            <w:tcW w:w="4622" w:type="dxa"/>
            <w:tcBorders>
              <w:top w:val="nil"/>
              <w:left w:val="single" w:sz="4" w:space="0" w:color="auto"/>
              <w:bottom w:val="single" w:sz="4" w:space="0" w:color="auto"/>
              <w:right w:val="single" w:sz="4" w:space="0" w:color="auto"/>
            </w:tcBorders>
            <w:shd w:val="clear" w:color="auto" w:fill="auto"/>
            <w:vAlign w:val="bottom"/>
            <w:hideMark/>
          </w:tcPr>
          <w:p w:rsidR="005923D1" w:rsidRPr="005923D1" w:rsidRDefault="005923D1" w:rsidP="005923D1">
            <w:pPr>
              <w:rPr>
                <w:rFonts w:ascii="GHEA Mariam" w:hAnsi="GHEA Mariam"/>
                <w:color w:val="000000"/>
                <w:sz w:val="22"/>
                <w:szCs w:val="22"/>
                <w:lang w:eastAsia="en-US"/>
              </w:rPr>
            </w:pPr>
            <w:r w:rsidRPr="005923D1">
              <w:rPr>
                <w:rFonts w:ascii="GHEA Mariam" w:hAnsi="GHEA Mariam"/>
                <w:color w:val="000000"/>
                <w:sz w:val="22"/>
                <w:szCs w:val="22"/>
                <w:lang w:eastAsia="en-US"/>
              </w:rPr>
              <w:t>Միջոցառման անվանումը</w:t>
            </w:r>
          </w:p>
        </w:tc>
        <w:tc>
          <w:tcPr>
            <w:tcW w:w="6638" w:type="dxa"/>
            <w:tcBorders>
              <w:top w:val="nil"/>
              <w:left w:val="nil"/>
              <w:bottom w:val="single" w:sz="4" w:space="0" w:color="auto"/>
              <w:right w:val="single" w:sz="4" w:space="0" w:color="auto"/>
            </w:tcBorders>
            <w:shd w:val="clear" w:color="auto" w:fill="auto"/>
            <w:hideMark/>
          </w:tcPr>
          <w:p w:rsidR="005923D1" w:rsidRPr="005923D1" w:rsidRDefault="005923D1" w:rsidP="005923D1">
            <w:pPr>
              <w:rPr>
                <w:rFonts w:ascii="GHEA Mariam" w:hAnsi="GHEA Mariam"/>
                <w:iCs/>
                <w:sz w:val="22"/>
                <w:szCs w:val="22"/>
                <w:lang w:eastAsia="en-US"/>
              </w:rPr>
            </w:pPr>
            <w:r w:rsidRPr="005923D1">
              <w:rPr>
                <w:rFonts w:ascii="GHEA Mariam" w:hAnsi="GHEA Mariam"/>
                <w:iCs/>
                <w:sz w:val="22"/>
                <w:szCs w:val="22"/>
                <w:lang w:eastAsia="en-US"/>
              </w:rPr>
              <w:t xml:space="preserve"> ՀՀ կառավարության պահուստային ֆոնդ </w:t>
            </w:r>
          </w:p>
        </w:tc>
        <w:tc>
          <w:tcPr>
            <w:tcW w:w="3464" w:type="dxa"/>
            <w:vMerge w:val="restart"/>
            <w:tcBorders>
              <w:top w:val="nil"/>
              <w:left w:val="single" w:sz="4" w:space="0" w:color="auto"/>
              <w:bottom w:val="single" w:sz="4" w:space="0" w:color="auto"/>
              <w:right w:val="single" w:sz="4" w:space="0" w:color="auto"/>
            </w:tcBorders>
            <w:shd w:val="clear" w:color="auto" w:fill="auto"/>
            <w:hideMark/>
          </w:tcPr>
          <w:p w:rsidR="005923D1" w:rsidRPr="005923D1" w:rsidRDefault="005923D1" w:rsidP="005923D1">
            <w:pPr>
              <w:jc w:val="center"/>
              <w:rPr>
                <w:rFonts w:ascii="GHEA Mariam" w:hAnsi="GHEA Mariam"/>
                <w:color w:val="000000"/>
                <w:sz w:val="22"/>
                <w:szCs w:val="22"/>
                <w:lang w:eastAsia="en-US"/>
              </w:rPr>
            </w:pPr>
            <w:r w:rsidRPr="005923D1">
              <w:rPr>
                <w:rFonts w:ascii="Calibri" w:hAnsi="Calibri" w:cs="Calibri"/>
                <w:color w:val="000000"/>
                <w:sz w:val="22"/>
                <w:szCs w:val="22"/>
                <w:lang w:eastAsia="en-US"/>
              </w:rPr>
              <w:t> </w:t>
            </w:r>
          </w:p>
        </w:tc>
      </w:tr>
      <w:tr w:rsidR="005923D1" w:rsidRPr="005923D1" w:rsidTr="00C93A71">
        <w:trPr>
          <w:trHeight w:val="699"/>
        </w:trPr>
        <w:tc>
          <w:tcPr>
            <w:tcW w:w="222" w:type="dxa"/>
            <w:tcBorders>
              <w:top w:val="nil"/>
              <w:left w:val="nil"/>
              <w:bottom w:val="nil"/>
              <w:right w:val="nil"/>
            </w:tcBorders>
            <w:shd w:val="clear" w:color="auto" w:fill="auto"/>
            <w:noWrap/>
            <w:vAlign w:val="bottom"/>
            <w:hideMark/>
          </w:tcPr>
          <w:p w:rsidR="005923D1" w:rsidRPr="005923D1" w:rsidRDefault="005923D1" w:rsidP="005923D1">
            <w:pPr>
              <w:jc w:val="center"/>
              <w:rPr>
                <w:rFonts w:ascii="GHEA Mariam" w:hAnsi="GHEA Mariam"/>
                <w:color w:val="000000"/>
                <w:sz w:val="22"/>
                <w:szCs w:val="22"/>
                <w:lang w:eastAsia="en-US"/>
              </w:rPr>
            </w:pPr>
          </w:p>
        </w:tc>
        <w:tc>
          <w:tcPr>
            <w:tcW w:w="4622" w:type="dxa"/>
            <w:tcBorders>
              <w:top w:val="single" w:sz="4" w:space="0" w:color="auto"/>
              <w:left w:val="single" w:sz="4" w:space="0" w:color="auto"/>
              <w:bottom w:val="single" w:sz="4" w:space="0" w:color="auto"/>
              <w:right w:val="single" w:sz="4" w:space="0" w:color="auto"/>
            </w:tcBorders>
            <w:shd w:val="clear" w:color="auto" w:fill="auto"/>
            <w:hideMark/>
          </w:tcPr>
          <w:p w:rsidR="005923D1" w:rsidRPr="005923D1" w:rsidRDefault="005923D1" w:rsidP="00C93A71">
            <w:pPr>
              <w:rPr>
                <w:rFonts w:ascii="GHEA Mariam" w:hAnsi="GHEA Mariam"/>
                <w:color w:val="000000"/>
                <w:sz w:val="22"/>
                <w:szCs w:val="22"/>
                <w:lang w:eastAsia="en-US"/>
              </w:rPr>
            </w:pPr>
            <w:r w:rsidRPr="005923D1">
              <w:rPr>
                <w:rFonts w:ascii="GHEA Mariam" w:hAnsi="GHEA Mariam"/>
                <w:color w:val="000000"/>
                <w:sz w:val="22"/>
                <w:szCs w:val="22"/>
                <w:lang w:eastAsia="en-US"/>
              </w:rPr>
              <w:t>Նկարագրությունը՝</w:t>
            </w:r>
          </w:p>
        </w:tc>
        <w:tc>
          <w:tcPr>
            <w:tcW w:w="6638" w:type="dxa"/>
            <w:tcBorders>
              <w:top w:val="single" w:sz="4" w:space="0" w:color="auto"/>
              <w:left w:val="nil"/>
              <w:bottom w:val="single" w:sz="4" w:space="0" w:color="auto"/>
              <w:right w:val="single" w:sz="4" w:space="0" w:color="auto"/>
            </w:tcBorders>
            <w:shd w:val="clear" w:color="auto" w:fill="auto"/>
            <w:hideMark/>
          </w:tcPr>
          <w:p w:rsidR="005923D1" w:rsidRPr="005923D1" w:rsidRDefault="005923D1" w:rsidP="005923D1">
            <w:pPr>
              <w:rPr>
                <w:rFonts w:ascii="GHEA Mariam" w:hAnsi="GHEA Mariam"/>
                <w:iCs/>
                <w:sz w:val="22"/>
                <w:szCs w:val="22"/>
                <w:lang w:eastAsia="en-US"/>
              </w:rPr>
            </w:pPr>
            <w:r w:rsidRPr="005923D1">
              <w:rPr>
                <w:rFonts w:ascii="GHEA Mariam" w:hAnsi="GHEA Mariam"/>
                <w:iCs/>
                <w:sz w:val="22"/>
                <w:szCs w:val="22"/>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3464" w:type="dxa"/>
            <w:vMerge/>
            <w:tcBorders>
              <w:top w:val="single" w:sz="4" w:space="0" w:color="auto"/>
              <w:left w:val="single" w:sz="4" w:space="0" w:color="auto"/>
              <w:bottom w:val="single" w:sz="4" w:space="0" w:color="auto"/>
              <w:right w:val="single" w:sz="4" w:space="0" w:color="auto"/>
            </w:tcBorders>
            <w:vAlign w:val="center"/>
            <w:hideMark/>
          </w:tcPr>
          <w:p w:rsidR="005923D1" w:rsidRPr="005923D1" w:rsidRDefault="005923D1" w:rsidP="005923D1">
            <w:pPr>
              <w:rPr>
                <w:rFonts w:ascii="GHEA Mariam" w:hAnsi="GHEA Mariam"/>
                <w:color w:val="000000"/>
                <w:sz w:val="22"/>
                <w:szCs w:val="22"/>
                <w:lang w:eastAsia="en-US"/>
              </w:rPr>
            </w:pPr>
          </w:p>
        </w:tc>
      </w:tr>
      <w:tr w:rsidR="005923D1" w:rsidRPr="005923D1" w:rsidTr="002C6ADC">
        <w:trPr>
          <w:trHeight w:val="360"/>
        </w:trPr>
        <w:tc>
          <w:tcPr>
            <w:tcW w:w="222"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iCs/>
                <w:sz w:val="22"/>
                <w:szCs w:val="22"/>
                <w:lang w:eastAsia="en-US"/>
              </w:rPr>
            </w:pPr>
          </w:p>
        </w:tc>
        <w:tc>
          <w:tcPr>
            <w:tcW w:w="462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923D1" w:rsidRPr="005923D1" w:rsidRDefault="005923D1" w:rsidP="005923D1">
            <w:pPr>
              <w:rPr>
                <w:rFonts w:ascii="GHEA Mariam" w:hAnsi="GHEA Mariam"/>
                <w:color w:val="000000"/>
                <w:sz w:val="22"/>
                <w:szCs w:val="22"/>
                <w:lang w:eastAsia="en-US"/>
              </w:rPr>
            </w:pPr>
            <w:r w:rsidRPr="005923D1">
              <w:rPr>
                <w:rFonts w:ascii="GHEA Mariam" w:hAnsi="GHEA Mariam"/>
                <w:color w:val="000000"/>
                <w:sz w:val="22"/>
                <w:szCs w:val="22"/>
                <w:lang w:eastAsia="en-US"/>
              </w:rPr>
              <w:t>Միջոցառման տեսակը</w:t>
            </w:r>
          </w:p>
        </w:tc>
        <w:tc>
          <w:tcPr>
            <w:tcW w:w="6638" w:type="dxa"/>
            <w:tcBorders>
              <w:top w:val="single" w:sz="4" w:space="0" w:color="auto"/>
              <w:left w:val="nil"/>
              <w:bottom w:val="single" w:sz="4" w:space="0" w:color="auto"/>
              <w:right w:val="single" w:sz="4" w:space="0" w:color="auto"/>
            </w:tcBorders>
            <w:shd w:val="clear" w:color="auto" w:fill="auto"/>
            <w:hideMark/>
          </w:tcPr>
          <w:p w:rsidR="005923D1" w:rsidRPr="005923D1" w:rsidRDefault="005923D1" w:rsidP="005923D1">
            <w:pPr>
              <w:rPr>
                <w:rFonts w:ascii="GHEA Mariam" w:hAnsi="GHEA Mariam"/>
                <w:iCs/>
                <w:sz w:val="22"/>
                <w:szCs w:val="22"/>
                <w:lang w:eastAsia="en-US"/>
              </w:rPr>
            </w:pPr>
            <w:r w:rsidRPr="005923D1">
              <w:rPr>
                <w:rFonts w:ascii="GHEA Mariam" w:hAnsi="GHEA Mariam"/>
                <w:iCs/>
                <w:sz w:val="22"/>
                <w:szCs w:val="22"/>
                <w:lang w:eastAsia="en-US"/>
              </w:rPr>
              <w:t xml:space="preserve"> Ծառայությունների մատուցում </w:t>
            </w:r>
          </w:p>
        </w:tc>
        <w:tc>
          <w:tcPr>
            <w:tcW w:w="3464" w:type="dxa"/>
            <w:vMerge/>
            <w:tcBorders>
              <w:top w:val="single" w:sz="4" w:space="0" w:color="auto"/>
              <w:left w:val="single" w:sz="4" w:space="0" w:color="auto"/>
              <w:bottom w:val="single" w:sz="4" w:space="0" w:color="auto"/>
              <w:right w:val="single" w:sz="4" w:space="0" w:color="auto"/>
            </w:tcBorders>
            <w:vAlign w:val="center"/>
            <w:hideMark/>
          </w:tcPr>
          <w:p w:rsidR="005923D1" w:rsidRPr="005923D1" w:rsidRDefault="005923D1" w:rsidP="005923D1">
            <w:pPr>
              <w:rPr>
                <w:rFonts w:ascii="GHEA Mariam" w:hAnsi="GHEA Mariam"/>
                <w:color w:val="000000"/>
                <w:sz w:val="22"/>
                <w:szCs w:val="22"/>
                <w:lang w:eastAsia="en-US"/>
              </w:rPr>
            </w:pPr>
          </w:p>
        </w:tc>
      </w:tr>
      <w:tr w:rsidR="005923D1" w:rsidRPr="005923D1" w:rsidTr="002C6ADC">
        <w:trPr>
          <w:trHeight w:val="56"/>
        </w:trPr>
        <w:tc>
          <w:tcPr>
            <w:tcW w:w="222"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iCs/>
                <w:sz w:val="22"/>
                <w:szCs w:val="22"/>
                <w:lang w:eastAsia="en-US"/>
              </w:rPr>
            </w:pPr>
          </w:p>
        </w:tc>
        <w:tc>
          <w:tcPr>
            <w:tcW w:w="4622" w:type="dxa"/>
            <w:tcBorders>
              <w:top w:val="single" w:sz="4" w:space="0" w:color="auto"/>
              <w:left w:val="single" w:sz="4" w:space="0" w:color="auto"/>
              <w:bottom w:val="single" w:sz="4" w:space="0" w:color="auto"/>
              <w:right w:val="single" w:sz="4" w:space="0" w:color="auto"/>
            </w:tcBorders>
            <w:shd w:val="clear" w:color="auto" w:fill="auto"/>
            <w:hideMark/>
          </w:tcPr>
          <w:p w:rsidR="005923D1" w:rsidRPr="005923D1" w:rsidRDefault="005923D1" w:rsidP="005923D1">
            <w:pPr>
              <w:rPr>
                <w:rFonts w:ascii="GHEA Mariam" w:hAnsi="GHEA Mariam"/>
                <w:color w:val="000000"/>
                <w:sz w:val="22"/>
                <w:szCs w:val="22"/>
                <w:lang w:eastAsia="en-US"/>
              </w:rPr>
            </w:pPr>
            <w:r w:rsidRPr="005923D1">
              <w:rPr>
                <w:rFonts w:ascii="GHEA Mariam" w:hAnsi="GHEA Mariam"/>
                <w:color w:val="000000"/>
                <w:sz w:val="22"/>
                <w:szCs w:val="22"/>
                <w:lang w:eastAsia="en-US"/>
              </w:rPr>
              <w:t xml:space="preserve">Միջոցառումն իրականացնողի անվանումը </w:t>
            </w:r>
          </w:p>
        </w:tc>
        <w:tc>
          <w:tcPr>
            <w:tcW w:w="6638" w:type="dxa"/>
            <w:tcBorders>
              <w:top w:val="single" w:sz="4" w:space="0" w:color="auto"/>
              <w:left w:val="nil"/>
              <w:bottom w:val="single" w:sz="4" w:space="0" w:color="auto"/>
              <w:right w:val="single" w:sz="4" w:space="0" w:color="auto"/>
            </w:tcBorders>
            <w:shd w:val="clear" w:color="auto" w:fill="auto"/>
            <w:hideMark/>
          </w:tcPr>
          <w:p w:rsidR="005923D1" w:rsidRPr="005923D1" w:rsidRDefault="005923D1" w:rsidP="005923D1">
            <w:pPr>
              <w:rPr>
                <w:rFonts w:ascii="GHEA Mariam" w:hAnsi="GHEA Mariam"/>
                <w:iCs/>
                <w:sz w:val="22"/>
                <w:szCs w:val="22"/>
                <w:lang w:eastAsia="en-US"/>
              </w:rPr>
            </w:pPr>
            <w:r w:rsidRPr="005923D1">
              <w:rPr>
                <w:rFonts w:ascii="GHEA Mariam" w:hAnsi="GHEA Mariam"/>
                <w:iCs/>
                <w:sz w:val="22"/>
                <w:szCs w:val="22"/>
                <w:lang w:eastAsia="en-US"/>
              </w:rPr>
              <w:t xml:space="preserve"> Արդյունքի չափորոշիչներ </w:t>
            </w:r>
          </w:p>
        </w:tc>
        <w:tc>
          <w:tcPr>
            <w:tcW w:w="3464" w:type="dxa"/>
            <w:vMerge/>
            <w:tcBorders>
              <w:top w:val="single" w:sz="4" w:space="0" w:color="auto"/>
              <w:left w:val="single" w:sz="4" w:space="0" w:color="auto"/>
              <w:bottom w:val="single" w:sz="4" w:space="0" w:color="auto"/>
              <w:right w:val="single" w:sz="4" w:space="0" w:color="auto"/>
            </w:tcBorders>
            <w:vAlign w:val="center"/>
            <w:hideMark/>
          </w:tcPr>
          <w:p w:rsidR="005923D1" w:rsidRPr="005923D1" w:rsidRDefault="005923D1" w:rsidP="005923D1">
            <w:pPr>
              <w:rPr>
                <w:rFonts w:ascii="GHEA Mariam" w:hAnsi="GHEA Mariam"/>
                <w:color w:val="000000"/>
                <w:sz w:val="22"/>
                <w:szCs w:val="22"/>
                <w:lang w:eastAsia="en-US"/>
              </w:rPr>
            </w:pPr>
          </w:p>
        </w:tc>
      </w:tr>
      <w:tr w:rsidR="005923D1" w:rsidRPr="005923D1" w:rsidTr="002C6ADC">
        <w:trPr>
          <w:trHeight w:val="345"/>
        </w:trPr>
        <w:tc>
          <w:tcPr>
            <w:tcW w:w="222"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iCs/>
                <w:sz w:val="22"/>
                <w:szCs w:val="22"/>
                <w:lang w:eastAsia="en-US"/>
              </w:rPr>
            </w:pPr>
          </w:p>
        </w:tc>
        <w:tc>
          <w:tcPr>
            <w:tcW w:w="4622" w:type="dxa"/>
            <w:tcBorders>
              <w:top w:val="single" w:sz="4" w:space="0" w:color="auto"/>
              <w:left w:val="single" w:sz="4" w:space="0" w:color="auto"/>
              <w:bottom w:val="single" w:sz="4" w:space="0" w:color="auto"/>
              <w:right w:val="single" w:sz="4" w:space="0" w:color="auto"/>
            </w:tcBorders>
            <w:shd w:val="clear" w:color="auto" w:fill="auto"/>
            <w:hideMark/>
          </w:tcPr>
          <w:p w:rsidR="005923D1" w:rsidRPr="005923D1" w:rsidRDefault="005923D1" w:rsidP="005923D1">
            <w:pPr>
              <w:rPr>
                <w:rFonts w:ascii="GHEA Mariam" w:hAnsi="GHEA Mariam"/>
                <w:color w:val="000000"/>
                <w:sz w:val="22"/>
                <w:szCs w:val="22"/>
                <w:lang w:eastAsia="en-US"/>
              </w:rPr>
            </w:pPr>
            <w:r w:rsidRPr="005923D1">
              <w:rPr>
                <w:rFonts w:ascii="Calibri" w:hAnsi="Calibri" w:cs="Calibri"/>
                <w:color w:val="000000"/>
                <w:sz w:val="22"/>
                <w:szCs w:val="22"/>
                <w:lang w:eastAsia="en-US"/>
              </w:rPr>
              <w:t> </w:t>
            </w:r>
          </w:p>
        </w:tc>
        <w:tc>
          <w:tcPr>
            <w:tcW w:w="6638" w:type="dxa"/>
            <w:tcBorders>
              <w:top w:val="single" w:sz="4" w:space="0" w:color="auto"/>
              <w:left w:val="single" w:sz="4" w:space="0" w:color="auto"/>
              <w:bottom w:val="single" w:sz="4" w:space="0" w:color="auto"/>
              <w:right w:val="single" w:sz="4" w:space="0" w:color="auto"/>
            </w:tcBorders>
            <w:shd w:val="clear" w:color="auto" w:fill="auto"/>
            <w:hideMark/>
          </w:tcPr>
          <w:p w:rsidR="005923D1" w:rsidRPr="005923D1" w:rsidRDefault="005923D1" w:rsidP="005923D1">
            <w:pPr>
              <w:rPr>
                <w:rFonts w:ascii="GHEA Mariam" w:hAnsi="GHEA Mariam"/>
                <w:color w:val="000000"/>
                <w:sz w:val="22"/>
                <w:szCs w:val="22"/>
                <w:lang w:eastAsia="en-US"/>
              </w:rPr>
            </w:pPr>
            <w:r w:rsidRPr="005923D1">
              <w:rPr>
                <w:rFonts w:ascii="GHEA Mariam" w:hAnsi="GHEA Mariam"/>
                <w:color w:val="000000"/>
                <w:sz w:val="22"/>
                <w:szCs w:val="22"/>
                <w:lang w:eastAsia="en-US"/>
              </w:rPr>
              <w:t>Արդյունքի չափորոշիչներ</w:t>
            </w:r>
          </w:p>
        </w:tc>
        <w:tc>
          <w:tcPr>
            <w:tcW w:w="3464" w:type="dxa"/>
            <w:vMerge/>
            <w:tcBorders>
              <w:top w:val="single" w:sz="4" w:space="0" w:color="auto"/>
              <w:left w:val="single" w:sz="4" w:space="0" w:color="auto"/>
              <w:bottom w:val="single" w:sz="4" w:space="0" w:color="auto"/>
              <w:right w:val="single" w:sz="4" w:space="0" w:color="auto"/>
            </w:tcBorders>
            <w:vAlign w:val="center"/>
            <w:hideMark/>
          </w:tcPr>
          <w:p w:rsidR="005923D1" w:rsidRPr="005923D1" w:rsidRDefault="005923D1" w:rsidP="005923D1">
            <w:pPr>
              <w:rPr>
                <w:rFonts w:ascii="GHEA Mariam" w:hAnsi="GHEA Mariam"/>
                <w:color w:val="000000"/>
                <w:sz w:val="22"/>
                <w:szCs w:val="22"/>
                <w:lang w:eastAsia="en-US"/>
              </w:rPr>
            </w:pPr>
          </w:p>
        </w:tc>
      </w:tr>
      <w:tr w:rsidR="005923D1" w:rsidRPr="005923D1" w:rsidTr="002C6ADC">
        <w:trPr>
          <w:trHeight w:val="56"/>
        </w:trPr>
        <w:tc>
          <w:tcPr>
            <w:tcW w:w="222"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color w:val="000000"/>
                <w:sz w:val="22"/>
                <w:szCs w:val="22"/>
                <w:lang w:eastAsia="en-US"/>
              </w:rPr>
            </w:pPr>
          </w:p>
        </w:tc>
        <w:tc>
          <w:tcPr>
            <w:tcW w:w="11260"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5923D1" w:rsidRPr="005923D1" w:rsidRDefault="005923D1" w:rsidP="002C6ADC">
            <w:pPr>
              <w:rPr>
                <w:rFonts w:ascii="GHEA Mariam" w:hAnsi="GHEA Mariam"/>
                <w:color w:val="000000"/>
                <w:sz w:val="22"/>
                <w:szCs w:val="22"/>
                <w:lang w:eastAsia="en-US"/>
              </w:rPr>
            </w:pPr>
            <w:r w:rsidRPr="005923D1">
              <w:rPr>
                <w:rFonts w:ascii="GHEA Mariam" w:hAnsi="GHEA Mariam"/>
                <w:color w:val="000000"/>
                <w:sz w:val="22"/>
                <w:szCs w:val="22"/>
                <w:lang w:eastAsia="en-US"/>
              </w:rPr>
              <w:t>Միջոցառման վրա կատարվող ծախսը (հազ</w:t>
            </w:r>
            <w:r w:rsidR="002C6ADC">
              <w:rPr>
                <w:rFonts w:ascii="GHEA Mariam" w:hAnsi="GHEA Mariam"/>
                <w:color w:val="000000"/>
                <w:sz w:val="22"/>
                <w:szCs w:val="22"/>
                <w:lang w:val="hy-AM" w:eastAsia="en-US"/>
              </w:rPr>
              <w:t>.</w:t>
            </w:r>
            <w:r w:rsidRPr="005923D1">
              <w:rPr>
                <w:rFonts w:ascii="GHEA Mariam" w:hAnsi="GHEA Mariam"/>
                <w:color w:val="000000"/>
                <w:sz w:val="22"/>
                <w:szCs w:val="22"/>
                <w:lang w:eastAsia="en-US"/>
              </w:rPr>
              <w:t xml:space="preserve"> դրամ)</w:t>
            </w:r>
          </w:p>
        </w:tc>
        <w:tc>
          <w:tcPr>
            <w:tcW w:w="34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23D1" w:rsidRPr="005923D1" w:rsidRDefault="005923D1" w:rsidP="005923D1">
            <w:pPr>
              <w:jc w:val="center"/>
              <w:rPr>
                <w:rFonts w:ascii="GHEA Mariam" w:hAnsi="GHEA Mariam"/>
                <w:iCs/>
                <w:color w:val="000000"/>
                <w:sz w:val="22"/>
                <w:szCs w:val="22"/>
                <w:lang w:eastAsia="en-US"/>
              </w:rPr>
            </w:pPr>
            <w:r w:rsidRPr="005923D1">
              <w:rPr>
                <w:rFonts w:ascii="GHEA Mariam" w:hAnsi="GHEA Mariam"/>
                <w:iCs/>
                <w:color w:val="000000"/>
                <w:sz w:val="22"/>
                <w:szCs w:val="22"/>
                <w:lang w:eastAsia="en-US"/>
              </w:rPr>
              <w:t>(8,120.0)</w:t>
            </w:r>
          </w:p>
        </w:tc>
      </w:tr>
      <w:tr w:rsidR="005923D1" w:rsidRPr="005923D1" w:rsidTr="002C6ADC">
        <w:trPr>
          <w:trHeight w:val="345"/>
        </w:trPr>
        <w:tc>
          <w:tcPr>
            <w:tcW w:w="222" w:type="dxa"/>
            <w:tcBorders>
              <w:top w:val="nil"/>
              <w:left w:val="nil"/>
              <w:bottom w:val="nil"/>
              <w:right w:val="nil"/>
            </w:tcBorders>
            <w:shd w:val="clear" w:color="auto" w:fill="auto"/>
            <w:noWrap/>
            <w:vAlign w:val="bottom"/>
            <w:hideMark/>
          </w:tcPr>
          <w:p w:rsidR="005923D1" w:rsidRPr="005923D1" w:rsidRDefault="005923D1" w:rsidP="005923D1">
            <w:pPr>
              <w:jc w:val="center"/>
              <w:rPr>
                <w:rFonts w:ascii="GHEA Mariam" w:hAnsi="GHEA Mariam"/>
                <w:iCs/>
                <w:color w:val="000000"/>
                <w:sz w:val="22"/>
                <w:szCs w:val="22"/>
                <w:lang w:eastAsia="en-US"/>
              </w:rPr>
            </w:pPr>
          </w:p>
        </w:tc>
        <w:tc>
          <w:tcPr>
            <w:tcW w:w="4622"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c>
          <w:tcPr>
            <w:tcW w:w="6638"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c>
          <w:tcPr>
            <w:tcW w:w="3464"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r>
      <w:tr w:rsidR="005923D1" w:rsidRPr="005923D1" w:rsidTr="002C6ADC">
        <w:trPr>
          <w:trHeight w:val="345"/>
        </w:trPr>
        <w:tc>
          <w:tcPr>
            <w:tcW w:w="222"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c>
          <w:tcPr>
            <w:tcW w:w="4622"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c>
          <w:tcPr>
            <w:tcW w:w="6638"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c>
          <w:tcPr>
            <w:tcW w:w="3464" w:type="dxa"/>
            <w:tcBorders>
              <w:top w:val="nil"/>
              <w:left w:val="nil"/>
              <w:bottom w:val="nil"/>
              <w:right w:val="nil"/>
            </w:tcBorders>
            <w:shd w:val="clear" w:color="auto" w:fill="auto"/>
            <w:noWrap/>
            <w:vAlign w:val="bottom"/>
            <w:hideMark/>
          </w:tcPr>
          <w:p w:rsidR="005923D1" w:rsidRPr="005923D1" w:rsidRDefault="005923D1" w:rsidP="002C6ADC">
            <w:pPr>
              <w:jc w:val="right"/>
              <w:rPr>
                <w:rFonts w:ascii="GHEA Mariam" w:hAnsi="GHEA Mariam"/>
                <w:sz w:val="22"/>
                <w:szCs w:val="22"/>
                <w:lang w:eastAsia="en-US"/>
              </w:rPr>
            </w:pPr>
            <w:r w:rsidRPr="005923D1">
              <w:rPr>
                <w:rFonts w:ascii="GHEA Mariam" w:hAnsi="GHEA Mariam"/>
                <w:sz w:val="22"/>
                <w:szCs w:val="22"/>
                <w:lang w:eastAsia="en-US"/>
              </w:rPr>
              <w:t>Աղյուսակ 9.8</w:t>
            </w:r>
          </w:p>
        </w:tc>
      </w:tr>
      <w:tr w:rsidR="005923D1" w:rsidRPr="005923D1" w:rsidTr="002C6ADC">
        <w:trPr>
          <w:trHeight w:val="345"/>
        </w:trPr>
        <w:tc>
          <w:tcPr>
            <w:tcW w:w="222"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c>
          <w:tcPr>
            <w:tcW w:w="14724" w:type="dxa"/>
            <w:gridSpan w:val="3"/>
            <w:tcBorders>
              <w:top w:val="nil"/>
              <w:left w:val="nil"/>
              <w:bottom w:val="nil"/>
              <w:right w:val="nil"/>
            </w:tcBorders>
            <w:shd w:val="clear" w:color="auto" w:fill="auto"/>
            <w:noWrap/>
            <w:vAlign w:val="bottom"/>
            <w:hideMark/>
          </w:tcPr>
          <w:p w:rsidR="005923D1" w:rsidRPr="005923D1" w:rsidRDefault="005923D1" w:rsidP="005923D1">
            <w:pPr>
              <w:jc w:val="center"/>
              <w:rPr>
                <w:rFonts w:ascii="GHEA Mariam" w:hAnsi="GHEA Mariam"/>
                <w:sz w:val="22"/>
                <w:szCs w:val="22"/>
                <w:lang w:eastAsia="en-US"/>
              </w:rPr>
            </w:pPr>
            <w:r w:rsidRPr="005923D1">
              <w:rPr>
                <w:rFonts w:ascii="GHEA Mariam" w:hAnsi="GHEA Mariam"/>
                <w:sz w:val="22"/>
                <w:szCs w:val="22"/>
                <w:lang w:eastAsia="en-US"/>
              </w:rPr>
              <w:t xml:space="preserve">ՀՀ տարածքային կառավարման և ենթակառուցվածքների նախարարություն </w:t>
            </w:r>
          </w:p>
        </w:tc>
      </w:tr>
      <w:tr w:rsidR="005923D1" w:rsidRPr="005923D1" w:rsidTr="002C6ADC">
        <w:trPr>
          <w:trHeight w:val="345"/>
        </w:trPr>
        <w:tc>
          <w:tcPr>
            <w:tcW w:w="222" w:type="dxa"/>
            <w:tcBorders>
              <w:top w:val="nil"/>
              <w:left w:val="nil"/>
              <w:bottom w:val="nil"/>
              <w:right w:val="nil"/>
            </w:tcBorders>
            <w:shd w:val="clear" w:color="auto" w:fill="auto"/>
            <w:noWrap/>
            <w:vAlign w:val="bottom"/>
            <w:hideMark/>
          </w:tcPr>
          <w:p w:rsidR="005923D1" w:rsidRPr="005923D1" w:rsidRDefault="005923D1" w:rsidP="005923D1">
            <w:pPr>
              <w:jc w:val="center"/>
              <w:rPr>
                <w:rFonts w:ascii="GHEA Mariam" w:hAnsi="GHEA Mariam"/>
                <w:sz w:val="22"/>
                <w:szCs w:val="22"/>
                <w:lang w:eastAsia="en-US"/>
              </w:rPr>
            </w:pPr>
          </w:p>
        </w:tc>
        <w:tc>
          <w:tcPr>
            <w:tcW w:w="4622"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c>
          <w:tcPr>
            <w:tcW w:w="6638" w:type="dxa"/>
            <w:tcBorders>
              <w:top w:val="nil"/>
              <w:left w:val="nil"/>
              <w:bottom w:val="nil"/>
              <w:right w:val="nil"/>
            </w:tcBorders>
            <w:shd w:val="clear" w:color="auto" w:fill="auto"/>
            <w:noWrap/>
            <w:vAlign w:val="bottom"/>
            <w:hideMark/>
          </w:tcPr>
          <w:p w:rsidR="005923D1" w:rsidRPr="005923D1" w:rsidRDefault="005923D1" w:rsidP="005923D1">
            <w:pPr>
              <w:jc w:val="center"/>
              <w:rPr>
                <w:rFonts w:ascii="GHEA Mariam" w:hAnsi="GHEA Mariam"/>
                <w:sz w:val="22"/>
                <w:szCs w:val="22"/>
                <w:lang w:eastAsia="en-US"/>
              </w:rPr>
            </w:pPr>
          </w:p>
        </w:tc>
        <w:tc>
          <w:tcPr>
            <w:tcW w:w="3464" w:type="dxa"/>
            <w:tcBorders>
              <w:top w:val="nil"/>
              <w:left w:val="nil"/>
              <w:bottom w:val="nil"/>
              <w:right w:val="nil"/>
            </w:tcBorders>
            <w:shd w:val="clear" w:color="auto" w:fill="auto"/>
            <w:noWrap/>
            <w:vAlign w:val="bottom"/>
            <w:hideMark/>
          </w:tcPr>
          <w:p w:rsidR="005923D1" w:rsidRPr="005923D1" w:rsidRDefault="005923D1" w:rsidP="005923D1">
            <w:pPr>
              <w:jc w:val="center"/>
              <w:rPr>
                <w:rFonts w:ascii="GHEA Mariam" w:hAnsi="GHEA Mariam"/>
                <w:sz w:val="22"/>
                <w:szCs w:val="22"/>
                <w:lang w:eastAsia="en-US"/>
              </w:rPr>
            </w:pPr>
          </w:p>
        </w:tc>
      </w:tr>
      <w:tr w:rsidR="005923D1" w:rsidRPr="005923D1" w:rsidTr="002C6ADC">
        <w:trPr>
          <w:trHeight w:val="345"/>
        </w:trPr>
        <w:tc>
          <w:tcPr>
            <w:tcW w:w="222"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c>
          <w:tcPr>
            <w:tcW w:w="11260" w:type="dxa"/>
            <w:gridSpan w:val="2"/>
            <w:tcBorders>
              <w:top w:val="nil"/>
              <w:left w:val="nil"/>
              <w:bottom w:val="nil"/>
              <w:right w:val="nil"/>
            </w:tcBorders>
            <w:shd w:val="clear" w:color="auto" w:fill="auto"/>
            <w:noWrap/>
            <w:vAlign w:val="bottom"/>
            <w:hideMark/>
          </w:tcPr>
          <w:p w:rsidR="005923D1" w:rsidRPr="002C6ADC" w:rsidRDefault="005923D1" w:rsidP="005923D1">
            <w:pPr>
              <w:rPr>
                <w:rFonts w:ascii="GHEA Mariam" w:hAnsi="GHEA Mariam"/>
                <w:b/>
                <w:sz w:val="22"/>
                <w:szCs w:val="22"/>
                <w:lang w:eastAsia="en-US"/>
              </w:rPr>
            </w:pPr>
            <w:r w:rsidRPr="002C6ADC">
              <w:rPr>
                <w:rFonts w:ascii="GHEA Mariam" w:hAnsi="GHEA Mariam"/>
                <w:b/>
                <w:sz w:val="22"/>
                <w:szCs w:val="22"/>
                <w:lang w:eastAsia="en-US"/>
              </w:rPr>
              <w:t xml:space="preserve"> ՄԱՍ 2. ՊԵՏԱԿԱՆ ՄԱՐՄՆԻ ԳԾՈՎ ԱՐԴՅՈՒՆՔԱՅԻՆ (ԿԱՏԱՐՈՂԱԿԱՆ) ՑՈՒՑԱՆԻՇՆԵՐԸ </w:t>
            </w:r>
          </w:p>
        </w:tc>
        <w:tc>
          <w:tcPr>
            <w:tcW w:w="3464"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r>
      <w:tr w:rsidR="005923D1" w:rsidRPr="005923D1" w:rsidTr="002C6ADC">
        <w:trPr>
          <w:trHeight w:val="345"/>
        </w:trPr>
        <w:tc>
          <w:tcPr>
            <w:tcW w:w="222"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c>
          <w:tcPr>
            <w:tcW w:w="4622" w:type="dxa"/>
            <w:tcBorders>
              <w:top w:val="single" w:sz="4" w:space="0" w:color="auto"/>
              <w:left w:val="single" w:sz="4" w:space="0" w:color="auto"/>
              <w:bottom w:val="single" w:sz="4" w:space="0" w:color="auto"/>
              <w:right w:val="single" w:sz="4" w:space="0" w:color="auto"/>
            </w:tcBorders>
            <w:shd w:val="clear" w:color="auto" w:fill="auto"/>
            <w:hideMark/>
          </w:tcPr>
          <w:p w:rsidR="005923D1" w:rsidRPr="005923D1" w:rsidRDefault="005923D1" w:rsidP="005923D1">
            <w:pPr>
              <w:rPr>
                <w:rFonts w:ascii="GHEA Mariam" w:hAnsi="GHEA Mariam"/>
                <w:sz w:val="22"/>
                <w:szCs w:val="22"/>
                <w:lang w:eastAsia="en-US"/>
              </w:rPr>
            </w:pPr>
            <w:r w:rsidRPr="005923D1">
              <w:rPr>
                <w:rFonts w:ascii="GHEA Mariam" w:hAnsi="GHEA Mariam"/>
                <w:sz w:val="22"/>
                <w:szCs w:val="22"/>
                <w:lang w:eastAsia="en-US"/>
              </w:rPr>
              <w:t xml:space="preserve"> Ծրագրի դասիչը </w:t>
            </w:r>
          </w:p>
        </w:tc>
        <w:tc>
          <w:tcPr>
            <w:tcW w:w="6638" w:type="dxa"/>
            <w:tcBorders>
              <w:top w:val="single" w:sz="4" w:space="0" w:color="auto"/>
              <w:left w:val="nil"/>
              <w:bottom w:val="single" w:sz="4" w:space="0" w:color="auto"/>
              <w:right w:val="single" w:sz="4" w:space="0" w:color="auto"/>
            </w:tcBorders>
            <w:shd w:val="clear" w:color="auto" w:fill="auto"/>
            <w:hideMark/>
          </w:tcPr>
          <w:p w:rsidR="005923D1" w:rsidRPr="005923D1" w:rsidRDefault="005923D1" w:rsidP="005923D1">
            <w:pPr>
              <w:rPr>
                <w:rFonts w:ascii="GHEA Mariam" w:hAnsi="GHEA Mariam"/>
                <w:sz w:val="22"/>
                <w:szCs w:val="22"/>
                <w:lang w:eastAsia="en-US"/>
              </w:rPr>
            </w:pPr>
            <w:r w:rsidRPr="005923D1">
              <w:rPr>
                <w:rFonts w:ascii="GHEA Mariam" w:hAnsi="GHEA Mariam"/>
                <w:sz w:val="22"/>
                <w:szCs w:val="22"/>
                <w:lang w:eastAsia="en-US"/>
              </w:rPr>
              <w:t xml:space="preserve"> Ծրագրի անվանումը </w:t>
            </w:r>
          </w:p>
        </w:tc>
        <w:tc>
          <w:tcPr>
            <w:tcW w:w="3464"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r>
      <w:tr w:rsidR="005923D1" w:rsidRPr="005923D1" w:rsidTr="002C6ADC">
        <w:trPr>
          <w:trHeight w:val="345"/>
        </w:trPr>
        <w:tc>
          <w:tcPr>
            <w:tcW w:w="222"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c>
          <w:tcPr>
            <w:tcW w:w="4622" w:type="dxa"/>
            <w:tcBorders>
              <w:top w:val="nil"/>
              <w:left w:val="single" w:sz="4" w:space="0" w:color="auto"/>
              <w:bottom w:val="single" w:sz="4" w:space="0" w:color="auto"/>
              <w:right w:val="single" w:sz="4" w:space="0" w:color="auto"/>
            </w:tcBorders>
            <w:shd w:val="clear" w:color="auto" w:fill="auto"/>
            <w:hideMark/>
          </w:tcPr>
          <w:p w:rsidR="005923D1" w:rsidRPr="005923D1" w:rsidRDefault="005923D1" w:rsidP="005923D1">
            <w:pPr>
              <w:rPr>
                <w:rFonts w:ascii="GHEA Mariam" w:hAnsi="GHEA Mariam"/>
                <w:iCs/>
                <w:sz w:val="22"/>
                <w:szCs w:val="22"/>
                <w:lang w:eastAsia="en-US"/>
              </w:rPr>
            </w:pPr>
            <w:r w:rsidRPr="005923D1">
              <w:rPr>
                <w:rFonts w:ascii="GHEA Mariam" w:hAnsi="GHEA Mariam"/>
                <w:iCs/>
                <w:sz w:val="22"/>
                <w:szCs w:val="22"/>
                <w:lang w:eastAsia="en-US"/>
              </w:rPr>
              <w:t>1212</w:t>
            </w:r>
          </w:p>
        </w:tc>
        <w:tc>
          <w:tcPr>
            <w:tcW w:w="6638" w:type="dxa"/>
            <w:tcBorders>
              <w:top w:val="nil"/>
              <w:left w:val="nil"/>
              <w:bottom w:val="single" w:sz="4" w:space="0" w:color="auto"/>
              <w:right w:val="single" w:sz="4" w:space="0" w:color="auto"/>
            </w:tcBorders>
            <w:shd w:val="clear" w:color="auto" w:fill="auto"/>
            <w:hideMark/>
          </w:tcPr>
          <w:p w:rsidR="005923D1" w:rsidRPr="005923D1" w:rsidRDefault="005923D1" w:rsidP="005923D1">
            <w:pPr>
              <w:rPr>
                <w:rFonts w:ascii="GHEA Mariam" w:hAnsi="GHEA Mariam"/>
                <w:iCs/>
                <w:sz w:val="22"/>
                <w:szCs w:val="22"/>
                <w:lang w:eastAsia="en-US"/>
              </w:rPr>
            </w:pPr>
            <w:r w:rsidRPr="005923D1">
              <w:rPr>
                <w:rFonts w:ascii="GHEA Mariam" w:hAnsi="GHEA Mariam"/>
                <w:iCs/>
                <w:sz w:val="22"/>
                <w:szCs w:val="22"/>
                <w:lang w:eastAsia="en-US"/>
              </w:rPr>
              <w:t xml:space="preserve"> Տարածքային զարգացում </w:t>
            </w:r>
          </w:p>
        </w:tc>
        <w:tc>
          <w:tcPr>
            <w:tcW w:w="3464"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iCs/>
                <w:sz w:val="22"/>
                <w:szCs w:val="22"/>
                <w:lang w:eastAsia="en-US"/>
              </w:rPr>
            </w:pPr>
          </w:p>
        </w:tc>
      </w:tr>
      <w:tr w:rsidR="005923D1" w:rsidRPr="005923D1" w:rsidTr="002C6ADC">
        <w:trPr>
          <w:trHeight w:val="56"/>
        </w:trPr>
        <w:tc>
          <w:tcPr>
            <w:tcW w:w="222"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c>
          <w:tcPr>
            <w:tcW w:w="4622" w:type="dxa"/>
            <w:tcBorders>
              <w:top w:val="nil"/>
              <w:left w:val="nil"/>
              <w:bottom w:val="nil"/>
              <w:right w:val="nil"/>
            </w:tcBorders>
            <w:shd w:val="clear" w:color="auto" w:fill="auto"/>
            <w:hideMark/>
          </w:tcPr>
          <w:p w:rsidR="005923D1" w:rsidRPr="005923D1" w:rsidRDefault="005923D1" w:rsidP="005923D1">
            <w:pPr>
              <w:rPr>
                <w:rFonts w:ascii="GHEA Mariam" w:hAnsi="GHEA Mariam"/>
                <w:sz w:val="22"/>
                <w:szCs w:val="22"/>
                <w:lang w:eastAsia="en-US"/>
              </w:rPr>
            </w:pPr>
          </w:p>
        </w:tc>
        <w:tc>
          <w:tcPr>
            <w:tcW w:w="6638" w:type="dxa"/>
            <w:tcBorders>
              <w:top w:val="nil"/>
              <w:left w:val="nil"/>
              <w:bottom w:val="nil"/>
              <w:right w:val="nil"/>
            </w:tcBorders>
            <w:shd w:val="clear" w:color="auto" w:fill="auto"/>
            <w:hideMark/>
          </w:tcPr>
          <w:p w:rsidR="005923D1" w:rsidRPr="005923D1" w:rsidRDefault="005923D1" w:rsidP="005923D1">
            <w:pPr>
              <w:rPr>
                <w:rFonts w:ascii="GHEA Mariam" w:hAnsi="GHEA Mariam"/>
                <w:sz w:val="22"/>
                <w:szCs w:val="22"/>
                <w:lang w:eastAsia="en-US"/>
              </w:rPr>
            </w:pPr>
          </w:p>
        </w:tc>
        <w:tc>
          <w:tcPr>
            <w:tcW w:w="3464"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r>
      <w:tr w:rsidR="005923D1" w:rsidRPr="005923D1" w:rsidTr="002C6ADC">
        <w:trPr>
          <w:trHeight w:val="345"/>
        </w:trPr>
        <w:tc>
          <w:tcPr>
            <w:tcW w:w="222"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c>
          <w:tcPr>
            <w:tcW w:w="4622" w:type="dxa"/>
            <w:tcBorders>
              <w:top w:val="nil"/>
              <w:left w:val="nil"/>
              <w:bottom w:val="nil"/>
              <w:right w:val="nil"/>
            </w:tcBorders>
            <w:shd w:val="clear" w:color="auto" w:fill="auto"/>
            <w:noWrap/>
            <w:hideMark/>
          </w:tcPr>
          <w:p w:rsidR="005923D1" w:rsidRPr="005923D1" w:rsidRDefault="005923D1" w:rsidP="005923D1">
            <w:pPr>
              <w:rPr>
                <w:rFonts w:ascii="GHEA Mariam" w:hAnsi="GHEA Mariam"/>
                <w:sz w:val="22"/>
                <w:szCs w:val="22"/>
                <w:lang w:eastAsia="en-US"/>
              </w:rPr>
            </w:pPr>
            <w:r w:rsidRPr="005923D1">
              <w:rPr>
                <w:rFonts w:ascii="GHEA Mariam" w:hAnsi="GHEA Mariam"/>
                <w:sz w:val="22"/>
                <w:szCs w:val="22"/>
                <w:lang w:eastAsia="en-US"/>
              </w:rPr>
              <w:t xml:space="preserve"> Ծրագրի միջոցառումները </w:t>
            </w:r>
          </w:p>
        </w:tc>
        <w:tc>
          <w:tcPr>
            <w:tcW w:w="6638" w:type="dxa"/>
            <w:tcBorders>
              <w:top w:val="nil"/>
              <w:left w:val="nil"/>
              <w:bottom w:val="nil"/>
              <w:right w:val="nil"/>
            </w:tcBorders>
            <w:shd w:val="clear" w:color="auto" w:fill="auto"/>
            <w:hideMark/>
          </w:tcPr>
          <w:p w:rsidR="005923D1" w:rsidRPr="005923D1" w:rsidRDefault="005923D1" w:rsidP="005923D1">
            <w:pPr>
              <w:rPr>
                <w:rFonts w:ascii="GHEA Mariam" w:hAnsi="GHEA Mariam"/>
                <w:sz w:val="22"/>
                <w:szCs w:val="22"/>
                <w:lang w:eastAsia="en-US"/>
              </w:rPr>
            </w:pPr>
          </w:p>
        </w:tc>
        <w:tc>
          <w:tcPr>
            <w:tcW w:w="3464"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r>
      <w:tr w:rsidR="005923D1" w:rsidRPr="005923D1" w:rsidTr="002C6ADC">
        <w:trPr>
          <w:trHeight w:val="56"/>
        </w:trPr>
        <w:tc>
          <w:tcPr>
            <w:tcW w:w="222"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c>
          <w:tcPr>
            <w:tcW w:w="4622" w:type="dxa"/>
            <w:tcBorders>
              <w:top w:val="single" w:sz="4" w:space="0" w:color="auto"/>
              <w:left w:val="single" w:sz="4" w:space="0" w:color="auto"/>
              <w:bottom w:val="single" w:sz="4" w:space="0" w:color="auto"/>
              <w:right w:val="single" w:sz="4" w:space="0" w:color="auto"/>
            </w:tcBorders>
            <w:shd w:val="clear" w:color="auto" w:fill="auto"/>
            <w:hideMark/>
          </w:tcPr>
          <w:p w:rsidR="005923D1" w:rsidRPr="005923D1" w:rsidRDefault="00C93A71" w:rsidP="005923D1">
            <w:pPr>
              <w:rPr>
                <w:rFonts w:ascii="GHEA Mariam" w:hAnsi="GHEA Mariam"/>
                <w:sz w:val="22"/>
                <w:szCs w:val="22"/>
                <w:lang w:eastAsia="en-US"/>
              </w:rPr>
            </w:pPr>
            <w:r>
              <w:rPr>
                <w:rFonts w:ascii="GHEA Mariam" w:hAnsi="GHEA Mariam"/>
                <w:sz w:val="22"/>
                <w:szCs w:val="22"/>
                <w:lang w:eastAsia="en-US"/>
              </w:rPr>
              <w:t xml:space="preserve"> Ծրագրի դասիչը</w:t>
            </w:r>
            <w:r w:rsidR="005923D1" w:rsidRPr="005923D1">
              <w:rPr>
                <w:rFonts w:ascii="GHEA Mariam" w:hAnsi="GHEA Mariam"/>
                <w:sz w:val="22"/>
                <w:szCs w:val="22"/>
                <w:lang w:eastAsia="en-US"/>
              </w:rPr>
              <w:t xml:space="preserve"> </w:t>
            </w:r>
          </w:p>
        </w:tc>
        <w:tc>
          <w:tcPr>
            <w:tcW w:w="6638" w:type="dxa"/>
            <w:tcBorders>
              <w:top w:val="single" w:sz="4" w:space="0" w:color="auto"/>
              <w:left w:val="nil"/>
              <w:bottom w:val="single" w:sz="4" w:space="0" w:color="auto"/>
              <w:right w:val="single" w:sz="4" w:space="0" w:color="auto"/>
            </w:tcBorders>
            <w:shd w:val="clear" w:color="auto" w:fill="auto"/>
            <w:hideMark/>
          </w:tcPr>
          <w:p w:rsidR="005923D1" w:rsidRPr="005923D1" w:rsidRDefault="005923D1" w:rsidP="005923D1">
            <w:pPr>
              <w:rPr>
                <w:rFonts w:ascii="GHEA Mariam" w:hAnsi="GHEA Mariam"/>
                <w:iCs/>
                <w:sz w:val="22"/>
                <w:szCs w:val="22"/>
                <w:lang w:eastAsia="en-US"/>
              </w:rPr>
            </w:pPr>
            <w:r w:rsidRPr="005923D1">
              <w:rPr>
                <w:rFonts w:ascii="GHEA Mariam" w:hAnsi="GHEA Mariam"/>
                <w:iCs/>
                <w:sz w:val="22"/>
                <w:szCs w:val="22"/>
                <w:lang w:eastAsia="en-US"/>
              </w:rPr>
              <w:t xml:space="preserve"> 1212 </w:t>
            </w:r>
          </w:p>
        </w:tc>
        <w:tc>
          <w:tcPr>
            <w:tcW w:w="3464" w:type="dxa"/>
            <w:tcBorders>
              <w:top w:val="single" w:sz="4" w:space="0" w:color="auto"/>
              <w:left w:val="nil"/>
              <w:bottom w:val="single" w:sz="4" w:space="0" w:color="auto"/>
              <w:right w:val="single" w:sz="4" w:space="0" w:color="auto"/>
            </w:tcBorders>
            <w:shd w:val="clear" w:color="auto" w:fill="auto"/>
            <w:hideMark/>
          </w:tcPr>
          <w:p w:rsidR="005923D1" w:rsidRPr="005923D1" w:rsidRDefault="005923D1" w:rsidP="005923D1">
            <w:pPr>
              <w:jc w:val="center"/>
              <w:rPr>
                <w:rFonts w:ascii="GHEA Mariam" w:hAnsi="GHEA Mariam"/>
                <w:sz w:val="22"/>
                <w:szCs w:val="22"/>
                <w:lang w:eastAsia="en-US"/>
              </w:rPr>
            </w:pPr>
            <w:r w:rsidRPr="005923D1">
              <w:rPr>
                <w:rFonts w:ascii="GHEA Mariam" w:hAnsi="GHEA Mariam"/>
                <w:sz w:val="22"/>
                <w:szCs w:val="22"/>
                <w:lang w:eastAsia="en-US"/>
              </w:rPr>
              <w:t>Ցուցանիշների փոփոխությունը</w:t>
            </w:r>
            <w:r w:rsidRPr="005923D1">
              <w:rPr>
                <w:rFonts w:ascii="GHEA Mariam" w:hAnsi="GHEA Mariam"/>
                <w:sz w:val="22"/>
                <w:szCs w:val="22"/>
                <w:lang w:eastAsia="en-US"/>
              </w:rPr>
              <w:br/>
              <w:t>(ավելացումները նշված են դրական նշանով)</w:t>
            </w:r>
          </w:p>
        </w:tc>
      </w:tr>
      <w:tr w:rsidR="005923D1" w:rsidRPr="005923D1" w:rsidTr="002C6ADC">
        <w:trPr>
          <w:trHeight w:val="480"/>
        </w:trPr>
        <w:tc>
          <w:tcPr>
            <w:tcW w:w="222" w:type="dxa"/>
            <w:tcBorders>
              <w:top w:val="nil"/>
              <w:left w:val="nil"/>
              <w:bottom w:val="nil"/>
              <w:right w:val="nil"/>
            </w:tcBorders>
            <w:shd w:val="clear" w:color="auto" w:fill="auto"/>
            <w:noWrap/>
            <w:vAlign w:val="bottom"/>
            <w:hideMark/>
          </w:tcPr>
          <w:p w:rsidR="005923D1" w:rsidRPr="005923D1" w:rsidRDefault="005923D1" w:rsidP="005923D1">
            <w:pPr>
              <w:jc w:val="center"/>
              <w:rPr>
                <w:rFonts w:ascii="GHEA Mariam" w:hAnsi="GHEA Mariam"/>
                <w:sz w:val="22"/>
                <w:szCs w:val="22"/>
                <w:lang w:eastAsia="en-US"/>
              </w:rPr>
            </w:pPr>
          </w:p>
        </w:tc>
        <w:tc>
          <w:tcPr>
            <w:tcW w:w="4622" w:type="dxa"/>
            <w:tcBorders>
              <w:top w:val="nil"/>
              <w:left w:val="single" w:sz="4" w:space="0" w:color="auto"/>
              <w:bottom w:val="single" w:sz="4" w:space="0" w:color="auto"/>
              <w:right w:val="single" w:sz="4" w:space="0" w:color="auto"/>
            </w:tcBorders>
            <w:shd w:val="clear" w:color="auto" w:fill="auto"/>
            <w:hideMark/>
          </w:tcPr>
          <w:p w:rsidR="005923D1" w:rsidRPr="005923D1" w:rsidRDefault="00C93A71" w:rsidP="005923D1">
            <w:pPr>
              <w:rPr>
                <w:rFonts w:ascii="GHEA Mariam" w:hAnsi="GHEA Mariam"/>
                <w:sz w:val="22"/>
                <w:szCs w:val="22"/>
                <w:lang w:eastAsia="en-US"/>
              </w:rPr>
            </w:pPr>
            <w:r>
              <w:rPr>
                <w:rFonts w:ascii="GHEA Mariam" w:hAnsi="GHEA Mariam"/>
                <w:sz w:val="22"/>
                <w:szCs w:val="22"/>
                <w:lang w:eastAsia="en-US"/>
              </w:rPr>
              <w:t xml:space="preserve"> Միջոցառման դասիչը</w:t>
            </w:r>
            <w:r w:rsidR="005923D1" w:rsidRPr="005923D1">
              <w:rPr>
                <w:rFonts w:ascii="GHEA Mariam" w:hAnsi="GHEA Mariam"/>
                <w:sz w:val="22"/>
                <w:szCs w:val="22"/>
                <w:lang w:eastAsia="en-US"/>
              </w:rPr>
              <w:t xml:space="preserve"> </w:t>
            </w:r>
          </w:p>
        </w:tc>
        <w:tc>
          <w:tcPr>
            <w:tcW w:w="6638" w:type="dxa"/>
            <w:tcBorders>
              <w:top w:val="nil"/>
              <w:left w:val="nil"/>
              <w:bottom w:val="single" w:sz="4" w:space="0" w:color="auto"/>
              <w:right w:val="single" w:sz="4" w:space="0" w:color="auto"/>
            </w:tcBorders>
            <w:shd w:val="clear" w:color="auto" w:fill="auto"/>
            <w:hideMark/>
          </w:tcPr>
          <w:p w:rsidR="005923D1" w:rsidRPr="005923D1" w:rsidRDefault="005923D1" w:rsidP="005923D1">
            <w:pPr>
              <w:rPr>
                <w:rFonts w:ascii="GHEA Mariam" w:hAnsi="GHEA Mariam"/>
                <w:iCs/>
                <w:sz w:val="22"/>
                <w:szCs w:val="22"/>
                <w:lang w:eastAsia="en-US"/>
              </w:rPr>
            </w:pPr>
            <w:r w:rsidRPr="005923D1">
              <w:rPr>
                <w:rFonts w:ascii="GHEA Mariam" w:hAnsi="GHEA Mariam"/>
                <w:iCs/>
                <w:sz w:val="22"/>
                <w:szCs w:val="22"/>
                <w:lang w:eastAsia="en-US"/>
              </w:rPr>
              <w:t>12017</w:t>
            </w:r>
          </w:p>
        </w:tc>
        <w:tc>
          <w:tcPr>
            <w:tcW w:w="3464" w:type="dxa"/>
            <w:tcBorders>
              <w:top w:val="nil"/>
              <w:left w:val="nil"/>
              <w:bottom w:val="single" w:sz="4" w:space="0" w:color="auto"/>
              <w:right w:val="single" w:sz="4" w:space="0" w:color="auto"/>
            </w:tcBorders>
            <w:shd w:val="clear" w:color="auto" w:fill="auto"/>
            <w:hideMark/>
          </w:tcPr>
          <w:p w:rsidR="005923D1" w:rsidRPr="005923D1" w:rsidRDefault="002C6ADC" w:rsidP="005923D1">
            <w:pPr>
              <w:jc w:val="center"/>
              <w:rPr>
                <w:rFonts w:ascii="GHEA Mariam" w:hAnsi="GHEA Mariam"/>
                <w:color w:val="000000"/>
                <w:sz w:val="22"/>
                <w:szCs w:val="22"/>
                <w:lang w:eastAsia="en-US"/>
              </w:rPr>
            </w:pPr>
            <w:r>
              <w:rPr>
                <w:rFonts w:ascii="GHEA Mariam" w:hAnsi="GHEA Mariam"/>
                <w:color w:val="000000"/>
                <w:sz w:val="22"/>
                <w:szCs w:val="22"/>
                <w:lang w:val="hy-AM" w:eastAsia="en-US"/>
              </w:rPr>
              <w:t>տ</w:t>
            </w:r>
            <w:r w:rsidR="005923D1" w:rsidRPr="005923D1">
              <w:rPr>
                <w:rFonts w:ascii="GHEA Mariam" w:hAnsi="GHEA Mariam"/>
                <w:color w:val="000000"/>
                <w:sz w:val="22"/>
                <w:szCs w:val="22"/>
                <w:lang w:eastAsia="en-US"/>
              </w:rPr>
              <w:t>արի</w:t>
            </w:r>
          </w:p>
        </w:tc>
      </w:tr>
      <w:tr w:rsidR="005923D1" w:rsidRPr="005923D1" w:rsidTr="002C6ADC">
        <w:trPr>
          <w:trHeight w:val="249"/>
        </w:trPr>
        <w:tc>
          <w:tcPr>
            <w:tcW w:w="222" w:type="dxa"/>
            <w:tcBorders>
              <w:top w:val="nil"/>
              <w:left w:val="nil"/>
              <w:bottom w:val="nil"/>
              <w:right w:val="nil"/>
            </w:tcBorders>
            <w:shd w:val="clear" w:color="auto" w:fill="auto"/>
            <w:noWrap/>
            <w:vAlign w:val="bottom"/>
            <w:hideMark/>
          </w:tcPr>
          <w:p w:rsidR="005923D1" w:rsidRPr="005923D1" w:rsidRDefault="005923D1" w:rsidP="005923D1">
            <w:pPr>
              <w:jc w:val="center"/>
              <w:rPr>
                <w:rFonts w:ascii="GHEA Mariam" w:hAnsi="GHEA Mariam"/>
                <w:color w:val="000000"/>
                <w:sz w:val="22"/>
                <w:szCs w:val="22"/>
                <w:lang w:eastAsia="en-US"/>
              </w:rPr>
            </w:pPr>
          </w:p>
        </w:tc>
        <w:tc>
          <w:tcPr>
            <w:tcW w:w="4622" w:type="dxa"/>
            <w:tcBorders>
              <w:top w:val="nil"/>
              <w:left w:val="single" w:sz="4" w:space="0" w:color="auto"/>
              <w:bottom w:val="single" w:sz="4" w:space="0" w:color="auto"/>
              <w:right w:val="single" w:sz="4" w:space="0" w:color="auto"/>
            </w:tcBorders>
            <w:shd w:val="clear" w:color="auto" w:fill="auto"/>
            <w:hideMark/>
          </w:tcPr>
          <w:p w:rsidR="005923D1" w:rsidRPr="005923D1" w:rsidRDefault="00C93A71" w:rsidP="005923D1">
            <w:pPr>
              <w:rPr>
                <w:rFonts w:ascii="GHEA Mariam" w:hAnsi="GHEA Mariam"/>
                <w:sz w:val="22"/>
                <w:szCs w:val="22"/>
                <w:lang w:eastAsia="en-US"/>
              </w:rPr>
            </w:pPr>
            <w:r>
              <w:rPr>
                <w:rFonts w:ascii="GHEA Mariam" w:hAnsi="GHEA Mariam"/>
                <w:sz w:val="22"/>
                <w:szCs w:val="22"/>
                <w:lang w:eastAsia="en-US"/>
              </w:rPr>
              <w:t xml:space="preserve"> Միջոցառման անվանումը</w:t>
            </w:r>
          </w:p>
        </w:tc>
        <w:tc>
          <w:tcPr>
            <w:tcW w:w="6638" w:type="dxa"/>
            <w:tcBorders>
              <w:top w:val="nil"/>
              <w:left w:val="nil"/>
              <w:bottom w:val="single" w:sz="4" w:space="0" w:color="auto"/>
              <w:right w:val="single" w:sz="4" w:space="0" w:color="auto"/>
            </w:tcBorders>
            <w:shd w:val="clear" w:color="auto" w:fill="auto"/>
            <w:hideMark/>
          </w:tcPr>
          <w:p w:rsidR="005923D1" w:rsidRPr="005923D1" w:rsidRDefault="005923D1" w:rsidP="005923D1">
            <w:pPr>
              <w:rPr>
                <w:rFonts w:ascii="GHEA Mariam" w:hAnsi="GHEA Mariam"/>
                <w:iCs/>
                <w:sz w:val="22"/>
                <w:szCs w:val="22"/>
                <w:lang w:eastAsia="en-US"/>
              </w:rPr>
            </w:pPr>
            <w:r w:rsidRPr="005923D1">
              <w:rPr>
                <w:rFonts w:ascii="GHEA Mariam" w:hAnsi="GHEA Mariam"/>
                <w:iCs/>
                <w:sz w:val="22"/>
                <w:szCs w:val="22"/>
                <w:lang w:eastAsia="en-US"/>
              </w:rPr>
              <w:t>Պատերազմի արդյունքում ժամանակավորապես Հայաստանի Հանրապետությունում գտնվող քաղաքացիներին մշտական բնակության վայր տեղափոխում</w:t>
            </w:r>
          </w:p>
        </w:tc>
        <w:tc>
          <w:tcPr>
            <w:tcW w:w="3464" w:type="dxa"/>
            <w:tcBorders>
              <w:top w:val="nil"/>
              <w:left w:val="nil"/>
              <w:bottom w:val="nil"/>
              <w:right w:val="single" w:sz="4" w:space="0" w:color="auto"/>
            </w:tcBorders>
            <w:shd w:val="clear" w:color="auto" w:fill="auto"/>
            <w:hideMark/>
          </w:tcPr>
          <w:p w:rsidR="005923D1" w:rsidRPr="005923D1" w:rsidRDefault="005923D1" w:rsidP="005923D1">
            <w:pPr>
              <w:jc w:val="center"/>
              <w:rPr>
                <w:rFonts w:ascii="GHEA Mariam" w:hAnsi="GHEA Mariam"/>
                <w:sz w:val="22"/>
                <w:szCs w:val="22"/>
                <w:lang w:eastAsia="en-US"/>
              </w:rPr>
            </w:pPr>
            <w:r w:rsidRPr="005923D1">
              <w:rPr>
                <w:rFonts w:ascii="Calibri" w:hAnsi="Calibri" w:cs="Calibri"/>
                <w:sz w:val="22"/>
                <w:szCs w:val="22"/>
                <w:lang w:eastAsia="en-US"/>
              </w:rPr>
              <w:t> </w:t>
            </w:r>
          </w:p>
        </w:tc>
      </w:tr>
      <w:tr w:rsidR="005923D1" w:rsidRPr="005923D1" w:rsidTr="00C93A71">
        <w:trPr>
          <w:trHeight w:val="56"/>
        </w:trPr>
        <w:tc>
          <w:tcPr>
            <w:tcW w:w="222" w:type="dxa"/>
            <w:tcBorders>
              <w:top w:val="nil"/>
              <w:left w:val="nil"/>
              <w:bottom w:val="nil"/>
              <w:right w:val="nil"/>
            </w:tcBorders>
            <w:shd w:val="clear" w:color="auto" w:fill="auto"/>
            <w:noWrap/>
            <w:vAlign w:val="bottom"/>
            <w:hideMark/>
          </w:tcPr>
          <w:p w:rsidR="005923D1" w:rsidRPr="005923D1" w:rsidRDefault="005923D1" w:rsidP="005923D1">
            <w:pPr>
              <w:jc w:val="center"/>
              <w:rPr>
                <w:rFonts w:ascii="GHEA Mariam" w:hAnsi="GHEA Mariam"/>
                <w:sz w:val="22"/>
                <w:szCs w:val="22"/>
                <w:lang w:eastAsia="en-US"/>
              </w:rPr>
            </w:pPr>
          </w:p>
        </w:tc>
        <w:tc>
          <w:tcPr>
            <w:tcW w:w="4622" w:type="dxa"/>
            <w:tcBorders>
              <w:top w:val="nil"/>
              <w:left w:val="single" w:sz="4" w:space="0" w:color="auto"/>
              <w:bottom w:val="single" w:sz="4" w:space="0" w:color="auto"/>
              <w:right w:val="single" w:sz="4" w:space="0" w:color="auto"/>
            </w:tcBorders>
            <w:shd w:val="clear" w:color="auto" w:fill="auto"/>
            <w:hideMark/>
          </w:tcPr>
          <w:p w:rsidR="005923D1" w:rsidRPr="005923D1" w:rsidRDefault="005923D1" w:rsidP="00C93A71">
            <w:pPr>
              <w:rPr>
                <w:rFonts w:ascii="GHEA Mariam" w:hAnsi="GHEA Mariam"/>
                <w:sz w:val="22"/>
                <w:szCs w:val="22"/>
                <w:lang w:eastAsia="en-US"/>
              </w:rPr>
            </w:pPr>
            <w:r w:rsidRPr="005923D1">
              <w:rPr>
                <w:rFonts w:ascii="GHEA Mariam" w:hAnsi="GHEA Mariam"/>
                <w:sz w:val="22"/>
                <w:szCs w:val="22"/>
                <w:lang w:eastAsia="en-US"/>
              </w:rPr>
              <w:t xml:space="preserve"> Նկարագրությունը` </w:t>
            </w:r>
          </w:p>
        </w:tc>
        <w:tc>
          <w:tcPr>
            <w:tcW w:w="6638" w:type="dxa"/>
            <w:tcBorders>
              <w:top w:val="nil"/>
              <w:left w:val="nil"/>
              <w:bottom w:val="single" w:sz="4" w:space="0" w:color="auto"/>
              <w:right w:val="single" w:sz="4" w:space="0" w:color="auto"/>
            </w:tcBorders>
            <w:shd w:val="clear" w:color="auto" w:fill="auto"/>
            <w:hideMark/>
          </w:tcPr>
          <w:p w:rsidR="005923D1" w:rsidRPr="005923D1" w:rsidRDefault="005923D1" w:rsidP="005923D1">
            <w:pPr>
              <w:rPr>
                <w:rFonts w:ascii="GHEA Mariam" w:hAnsi="GHEA Mariam"/>
                <w:iCs/>
                <w:sz w:val="22"/>
                <w:szCs w:val="22"/>
                <w:lang w:eastAsia="en-US"/>
              </w:rPr>
            </w:pPr>
            <w:r w:rsidRPr="005923D1">
              <w:rPr>
                <w:rFonts w:ascii="GHEA Mariam" w:hAnsi="GHEA Mariam"/>
                <w:iCs/>
                <w:sz w:val="22"/>
                <w:szCs w:val="22"/>
                <w:lang w:eastAsia="en-US"/>
              </w:rPr>
              <w:t>Ադրբեջանի կողմից սանձազերծված պատերազմի արդյունքում Արցախի Հանրապետությունից Հայաստանի Հանրապետություն ժամանակավորապես ժամանած քաղաքացիներին Արցախի Հանրապետություն ուղարկելու նպատակով` Երևանի քաղաքապետարանի և ՀՀ մարզպետարանների կողմից կազմակերպված ուղևորափոխադրումների փոխհատուցում</w:t>
            </w:r>
          </w:p>
        </w:tc>
        <w:tc>
          <w:tcPr>
            <w:tcW w:w="3464" w:type="dxa"/>
            <w:tcBorders>
              <w:top w:val="nil"/>
              <w:left w:val="single" w:sz="4" w:space="0" w:color="auto"/>
              <w:bottom w:val="single" w:sz="4" w:space="0" w:color="auto"/>
              <w:right w:val="single" w:sz="4" w:space="0" w:color="auto"/>
            </w:tcBorders>
            <w:shd w:val="clear" w:color="auto" w:fill="auto"/>
            <w:hideMark/>
          </w:tcPr>
          <w:p w:rsidR="005923D1" w:rsidRPr="005923D1" w:rsidRDefault="005923D1" w:rsidP="005923D1">
            <w:pPr>
              <w:jc w:val="center"/>
              <w:rPr>
                <w:rFonts w:ascii="GHEA Mariam" w:hAnsi="GHEA Mariam"/>
                <w:sz w:val="22"/>
                <w:szCs w:val="22"/>
                <w:lang w:eastAsia="en-US"/>
              </w:rPr>
            </w:pPr>
            <w:r w:rsidRPr="005923D1">
              <w:rPr>
                <w:rFonts w:ascii="Calibri" w:hAnsi="Calibri" w:cs="Calibri"/>
                <w:sz w:val="22"/>
                <w:szCs w:val="22"/>
                <w:lang w:eastAsia="en-US"/>
              </w:rPr>
              <w:t> </w:t>
            </w:r>
          </w:p>
        </w:tc>
      </w:tr>
      <w:tr w:rsidR="005923D1" w:rsidRPr="005923D1" w:rsidTr="002C6ADC">
        <w:trPr>
          <w:trHeight w:val="345"/>
        </w:trPr>
        <w:tc>
          <w:tcPr>
            <w:tcW w:w="222" w:type="dxa"/>
            <w:tcBorders>
              <w:top w:val="nil"/>
              <w:left w:val="nil"/>
              <w:bottom w:val="nil"/>
              <w:right w:val="nil"/>
            </w:tcBorders>
            <w:shd w:val="clear" w:color="auto" w:fill="auto"/>
            <w:noWrap/>
            <w:vAlign w:val="bottom"/>
            <w:hideMark/>
          </w:tcPr>
          <w:p w:rsidR="005923D1" w:rsidRPr="005923D1" w:rsidRDefault="005923D1" w:rsidP="005923D1">
            <w:pPr>
              <w:jc w:val="center"/>
              <w:rPr>
                <w:rFonts w:ascii="GHEA Mariam" w:hAnsi="GHEA Mariam"/>
                <w:sz w:val="22"/>
                <w:szCs w:val="22"/>
                <w:lang w:eastAsia="en-US"/>
              </w:rPr>
            </w:pPr>
          </w:p>
        </w:tc>
        <w:tc>
          <w:tcPr>
            <w:tcW w:w="462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923D1" w:rsidRPr="005923D1" w:rsidRDefault="00C93A71" w:rsidP="005923D1">
            <w:pPr>
              <w:rPr>
                <w:rFonts w:ascii="GHEA Mariam" w:hAnsi="GHEA Mariam"/>
                <w:sz w:val="22"/>
                <w:szCs w:val="22"/>
                <w:lang w:eastAsia="en-US"/>
              </w:rPr>
            </w:pPr>
            <w:r>
              <w:rPr>
                <w:rFonts w:ascii="GHEA Mariam" w:hAnsi="GHEA Mariam"/>
                <w:sz w:val="22"/>
                <w:szCs w:val="22"/>
                <w:lang w:eastAsia="en-US"/>
              </w:rPr>
              <w:t xml:space="preserve"> Միջոցառման տեսակը</w:t>
            </w:r>
            <w:r w:rsidR="005923D1" w:rsidRPr="005923D1">
              <w:rPr>
                <w:rFonts w:ascii="GHEA Mariam" w:hAnsi="GHEA Mariam"/>
                <w:sz w:val="22"/>
                <w:szCs w:val="22"/>
                <w:lang w:eastAsia="en-US"/>
              </w:rPr>
              <w:t xml:space="preserve"> </w:t>
            </w:r>
          </w:p>
        </w:tc>
        <w:tc>
          <w:tcPr>
            <w:tcW w:w="6638" w:type="dxa"/>
            <w:tcBorders>
              <w:top w:val="single" w:sz="4" w:space="0" w:color="auto"/>
              <w:left w:val="nil"/>
              <w:bottom w:val="single" w:sz="4" w:space="0" w:color="auto"/>
              <w:right w:val="single" w:sz="4" w:space="0" w:color="auto"/>
            </w:tcBorders>
            <w:shd w:val="clear" w:color="auto" w:fill="auto"/>
            <w:hideMark/>
          </w:tcPr>
          <w:p w:rsidR="005923D1" w:rsidRPr="005923D1" w:rsidRDefault="005923D1" w:rsidP="005923D1">
            <w:pPr>
              <w:rPr>
                <w:rFonts w:ascii="GHEA Mariam" w:hAnsi="GHEA Mariam"/>
                <w:iCs/>
                <w:sz w:val="22"/>
                <w:szCs w:val="22"/>
                <w:lang w:eastAsia="en-US"/>
              </w:rPr>
            </w:pPr>
            <w:r w:rsidRPr="005923D1">
              <w:rPr>
                <w:rFonts w:ascii="GHEA Mariam" w:hAnsi="GHEA Mariam"/>
                <w:iCs/>
                <w:sz w:val="22"/>
                <w:szCs w:val="22"/>
                <w:lang w:eastAsia="en-US"/>
              </w:rPr>
              <w:t xml:space="preserve"> Տրանսֆերտների տրամադրում </w:t>
            </w:r>
          </w:p>
        </w:tc>
        <w:tc>
          <w:tcPr>
            <w:tcW w:w="3464" w:type="dxa"/>
            <w:tcBorders>
              <w:top w:val="single" w:sz="4" w:space="0" w:color="auto"/>
              <w:left w:val="single" w:sz="4" w:space="0" w:color="auto"/>
              <w:bottom w:val="single" w:sz="4" w:space="0" w:color="auto"/>
              <w:right w:val="single" w:sz="4" w:space="0" w:color="auto"/>
            </w:tcBorders>
            <w:shd w:val="clear" w:color="auto" w:fill="auto"/>
            <w:hideMark/>
          </w:tcPr>
          <w:p w:rsidR="005923D1" w:rsidRPr="005923D1" w:rsidRDefault="005923D1" w:rsidP="005923D1">
            <w:pPr>
              <w:jc w:val="center"/>
              <w:rPr>
                <w:rFonts w:ascii="GHEA Mariam" w:hAnsi="GHEA Mariam"/>
                <w:sz w:val="22"/>
                <w:szCs w:val="22"/>
                <w:lang w:eastAsia="en-US"/>
              </w:rPr>
            </w:pPr>
            <w:r w:rsidRPr="005923D1">
              <w:rPr>
                <w:rFonts w:ascii="Calibri" w:hAnsi="Calibri" w:cs="Calibri"/>
                <w:sz w:val="22"/>
                <w:szCs w:val="22"/>
                <w:lang w:eastAsia="en-US"/>
              </w:rPr>
              <w:t> </w:t>
            </w:r>
          </w:p>
        </w:tc>
      </w:tr>
      <w:tr w:rsidR="005923D1" w:rsidRPr="005923D1" w:rsidTr="00C93A71">
        <w:trPr>
          <w:trHeight w:val="336"/>
        </w:trPr>
        <w:tc>
          <w:tcPr>
            <w:tcW w:w="222" w:type="dxa"/>
            <w:tcBorders>
              <w:top w:val="nil"/>
              <w:left w:val="nil"/>
              <w:bottom w:val="nil"/>
              <w:right w:val="nil"/>
            </w:tcBorders>
            <w:shd w:val="clear" w:color="auto" w:fill="auto"/>
            <w:noWrap/>
            <w:vAlign w:val="bottom"/>
            <w:hideMark/>
          </w:tcPr>
          <w:p w:rsidR="005923D1" w:rsidRPr="005923D1" w:rsidRDefault="005923D1" w:rsidP="005923D1">
            <w:pPr>
              <w:jc w:val="center"/>
              <w:rPr>
                <w:rFonts w:ascii="GHEA Mariam" w:hAnsi="GHEA Mariam"/>
                <w:sz w:val="22"/>
                <w:szCs w:val="22"/>
                <w:lang w:eastAsia="en-US"/>
              </w:rPr>
            </w:pPr>
          </w:p>
        </w:tc>
        <w:tc>
          <w:tcPr>
            <w:tcW w:w="4622" w:type="dxa"/>
            <w:tcBorders>
              <w:top w:val="single" w:sz="4" w:space="0" w:color="auto"/>
              <w:left w:val="single" w:sz="4" w:space="0" w:color="auto"/>
              <w:bottom w:val="single" w:sz="4" w:space="0" w:color="auto"/>
              <w:right w:val="single" w:sz="4" w:space="0" w:color="auto"/>
            </w:tcBorders>
            <w:shd w:val="clear" w:color="auto" w:fill="auto"/>
            <w:hideMark/>
          </w:tcPr>
          <w:p w:rsidR="005923D1" w:rsidRPr="005923D1" w:rsidRDefault="005923D1" w:rsidP="00C93A71">
            <w:pPr>
              <w:rPr>
                <w:rFonts w:ascii="GHEA Mariam" w:hAnsi="GHEA Mariam"/>
                <w:sz w:val="22"/>
                <w:szCs w:val="22"/>
                <w:lang w:eastAsia="en-US"/>
              </w:rPr>
            </w:pPr>
            <w:r w:rsidRPr="005923D1">
              <w:rPr>
                <w:rFonts w:ascii="GHEA Mariam" w:hAnsi="GHEA Mariam"/>
                <w:sz w:val="22"/>
                <w:szCs w:val="22"/>
                <w:lang w:eastAsia="en-US"/>
              </w:rPr>
              <w:t xml:space="preserve"> Շահառուների ընտրության չափանիշները</w:t>
            </w:r>
          </w:p>
        </w:tc>
        <w:tc>
          <w:tcPr>
            <w:tcW w:w="6638" w:type="dxa"/>
            <w:tcBorders>
              <w:top w:val="single" w:sz="4" w:space="0" w:color="auto"/>
              <w:left w:val="nil"/>
              <w:bottom w:val="single" w:sz="4" w:space="0" w:color="auto"/>
              <w:right w:val="single" w:sz="4" w:space="0" w:color="auto"/>
            </w:tcBorders>
            <w:shd w:val="clear" w:color="auto" w:fill="auto"/>
            <w:hideMark/>
          </w:tcPr>
          <w:p w:rsidR="005923D1" w:rsidRPr="005923D1" w:rsidRDefault="005923D1" w:rsidP="005923D1">
            <w:pPr>
              <w:rPr>
                <w:rFonts w:ascii="GHEA Mariam" w:hAnsi="GHEA Mariam"/>
                <w:iCs/>
                <w:sz w:val="22"/>
                <w:szCs w:val="22"/>
                <w:lang w:eastAsia="en-US"/>
              </w:rPr>
            </w:pPr>
            <w:r w:rsidRPr="005923D1">
              <w:rPr>
                <w:rFonts w:ascii="GHEA Mariam" w:hAnsi="GHEA Mariam"/>
                <w:iCs/>
                <w:sz w:val="22"/>
                <w:szCs w:val="22"/>
                <w:lang w:eastAsia="en-US"/>
              </w:rPr>
              <w:t xml:space="preserve"> Մասնագիտացված միավոր </w:t>
            </w:r>
          </w:p>
        </w:tc>
        <w:tc>
          <w:tcPr>
            <w:tcW w:w="3464" w:type="dxa"/>
            <w:tcBorders>
              <w:top w:val="single" w:sz="4" w:space="0" w:color="auto"/>
              <w:left w:val="single" w:sz="4" w:space="0" w:color="auto"/>
              <w:bottom w:val="single" w:sz="4" w:space="0" w:color="auto"/>
              <w:right w:val="single" w:sz="4" w:space="0" w:color="auto"/>
            </w:tcBorders>
            <w:shd w:val="clear" w:color="auto" w:fill="auto"/>
            <w:hideMark/>
          </w:tcPr>
          <w:p w:rsidR="005923D1" w:rsidRPr="005923D1" w:rsidRDefault="005923D1" w:rsidP="005923D1">
            <w:pPr>
              <w:jc w:val="center"/>
              <w:rPr>
                <w:rFonts w:ascii="GHEA Mariam" w:hAnsi="GHEA Mariam"/>
                <w:sz w:val="22"/>
                <w:szCs w:val="22"/>
                <w:lang w:eastAsia="en-US"/>
              </w:rPr>
            </w:pPr>
            <w:r w:rsidRPr="005923D1">
              <w:rPr>
                <w:rFonts w:ascii="Calibri" w:hAnsi="Calibri" w:cs="Calibri"/>
                <w:sz w:val="22"/>
                <w:szCs w:val="22"/>
                <w:lang w:eastAsia="en-US"/>
              </w:rPr>
              <w:t> </w:t>
            </w:r>
          </w:p>
        </w:tc>
      </w:tr>
      <w:tr w:rsidR="005923D1" w:rsidRPr="005923D1" w:rsidTr="002C6ADC">
        <w:trPr>
          <w:trHeight w:val="345"/>
        </w:trPr>
        <w:tc>
          <w:tcPr>
            <w:tcW w:w="222" w:type="dxa"/>
            <w:tcBorders>
              <w:top w:val="nil"/>
              <w:left w:val="nil"/>
              <w:bottom w:val="nil"/>
              <w:right w:val="nil"/>
            </w:tcBorders>
            <w:shd w:val="clear" w:color="auto" w:fill="auto"/>
            <w:noWrap/>
            <w:vAlign w:val="bottom"/>
            <w:hideMark/>
          </w:tcPr>
          <w:p w:rsidR="005923D1" w:rsidRPr="005923D1" w:rsidRDefault="005923D1" w:rsidP="005923D1">
            <w:pPr>
              <w:jc w:val="center"/>
              <w:rPr>
                <w:rFonts w:ascii="GHEA Mariam" w:hAnsi="GHEA Mariam"/>
                <w:sz w:val="22"/>
                <w:szCs w:val="22"/>
                <w:lang w:eastAsia="en-US"/>
              </w:rPr>
            </w:pPr>
          </w:p>
        </w:tc>
        <w:tc>
          <w:tcPr>
            <w:tcW w:w="1126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5923D1" w:rsidRPr="005923D1" w:rsidRDefault="005923D1" w:rsidP="005923D1">
            <w:pPr>
              <w:jc w:val="center"/>
              <w:rPr>
                <w:rFonts w:ascii="GHEA Mariam" w:hAnsi="GHEA Mariam"/>
                <w:sz w:val="22"/>
                <w:szCs w:val="22"/>
                <w:lang w:eastAsia="en-US"/>
              </w:rPr>
            </w:pPr>
            <w:r w:rsidRPr="005923D1">
              <w:rPr>
                <w:rFonts w:ascii="GHEA Mariam" w:hAnsi="GHEA Mariam"/>
                <w:sz w:val="22"/>
                <w:szCs w:val="22"/>
                <w:lang w:eastAsia="en-US"/>
              </w:rPr>
              <w:t>Արդյունքի չափորոշիչներ</w:t>
            </w:r>
          </w:p>
        </w:tc>
        <w:tc>
          <w:tcPr>
            <w:tcW w:w="3464" w:type="dxa"/>
            <w:tcBorders>
              <w:top w:val="nil"/>
              <w:left w:val="single" w:sz="4" w:space="0" w:color="auto"/>
              <w:bottom w:val="single" w:sz="4" w:space="0" w:color="auto"/>
              <w:right w:val="single" w:sz="4" w:space="0" w:color="auto"/>
            </w:tcBorders>
            <w:shd w:val="clear" w:color="auto" w:fill="auto"/>
            <w:hideMark/>
          </w:tcPr>
          <w:p w:rsidR="005923D1" w:rsidRPr="005923D1" w:rsidRDefault="005923D1" w:rsidP="005923D1">
            <w:pPr>
              <w:jc w:val="center"/>
              <w:rPr>
                <w:rFonts w:ascii="GHEA Mariam" w:hAnsi="GHEA Mariam"/>
                <w:sz w:val="22"/>
                <w:szCs w:val="22"/>
                <w:lang w:eastAsia="en-US"/>
              </w:rPr>
            </w:pPr>
            <w:r w:rsidRPr="005923D1">
              <w:rPr>
                <w:rFonts w:ascii="Calibri" w:hAnsi="Calibri" w:cs="Calibri"/>
                <w:sz w:val="22"/>
                <w:szCs w:val="22"/>
                <w:lang w:eastAsia="en-US"/>
              </w:rPr>
              <w:t> </w:t>
            </w:r>
          </w:p>
        </w:tc>
      </w:tr>
      <w:tr w:rsidR="005923D1" w:rsidRPr="005923D1" w:rsidTr="002C6ADC">
        <w:trPr>
          <w:trHeight w:val="345"/>
        </w:trPr>
        <w:tc>
          <w:tcPr>
            <w:tcW w:w="222" w:type="dxa"/>
            <w:tcBorders>
              <w:top w:val="nil"/>
              <w:left w:val="nil"/>
              <w:bottom w:val="nil"/>
              <w:right w:val="nil"/>
            </w:tcBorders>
            <w:shd w:val="clear" w:color="auto" w:fill="auto"/>
            <w:noWrap/>
            <w:vAlign w:val="bottom"/>
            <w:hideMark/>
          </w:tcPr>
          <w:p w:rsidR="005923D1" w:rsidRPr="005923D1" w:rsidRDefault="005923D1" w:rsidP="005923D1">
            <w:pPr>
              <w:jc w:val="center"/>
              <w:rPr>
                <w:rFonts w:ascii="GHEA Mariam" w:hAnsi="GHEA Mariam"/>
                <w:sz w:val="22"/>
                <w:szCs w:val="22"/>
                <w:lang w:eastAsia="en-US"/>
              </w:rPr>
            </w:pPr>
          </w:p>
        </w:tc>
        <w:tc>
          <w:tcPr>
            <w:tcW w:w="4622" w:type="dxa"/>
            <w:tcBorders>
              <w:top w:val="nil"/>
              <w:left w:val="single" w:sz="4" w:space="0" w:color="auto"/>
              <w:bottom w:val="nil"/>
              <w:right w:val="single" w:sz="4" w:space="0" w:color="auto"/>
            </w:tcBorders>
            <w:shd w:val="clear" w:color="auto" w:fill="auto"/>
            <w:noWrap/>
            <w:vAlign w:val="bottom"/>
            <w:hideMark/>
          </w:tcPr>
          <w:p w:rsidR="005923D1" w:rsidRPr="005923D1" w:rsidRDefault="005923D1" w:rsidP="005923D1">
            <w:pPr>
              <w:rPr>
                <w:rFonts w:ascii="GHEA Mariam" w:hAnsi="GHEA Mariam"/>
                <w:sz w:val="22"/>
                <w:szCs w:val="22"/>
                <w:lang w:eastAsia="en-US"/>
              </w:rPr>
            </w:pPr>
            <w:r w:rsidRPr="005923D1">
              <w:rPr>
                <w:rFonts w:ascii="GHEA Mariam" w:hAnsi="GHEA Mariam"/>
                <w:sz w:val="22"/>
                <w:szCs w:val="22"/>
                <w:lang w:eastAsia="en-US"/>
              </w:rPr>
              <w:t>Տեղափոխված ուղևորների քանակ, մարդ</w:t>
            </w:r>
          </w:p>
        </w:tc>
        <w:tc>
          <w:tcPr>
            <w:tcW w:w="6638" w:type="dxa"/>
            <w:tcBorders>
              <w:top w:val="nil"/>
              <w:left w:val="nil"/>
              <w:bottom w:val="nil"/>
              <w:right w:val="single" w:sz="4" w:space="0" w:color="auto"/>
            </w:tcBorders>
            <w:shd w:val="clear" w:color="auto" w:fill="auto"/>
            <w:vAlign w:val="bottom"/>
            <w:hideMark/>
          </w:tcPr>
          <w:p w:rsidR="005923D1" w:rsidRPr="005923D1" w:rsidRDefault="005923D1" w:rsidP="005923D1">
            <w:pPr>
              <w:jc w:val="center"/>
              <w:rPr>
                <w:rFonts w:ascii="GHEA Mariam" w:hAnsi="GHEA Mariam"/>
                <w:sz w:val="22"/>
                <w:szCs w:val="22"/>
                <w:lang w:eastAsia="en-US"/>
              </w:rPr>
            </w:pPr>
            <w:r w:rsidRPr="005923D1">
              <w:rPr>
                <w:rFonts w:ascii="Calibri" w:hAnsi="Calibri" w:cs="Calibri"/>
                <w:sz w:val="22"/>
                <w:szCs w:val="22"/>
                <w:lang w:eastAsia="en-US"/>
              </w:rPr>
              <w:t> </w:t>
            </w:r>
          </w:p>
        </w:tc>
        <w:tc>
          <w:tcPr>
            <w:tcW w:w="3464" w:type="dxa"/>
            <w:tcBorders>
              <w:top w:val="nil"/>
              <w:left w:val="nil"/>
              <w:bottom w:val="single" w:sz="4" w:space="0" w:color="auto"/>
              <w:right w:val="single" w:sz="4" w:space="0" w:color="auto"/>
            </w:tcBorders>
            <w:shd w:val="clear" w:color="auto" w:fill="auto"/>
            <w:hideMark/>
          </w:tcPr>
          <w:p w:rsidR="005923D1" w:rsidRPr="005923D1" w:rsidRDefault="005923D1" w:rsidP="005923D1">
            <w:pPr>
              <w:jc w:val="center"/>
              <w:rPr>
                <w:rFonts w:ascii="GHEA Mariam" w:hAnsi="GHEA Mariam"/>
                <w:sz w:val="22"/>
                <w:szCs w:val="22"/>
                <w:lang w:eastAsia="en-US"/>
              </w:rPr>
            </w:pPr>
            <w:r w:rsidRPr="005923D1">
              <w:rPr>
                <w:rFonts w:ascii="GHEA Mariam" w:hAnsi="GHEA Mariam"/>
                <w:sz w:val="22"/>
                <w:szCs w:val="22"/>
                <w:lang w:eastAsia="en-US"/>
              </w:rPr>
              <w:t>1302</w:t>
            </w:r>
          </w:p>
        </w:tc>
      </w:tr>
      <w:tr w:rsidR="005923D1" w:rsidRPr="005923D1" w:rsidTr="002C6ADC">
        <w:trPr>
          <w:trHeight w:val="345"/>
        </w:trPr>
        <w:tc>
          <w:tcPr>
            <w:tcW w:w="222" w:type="dxa"/>
            <w:tcBorders>
              <w:top w:val="nil"/>
              <w:left w:val="nil"/>
              <w:bottom w:val="nil"/>
              <w:right w:val="nil"/>
            </w:tcBorders>
            <w:shd w:val="clear" w:color="auto" w:fill="auto"/>
            <w:noWrap/>
            <w:vAlign w:val="bottom"/>
            <w:hideMark/>
          </w:tcPr>
          <w:p w:rsidR="005923D1" w:rsidRPr="005923D1" w:rsidRDefault="005923D1" w:rsidP="005923D1">
            <w:pPr>
              <w:jc w:val="center"/>
              <w:rPr>
                <w:rFonts w:ascii="GHEA Mariam" w:hAnsi="GHEA Mariam"/>
                <w:sz w:val="22"/>
                <w:szCs w:val="22"/>
                <w:lang w:eastAsia="en-US"/>
              </w:rPr>
            </w:pPr>
          </w:p>
        </w:tc>
        <w:tc>
          <w:tcPr>
            <w:tcW w:w="4622" w:type="dxa"/>
            <w:tcBorders>
              <w:top w:val="single" w:sz="4" w:space="0" w:color="auto"/>
              <w:left w:val="single" w:sz="4" w:space="0" w:color="auto"/>
              <w:bottom w:val="single" w:sz="4" w:space="0" w:color="auto"/>
              <w:right w:val="nil"/>
            </w:tcBorders>
            <w:shd w:val="clear" w:color="auto" w:fill="auto"/>
            <w:noWrap/>
            <w:vAlign w:val="bottom"/>
            <w:hideMark/>
          </w:tcPr>
          <w:p w:rsidR="005923D1" w:rsidRPr="005923D1" w:rsidRDefault="005923D1" w:rsidP="005923D1">
            <w:pPr>
              <w:rPr>
                <w:rFonts w:ascii="GHEA Mariam" w:hAnsi="GHEA Mariam"/>
                <w:sz w:val="22"/>
                <w:szCs w:val="22"/>
                <w:lang w:eastAsia="en-US"/>
              </w:rPr>
            </w:pPr>
            <w:r w:rsidRPr="005923D1">
              <w:rPr>
                <w:rFonts w:ascii="GHEA Mariam" w:hAnsi="GHEA Mariam"/>
                <w:sz w:val="22"/>
                <w:szCs w:val="22"/>
                <w:lang w:eastAsia="en-US"/>
              </w:rPr>
              <w:t>Երթերի քանակ, հատ</w:t>
            </w:r>
          </w:p>
        </w:tc>
        <w:tc>
          <w:tcPr>
            <w:tcW w:w="6638" w:type="dxa"/>
            <w:tcBorders>
              <w:top w:val="single" w:sz="4" w:space="0" w:color="auto"/>
              <w:left w:val="nil"/>
              <w:bottom w:val="single" w:sz="4" w:space="0" w:color="auto"/>
              <w:right w:val="single" w:sz="4" w:space="0" w:color="auto"/>
            </w:tcBorders>
            <w:shd w:val="clear" w:color="auto" w:fill="auto"/>
            <w:vAlign w:val="bottom"/>
            <w:hideMark/>
          </w:tcPr>
          <w:p w:rsidR="005923D1" w:rsidRPr="005923D1" w:rsidRDefault="005923D1" w:rsidP="005923D1">
            <w:pPr>
              <w:jc w:val="center"/>
              <w:rPr>
                <w:rFonts w:ascii="GHEA Mariam" w:hAnsi="GHEA Mariam"/>
                <w:sz w:val="22"/>
                <w:szCs w:val="22"/>
                <w:lang w:eastAsia="en-US"/>
              </w:rPr>
            </w:pPr>
            <w:r w:rsidRPr="005923D1">
              <w:rPr>
                <w:rFonts w:ascii="Calibri" w:hAnsi="Calibri" w:cs="Calibri"/>
                <w:sz w:val="22"/>
                <w:szCs w:val="22"/>
                <w:lang w:eastAsia="en-US"/>
              </w:rPr>
              <w:t> </w:t>
            </w:r>
          </w:p>
        </w:tc>
        <w:tc>
          <w:tcPr>
            <w:tcW w:w="3464" w:type="dxa"/>
            <w:tcBorders>
              <w:top w:val="nil"/>
              <w:left w:val="nil"/>
              <w:bottom w:val="single" w:sz="4" w:space="0" w:color="auto"/>
              <w:right w:val="single" w:sz="4" w:space="0" w:color="auto"/>
            </w:tcBorders>
            <w:shd w:val="clear" w:color="auto" w:fill="auto"/>
            <w:hideMark/>
          </w:tcPr>
          <w:p w:rsidR="005923D1" w:rsidRPr="005923D1" w:rsidRDefault="005923D1" w:rsidP="005923D1">
            <w:pPr>
              <w:jc w:val="center"/>
              <w:rPr>
                <w:rFonts w:ascii="GHEA Mariam" w:hAnsi="GHEA Mariam"/>
                <w:sz w:val="22"/>
                <w:szCs w:val="22"/>
                <w:lang w:eastAsia="en-US"/>
              </w:rPr>
            </w:pPr>
            <w:r w:rsidRPr="005923D1">
              <w:rPr>
                <w:rFonts w:ascii="GHEA Mariam" w:hAnsi="GHEA Mariam"/>
                <w:sz w:val="22"/>
                <w:szCs w:val="22"/>
                <w:lang w:eastAsia="en-US"/>
              </w:rPr>
              <w:t>28</w:t>
            </w:r>
          </w:p>
        </w:tc>
      </w:tr>
      <w:tr w:rsidR="005923D1" w:rsidRPr="005923D1" w:rsidTr="002C6ADC">
        <w:trPr>
          <w:trHeight w:val="345"/>
        </w:trPr>
        <w:tc>
          <w:tcPr>
            <w:tcW w:w="222" w:type="dxa"/>
            <w:tcBorders>
              <w:top w:val="nil"/>
              <w:left w:val="nil"/>
              <w:bottom w:val="nil"/>
              <w:right w:val="nil"/>
            </w:tcBorders>
            <w:shd w:val="clear" w:color="auto" w:fill="auto"/>
            <w:noWrap/>
            <w:vAlign w:val="bottom"/>
            <w:hideMark/>
          </w:tcPr>
          <w:p w:rsidR="005923D1" w:rsidRPr="005923D1" w:rsidRDefault="005923D1" w:rsidP="005923D1">
            <w:pPr>
              <w:jc w:val="center"/>
              <w:rPr>
                <w:rFonts w:ascii="GHEA Mariam" w:hAnsi="GHEA Mariam"/>
                <w:sz w:val="22"/>
                <w:szCs w:val="22"/>
                <w:lang w:eastAsia="en-US"/>
              </w:rPr>
            </w:pPr>
          </w:p>
        </w:tc>
        <w:tc>
          <w:tcPr>
            <w:tcW w:w="11260" w:type="dxa"/>
            <w:gridSpan w:val="2"/>
            <w:tcBorders>
              <w:top w:val="nil"/>
              <w:left w:val="single" w:sz="4" w:space="0" w:color="auto"/>
              <w:bottom w:val="single" w:sz="4" w:space="0" w:color="auto"/>
              <w:right w:val="single" w:sz="4" w:space="0" w:color="000000"/>
            </w:tcBorders>
            <w:shd w:val="clear" w:color="auto" w:fill="auto"/>
            <w:noWrap/>
            <w:hideMark/>
          </w:tcPr>
          <w:p w:rsidR="005923D1" w:rsidRPr="005923D1" w:rsidRDefault="005923D1" w:rsidP="002C6ADC">
            <w:pPr>
              <w:rPr>
                <w:rFonts w:ascii="GHEA Mariam" w:hAnsi="GHEA Mariam"/>
                <w:sz w:val="22"/>
                <w:szCs w:val="22"/>
                <w:lang w:eastAsia="en-US"/>
              </w:rPr>
            </w:pPr>
            <w:r w:rsidRPr="005923D1">
              <w:rPr>
                <w:rFonts w:ascii="GHEA Mariam" w:hAnsi="GHEA Mariam"/>
                <w:sz w:val="22"/>
                <w:szCs w:val="22"/>
                <w:lang w:eastAsia="en-US"/>
              </w:rPr>
              <w:t xml:space="preserve"> Միջոցառման վրա կատարվող ծախսը (հազ</w:t>
            </w:r>
            <w:r w:rsidR="002C6ADC">
              <w:rPr>
                <w:rFonts w:ascii="GHEA Mariam" w:hAnsi="GHEA Mariam"/>
                <w:sz w:val="22"/>
                <w:szCs w:val="22"/>
                <w:lang w:val="hy-AM" w:eastAsia="en-US"/>
              </w:rPr>
              <w:t>.</w:t>
            </w:r>
            <w:r w:rsidRPr="005923D1">
              <w:rPr>
                <w:rFonts w:ascii="GHEA Mariam" w:hAnsi="GHEA Mariam"/>
                <w:sz w:val="22"/>
                <w:szCs w:val="22"/>
                <w:lang w:eastAsia="en-US"/>
              </w:rPr>
              <w:t xml:space="preserve"> դրամ) </w:t>
            </w:r>
          </w:p>
        </w:tc>
        <w:tc>
          <w:tcPr>
            <w:tcW w:w="3464" w:type="dxa"/>
            <w:tcBorders>
              <w:top w:val="nil"/>
              <w:left w:val="nil"/>
              <w:bottom w:val="single" w:sz="4" w:space="0" w:color="auto"/>
              <w:right w:val="single" w:sz="4" w:space="0" w:color="auto"/>
            </w:tcBorders>
            <w:shd w:val="clear" w:color="auto" w:fill="auto"/>
            <w:vAlign w:val="center"/>
            <w:hideMark/>
          </w:tcPr>
          <w:p w:rsidR="005923D1" w:rsidRPr="005923D1" w:rsidRDefault="005923D1" w:rsidP="005923D1">
            <w:pPr>
              <w:jc w:val="center"/>
              <w:rPr>
                <w:rFonts w:ascii="GHEA Mariam" w:hAnsi="GHEA Mariam"/>
                <w:sz w:val="22"/>
                <w:szCs w:val="22"/>
                <w:lang w:eastAsia="en-US"/>
              </w:rPr>
            </w:pPr>
            <w:r w:rsidRPr="005923D1">
              <w:rPr>
                <w:rFonts w:ascii="GHEA Mariam" w:hAnsi="GHEA Mariam"/>
                <w:sz w:val="22"/>
                <w:szCs w:val="22"/>
                <w:lang w:eastAsia="en-US"/>
              </w:rPr>
              <w:t xml:space="preserve">8,120.0 </w:t>
            </w:r>
          </w:p>
        </w:tc>
      </w:tr>
    </w:tbl>
    <w:p w:rsidR="006F580B" w:rsidRDefault="006F580B" w:rsidP="00C454F3">
      <w:pPr>
        <w:shd w:val="clear" w:color="auto" w:fill="FFFFFF"/>
        <w:spacing w:line="408" w:lineRule="auto"/>
        <w:jc w:val="both"/>
        <w:rPr>
          <w:rFonts w:ascii="GHEA Mariam" w:hAnsi="GHEA Mariam" w:cs="Sylfaen"/>
          <w:sz w:val="24"/>
          <w:szCs w:val="24"/>
          <w:lang w:val="hy-AM"/>
        </w:rPr>
      </w:pPr>
    </w:p>
    <w:p w:rsidR="002C6ADC" w:rsidRDefault="002C6ADC" w:rsidP="00C454F3">
      <w:pPr>
        <w:shd w:val="clear" w:color="auto" w:fill="FFFFFF"/>
        <w:spacing w:line="408" w:lineRule="auto"/>
        <w:jc w:val="both"/>
        <w:rPr>
          <w:rFonts w:ascii="GHEA Mariam" w:hAnsi="GHEA Mariam" w:cs="Sylfaen"/>
          <w:sz w:val="24"/>
          <w:szCs w:val="24"/>
          <w:lang w:val="hy-AM"/>
        </w:rPr>
      </w:pPr>
    </w:p>
    <w:p w:rsidR="002C6ADC" w:rsidRPr="00574F02" w:rsidRDefault="002C6ADC" w:rsidP="00C93A71">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2C6ADC" w:rsidRPr="00574F02" w:rsidRDefault="002C6ADC" w:rsidP="00C93A71">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2C6ADC" w:rsidRDefault="002C6ADC" w:rsidP="00C93A71">
      <w:pPr>
        <w:shd w:val="clear" w:color="auto" w:fill="FFFFFF"/>
        <w:spacing w:line="408" w:lineRule="auto"/>
        <w:ind w:firstLine="1134"/>
        <w:jc w:val="both"/>
        <w:rPr>
          <w:rFonts w:ascii="GHEA Mariam" w:hAnsi="GHEA Mariam" w:cs="Sylfaen"/>
          <w:sz w:val="24"/>
          <w:szCs w:val="24"/>
          <w:lang w:val="hy-AM"/>
        </w:rPr>
        <w:sectPr w:rsidR="002C6ADC" w:rsidSect="008C624C">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8C624C" w:rsidRPr="00574F02" w:rsidRDefault="008C624C" w:rsidP="000E4A78">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5</w:t>
      </w:r>
    </w:p>
    <w:p w:rsidR="008C624C" w:rsidRPr="00844BBC" w:rsidRDefault="008C624C" w:rsidP="000E4A78">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Pr>
          <w:rFonts w:ascii="GHEA Mariam" w:hAnsi="GHEA Mariam"/>
          <w:spacing w:val="4"/>
          <w:sz w:val="24"/>
          <w:szCs w:val="24"/>
          <w:lang w:val="hy-AM"/>
        </w:rPr>
        <w:tab/>
        <w:t xml:space="preserve"> </w:t>
      </w:r>
      <w:r w:rsidRPr="00574F02">
        <w:rPr>
          <w:rFonts w:ascii="GHEA Mariam" w:hAnsi="GHEA Mariam"/>
          <w:spacing w:val="-8"/>
          <w:sz w:val="24"/>
          <w:szCs w:val="24"/>
          <w:lang w:val="hy-AM"/>
        </w:rPr>
        <w:t xml:space="preserve">   </w:t>
      </w:r>
      <w:r w:rsidRPr="00844BBC">
        <w:rPr>
          <w:rFonts w:ascii="GHEA Mariam" w:hAnsi="GHEA Mariam"/>
          <w:spacing w:val="-8"/>
          <w:sz w:val="24"/>
          <w:szCs w:val="24"/>
          <w:lang w:val="hy-AM"/>
        </w:rPr>
        <w:t>ՀՀ կառավարության 2021 թվականի</w:t>
      </w:r>
    </w:p>
    <w:p w:rsidR="00C454F3" w:rsidRDefault="008C624C" w:rsidP="00C454F3">
      <w:pPr>
        <w:shd w:val="clear" w:color="auto" w:fill="FFFFFF"/>
        <w:spacing w:line="408" w:lineRule="auto"/>
        <w:jc w:val="both"/>
        <w:rPr>
          <w:rFonts w:ascii="GHEA Mariam" w:hAnsi="GHEA Mariam"/>
          <w:spacing w:val="-2"/>
          <w:sz w:val="24"/>
          <w:szCs w:val="24"/>
          <w:lang w:val="hy-AM"/>
        </w:rPr>
      </w:pPr>
      <w:r w:rsidRPr="00844BBC">
        <w:rPr>
          <w:rFonts w:ascii="GHEA Mariam" w:hAnsi="GHEA Mariam"/>
          <w:spacing w:val="-2"/>
          <w:sz w:val="24"/>
          <w:szCs w:val="24"/>
          <w:lang w:val="hy-AM"/>
        </w:rPr>
        <w:t xml:space="preserve"> </w:t>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t xml:space="preserve"> </w:t>
      </w:r>
      <w:r w:rsidRPr="00844BBC">
        <w:rPr>
          <w:rFonts w:ascii="GHEA Mariam" w:hAnsi="GHEA Mariam"/>
          <w:spacing w:val="-2"/>
          <w:sz w:val="24"/>
          <w:szCs w:val="24"/>
          <w:lang w:val="hy-AM"/>
        </w:rPr>
        <w:tab/>
        <w:t xml:space="preserve"> </w:t>
      </w:r>
      <w:r w:rsidRPr="00844BBC">
        <w:rPr>
          <w:rFonts w:ascii="GHEA Mariam" w:hAnsi="GHEA Mariam"/>
          <w:spacing w:val="-2"/>
          <w:sz w:val="24"/>
          <w:szCs w:val="24"/>
          <w:lang w:val="hy-AM"/>
        </w:rPr>
        <w:tab/>
        <w:t xml:space="preserve">    նոյ</w:t>
      </w:r>
      <w:r w:rsidRPr="00844BBC">
        <w:rPr>
          <w:rFonts w:ascii="GHEA Mariam" w:hAnsi="GHEA Mariam" w:cs="Sylfaen"/>
          <w:spacing w:val="-4"/>
          <w:sz w:val="24"/>
          <w:szCs w:val="24"/>
          <w:lang w:val="pt-BR"/>
        </w:rPr>
        <w:t>եմբերի</w:t>
      </w:r>
      <w:r w:rsidRPr="00844BBC">
        <w:rPr>
          <w:rFonts w:ascii="GHEA Mariam" w:hAnsi="GHEA Mariam"/>
          <w:spacing w:val="-2"/>
          <w:sz w:val="24"/>
          <w:szCs w:val="24"/>
          <w:lang w:val="hy-AM"/>
        </w:rPr>
        <w:t xml:space="preserve"> 18</w:t>
      </w:r>
      <w:r w:rsidRPr="00844BBC">
        <w:rPr>
          <w:rFonts w:ascii="GHEA Mariam" w:hAnsi="GHEA Mariam" w:cs="Sylfaen"/>
          <w:spacing w:val="-2"/>
          <w:sz w:val="24"/>
          <w:szCs w:val="24"/>
          <w:lang w:val="pt-BR"/>
        </w:rPr>
        <w:t>-</w:t>
      </w:r>
      <w:r w:rsidRPr="00844BBC">
        <w:rPr>
          <w:rFonts w:ascii="GHEA Mariam" w:hAnsi="GHEA Mariam"/>
          <w:spacing w:val="-2"/>
          <w:sz w:val="24"/>
          <w:szCs w:val="24"/>
          <w:lang w:val="hy-AM"/>
        </w:rPr>
        <w:t>ի N            - Ն որոշման</w:t>
      </w:r>
    </w:p>
    <w:p w:rsidR="005923D1" w:rsidRDefault="005923D1" w:rsidP="00C454F3">
      <w:pPr>
        <w:shd w:val="clear" w:color="auto" w:fill="FFFFFF"/>
        <w:spacing w:line="408" w:lineRule="auto"/>
        <w:jc w:val="both"/>
        <w:rPr>
          <w:rFonts w:ascii="GHEA Mariam" w:hAnsi="GHEA Mariam"/>
          <w:spacing w:val="-2"/>
          <w:sz w:val="24"/>
          <w:szCs w:val="24"/>
          <w:lang w:val="hy-AM"/>
        </w:rPr>
      </w:pPr>
    </w:p>
    <w:tbl>
      <w:tblPr>
        <w:tblW w:w="14884" w:type="dxa"/>
        <w:tblLook w:val="04A0" w:firstRow="1" w:lastRow="0" w:firstColumn="1" w:lastColumn="0" w:noHBand="0" w:noVBand="1"/>
      </w:tblPr>
      <w:tblGrid>
        <w:gridCol w:w="222"/>
        <w:gridCol w:w="3606"/>
        <w:gridCol w:w="7411"/>
        <w:gridCol w:w="3645"/>
      </w:tblGrid>
      <w:tr w:rsidR="005923D1" w:rsidRPr="003025F9" w:rsidTr="002C6ADC">
        <w:trPr>
          <w:trHeight w:val="798"/>
        </w:trPr>
        <w:tc>
          <w:tcPr>
            <w:tcW w:w="14884" w:type="dxa"/>
            <w:gridSpan w:val="4"/>
            <w:tcBorders>
              <w:top w:val="nil"/>
              <w:left w:val="nil"/>
              <w:bottom w:val="nil"/>
              <w:right w:val="nil"/>
            </w:tcBorders>
            <w:shd w:val="clear" w:color="auto" w:fill="auto"/>
            <w:vAlign w:val="bottom"/>
            <w:hideMark/>
          </w:tcPr>
          <w:p w:rsidR="00C93A71" w:rsidRDefault="005923D1" w:rsidP="005923D1">
            <w:pPr>
              <w:jc w:val="center"/>
              <w:rPr>
                <w:rFonts w:ascii="GHEA Mariam" w:hAnsi="GHEA Mariam"/>
                <w:color w:val="000000"/>
                <w:sz w:val="22"/>
                <w:szCs w:val="22"/>
                <w:lang w:val="hy-AM" w:eastAsia="en-US"/>
              </w:rPr>
            </w:pPr>
            <w:r w:rsidRPr="005923D1">
              <w:rPr>
                <w:rFonts w:ascii="GHEA Mariam" w:hAnsi="GHEA Mariam"/>
                <w:color w:val="000000"/>
                <w:sz w:val="22"/>
                <w:szCs w:val="22"/>
                <w:lang w:val="hy-AM" w:eastAsia="en-US"/>
              </w:rPr>
              <w:t xml:space="preserve">ՀԱՅԱՍՏԱՆԻ ՀԱՆՐԱՊԵՏՈՒԹՅԱՆ ԿԱՌԱՎԱՐՈՒԹՅԱՆ 2020 ԹՎԱԿԱՆԻ ԴԵԿՏԵՄԲԵՐԻ 30-Ի N 2215-Ն ՈՐՈՇՄԱՆ </w:t>
            </w:r>
          </w:p>
          <w:p w:rsidR="005923D1" w:rsidRPr="005923D1" w:rsidRDefault="005923D1" w:rsidP="005923D1">
            <w:pPr>
              <w:jc w:val="center"/>
              <w:rPr>
                <w:rFonts w:ascii="GHEA Mariam" w:hAnsi="GHEA Mariam"/>
                <w:color w:val="000000"/>
                <w:sz w:val="22"/>
                <w:szCs w:val="22"/>
                <w:lang w:val="hy-AM" w:eastAsia="en-US"/>
              </w:rPr>
            </w:pPr>
            <w:r w:rsidRPr="005923D1">
              <w:rPr>
                <w:rFonts w:ascii="GHEA Mariam" w:hAnsi="GHEA Mariam"/>
                <w:color w:val="000000"/>
                <w:sz w:val="22"/>
                <w:szCs w:val="22"/>
                <w:lang w:val="hy-AM" w:eastAsia="en-US"/>
              </w:rPr>
              <w:t>N 9.1 ՀԱՎԵԼՎԱԾԻ NN 9.1.58 ԵՎ 9.1.8 ԱՂՅՈՒՍԱԿՆԵՐՈՒՄ ԿԱՏԱՐՎՈՂ ՓՈՓՈԽՈՒԹՅՈՒՆՆԵՐԸ</w:t>
            </w:r>
          </w:p>
        </w:tc>
      </w:tr>
      <w:tr w:rsidR="005923D1" w:rsidRPr="005923D1" w:rsidTr="002C6ADC">
        <w:trPr>
          <w:trHeight w:val="311"/>
        </w:trPr>
        <w:tc>
          <w:tcPr>
            <w:tcW w:w="222" w:type="dxa"/>
            <w:tcBorders>
              <w:top w:val="nil"/>
              <w:left w:val="nil"/>
              <w:bottom w:val="nil"/>
              <w:right w:val="nil"/>
            </w:tcBorders>
            <w:shd w:val="clear" w:color="auto" w:fill="auto"/>
            <w:noWrap/>
            <w:vAlign w:val="bottom"/>
            <w:hideMark/>
          </w:tcPr>
          <w:p w:rsidR="005923D1" w:rsidRPr="005923D1" w:rsidRDefault="005923D1" w:rsidP="005923D1">
            <w:pPr>
              <w:jc w:val="center"/>
              <w:rPr>
                <w:rFonts w:ascii="GHEA Mariam" w:hAnsi="GHEA Mariam"/>
                <w:color w:val="000000"/>
                <w:sz w:val="22"/>
                <w:szCs w:val="22"/>
                <w:lang w:val="hy-AM" w:eastAsia="en-US"/>
              </w:rPr>
            </w:pPr>
          </w:p>
        </w:tc>
        <w:tc>
          <w:tcPr>
            <w:tcW w:w="3606"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sz w:val="22"/>
                <w:szCs w:val="22"/>
                <w:lang w:val="hy-AM" w:eastAsia="en-US"/>
              </w:rPr>
            </w:pPr>
          </w:p>
        </w:tc>
        <w:tc>
          <w:tcPr>
            <w:tcW w:w="7411"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sz w:val="22"/>
                <w:szCs w:val="22"/>
                <w:lang w:val="hy-AM" w:eastAsia="en-US"/>
              </w:rPr>
            </w:pPr>
          </w:p>
        </w:tc>
        <w:tc>
          <w:tcPr>
            <w:tcW w:w="3645" w:type="dxa"/>
            <w:tcBorders>
              <w:top w:val="nil"/>
              <w:left w:val="nil"/>
              <w:bottom w:val="nil"/>
              <w:right w:val="nil"/>
            </w:tcBorders>
            <w:shd w:val="clear" w:color="auto" w:fill="auto"/>
            <w:noWrap/>
            <w:vAlign w:val="bottom"/>
            <w:hideMark/>
          </w:tcPr>
          <w:p w:rsidR="005923D1" w:rsidRPr="005923D1" w:rsidRDefault="005923D1" w:rsidP="002C6ADC">
            <w:pPr>
              <w:jc w:val="right"/>
              <w:rPr>
                <w:rFonts w:ascii="GHEA Mariam" w:hAnsi="GHEA Mariam"/>
                <w:color w:val="000000"/>
                <w:sz w:val="22"/>
                <w:szCs w:val="22"/>
                <w:lang w:eastAsia="en-US"/>
              </w:rPr>
            </w:pPr>
            <w:r w:rsidRPr="005923D1">
              <w:rPr>
                <w:rFonts w:ascii="GHEA Mariam" w:hAnsi="GHEA Mariam"/>
                <w:color w:val="000000"/>
                <w:sz w:val="22"/>
                <w:szCs w:val="22"/>
                <w:lang w:eastAsia="en-US"/>
              </w:rPr>
              <w:t>Աղյուսակ 9.1.58</w:t>
            </w:r>
          </w:p>
        </w:tc>
      </w:tr>
      <w:tr w:rsidR="005923D1" w:rsidRPr="005923D1" w:rsidTr="002C6ADC">
        <w:trPr>
          <w:trHeight w:val="311"/>
        </w:trPr>
        <w:tc>
          <w:tcPr>
            <w:tcW w:w="222"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color w:val="000000"/>
                <w:sz w:val="22"/>
                <w:szCs w:val="22"/>
                <w:lang w:eastAsia="en-US"/>
              </w:rPr>
            </w:pPr>
          </w:p>
        </w:tc>
        <w:tc>
          <w:tcPr>
            <w:tcW w:w="14662" w:type="dxa"/>
            <w:gridSpan w:val="3"/>
            <w:tcBorders>
              <w:top w:val="nil"/>
              <w:left w:val="nil"/>
              <w:bottom w:val="nil"/>
              <w:right w:val="nil"/>
            </w:tcBorders>
            <w:shd w:val="clear" w:color="auto" w:fill="auto"/>
            <w:noWrap/>
            <w:vAlign w:val="bottom"/>
            <w:hideMark/>
          </w:tcPr>
          <w:p w:rsidR="005923D1" w:rsidRPr="005923D1" w:rsidRDefault="005923D1" w:rsidP="005923D1">
            <w:pPr>
              <w:jc w:val="center"/>
              <w:rPr>
                <w:rFonts w:ascii="GHEA Mariam" w:hAnsi="GHEA Mariam"/>
                <w:color w:val="000000"/>
                <w:sz w:val="22"/>
                <w:szCs w:val="22"/>
                <w:lang w:eastAsia="en-US"/>
              </w:rPr>
            </w:pPr>
            <w:r w:rsidRPr="005923D1">
              <w:rPr>
                <w:rFonts w:ascii="GHEA Mariam" w:hAnsi="GHEA Mariam"/>
                <w:color w:val="000000"/>
                <w:sz w:val="22"/>
                <w:szCs w:val="22"/>
                <w:lang w:eastAsia="en-US"/>
              </w:rPr>
              <w:t xml:space="preserve"> ՀՀ կառավարություն</w:t>
            </w:r>
          </w:p>
        </w:tc>
      </w:tr>
      <w:tr w:rsidR="005923D1" w:rsidRPr="005923D1" w:rsidTr="002C6ADC">
        <w:trPr>
          <w:trHeight w:val="311"/>
        </w:trPr>
        <w:tc>
          <w:tcPr>
            <w:tcW w:w="222" w:type="dxa"/>
            <w:tcBorders>
              <w:top w:val="nil"/>
              <w:left w:val="nil"/>
              <w:bottom w:val="nil"/>
              <w:right w:val="nil"/>
            </w:tcBorders>
            <w:shd w:val="clear" w:color="auto" w:fill="auto"/>
            <w:noWrap/>
            <w:vAlign w:val="bottom"/>
            <w:hideMark/>
          </w:tcPr>
          <w:p w:rsidR="005923D1" w:rsidRPr="005923D1" w:rsidRDefault="005923D1" w:rsidP="005923D1">
            <w:pPr>
              <w:jc w:val="center"/>
              <w:rPr>
                <w:rFonts w:ascii="GHEA Mariam" w:hAnsi="GHEA Mariam"/>
                <w:color w:val="000000"/>
                <w:sz w:val="22"/>
                <w:szCs w:val="22"/>
                <w:lang w:eastAsia="en-US"/>
              </w:rPr>
            </w:pPr>
          </w:p>
        </w:tc>
        <w:tc>
          <w:tcPr>
            <w:tcW w:w="3606"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c>
          <w:tcPr>
            <w:tcW w:w="7411"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c>
          <w:tcPr>
            <w:tcW w:w="3645"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r>
      <w:tr w:rsidR="005923D1" w:rsidRPr="005923D1" w:rsidTr="002C6ADC">
        <w:trPr>
          <w:trHeight w:val="311"/>
        </w:trPr>
        <w:tc>
          <w:tcPr>
            <w:tcW w:w="222"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c>
          <w:tcPr>
            <w:tcW w:w="11017" w:type="dxa"/>
            <w:gridSpan w:val="2"/>
            <w:tcBorders>
              <w:top w:val="nil"/>
              <w:left w:val="nil"/>
              <w:bottom w:val="nil"/>
              <w:right w:val="nil"/>
            </w:tcBorders>
            <w:shd w:val="clear" w:color="auto" w:fill="auto"/>
            <w:noWrap/>
            <w:vAlign w:val="bottom"/>
            <w:hideMark/>
          </w:tcPr>
          <w:p w:rsidR="005923D1" w:rsidRPr="002C6ADC" w:rsidRDefault="005923D1" w:rsidP="005923D1">
            <w:pPr>
              <w:rPr>
                <w:rFonts w:ascii="GHEA Mariam" w:hAnsi="GHEA Mariam"/>
                <w:b/>
                <w:sz w:val="22"/>
                <w:szCs w:val="22"/>
                <w:lang w:eastAsia="en-US"/>
              </w:rPr>
            </w:pPr>
            <w:r w:rsidRPr="002C6ADC">
              <w:rPr>
                <w:rFonts w:ascii="GHEA Mariam" w:hAnsi="GHEA Mariam"/>
                <w:b/>
                <w:sz w:val="22"/>
                <w:szCs w:val="22"/>
                <w:lang w:eastAsia="en-US"/>
              </w:rPr>
              <w:t>ՄԱՍ 1. ՊԵՏԱԿԱՆ ՄԱՐՄՆԻ ԳԾՈՎ ԱՐԴՅՈՒՆՔԱՅԻՆ (ԿԱՏԱՐՈՂԱԿԱՆ) ՑՈՒՑԱՆԻՇՆԵՐԸ</w:t>
            </w:r>
          </w:p>
        </w:tc>
        <w:tc>
          <w:tcPr>
            <w:tcW w:w="3645"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r>
      <w:tr w:rsidR="005923D1" w:rsidRPr="005923D1" w:rsidTr="002C6ADC">
        <w:trPr>
          <w:trHeight w:val="311"/>
        </w:trPr>
        <w:tc>
          <w:tcPr>
            <w:tcW w:w="222"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c>
          <w:tcPr>
            <w:tcW w:w="3606" w:type="dxa"/>
            <w:tcBorders>
              <w:top w:val="single" w:sz="4" w:space="0" w:color="auto"/>
              <w:left w:val="single" w:sz="4" w:space="0" w:color="auto"/>
              <w:bottom w:val="single" w:sz="4" w:space="0" w:color="auto"/>
              <w:right w:val="single" w:sz="4" w:space="0" w:color="auto"/>
            </w:tcBorders>
            <w:shd w:val="clear" w:color="auto" w:fill="auto"/>
            <w:hideMark/>
          </w:tcPr>
          <w:p w:rsidR="005923D1" w:rsidRPr="005923D1" w:rsidRDefault="005923D1" w:rsidP="005923D1">
            <w:pPr>
              <w:rPr>
                <w:rFonts w:ascii="GHEA Mariam" w:hAnsi="GHEA Mariam"/>
                <w:color w:val="000000"/>
                <w:sz w:val="22"/>
                <w:szCs w:val="22"/>
                <w:lang w:eastAsia="en-US"/>
              </w:rPr>
            </w:pPr>
            <w:r w:rsidRPr="005923D1">
              <w:rPr>
                <w:rFonts w:ascii="GHEA Mariam" w:hAnsi="GHEA Mariam"/>
                <w:color w:val="000000"/>
                <w:sz w:val="22"/>
                <w:szCs w:val="22"/>
                <w:lang w:eastAsia="en-US"/>
              </w:rPr>
              <w:t>Ծրագրի դասիչը</w:t>
            </w:r>
          </w:p>
        </w:tc>
        <w:tc>
          <w:tcPr>
            <w:tcW w:w="7411" w:type="dxa"/>
            <w:tcBorders>
              <w:top w:val="single" w:sz="4" w:space="0" w:color="auto"/>
              <w:left w:val="nil"/>
              <w:bottom w:val="single" w:sz="4" w:space="0" w:color="auto"/>
              <w:right w:val="single" w:sz="4" w:space="0" w:color="auto"/>
            </w:tcBorders>
            <w:shd w:val="clear" w:color="auto" w:fill="auto"/>
            <w:hideMark/>
          </w:tcPr>
          <w:p w:rsidR="005923D1" w:rsidRPr="005923D1" w:rsidRDefault="005923D1" w:rsidP="005923D1">
            <w:pPr>
              <w:rPr>
                <w:rFonts w:ascii="GHEA Mariam" w:hAnsi="GHEA Mariam"/>
                <w:color w:val="000000"/>
                <w:sz w:val="22"/>
                <w:szCs w:val="22"/>
                <w:lang w:eastAsia="en-US"/>
              </w:rPr>
            </w:pPr>
            <w:r w:rsidRPr="005923D1">
              <w:rPr>
                <w:rFonts w:ascii="GHEA Mariam" w:hAnsi="GHEA Mariam"/>
                <w:color w:val="000000"/>
                <w:sz w:val="22"/>
                <w:szCs w:val="22"/>
                <w:lang w:eastAsia="en-US"/>
              </w:rPr>
              <w:t>Ծրագրի անվանումը</w:t>
            </w:r>
          </w:p>
        </w:tc>
        <w:tc>
          <w:tcPr>
            <w:tcW w:w="3645"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color w:val="000000"/>
                <w:sz w:val="22"/>
                <w:szCs w:val="22"/>
                <w:lang w:eastAsia="en-US"/>
              </w:rPr>
            </w:pPr>
          </w:p>
        </w:tc>
      </w:tr>
      <w:tr w:rsidR="005923D1" w:rsidRPr="005923D1" w:rsidTr="002C6ADC">
        <w:trPr>
          <w:trHeight w:val="311"/>
        </w:trPr>
        <w:tc>
          <w:tcPr>
            <w:tcW w:w="222"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c>
          <w:tcPr>
            <w:tcW w:w="3606" w:type="dxa"/>
            <w:tcBorders>
              <w:top w:val="nil"/>
              <w:left w:val="single" w:sz="4" w:space="0" w:color="auto"/>
              <w:bottom w:val="single" w:sz="4" w:space="0" w:color="auto"/>
              <w:right w:val="single" w:sz="4" w:space="0" w:color="auto"/>
            </w:tcBorders>
            <w:shd w:val="clear" w:color="auto" w:fill="auto"/>
            <w:hideMark/>
          </w:tcPr>
          <w:p w:rsidR="005923D1" w:rsidRPr="005923D1" w:rsidRDefault="005923D1" w:rsidP="005923D1">
            <w:pPr>
              <w:rPr>
                <w:rFonts w:ascii="GHEA Mariam" w:hAnsi="GHEA Mariam"/>
                <w:iCs/>
                <w:sz w:val="22"/>
                <w:szCs w:val="22"/>
                <w:lang w:eastAsia="en-US"/>
              </w:rPr>
            </w:pPr>
            <w:r w:rsidRPr="005923D1">
              <w:rPr>
                <w:rFonts w:ascii="GHEA Mariam" w:hAnsi="GHEA Mariam"/>
                <w:iCs/>
                <w:sz w:val="22"/>
                <w:szCs w:val="22"/>
                <w:lang w:eastAsia="en-US"/>
              </w:rPr>
              <w:t>1139</w:t>
            </w:r>
          </w:p>
        </w:tc>
        <w:tc>
          <w:tcPr>
            <w:tcW w:w="7411" w:type="dxa"/>
            <w:tcBorders>
              <w:top w:val="nil"/>
              <w:left w:val="nil"/>
              <w:bottom w:val="single" w:sz="4" w:space="0" w:color="auto"/>
              <w:right w:val="single" w:sz="4" w:space="0" w:color="auto"/>
            </w:tcBorders>
            <w:shd w:val="clear" w:color="auto" w:fill="auto"/>
            <w:hideMark/>
          </w:tcPr>
          <w:p w:rsidR="005923D1" w:rsidRPr="005923D1" w:rsidRDefault="005923D1" w:rsidP="005923D1">
            <w:pPr>
              <w:rPr>
                <w:rFonts w:ascii="GHEA Mariam" w:hAnsi="GHEA Mariam"/>
                <w:iCs/>
                <w:sz w:val="22"/>
                <w:szCs w:val="22"/>
                <w:lang w:eastAsia="en-US"/>
              </w:rPr>
            </w:pPr>
            <w:r w:rsidRPr="005923D1">
              <w:rPr>
                <w:rFonts w:ascii="GHEA Mariam" w:hAnsi="GHEA Mariam"/>
                <w:iCs/>
                <w:sz w:val="22"/>
                <w:szCs w:val="22"/>
                <w:lang w:eastAsia="en-US"/>
              </w:rPr>
              <w:t xml:space="preserve"> ՀՀ կառավարության պահուստային ֆոնդ </w:t>
            </w:r>
          </w:p>
        </w:tc>
        <w:tc>
          <w:tcPr>
            <w:tcW w:w="3645"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iCs/>
                <w:sz w:val="22"/>
                <w:szCs w:val="22"/>
                <w:lang w:eastAsia="en-US"/>
              </w:rPr>
            </w:pPr>
          </w:p>
        </w:tc>
      </w:tr>
      <w:tr w:rsidR="005923D1" w:rsidRPr="005923D1" w:rsidTr="002C6ADC">
        <w:trPr>
          <w:trHeight w:val="311"/>
        </w:trPr>
        <w:tc>
          <w:tcPr>
            <w:tcW w:w="222"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c>
          <w:tcPr>
            <w:tcW w:w="3606"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c>
          <w:tcPr>
            <w:tcW w:w="7411" w:type="dxa"/>
            <w:tcBorders>
              <w:top w:val="nil"/>
              <w:left w:val="nil"/>
              <w:bottom w:val="nil"/>
              <w:right w:val="nil"/>
            </w:tcBorders>
            <w:shd w:val="clear" w:color="auto" w:fill="auto"/>
            <w:noWrap/>
            <w:vAlign w:val="bottom"/>
            <w:hideMark/>
          </w:tcPr>
          <w:p w:rsidR="005923D1" w:rsidRPr="005923D1" w:rsidRDefault="005923D1" w:rsidP="005923D1">
            <w:pPr>
              <w:jc w:val="both"/>
              <w:rPr>
                <w:rFonts w:ascii="GHEA Mariam" w:hAnsi="GHEA Mariam"/>
                <w:sz w:val="22"/>
                <w:szCs w:val="22"/>
                <w:lang w:eastAsia="en-US"/>
              </w:rPr>
            </w:pPr>
          </w:p>
        </w:tc>
        <w:tc>
          <w:tcPr>
            <w:tcW w:w="3645"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r>
      <w:tr w:rsidR="005923D1" w:rsidRPr="005923D1" w:rsidTr="002C6ADC">
        <w:trPr>
          <w:trHeight w:val="311"/>
        </w:trPr>
        <w:tc>
          <w:tcPr>
            <w:tcW w:w="222"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c>
          <w:tcPr>
            <w:tcW w:w="3606" w:type="dxa"/>
            <w:tcBorders>
              <w:top w:val="nil"/>
              <w:left w:val="nil"/>
              <w:bottom w:val="nil"/>
              <w:right w:val="nil"/>
            </w:tcBorders>
            <w:shd w:val="clear" w:color="auto" w:fill="auto"/>
            <w:noWrap/>
            <w:hideMark/>
          </w:tcPr>
          <w:p w:rsidR="005923D1" w:rsidRPr="005923D1" w:rsidRDefault="005923D1" w:rsidP="005923D1">
            <w:pPr>
              <w:rPr>
                <w:rFonts w:ascii="GHEA Mariam" w:hAnsi="GHEA Mariam"/>
                <w:sz w:val="22"/>
                <w:szCs w:val="22"/>
                <w:lang w:eastAsia="en-US"/>
              </w:rPr>
            </w:pPr>
            <w:r w:rsidRPr="005923D1">
              <w:rPr>
                <w:rFonts w:ascii="GHEA Mariam" w:hAnsi="GHEA Mariam"/>
                <w:sz w:val="22"/>
                <w:szCs w:val="22"/>
                <w:lang w:eastAsia="en-US"/>
              </w:rPr>
              <w:t>Ծրագրի միջոցառումները</w:t>
            </w:r>
          </w:p>
        </w:tc>
        <w:tc>
          <w:tcPr>
            <w:tcW w:w="7411"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c>
          <w:tcPr>
            <w:tcW w:w="3645"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r>
      <w:tr w:rsidR="005923D1" w:rsidRPr="005923D1" w:rsidTr="002C6ADC">
        <w:trPr>
          <w:trHeight w:val="311"/>
        </w:trPr>
        <w:tc>
          <w:tcPr>
            <w:tcW w:w="222"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c>
          <w:tcPr>
            <w:tcW w:w="3606"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c>
          <w:tcPr>
            <w:tcW w:w="7411" w:type="dxa"/>
            <w:tcBorders>
              <w:top w:val="nil"/>
              <w:left w:val="nil"/>
              <w:bottom w:val="nil"/>
              <w:right w:val="nil"/>
            </w:tcBorders>
            <w:shd w:val="clear" w:color="auto" w:fill="auto"/>
            <w:noWrap/>
            <w:vAlign w:val="bottom"/>
            <w:hideMark/>
          </w:tcPr>
          <w:p w:rsidR="005923D1" w:rsidRPr="005923D1" w:rsidRDefault="005923D1" w:rsidP="005923D1">
            <w:pPr>
              <w:jc w:val="both"/>
              <w:rPr>
                <w:rFonts w:ascii="GHEA Mariam" w:hAnsi="GHEA Mariam"/>
                <w:sz w:val="22"/>
                <w:szCs w:val="22"/>
                <w:lang w:eastAsia="en-US"/>
              </w:rPr>
            </w:pPr>
          </w:p>
        </w:tc>
        <w:tc>
          <w:tcPr>
            <w:tcW w:w="3645"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r>
      <w:tr w:rsidR="005923D1" w:rsidRPr="005923D1" w:rsidTr="002C6ADC">
        <w:trPr>
          <w:trHeight w:val="56"/>
        </w:trPr>
        <w:tc>
          <w:tcPr>
            <w:tcW w:w="222"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c>
          <w:tcPr>
            <w:tcW w:w="3606" w:type="dxa"/>
            <w:tcBorders>
              <w:top w:val="single" w:sz="4" w:space="0" w:color="auto"/>
              <w:left w:val="single" w:sz="4" w:space="0" w:color="auto"/>
              <w:bottom w:val="single" w:sz="4" w:space="0" w:color="auto"/>
              <w:right w:val="single" w:sz="4" w:space="0" w:color="auto"/>
            </w:tcBorders>
            <w:shd w:val="clear" w:color="auto" w:fill="auto"/>
            <w:hideMark/>
          </w:tcPr>
          <w:p w:rsidR="005923D1" w:rsidRPr="005923D1" w:rsidRDefault="005923D1" w:rsidP="005923D1">
            <w:pPr>
              <w:rPr>
                <w:rFonts w:ascii="GHEA Mariam" w:hAnsi="GHEA Mariam"/>
                <w:color w:val="000000"/>
                <w:sz w:val="22"/>
                <w:szCs w:val="22"/>
                <w:lang w:eastAsia="en-US"/>
              </w:rPr>
            </w:pPr>
            <w:r w:rsidRPr="005923D1">
              <w:rPr>
                <w:rFonts w:ascii="GHEA Mariam" w:hAnsi="GHEA Mariam"/>
                <w:color w:val="000000"/>
                <w:sz w:val="22"/>
                <w:szCs w:val="22"/>
                <w:lang w:eastAsia="en-US"/>
              </w:rPr>
              <w:t>Ծրագրի դասիչը</w:t>
            </w:r>
          </w:p>
        </w:tc>
        <w:tc>
          <w:tcPr>
            <w:tcW w:w="7411" w:type="dxa"/>
            <w:tcBorders>
              <w:top w:val="single" w:sz="4" w:space="0" w:color="auto"/>
              <w:left w:val="nil"/>
              <w:bottom w:val="single" w:sz="4" w:space="0" w:color="auto"/>
              <w:right w:val="single" w:sz="4" w:space="0" w:color="auto"/>
            </w:tcBorders>
            <w:shd w:val="clear" w:color="auto" w:fill="auto"/>
            <w:hideMark/>
          </w:tcPr>
          <w:p w:rsidR="005923D1" w:rsidRPr="005923D1" w:rsidRDefault="005923D1" w:rsidP="005923D1">
            <w:pPr>
              <w:rPr>
                <w:rFonts w:ascii="GHEA Mariam" w:hAnsi="GHEA Mariam"/>
                <w:iCs/>
                <w:sz w:val="22"/>
                <w:szCs w:val="22"/>
                <w:lang w:eastAsia="en-US"/>
              </w:rPr>
            </w:pPr>
            <w:r w:rsidRPr="005923D1">
              <w:rPr>
                <w:rFonts w:ascii="GHEA Mariam" w:hAnsi="GHEA Mariam"/>
                <w:iCs/>
                <w:sz w:val="22"/>
                <w:szCs w:val="22"/>
                <w:lang w:eastAsia="en-US"/>
              </w:rPr>
              <w:t xml:space="preserve"> 1139 </w:t>
            </w:r>
          </w:p>
        </w:tc>
        <w:tc>
          <w:tcPr>
            <w:tcW w:w="3645" w:type="dxa"/>
            <w:tcBorders>
              <w:top w:val="single" w:sz="4" w:space="0" w:color="auto"/>
              <w:left w:val="nil"/>
              <w:bottom w:val="single" w:sz="4" w:space="0" w:color="auto"/>
              <w:right w:val="single" w:sz="4" w:space="0" w:color="auto"/>
            </w:tcBorders>
            <w:shd w:val="clear" w:color="auto" w:fill="auto"/>
            <w:vAlign w:val="center"/>
            <w:hideMark/>
          </w:tcPr>
          <w:p w:rsidR="005923D1" w:rsidRPr="005923D1" w:rsidRDefault="005923D1" w:rsidP="005923D1">
            <w:pPr>
              <w:jc w:val="center"/>
              <w:rPr>
                <w:rFonts w:ascii="GHEA Mariam" w:hAnsi="GHEA Mariam"/>
                <w:color w:val="000000"/>
                <w:sz w:val="22"/>
                <w:szCs w:val="22"/>
                <w:lang w:eastAsia="en-US"/>
              </w:rPr>
            </w:pPr>
            <w:r w:rsidRPr="005923D1">
              <w:rPr>
                <w:rFonts w:ascii="GHEA Mariam" w:hAnsi="GHEA Mariam"/>
                <w:color w:val="000000"/>
                <w:sz w:val="22"/>
                <w:szCs w:val="22"/>
                <w:lang w:eastAsia="en-US"/>
              </w:rPr>
              <w:t>Ցուցանիշների փոփոխությունը (նվազեցումները նշված են փակագծերում)</w:t>
            </w:r>
          </w:p>
        </w:tc>
      </w:tr>
      <w:tr w:rsidR="005923D1" w:rsidRPr="005923D1" w:rsidTr="002C6ADC">
        <w:trPr>
          <w:trHeight w:val="179"/>
        </w:trPr>
        <w:tc>
          <w:tcPr>
            <w:tcW w:w="222" w:type="dxa"/>
            <w:tcBorders>
              <w:top w:val="nil"/>
              <w:left w:val="nil"/>
              <w:bottom w:val="nil"/>
              <w:right w:val="nil"/>
            </w:tcBorders>
            <w:shd w:val="clear" w:color="auto" w:fill="auto"/>
            <w:noWrap/>
            <w:vAlign w:val="bottom"/>
            <w:hideMark/>
          </w:tcPr>
          <w:p w:rsidR="005923D1" w:rsidRPr="005923D1" w:rsidRDefault="005923D1" w:rsidP="005923D1">
            <w:pPr>
              <w:jc w:val="center"/>
              <w:rPr>
                <w:rFonts w:ascii="GHEA Mariam" w:hAnsi="GHEA Mariam"/>
                <w:color w:val="000000"/>
                <w:sz w:val="22"/>
                <w:szCs w:val="22"/>
                <w:lang w:eastAsia="en-US"/>
              </w:rPr>
            </w:pPr>
          </w:p>
        </w:tc>
        <w:tc>
          <w:tcPr>
            <w:tcW w:w="3606" w:type="dxa"/>
            <w:tcBorders>
              <w:top w:val="single" w:sz="4" w:space="0" w:color="auto"/>
              <w:left w:val="single" w:sz="4" w:space="0" w:color="auto"/>
              <w:bottom w:val="single" w:sz="4" w:space="0" w:color="auto"/>
              <w:right w:val="single" w:sz="4" w:space="0" w:color="auto"/>
            </w:tcBorders>
            <w:shd w:val="clear" w:color="auto" w:fill="auto"/>
            <w:hideMark/>
          </w:tcPr>
          <w:p w:rsidR="005923D1" w:rsidRPr="005923D1" w:rsidRDefault="005923D1" w:rsidP="005923D1">
            <w:pPr>
              <w:rPr>
                <w:rFonts w:ascii="GHEA Mariam" w:hAnsi="GHEA Mariam"/>
                <w:color w:val="000000"/>
                <w:sz w:val="22"/>
                <w:szCs w:val="22"/>
                <w:lang w:eastAsia="en-US"/>
              </w:rPr>
            </w:pPr>
            <w:r w:rsidRPr="005923D1">
              <w:rPr>
                <w:rFonts w:ascii="GHEA Mariam" w:hAnsi="GHEA Mariam"/>
                <w:color w:val="000000"/>
                <w:sz w:val="22"/>
                <w:szCs w:val="22"/>
                <w:lang w:eastAsia="en-US"/>
              </w:rPr>
              <w:t>Միջոցառման դասիչը</w:t>
            </w:r>
          </w:p>
        </w:tc>
        <w:tc>
          <w:tcPr>
            <w:tcW w:w="7411" w:type="dxa"/>
            <w:tcBorders>
              <w:top w:val="single" w:sz="4" w:space="0" w:color="auto"/>
              <w:left w:val="nil"/>
              <w:bottom w:val="single" w:sz="4" w:space="0" w:color="auto"/>
              <w:right w:val="single" w:sz="4" w:space="0" w:color="auto"/>
            </w:tcBorders>
            <w:shd w:val="clear" w:color="auto" w:fill="auto"/>
            <w:hideMark/>
          </w:tcPr>
          <w:p w:rsidR="005923D1" w:rsidRPr="005923D1" w:rsidRDefault="005923D1" w:rsidP="005923D1">
            <w:pPr>
              <w:rPr>
                <w:rFonts w:ascii="GHEA Mariam" w:hAnsi="GHEA Mariam"/>
                <w:iCs/>
                <w:sz w:val="22"/>
                <w:szCs w:val="22"/>
                <w:lang w:eastAsia="en-US"/>
              </w:rPr>
            </w:pPr>
            <w:r w:rsidRPr="005923D1">
              <w:rPr>
                <w:rFonts w:ascii="GHEA Mariam" w:hAnsi="GHEA Mariam"/>
                <w:iCs/>
                <w:sz w:val="22"/>
                <w:szCs w:val="22"/>
                <w:lang w:eastAsia="en-US"/>
              </w:rPr>
              <w:t xml:space="preserve"> 11001 </w:t>
            </w:r>
          </w:p>
        </w:tc>
        <w:tc>
          <w:tcPr>
            <w:tcW w:w="3645" w:type="dxa"/>
            <w:tcBorders>
              <w:top w:val="single" w:sz="4" w:space="0" w:color="auto"/>
              <w:left w:val="nil"/>
              <w:bottom w:val="single" w:sz="4" w:space="0" w:color="auto"/>
              <w:right w:val="single" w:sz="4" w:space="0" w:color="auto"/>
            </w:tcBorders>
            <w:shd w:val="clear" w:color="auto" w:fill="auto"/>
            <w:hideMark/>
          </w:tcPr>
          <w:p w:rsidR="005923D1" w:rsidRPr="005923D1" w:rsidRDefault="005923D1" w:rsidP="002C6ADC">
            <w:pPr>
              <w:jc w:val="center"/>
              <w:rPr>
                <w:rFonts w:ascii="GHEA Mariam" w:hAnsi="GHEA Mariam"/>
                <w:color w:val="000000"/>
                <w:sz w:val="22"/>
                <w:szCs w:val="22"/>
                <w:lang w:eastAsia="en-US"/>
              </w:rPr>
            </w:pPr>
            <w:r w:rsidRPr="005923D1">
              <w:rPr>
                <w:rFonts w:ascii="GHEA Mariam" w:hAnsi="GHEA Mariam"/>
                <w:color w:val="000000"/>
                <w:sz w:val="22"/>
                <w:szCs w:val="22"/>
                <w:lang w:eastAsia="en-US"/>
              </w:rPr>
              <w:t xml:space="preserve"> </w:t>
            </w:r>
            <w:r w:rsidR="002C6ADC">
              <w:rPr>
                <w:rFonts w:ascii="GHEA Mariam" w:hAnsi="GHEA Mariam"/>
                <w:color w:val="000000"/>
                <w:sz w:val="22"/>
                <w:szCs w:val="22"/>
                <w:lang w:val="hy-AM" w:eastAsia="en-US"/>
              </w:rPr>
              <w:t>տ</w:t>
            </w:r>
            <w:r w:rsidRPr="005923D1">
              <w:rPr>
                <w:rFonts w:ascii="GHEA Mariam" w:hAnsi="GHEA Mariam"/>
                <w:color w:val="000000"/>
                <w:sz w:val="22"/>
                <w:szCs w:val="22"/>
                <w:lang w:eastAsia="en-US"/>
              </w:rPr>
              <w:t xml:space="preserve">արի </w:t>
            </w:r>
          </w:p>
        </w:tc>
      </w:tr>
      <w:tr w:rsidR="005923D1" w:rsidRPr="005923D1" w:rsidTr="002C6ADC">
        <w:trPr>
          <w:trHeight w:val="311"/>
        </w:trPr>
        <w:tc>
          <w:tcPr>
            <w:tcW w:w="222" w:type="dxa"/>
            <w:tcBorders>
              <w:top w:val="nil"/>
              <w:left w:val="nil"/>
              <w:bottom w:val="nil"/>
              <w:right w:val="nil"/>
            </w:tcBorders>
            <w:shd w:val="clear" w:color="auto" w:fill="auto"/>
            <w:noWrap/>
            <w:vAlign w:val="bottom"/>
            <w:hideMark/>
          </w:tcPr>
          <w:p w:rsidR="005923D1" w:rsidRPr="005923D1" w:rsidRDefault="005923D1" w:rsidP="005923D1">
            <w:pPr>
              <w:jc w:val="center"/>
              <w:rPr>
                <w:rFonts w:ascii="GHEA Mariam" w:hAnsi="GHEA Mariam"/>
                <w:color w:val="000000"/>
                <w:sz w:val="22"/>
                <w:szCs w:val="22"/>
                <w:lang w:eastAsia="en-US"/>
              </w:rPr>
            </w:pPr>
          </w:p>
        </w:tc>
        <w:tc>
          <w:tcPr>
            <w:tcW w:w="36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923D1" w:rsidRPr="005923D1" w:rsidRDefault="005923D1" w:rsidP="005923D1">
            <w:pPr>
              <w:rPr>
                <w:rFonts w:ascii="GHEA Mariam" w:hAnsi="GHEA Mariam"/>
                <w:color w:val="000000"/>
                <w:sz w:val="22"/>
                <w:szCs w:val="22"/>
                <w:lang w:eastAsia="en-US"/>
              </w:rPr>
            </w:pPr>
            <w:r w:rsidRPr="005923D1">
              <w:rPr>
                <w:rFonts w:ascii="GHEA Mariam" w:hAnsi="GHEA Mariam"/>
                <w:color w:val="000000"/>
                <w:sz w:val="22"/>
                <w:szCs w:val="22"/>
                <w:lang w:eastAsia="en-US"/>
              </w:rPr>
              <w:t>Միջոցառման անվանումը</w:t>
            </w:r>
          </w:p>
        </w:tc>
        <w:tc>
          <w:tcPr>
            <w:tcW w:w="7411" w:type="dxa"/>
            <w:tcBorders>
              <w:top w:val="single" w:sz="4" w:space="0" w:color="auto"/>
              <w:left w:val="nil"/>
              <w:bottom w:val="single" w:sz="4" w:space="0" w:color="auto"/>
              <w:right w:val="single" w:sz="4" w:space="0" w:color="auto"/>
            </w:tcBorders>
            <w:shd w:val="clear" w:color="auto" w:fill="auto"/>
            <w:hideMark/>
          </w:tcPr>
          <w:p w:rsidR="005923D1" w:rsidRPr="005923D1" w:rsidRDefault="005923D1" w:rsidP="005923D1">
            <w:pPr>
              <w:rPr>
                <w:rFonts w:ascii="GHEA Mariam" w:hAnsi="GHEA Mariam"/>
                <w:iCs/>
                <w:sz w:val="22"/>
                <w:szCs w:val="22"/>
                <w:lang w:eastAsia="en-US"/>
              </w:rPr>
            </w:pPr>
            <w:r w:rsidRPr="005923D1">
              <w:rPr>
                <w:rFonts w:ascii="GHEA Mariam" w:hAnsi="GHEA Mariam"/>
                <w:iCs/>
                <w:sz w:val="22"/>
                <w:szCs w:val="22"/>
                <w:lang w:eastAsia="en-US"/>
              </w:rPr>
              <w:t xml:space="preserve"> ՀՀ կառավարության պահուստային ֆոնդ </w:t>
            </w:r>
          </w:p>
        </w:tc>
        <w:tc>
          <w:tcPr>
            <w:tcW w:w="3645" w:type="dxa"/>
            <w:tcBorders>
              <w:top w:val="single" w:sz="4" w:space="0" w:color="auto"/>
              <w:left w:val="single" w:sz="4" w:space="0" w:color="auto"/>
              <w:bottom w:val="single" w:sz="4" w:space="0" w:color="auto"/>
              <w:right w:val="single" w:sz="4" w:space="0" w:color="auto"/>
            </w:tcBorders>
            <w:shd w:val="clear" w:color="auto" w:fill="auto"/>
            <w:hideMark/>
          </w:tcPr>
          <w:p w:rsidR="005923D1" w:rsidRPr="005923D1" w:rsidRDefault="005923D1" w:rsidP="005923D1">
            <w:pPr>
              <w:rPr>
                <w:rFonts w:ascii="GHEA Mariam" w:hAnsi="GHEA Mariam"/>
                <w:color w:val="000000"/>
                <w:sz w:val="22"/>
                <w:szCs w:val="22"/>
                <w:lang w:eastAsia="en-US"/>
              </w:rPr>
            </w:pPr>
            <w:r w:rsidRPr="005923D1">
              <w:rPr>
                <w:rFonts w:ascii="Calibri" w:hAnsi="Calibri" w:cs="Calibri"/>
                <w:color w:val="000000"/>
                <w:sz w:val="22"/>
                <w:szCs w:val="22"/>
                <w:lang w:eastAsia="en-US"/>
              </w:rPr>
              <w:t> </w:t>
            </w:r>
          </w:p>
        </w:tc>
      </w:tr>
      <w:tr w:rsidR="005923D1" w:rsidRPr="005923D1" w:rsidTr="00C93A71">
        <w:trPr>
          <w:trHeight w:val="103"/>
        </w:trPr>
        <w:tc>
          <w:tcPr>
            <w:tcW w:w="222"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color w:val="000000"/>
                <w:sz w:val="22"/>
                <w:szCs w:val="22"/>
                <w:lang w:eastAsia="en-US"/>
              </w:rPr>
            </w:pPr>
          </w:p>
        </w:tc>
        <w:tc>
          <w:tcPr>
            <w:tcW w:w="3606" w:type="dxa"/>
            <w:tcBorders>
              <w:top w:val="single" w:sz="4" w:space="0" w:color="auto"/>
              <w:left w:val="single" w:sz="4" w:space="0" w:color="auto"/>
              <w:bottom w:val="single" w:sz="4" w:space="0" w:color="auto"/>
              <w:right w:val="single" w:sz="4" w:space="0" w:color="auto"/>
            </w:tcBorders>
            <w:shd w:val="clear" w:color="auto" w:fill="auto"/>
            <w:hideMark/>
          </w:tcPr>
          <w:p w:rsidR="005923D1" w:rsidRPr="005923D1" w:rsidRDefault="005923D1" w:rsidP="00C93A71">
            <w:pPr>
              <w:rPr>
                <w:rFonts w:ascii="GHEA Mariam" w:hAnsi="GHEA Mariam"/>
                <w:color w:val="000000"/>
                <w:sz w:val="22"/>
                <w:szCs w:val="22"/>
                <w:lang w:eastAsia="en-US"/>
              </w:rPr>
            </w:pPr>
            <w:r w:rsidRPr="005923D1">
              <w:rPr>
                <w:rFonts w:ascii="GHEA Mariam" w:hAnsi="GHEA Mariam"/>
                <w:color w:val="000000"/>
                <w:sz w:val="22"/>
                <w:szCs w:val="22"/>
                <w:lang w:eastAsia="en-US"/>
              </w:rPr>
              <w:t>Նկարագրությունը</w:t>
            </w:r>
          </w:p>
        </w:tc>
        <w:tc>
          <w:tcPr>
            <w:tcW w:w="7411" w:type="dxa"/>
            <w:tcBorders>
              <w:top w:val="single" w:sz="4" w:space="0" w:color="auto"/>
              <w:left w:val="nil"/>
              <w:bottom w:val="single" w:sz="4" w:space="0" w:color="auto"/>
              <w:right w:val="single" w:sz="4" w:space="0" w:color="auto"/>
            </w:tcBorders>
            <w:shd w:val="clear" w:color="auto" w:fill="auto"/>
            <w:hideMark/>
          </w:tcPr>
          <w:p w:rsidR="005923D1" w:rsidRPr="005923D1" w:rsidRDefault="005923D1" w:rsidP="005923D1">
            <w:pPr>
              <w:rPr>
                <w:rFonts w:ascii="GHEA Mariam" w:hAnsi="GHEA Mariam"/>
                <w:iCs/>
                <w:sz w:val="22"/>
                <w:szCs w:val="22"/>
                <w:lang w:eastAsia="en-US"/>
              </w:rPr>
            </w:pPr>
            <w:r w:rsidRPr="005923D1">
              <w:rPr>
                <w:rFonts w:ascii="GHEA Mariam" w:hAnsi="GHEA Mariam"/>
                <w:iCs/>
                <w:sz w:val="22"/>
                <w:szCs w:val="22"/>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3645" w:type="dxa"/>
            <w:tcBorders>
              <w:top w:val="single" w:sz="4" w:space="0" w:color="auto"/>
              <w:left w:val="single" w:sz="4" w:space="0" w:color="auto"/>
              <w:bottom w:val="single" w:sz="4" w:space="0" w:color="auto"/>
              <w:right w:val="single" w:sz="4" w:space="0" w:color="auto"/>
            </w:tcBorders>
            <w:shd w:val="clear" w:color="auto" w:fill="auto"/>
            <w:hideMark/>
          </w:tcPr>
          <w:p w:rsidR="005923D1" w:rsidRPr="005923D1" w:rsidRDefault="005923D1" w:rsidP="005923D1">
            <w:pPr>
              <w:rPr>
                <w:rFonts w:ascii="GHEA Mariam" w:hAnsi="GHEA Mariam"/>
                <w:color w:val="000000"/>
                <w:sz w:val="22"/>
                <w:szCs w:val="22"/>
                <w:lang w:eastAsia="en-US"/>
              </w:rPr>
            </w:pPr>
            <w:r w:rsidRPr="005923D1">
              <w:rPr>
                <w:rFonts w:ascii="Calibri" w:hAnsi="Calibri" w:cs="Calibri"/>
                <w:color w:val="000000"/>
                <w:sz w:val="22"/>
                <w:szCs w:val="22"/>
                <w:lang w:eastAsia="en-US"/>
              </w:rPr>
              <w:t> </w:t>
            </w:r>
          </w:p>
        </w:tc>
      </w:tr>
      <w:tr w:rsidR="005923D1" w:rsidRPr="005923D1" w:rsidTr="002C6ADC">
        <w:trPr>
          <w:trHeight w:val="311"/>
        </w:trPr>
        <w:tc>
          <w:tcPr>
            <w:tcW w:w="222"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color w:val="000000"/>
                <w:sz w:val="22"/>
                <w:szCs w:val="22"/>
                <w:lang w:eastAsia="en-US"/>
              </w:rPr>
            </w:pPr>
          </w:p>
        </w:tc>
        <w:tc>
          <w:tcPr>
            <w:tcW w:w="36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923D1" w:rsidRPr="005923D1" w:rsidRDefault="005923D1" w:rsidP="005923D1">
            <w:pPr>
              <w:rPr>
                <w:rFonts w:ascii="GHEA Mariam" w:hAnsi="GHEA Mariam"/>
                <w:color w:val="000000"/>
                <w:sz w:val="22"/>
                <w:szCs w:val="22"/>
                <w:lang w:eastAsia="en-US"/>
              </w:rPr>
            </w:pPr>
            <w:r w:rsidRPr="005923D1">
              <w:rPr>
                <w:rFonts w:ascii="GHEA Mariam" w:hAnsi="GHEA Mariam"/>
                <w:color w:val="000000"/>
                <w:sz w:val="22"/>
                <w:szCs w:val="22"/>
                <w:lang w:eastAsia="en-US"/>
              </w:rPr>
              <w:t>Միջոցառման տեսակը</w:t>
            </w:r>
          </w:p>
        </w:tc>
        <w:tc>
          <w:tcPr>
            <w:tcW w:w="7411" w:type="dxa"/>
            <w:tcBorders>
              <w:top w:val="single" w:sz="4" w:space="0" w:color="auto"/>
              <w:left w:val="nil"/>
              <w:bottom w:val="single" w:sz="4" w:space="0" w:color="auto"/>
              <w:right w:val="single" w:sz="4" w:space="0" w:color="auto"/>
            </w:tcBorders>
            <w:shd w:val="clear" w:color="auto" w:fill="auto"/>
            <w:hideMark/>
          </w:tcPr>
          <w:p w:rsidR="005923D1" w:rsidRPr="005923D1" w:rsidRDefault="005923D1" w:rsidP="005923D1">
            <w:pPr>
              <w:rPr>
                <w:rFonts w:ascii="GHEA Mariam" w:hAnsi="GHEA Mariam"/>
                <w:iCs/>
                <w:sz w:val="22"/>
                <w:szCs w:val="22"/>
                <w:lang w:eastAsia="en-US"/>
              </w:rPr>
            </w:pPr>
            <w:r w:rsidRPr="005923D1">
              <w:rPr>
                <w:rFonts w:ascii="GHEA Mariam" w:hAnsi="GHEA Mariam"/>
                <w:iCs/>
                <w:sz w:val="22"/>
                <w:szCs w:val="22"/>
                <w:lang w:eastAsia="en-US"/>
              </w:rPr>
              <w:t xml:space="preserve"> Ծառայությունների մատուցում </w:t>
            </w:r>
          </w:p>
        </w:tc>
        <w:tc>
          <w:tcPr>
            <w:tcW w:w="3645" w:type="dxa"/>
            <w:tcBorders>
              <w:top w:val="single" w:sz="4" w:space="0" w:color="auto"/>
              <w:left w:val="single" w:sz="4" w:space="0" w:color="auto"/>
              <w:bottom w:val="single" w:sz="4" w:space="0" w:color="auto"/>
              <w:right w:val="single" w:sz="4" w:space="0" w:color="auto"/>
            </w:tcBorders>
            <w:shd w:val="clear" w:color="auto" w:fill="auto"/>
            <w:hideMark/>
          </w:tcPr>
          <w:p w:rsidR="005923D1" w:rsidRPr="005923D1" w:rsidRDefault="005923D1" w:rsidP="005923D1">
            <w:pPr>
              <w:rPr>
                <w:rFonts w:ascii="GHEA Mariam" w:hAnsi="GHEA Mariam"/>
                <w:color w:val="000000"/>
                <w:sz w:val="22"/>
                <w:szCs w:val="22"/>
                <w:lang w:eastAsia="en-US"/>
              </w:rPr>
            </w:pPr>
            <w:r w:rsidRPr="005923D1">
              <w:rPr>
                <w:rFonts w:ascii="Calibri" w:hAnsi="Calibri" w:cs="Calibri"/>
                <w:color w:val="000000"/>
                <w:sz w:val="22"/>
                <w:szCs w:val="22"/>
                <w:lang w:eastAsia="en-US"/>
              </w:rPr>
              <w:t> </w:t>
            </w:r>
          </w:p>
        </w:tc>
      </w:tr>
      <w:tr w:rsidR="005923D1" w:rsidRPr="005923D1" w:rsidTr="00C93A71">
        <w:trPr>
          <w:trHeight w:val="557"/>
        </w:trPr>
        <w:tc>
          <w:tcPr>
            <w:tcW w:w="222"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color w:val="000000"/>
                <w:sz w:val="22"/>
                <w:szCs w:val="22"/>
                <w:lang w:eastAsia="en-US"/>
              </w:rPr>
            </w:pPr>
          </w:p>
        </w:tc>
        <w:tc>
          <w:tcPr>
            <w:tcW w:w="3606" w:type="dxa"/>
            <w:tcBorders>
              <w:top w:val="single" w:sz="4" w:space="0" w:color="auto"/>
              <w:left w:val="single" w:sz="4" w:space="0" w:color="auto"/>
              <w:bottom w:val="single" w:sz="4" w:space="0" w:color="auto"/>
              <w:right w:val="single" w:sz="4" w:space="0" w:color="auto"/>
            </w:tcBorders>
            <w:shd w:val="clear" w:color="auto" w:fill="auto"/>
            <w:hideMark/>
          </w:tcPr>
          <w:p w:rsidR="005923D1" w:rsidRPr="005923D1" w:rsidRDefault="005923D1" w:rsidP="005923D1">
            <w:pPr>
              <w:rPr>
                <w:rFonts w:ascii="GHEA Mariam" w:hAnsi="GHEA Mariam"/>
                <w:color w:val="000000"/>
                <w:sz w:val="22"/>
                <w:szCs w:val="22"/>
                <w:lang w:eastAsia="en-US"/>
              </w:rPr>
            </w:pPr>
            <w:r w:rsidRPr="005923D1">
              <w:rPr>
                <w:rFonts w:ascii="GHEA Mariam" w:hAnsi="GHEA Mariam"/>
                <w:color w:val="000000"/>
                <w:sz w:val="22"/>
                <w:szCs w:val="22"/>
                <w:lang w:eastAsia="en-US"/>
              </w:rPr>
              <w:t xml:space="preserve">Միջոցառումն իրականացնողի անվանումը </w:t>
            </w:r>
          </w:p>
        </w:tc>
        <w:tc>
          <w:tcPr>
            <w:tcW w:w="7411" w:type="dxa"/>
            <w:tcBorders>
              <w:top w:val="single" w:sz="4" w:space="0" w:color="auto"/>
              <w:left w:val="nil"/>
              <w:bottom w:val="single" w:sz="4" w:space="0" w:color="auto"/>
              <w:right w:val="single" w:sz="4" w:space="0" w:color="auto"/>
            </w:tcBorders>
            <w:shd w:val="clear" w:color="auto" w:fill="auto"/>
            <w:hideMark/>
          </w:tcPr>
          <w:p w:rsidR="005923D1" w:rsidRPr="005923D1" w:rsidRDefault="005923D1" w:rsidP="005923D1">
            <w:pPr>
              <w:rPr>
                <w:rFonts w:ascii="GHEA Mariam" w:hAnsi="GHEA Mariam"/>
                <w:iCs/>
                <w:sz w:val="22"/>
                <w:szCs w:val="22"/>
                <w:lang w:eastAsia="en-US"/>
              </w:rPr>
            </w:pPr>
            <w:r w:rsidRPr="005923D1">
              <w:rPr>
                <w:rFonts w:ascii="GHEA Mariam" w:hAnsi="GHEA Mariam"/>
                <w:iCs/>
                <w:sz w:val="22"/>
                <w:szCs w:val="22"/>
                <w:lang w:eastAsia="en-US"/>
              </w:rPr>
              <w:t xml:space="preserve"> Արդյունքի չափորոշիչներ </w:t>
            </w:r>
          </w:p>
        </w:tc>
        <w:tc>
          <w:tcPr>
            <w:tcW w:w="3645" w:type="dxa"/>
            <w:tcBorders>
              <w:top w:val="single" w:sz="4" w:space="0" w:color="auto"/>
              <w:left w:val="single" w:sz="4" w:space="0" w:color="auto"/>
              <w:bottom w:val="single" w:sz="4" w:space="0" w:color="auto"/>
              <w:right w:val="single" w:sz="4" w:space="0" w:color="auto"/>
            </w:tcBorders>
            <w:shd w:val="clear" w:color="auto" w:fill="auto"/>
            <w:hideMark/>
          </w:tcPr>
          <w:p w:rsidR="005923D1" w:rsidRPr="005923D1" w:rsidRDefault="005923D1" w:rsidP="005923D1">
            <w:pPr>
              <w:rPr>
                <w:rFonts w:ascii="GHEA Mariam" w:hAnsi="GHEA Mariam"/>
                <w:color w:val="000000"/>
                <w:sz w:val="22"/>
                <w:szCs w:val="22"/>
                <w:lang w:eastAsia="en-US"/>
              </w:rPr>
            </w:pPr>
            <w:r w:rsidRPr="005923D1">
              <w:rPr>
                <w:rFonts w:ascii="Calibri" w:hAnsi="Calibri" w:cs="Calibri"/>
                <w:color w:val="000000"/>
                <w:sz w:val="22"/>
                <w:szCs w:val="22"/>
                <w:lang w:eastAsia="en-US"/>
              </w:rPr>
              <w:t> </w:t>
            </w:r>
          </w:p>
        </w:tc>
      </w:tr>
      <w:tr w:rsidR="005923D1" w:rsidRPr="005923D1" w:rsidTr="002C6ADC">
        <w:trPr>
          <w:trHeight w:val="311"/>
        </w:trPr>
        <w:tc>
          <w:tcPr>
            <w:tcW w:w="222"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color w:val="000000"/>
                <w:sz w:val="22"/>
                <w:szCs w:val="22"/>
                <w:lang w:eastAsia="en-US"/>
              </w:rPr>
            </w:pPr>
          </w:p>
        </w:tc>
        <w:tc>
          <w:tcPr>
            <w:tcW w:w="3606" w:type="dxa"/>
            <w:tcBorders>
              <w:top w:val="single" w:sz="4" w:space="0" w:color="auto"/>
              <w:left w:val="single" w:sz="4" w:space="0" w:color="auto"/>
              <w:bottom w:val="single" w:sz="4" w:space="0" w:color="auto"/>
              <w:right w:val="single" w:sz="4" w:space="0" w:color="auto"/>
            </w:tcBorders>
            <w:shd w:val="clear" w:color="auto" w:fill="auto"/>
            <w:hideMark/>
          </w:tcPr>
          <w:p w:rsidR="005923D1" w:rsidRPr="005923D1" w:rsidRDefault="005923D1" w:rsidP="005923D1">
            <w:pPr>
              <w:rPr>
                <w:rFonts w:ascii="GHEA Mariam" w:hAnsi="GHEA Mariam"/>
                <w:color w:val="000000"/>
                <w:sz w:val="22"/>
                <w:szCs w:val="22"/>
                <w:lang w:eastAsia="en-US"/>
              </w:rPr>
            </w:pPr>
            <w:r w:rsidRPr="005923D1">
              <w:rPr>
                <w:rFonts w:ascii="Calibri" w:hAnsi="Calibri" w:cs="Calibri"/>
                <w:color w:val="000000"/>
                <w:sz w:val="22"/>
                <w:szCs w:val="22"/>
                <w:lang w:eastAsia="en-US"/>
              </w:rPr>
              <w:t> </w:t>
            </w:r>
          </w:p>
        </w:tc>
        <w:tc>
          <w:tcPr>
            <w:tcW w:w="7411" w:type="dxa"/>
            <w:tcBorders>
              <w:top w:val="single" w:sz="4" w:space="0" w:color="auto"/>
              <w:left w:val="single" w:sz="4" w:space="0" w:color="auto"/>
              <w:bottom w:val="single" w:sz="4" w:space="0" w:color="auto"/>
              <w:right w:val="single" w:sz="4" w:space="0" w:color="auto"/>
            </w:tcBorders>
            <w:shd w:val="clear" w:color="auto" w:fill="auto"/>
            <w:hideMark/>
          </w:tcPr>
          <w:p w:rsidR="005923D1" w:rsidRPr="005923D1" w:rsidRDefault="005923D1" w:rsidP="005923D1">
            <w:pPr>
              <w:rPr>
                <w:rFonts w:ascii="GHEA Mariam" w:hAnsi="GHEA Mariam"/>
                <w:color w:val="000000"/>
                <w:sz w:val="22"/>
                <w:szCs w:val="22"/>
                <w:lang w:eastAsia="en-US"/>
              </w:rPr>
            </w:pPr>
            <w:r w:rsidRPr="005923D1">
              <w:rPr>
                <w:rFonts w:ascii="GHEA Mariam" w:hAnsi="GHEA Mariam"/>
                <w:color w:val="000000"/>
                <w:sz w:val="22"/>
                <w:szCs w:val="22"/>
                <w:lang w:eastAsia="en-US"/>
              </w:rPr>
              <w:t>Արդյունքի չափորոշիչներ</w:t>
            </w:r>
          </w:p>
        </w:tc>
        <w:tc>
          <w:tcPr>
            <w:tcW w:w="36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23D1" w:rsidRPr="005923D1" w:rsidRDefault="005923D1" w:rsidP="005923D1">
            <w:pPr>
              <w:jc w:val="center"/>
              <w:rPr>
                <w:rFonts w:ascii="GHEA Mariam" w:hAnsi="GHEA Mariam"/>
                <w:iCs/>
                <w:color w:val="000000"/>
                <w:sz w:val="22"/>
                <w:szCs w:val="22"/>
                <w:lang w:eastAsia="en-US"/>
              </w:rPr>
            </w:pPr>
            <w:r w:rsidRPr="005923D1">
              <w:rPr>
                <w:rFonts w:ascii="Calibri" w:hAnsi="Calibri" w:cs="Calibri"/>
                <w:iCs/>
                <w:color w:val="000000"/>
                <w:sz w:val="22"/>
                <w:szCs w:val="22"/>
                <w:lang w:eastAsia="en-US"/>
              </w:rPr>
              <w:t> </w:t>
            </w:r>
          </w:p>
        </w:tc>
      </w:tr>
      <w:tr w:rsidR="005923D1" w:rsidRPr="005923D1" w:rsidTr="00C93A71">
        <w:trPr>
          <w:trHeight w:val="311"/>
        </w:trPr>
        <w:tc>
          <w:tcPr>
            <w:tcW w:w="222" w:type="dxa"/>
            <w:tcBorders>
              <w:top w:val="nil"/>
              <w:left w:val="nil"/>
              <w:bottom w:val="nil"/>
              <w:right w:val="nil"/>
            </w:tcBorders>
            <w:shd w:val="clear" w:color="auto" w:fill="auto"/>
            <w:noWrap/>
            <w:vAlign w:val="bottom"/>
            <w:hideMark/>
          </w:tcPr>
          <w:p w:rsidR="005923D1" w:rsidRPr="005923D1" w:rsidRDefault="005923D1" w:rsidP="005923D1">
            <w:pPr>
              <w:jc w:val="center"/>
              <w:rPr>
                <w:rFonts w:ascii="GHEA Mariam" w:hAnsi="GHEA Mariam"/>
                <w:iCs/>
                <w:color w:val="000000"/>
                <w:sz w:val="22"/>
                <w:szCs w:val="22"/>
                <w:lang w:eastAsia="en-US"/>
              </w:rPr>
            </w:pPr>
          </w:p>
        </w:tc>
        <w:tc>
          <w:tcPr>
            <w:tcW w:w="11017"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5923D1" w:rsidRPr="005923D1" w:rsidRDefault="005923D1" w:rsidP="002C6ADC">
            <w:pPr>
              <w:rPr>
                <w:rFonts w:ascii="GHEA Mariam" w:hAnsi="GHEA Mariam"/>
                <w:color w:val="000000"/>
                <w:sz w:val="22"/>
                <w:szCs w:val="22"/>
                <w:lang w:eastAsia="en-US"/>
              </w:rPr>
            </w:pPr>
            <w:r w:rsidRPr="005923D1">
              <w:rPr>
                <w:rFonts w:ascii="GHEA Mariam" w:hAnsi="GHEA Mariam"/>
                <w:color w:val="000000"/>
                <w:sz w:val="22"/>
                <w:szCs w:val="22"/>
                <w:lang w:eastAsia="en-US"/>
              </w:rPr>
              <w:t>Միջոցառման վրա կատարվող ծախսը (հազ</w:t>
            </w:r>
            <w:r w:rsidR="002C6ADC">
              <w:rPr>
                <w:rFonts w:ascii="GHEA Mariam" w:hAnsi="GHEA Mariam"/>
                <w:color w:val="000000"/>
                <w:sz w:val="22"/>
                <w:szCs w:val="22"/>
                <w:lang w:val="hy-AM" w:eastAsia="en-US"/>
              </w:rPr>
              <w:t>.</w:t>
            </w:r>
            <w:r w:rsidRPr="005923D1">
              <w:rPr>
                <w:rFonts w:ascii="GHEA Mariam" w:hAnsi="GHEA Mariam"/>
                <w:color w:val="000000"/>
                <w:sz w:val="22"/>
                <w:szCs w:val="22"/>
                <w:lang w:eastAsia="en-US"/>
              </w:rPr>
              <w:t xml:space="preserve"> դրամ)</w:t>
            </w:r>
          </w:p>
        </w:tc>
        <w:tc>
          <w:tcPr>
            <w:tcW w:w="36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23D1" w:rsidRPr="005923D1" w:rsidRDefault="005923D1" w:rsidP="005923D1">
            <w:pPr>
              <w:jc w:val="center"/>
              <w:rPr>
                <w:rFonts w:ascii="GHEA Mariam" w:hAnsi="GHEA Mariam"/>
                <w:iCs/>
                <w:color w:val="000000"/>
                <w:sz w:val="22"/>
                <w:szCs w:val="22"/>
                <w:lang w:eastAsia="en-US"/>
              </w:rPr>
            </w:pPr>
            <w:r w:rsidRPr="005923D1">
              <w:rPr>
                <w:rFonts w:ascii="GHEA Mariam" w:hAnsi="GHEA Mariam"/>
                <w:iCs/>
                <w:color w:val="000000"/>
                <w:sz w:val="22"/>
                <w:szCs w:val="22"/>
                <w:lang w:eastAsia="en-US"/>
              </w:rPr>
              <w:t>(8,120.0)</w:t>
            </w:r>
          </w:p>
        </w:tc>
      </w:tr>
      <w:tr w:rsidR="005923D1" w:rsidRPr="005923D1" w:rsidTr="00C93A71">
        <w:trPr>
          <w:trHeight w:val="311"/>
        </w:trPr>
        <w:tc>
          <w:tcPr>
            <w:tcW w:w="222" w:type="dxa"/>
            <w:tcBorders>
              <w:top w:val="nil"/>
              <w:left w:val="nil"/>
              <w:bottom w:val="nil"/>
            </w:tcBorders>
            <w:shd w:val="clear" w:color="auto" w:fill="auto"/>
            <w:noWrap/>
            <w:vAlign w:val="bottom"/>
            <w:hideMark/>
          </w:tcPr>
          <w:p w:rsidR="005923D1" w:rsidRPr="005923D1" w:rsidRDefault="005923D1" w:rsidP="005923D1">
            <w:pPr>
              <w:jc w:val="center"/>
              <w:rPr>
                <w:rFonts w:ascii="GHEA Mariam" w:hAnsi="GHEA Mariam"/>
                <w:iCs/>
                <w:color w:val="000000"/>
                <w:sz w:val="22"/>
                <w:szCs w:val="22"/>
                <w:lang w:eastAsia="en-US"/>
              </w:rPr>
            </w:pPr>
          </w:p>
        </w:tc>
        <w:tc>
          <w:tcPr>
            <w:tcW w:w="3606" w:type="dxa"/>
            <w:tcBorders>
              <w:top w:val="single" w:sz="4" w:space="0" w:color="auto"/>
            </w:tcBorders>
            <w:shd w:val="clear" w:color="auto" w:fill="auto"/>
            <w:noWrap/>
            <w:hideMark/>
          </w:tcPr>
          <w:p w:rsidR="005923D1" w:rsidRPr="005923D1" w:rsidRDefault="005923D1" w:rsidP="005923D1">
            <w:pPr>
              <w:rPr>
                <w:rFonts w:ascii="GHEA Mariam" w:hAnsi="GHEA Mariam"/>
                <w:sz w:val="22"/>
                <w:szCs w:val="22"/>
                <w:lang w:eastAsia="en-US"/>
              </w:rPr>
            </w:pPr>
          </w:p>
        </w:tc>
        <w:tc>
          <w:tcPr>
            <w:tcW w:w="7411" w:type="dxa"/>
            <w:tcBorders>
              <w:top w:val="single" w:sz="4" w:space="0" w:color="auto"/>
            </w:tcBorders>
            <w:shd w:val="clear" w:color="auto" w:fill="auto"/>
            <w:noWrap/>
            <w:hideMark/>
          </w:tcPr>
          <w:p w:rsidR="005923D1" w:rsidRPr="005923D1" w:rsidRDefault="005923D1" w:rsidP="005923D1">
            <w:pPr>
              <w:rPr>
                <w:rFonts w:ascii="GHEA Mariam" w:hAnsi="GHEA Mariam"/>
                <w:sz w:val="22"/>
                <w:szCs w:val="22"/>
                <w:lang w:eastAsia="en-US"/>
              </w:rPr>
            </w:pPr>
          </w:p>
        </w:tc>
        <w:tc>
          <w:tcPr>
            <w:tcW w:w="3645" w:type="dxa"/>
            <w:tcBorders>
              <w:top w:val="single" w:sz="4" w:space="0" w:color="auto"/>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r>
      <w:tr w:rsidR="005923D1" w:rsidRPr="005923D1" w:rsidTr="00C93A71">
        <w:trPr>
          <w:trHeight w:val="311"/>
        </w:trPr>
        <w:tc>
          <w:tcPr>
            <w:tcW w:w="222" w:type="dxa"/>
            <w:tcBorders>
              <w:top w:val="nil"/>
              <w:left w:val="nil"/>
              <w:bottom w:val="nil"/>
            </w:tcBorders>
            <w:shd w:val="clear" w:color="auto" w:fill="auto"/>
            <w:noWrap/>
            <w:vAlign w:val="bottom"/>
            <w:hideMark/>
          </w:tcPr>
          <w:p w:rsidR="005923D1" w:rsidRPr="005923D1" w:rsidRDefault="005923D1" w:rsidP="005923D1">
            <w:pPr>
              <w:jc w:val="right"/>
              <w:rPr>
                <w:rFonts w:ascii="GHEA Mariam" w:hAnsi="GHEA Mariam"/>
                <w:sz w:val="22"/>
                <w:szCs w:val="22"/>
                <w:lang w:eastAsia="en-US"/>
              </w:rPr>
            </w:pPr>
          </w:p>
        </w:tc>
        <w:tc>
          <w:tcPr>
            <w:tcW w:w="3606" w:type="dxa"/>
            <w:shd w:val="clear" w:color="auto" w:fill="auto"/>
            <w:noWrap/>
            <w:vAlign w:val="bottom"/>
            <w:hideMark/>
          </w:tcPr>
          <w:p w:rsidR="005923D1" w:rsidRPr="005923D1" w:rsidRDefault="005923D1" w:rsidP="005923D1">
            <w:pPr>
              <w:rPr>
                <w:rFonts w:ascii="GHEA Mariam" w:hAnsi="GHEA Mariam"/>
                <w:sz w:val="22"/>
                <w:szCs w:val="22"/>
                <w:lang w:eastAsia="en-US"/>
              </w:rPr>
            </w:pPr>
          </w:p>
        </w:tc>
        <w:tc>
          <w:tcPr>
            <w:tcW w:w="7411" w:type="dxa"/>
            <w:shd w:val="clear" w:color="auto" w:fill="auto"/>
            <w:noWrap/>
            <w:vAlign w:val="bottom"/>
            <w:hideMark/>
          </w:tcPr>
          <w:p w:rsidR="005923D1" w:rsidRPr="005923D1" w:rsidRDefault="005923D1" w:rsidP="005923D1">
            <w:pPr>
              <w:rPr>
                <w:rFonts w:ascii="GHEA Mariam" w:hAnsi="GHEA Mariam"/>
                <w:sz w:val="22"/>
                <w:szCs w:val="22"/>
                <w:lang w:eastAsia="en-US"/>
              </w:rPr>
            </w:pPr>
          </w:p>
        </w:tc>
        <w:tc>
          <w:tcPr>
            <w:tcW w:w="3645" w:type="dxa"/>
            <w:shd w:val="clear" w:color="auto" w:fill="auto"/>
            <w:noWrap/>
            <w:vAlign w:val="bottom"/>
            <w:hideMark/>
          </w:tcPr>
          <w:p w:rsidR="00C93A71" w:rsidRDefault="00C93A71" w:rsidP="005923D1">
            <w:pPr>
              <w:rPr>
                <w:rFonts w:ascii="GHEA Mariam" w:hAnsi="GHEA Mariam"/>
                <w:sz w:val="22"/>
                <w:szCs w:val="22"/>
                <w:lang w:eastAsia="en-US"/>
              </w:rPr>
            </w:pPr>
          </w:p>
          <w:p w:rsidR="005923D1" w:rsidRPr="005923D1" w:rsidRDefault="005923D1" w:rsidP="00C93A71">
            <w:pPr>
              <w:jc w:val="right"/>
              <w:rPr>
                <w:rFonts w:ascii="GHEA Mariam" w:hAnsi="GHEA Mariam"/>
                <w:sz w:val="22"/>
                <w:szCs w:val="22"/>
                <w:lang w:eastAsia="en-US"/>
              </w:rPr>
            </w:pPr>
            <w:r w:rsidRPr="005923D1">
              <w:rPr>
                <w:rFonts w:ascii="GHEA Mariam" w:hAnsi="GHEA Mariam"/>
                <w:sz w:val="22"/>
                <w:szCs w:val="22"/>
                <w:lang w:eastAsia="en-US"/>
              </w:rPr>
              <w:t>Աղյուսակ 9.1.8</w:t>
            </w:r>
          </w:p>
        </w:tc>
      </w:tr>
      <w:tr w:rsidR="00C93A71" w:rsidRPr="005923D1" w:rsidTr="00C93A71">
        <w:trPr>
          <w:trHeight w:val="311"/>
        </w:trPr>
        <w:tc>
          <w:tcPr>
            <w:tcW w:w="222" w:type="dxa"/>
            <w:tcBorders>
              <w:top w:val="nil"/>
              <w:left w:val="nil"/>
              <w:bottom w:val="nil"/>
            </w:tcBorders>
            <w:shd w:val="clear" w:color="auto" w:fill="auto"/>
            <w:noWrap/>
            <w:vAlign w:val="bottom"/>
          </w:tcPr>
          <w:p w:rsidR="00C93A71" w:rsidRPr="005923D1" w:rsidRDefault="00C93A71" w:rsidP="005923D1">
            <w:pPr>
              <w:jc w:val="right"/>
              <w:rPr>
                <w:rFonts w:ascii="GHEA Mariam" w:hAnsi="GHEA Mariam"/>
                <w:sz w:val="22"/>
                <w:szCs w:val="22"/>
                <w:lang w:eastAsia="en-US"/>
              </w:rPr>
            </w:pPr>
          </w:p>
        </w:tc>
        <w:tc>
          <w:tcPr>
            <w:tcW w:w="3606" w:type="dxa"/>
            <w:shd w:val="clear" w:color="auto" w:fill="auto"/>
            <w:noWrap/>
            <w:vAlign w:val="bottom"/>
          </w:tcPr>
          <w:p w:rsidR="00C93A71" w:rsidRPr="005923D1" w:rsidRDefault="00C93A71" w:rsidP="005923D1">
            <w:pPr>
              <w:rPr>
                <w:rFonts w:ascii="GHEA Mariam" w:hAnsi="GHEA Mariam"/>
                <w:sz w:val="22"/>
                <w:szCs w:val="22"/>
                <w:lang w:eastAsia="en-US"/>
              </w:rPr>
            </w:pPr>
          </w:p>
        </w:tc>
        <w:tc>
          <w:tcPr>
            <w:tcW w:w="7411" w:type="dxa"/>
            <w:shd w:val="clear" w:color="auto" w:fill="auto"/>
            <w:noWrap/>
            <w:vAlign w:val="bottom"/>
          </w:tcPr>
          <w:p w:rsidR="00C93A71" w:rsidRPr="005923D1" w:rsidRDefault="00C93A71" w:rsidP="005923D1">
            <w:pPr>
              <w:rPr>
                <w:rFonts w:ascii="GHEA Mariam" w:hAnsi="GHEA Mariam"/>
                <w:sz w:val="22"/>
                <w:szCs w:val="22"/>
                <w:lang w:eastAsia="en-US"/>
              </w:rPr>
            </w:pPr>
          </w:p>
        </w:tc>
        <w:tc>
          <w:tcPr>
            <w:tcW w:w="3645" w:type="dxa"/>
            <w:shd w:val="clear" w:color="auto" w:fill="auto"/>
            <w:noWrap/>
            <w:vAlign w:val="bottom"/>
          </w:tcPr>
          <w:p w:rsidR="00C93A71" w:rsidRDefault="00C93A71" w:rsidP="005923D1">
            <w:pPr>
              <w:rPr>
                <w:rFonts w:ascii="GHEA Mariam" w:hAnsi="GHEA Mariam"/>
                <w:sz w:val="22"/>
                <w:szCs w:val="22"/>
                <w:lang w:eastAsia="en-US"/>
              </w:rPr>
            </w:pPr>
          </w:p>
        </w:tc>
      </w:tr>
      <w:tr w:rsidR="005923D1" w:rsidRPr="005923D1" w:rsidTr="00C93A71">
        <w:trPr>
          <w:trHeight w:val="419"/>
        </w:trPr>
        <w:tc>
          <w:tcPr>
            <w:tcW w:w="222" w:type="dxa"/>
            <w:tcBorders>
              <w:top w:val="nil"/>
              <w:left w:val="nil"/>
              <w:bottom w:val="nil"/>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c>
          <w:tcPr>
            <w:tcW w:w="14662" w:type="dxa"/>
            <w:gridSpan w:val="3"/>
            <w:shd w:val="clear" w:color="auto" w:fill="auto"/>
            <w:noWrap/>
            <w:vAlign w:val="bottom"/>
            <w:hideMark/>
          </w:tcPr>
          <w:p w:rsidR="005923D1" w:rsidRDefault="005923D1" w:rsidP="005923D1">
            <w:pPr>
              <w:jc w:val="center"/>
              <w:rPr>
                <w:rFonts w:ascii="GHEA Mariam" w:hAnsi="GHEA Mariam"/>
                <w:sz w:val="22"/>
                <w:szCs w:val="22"/>
                <w:lang w:eastAsia="en-US"/>
              </w:rPr>
            </w:pPr>
            <w:r w:rsidRPr="005923D1">
              <w:rPr>
                <w:rFonts w:ascii="GHEA Mariam" w:hAnsi="GHEA Mariam"/>
                <w:sz w:val="22"/>
                <w:szCs w:val="22"/>
                <w:lang w:eastAsia="en-US"/>
              </w:rPr>
              <w:t xml:space="preserve">ՀՀ տարածքային կառավարման և ենթակառուցվածքների նախարարություն </w:t>
            </w:r>
          </w:p>
          <w:p w:rsidR="00C93A71" w:rsidRPr="005923D1" w:rsidRDefault="00C93A71" w:rsidP="005923D1">
            <w:pPr>
              <w:jc w:val="center"/>
              <w:rPr>
                <w:rFonts w:ascii="GHEA Mariam" w:hAnsi="GHEA Mariam"/>
                <w:sz w:val="22"/>
                <w:szCs w:val="22"/>
                <w:lang w:eastAsia="en-US"/>
              </w:rPr>
            </w:pPr>
          </w:p>
        </w:tc>
      </w:tr>
      <w:tr w:rsidR="005923D1" w:rsidRPr="005923D1" w:rsidTr="00C93A71">
        <w:trPr>
          <w:trHeight w:val="419"/>
        </w:trPr>
        <w:tc>
          <w:tcPr>
            <w:tcW w:w="222" w:type="dxa"/>
            <w:tcBorders>
              <w:top w:val="nil"/>
              <w:left w:val="nil"/>
              <w:bottom w:val="nil"/>
            </w:tcBorders>
            <w:shd w:val="clear" w:color="auto" w:fill="auto"/>
            <w:noWrap/>
            <w:vAlign w:val="bottom"/>
            <w:hideMark/>
          </w:tcPr>
          <w:p w:rsidR="005923D1" w:rsidRPr="005923D1" w:rsidRDefault="005923D1" w:rsidP="005923D1">
            <w:pPr>
              <w:jc w:val="center"/>
              <w:rPr>
                <w:rFonts w:ascii="GHEA Mariam" w:hAnsi="GHEA Mariam"/>
                <w:sz w:val="22"/>
                <w:szCs w:val="22"/>
                <w:lang w:eastAsia="en-US"/>
              </w:rPr>
            </w:pPr>
          </w:p>
        </w:tc>
        <w:tc>
          <w:tcPr>
            <w:tcW w:w="11017" w:type="dxa"/>
            <w:gridSpan w:val="2"/>
            <w:shd w:val="clear" w:color="auto" w:fill="auto"/>
            <w:noWrap/>
            <w:vAlign w:val="bottom"/>
            <w:hideMark/>
          </w:tcPr>
          <w:p w:rsidR="005923D1" w:rsidRPr="005923D1" w:rsidRDefault="005923D1" w:rsidP="005923D1">
            <w:pPr>
              <w:rPr>
                <w:rFonts w:ascii="GHEA Mariam" w:hAnsi="GHEA Mariam"/>
                <w:sz w:val="22"/>
                <w:szCs w:val="22"/>
                <w:lang w:eastAsia="en-US"/>
              </w:rPr>
            </w:pPr>
            <w:r w:rsidRPr="005923D1">
              <w:rPr>
                <w:rFonts w:ascii="GHEA Mariam" w:hAnsi="GHEA Mariam"/>
                <w:sz w:val="22"/>
                <w:szCs w:val="22"/>
                <w:lang w:eastAsia="en-US"/>
              </w:rPr>
              <w:t xml:space="preserve"> ՄԱՍ 1. ՊԵՏԱԿԱՆ ՄԱՐՄՆԻ ԳԾՈՎ ԱՐԴՅՈՒՆՔԱՅԻՆ (ԿԱՏԱՐՈՂԱԿԱՆ) ՑՈՒՑԱՆԻՇՆԵՐԸ </w:t>
            </w:r>
          </w:p>
        </w:tc>
        <w:tc>
          <w:tcPr>
            <w:tcW w:w="3645" w:type="dxa"/>
            <w:shd w:val="clear" w:color="auto" w:fill="auto"/>
            <w:noWrap/>
            <w:vAlign w:val="bottom"/>
            <w:hideMark/>
          </w:tcPr>
          <w:p w:rsidR="005923D1" w:rsidRPr="005923D1" w:rsidRDefault="005923D1" w:rsidP="005923D1">
            <w:pPr>
              <w:rPr>
                <w:rFonts w:ascii="GHEA Mariam" w:hAnsi="GHEA Mariam"/>
                <w:sz w:val="22"/>
                <w:szCs w:val="22"/>
                <w:lang w:eastAsia="en-US"/>
              </w:rPr>
            </w:pPr>
          </w:p>
        </w:tc>
      </w:tr>
      <w:tr w:rsidR="005923D1" w:rsidRPr="005923D1" w:rsidTr="00C93A71">
        <w:trPr>
          <w:trHeight w:val="311"/>
        </w:trPr>
        <w:tc>
          <w:tcPr>
            <w:tcW w:w="222" w:type="dxa"/>
            <w:tcBorders>
              <w:top w:val="nil"/>
              <w:left w:val="nil"/>
              <w:bottom w:val="nil"/>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c>
          <w:tcPr>
            <w:tcW w:w="3606" w:type="dxa"/>
            <w:tcBorders>
              <w:bottom w:val="single" w:sz="4" w:space="0" w:color="auto"/>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c>
          <w:tcPr>
            <w:tcW w:w="7411" w:type="dxa"/>
            <w:tcBorders>
              <w:bottom w:val="single" w:sz="4" w:space="0" w:color="auto"/>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c>
          <w:tcPr>
            <w:tcW w:w="3645" w:type="dxa"/>
            <w:tcBorders>
              <w:bottom w:val="single" w:sz="4" w:space="0" w:color="auto"/>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r>
      <w:tr w:rsidR="005923D1" w:rsidRPr="005923D1" w:rsidTr="00C93A71">
        <w:trPr>
          <w:trHeight w:val="311"/>
        </w:trPr>
        <w:tc>
          <w:tcPr>
            <w:tcW w:w="222"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c>
          <w:tcPr>
            <w:tcW w:w="3606" w:type="dxa"/>
            <w:tcBorders>
              <w:top w:val="single" w:sz="4" w:space="0" w:color="auto"/>
              <w:left w:val="single" w:sz="4" w:space="0" w:color="auto"/>
              <w:bottom w:val="single" w:sz="4" w:space="0" w:color="auto"/>
              <w:right w:val="single" w:sz="4" w:space="0" w:color="auto"/>
            </w:tcBorders>
            <w:shd w:val="clear" w:color="auto" w:fill="auto"/>
            <w:hideMark/>
          </w:tcPr>
          <w:p w:rsidR="005923D1" w:rsidRPr="005923D1" w:rsidRDefault="005923D1" w:rsidP="005923D1">
            <w:pPr>
              <w:rPr>
                <w:rFonts w:ascii="GHEA Mariam" w:hAnsi="GHEA Mariam"/>
                <w:sz w:val="22"/>
                <w:szCs w:val="22"/>
                <w:lang w:eastAsia="en-US"/>
              </w:rPr>
            </w:pPr>
            <w:r w:rsidRPr="005923D1">
              <w:rPr>
                <w:rFonts w:ascii="GHEA Mariam" w:hAnsi="GHEA Mariam"/>
                <w:sz w:val="22"/>
                <w:szCs w:val="22"/>
                <w:lang w:eastAsia="en-US"/>
              </w:rPr>
              <w:t xml:space="preserve"> Ծրագրի դասիչը </w:t>
            </w:r>
          </w:p>
        </w:tc>
        <w:tc>
          <w:tcPr>
            <w:tcW w:w="7411" w:type="dxa"/>
            <w:tcBorders>
              <w:top w:val="single" w:sz="4" w:space="0" w:color="auto"/>
              <w:left w:val="nil"/>
              <w:bottom w:val="single" w:sz="4" w:space="0" w:color="auto"/>
              <w:right w:val="single" w:sz="4" w:space="0" w:color="auto"/>
            </w:tcBorders>
            <w:shd w:val="clear" w:color="auto" w:fill="auto"/>
            <w:hideMark/>
          </w:tcPr>
          <w:p w:rsidR="005923D1" w:rsidRPr="005923D1" w:rsidRDefault="005923D1" w:rsidP="005923D1">
            <w:pPr>
              <w:rPr>
                <w:rFonts w:ascii="GHEA Mariam" w:hAnsi="GHEA Mariam"/>
                <w:sz w:val="22"/>
                <w:szCs w:val="22"/>
                <w:lang w:eastAsia="en-US"/>
              </w:rPr>
            </w:pPr>
            <w:r w:rsidRPr="005923D1">
              <w:rPr>
                <w:rFonts w:ascii="GHEA Mariam" w:hAnsi="GHEA Mariam"/>
                <w:sz w:val="22"/>
                <w:szCs w:val="22"/>
                <w:lang w:eastAsia="en-US"/>
              </w:rPr>
              <w:t xml:space="preserve"> Ծրագրի անվանումը </w:t>
            </w:r>
          </w:p>
        </w:tc>
        <w:tc>
          <w:tcPr>
            <w:tcW w:w="3645" w:type="dxa"/>
            <w:tcBorders>
              <w:top w:val="single" w:sz="4" w:space="0" w:color="auto"/>
              <w:left w:val="nil"/>
              <w:bottom w:val="single" w:sz="4" w:space="0" w:color="auto"/>
              <w:right w:val="single" w:sz="4" w:space="0" w:color="auto"/>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r>
      <w:tr w:rsidR="005923D1" w:rsidRPr="005923D1" w:rsidTr="002C6ADC">
        <w:trPr>
          <w:trHeight w:val="311"/>
        </w:trPr>
        <w:tc>
          <w:tcPr>
            <w:tcW w:w="222"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c>
          <w:tcPr>
            <w:tcW w:w="3606" w:type="dxa"/>
            <w:tcBorders>
              <w:top w:val="single" w:sz="4" w:space="0" w:color="auto"/>
              <w:left w:val="single" w:sz="4" w:space="0" w:color="auto"/>
              <w:bottom w:val="single" w:sz="4" w:space="0" w:color="auto"/>
              <w:right w:val="single" w:sz="4" w:space="0" w:color="auto"/>
            </w:tcBorders>
            <w:shd w:val="clear" w:color="auto" w:fill="auto"/>
            <w:hideMark/>
          </w:tcPr>
          <w:p w:rsidR="005923D1" w:rsidRPr="005923D1" w:rsidRDefault="005923D1" w:rsidP="005923D1">
            <w:pPr>
              <w:rPr>
                <w:rFonts w:ascii="GHEA Mariam" w:hAnsi="GHEA Mariam"/>
                <w:sz w:val="22"/>
                <w:szCs w:val="22"/>
                <w:lang w:eastAsia="en-US"/>
              </w:rPr>
            </w:pPr>
            <w:r w:rsidRPr="005923D1">
              <w:rPr>
                <w:rFonts w:ascii="GHEA Mariam" w:hAnsi="GHEA Mariam"/>
                <w:sz w:val="22"/>
                <w:szCs w:val="22"/>
                <w:lang w:eastAsia="en-US"/>
              </w:rPr>
              <w:t>1212</w:t>
            </w:r>
          </w:p>
        </w:tc>
        <w:tc>
          <w:tcPr>
            <w:tcW w:w="7411" w:type="dxa"/>
            <w:tcBorders>
              <w:top w:val="single" w:sz="4" w:space="0" w:color="auto"/>
              <w:left w:val="nil"/>
              <w:bottom w:val="single" w:sz="4" w:space="0" w:color="auto"/>
              <w:right w:val="single" w:sz="4" w:space="0" w:color="auto"/>
            </w:tcBorders>
            <w:shd w:val="clear" w:color="auto" w:fill="auto"/>
            <w:hideMark/>
          </w:tcPr>
          <w:p w:rsidR="005923D1" w:rsidRPr="005923D1" w:rsidRDefault="005923D1" w:rsidP="005923D1">
            <w:pPr>
              <w:rPr>
                <w:rFonts w:ascii="GHEA Mariam" w:hAnsi="GHEA Mariam"/>
                <w:sz w:val="22"/>
                <w:szCs w:val="22"/>
                <w:lang w:eastAsia="en-US"/>
              </w:rPr>
            </w:pPr>
            <w:r w:rsidRPr="005923D1">
              <w:rPr>
                <w:rFonts w:ascii="GHEA Mariam" w:hAnsi="GHEA Mariam"/>
                <w:sz w:val="22"/>
                <w:szCs w:val="22"/>
                <w:lang w:eastAsia="en-US"/>
              </w:rPr>
              <w:t xml:space="preserve"> Տարածքային զարգացում </w:t>
            </w:r>
          </w:p>
        </w:tc>
        <w:tc>
          <w:tcPr>
            <w:tcW w:w="3645" w:type="dxa"/>
            <w:tcBorders>
              <w:top w:val="single" w:sz="4" w:space="0" w:color="auto"/>
              <w:left w:val="nil"/>
              <w:bottom w:val="single" w:sz="4" w:space="0" w:color="auto"/>
              <w:right w:val="single" w:sz="4" w:space="0" w:color="auto"/>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r>
      <w:tr w:rsidR="005923D1" w:rsidRPr="005923D1" w:rsidTr="002C6ADC">
        <w:trPr>
          <w:trHeight w:val="311"/>
        </w:trPr>
        <w:tc>
          <w:tcPr>
            <w:tcW w:w="222" w:type="dxa"/>
            <w:tcBorders>
              <w:top w:val="nil"/>
              <w:left w:val="nil"/>
              <w:bottom w:val="nil"/>
              <w:right w:val="single" w:sz="4" w:space="0" w:color="auto"/>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c>
          <w:tcPr>
            <w:tcW w:w="3606" w:type="dxa"/>
            <w:tcBorders>
              <w:top w:val="single" w:sz="4" w:space="0" w:color="auto"/>
              <w:left w:val="single" w:sz="4" w:space="0" w:color="auto"/>
              <w:bottom w:val="single" w:sz="4" w:space="0" w:color="auto"/>
              <w:right w:val="single" w:sz="4" w:space="0" w:color="auto"/>
            </w:tcBorders>
            <w:shd w:val="clear" w:color="auto" w:fill="auto"/>
            <w:hideMark/>
          </w:tcPr>
          <w:p w:rsidR="005923D1" w:rsidRPr="005923D1" w:rsidRDefault="005923D1" w:rsidP="005923D1">
            <w:pPr>
              <w:rPr>
                <w:rFonts w:ascii="GHEA Mariam" w:hAnsi="GHEA Mariam"/>
                <w:sz w:val="22"/>
                <w:szCs w:val="22"/>
                <w:lang w:eastAsia="en-US"/>
              </w:rPr>
            </w:pPr>
          </w:p>
        </w:tc>
        <w:tc>
          <w:tcPr>
            <w:tcW w:w="7411" w:type="dxa"/>
            <w:tcBorders>
              <w:top w:val="single" w:sz="4" w:space="0" w:color="auto"/>
              <w:left w:val="single" w:sz="4" w:space="0" w:color="auto"/>
              <w:bottom w:val="single" w:sz="4" w:space="0" w:color="auto"/>
              <w:right w:val="single" w:sz="4" w:space="0" w:color="auto"/>
            </w:tcBorders>
            <w:shd w:val="clear" w:color="auto" w:fill="auto"/>
            <w:hideMark/>
          </w:tcPr>
          <w:p w:rsidR="005923D1" w:rsidRPr="005923D1" w:rsidRDefault="005923D1" w:rsidP="005923D1">
            <w:pPr>
              <w:rPr>
                <w:rFonts w:ascii="GHEA Mariam" w:hAnsi="GHEA Mariam"/>
                <w:sz w:val="22"/>
                <w:szCs w:val="22"/>
                <w:lang w:eastAsia="en-US"/>
              </w:rPr>
            </w:pPr>
          </w:p>
        </w:tc>
        <w:tc>
          <w:tcPr>
            <w:tcW w:w="36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r>
      <w:tr w:rsidR="005923D1" w:rsidRPr="005923D1" w:rsidTr="002C6ADC">
        <w:trPr>
          <w:trHeight w:val="311"/>
        </w:trPr>
        <w:tc>
          <w:tcPr>
            <w:tcW w:w="222" w:type="dxa"/>
            <w:tcBorders>
              <w:top w:val="nil"/>
              <w:left w:val="nil"/>
              <w:bottom w:val="nil"/>
              <w:right w:val="single" w:sz="4" w:space="0" w:color="auto"/>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c>
          <w:tcPr>
            <w:tcW w:w="3606" w:type="dxa"/>
            <w:tcBorders>
              <w:top w:val="single" w:sz="4" w:space="0" w:color="auto"/>
              <w:left w:val="single" w:sz="4" w:space="0" w:color="auto"/>
              <w:bottom w:val="single" w:sz="4" w:space="0" w:color="auto"/>
              <w:right w:val="single" w:sz="4" w:space="0" w:color="auto"/>
            </w:tcBorders>
            <w:shd w:val="clear" w:color="auto" w:fill="auto"/>
            <w:noWrap/>
            <w:hideMark/>
          </w:tcPr>
          <w:p w:rsidR="005923D1" w:rsidRPr="005923D1" w:rsidRDefault="005923D1" w:rsidP="005923D1">
            <w:pPr>
              <w:rPr>
                <w:rFonts w:ascii="GHEA Mariam" w:hAnsi="GHEA Mariam"/>
                <w:sz w:val="22"/>
                <w:szCs w:val="22"/>
                <w:lang w:eastAsia="en-US"/>
              </w:rPr>
            </w:pPr>
            <w:r w:rsidRPr="005923D1">
              <w:rPr>
                <w:rFonts w:ascii="GHEA Mariam" w:hAnsi="GHEA Mariam"/>
                <w:sz w:val="22"/>
                <w:szCs w:val="22"/>
                <w:lang w:eastAsia="en-US"/>
              </w:rPr>
              <w:t xml:space="preserve"> Ծրագրի միջոցառումները </w:t>
            </w:r>
          </w:p>
        </w:tc>
        <w:tc>
          <w:tcPr>
            <w:tcW w:w="7411" w:type="dxa"/>
            <w:tcBorders>
              <w:top w:val="single" w:sz="4" w:space="0" w:color="auto"/>
              <w:left w:val="single" w:sz="4" w:space="0" w:color="auto"/>
              <w:bottom w:val="single" w:sz="4" w:space="0" w:color="auto"/>
              <w:right w:val="single" w:sz="4" w:space="0" w:color="auto"/>
            </w:tcBorders>
            <w:shd w:val="clear" w:color="auto" w:fill="auto"/>
            <w:hideMark/>
          </w:tcPr>
          <w:p w:rsidR="005923D1" w:rsidRPr="005923D1" w:rsidRDefault="005923D1" w:rsidP="005923D1">
            <w:pPr>
              <w:rPr>
                <w:rFonts w:ascii="GHEA Mariam" w:hAnsi="GHEA Mariam"/>
                <w:sz w:val="22"/>
                <w:szCs w:val="22"/>
                <w:lang w:eastAsia="en-US"/>
              </w:rPr>
            </w:pPr>
          </w:p>
        </w:tc>
        <w:tc>
          <w:tcPr>
            <w:tcW w:w="36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r>
      <w:tr w:rsidR="005923D1" w:rsidRPr="005923D1" w:rsidTr="00C93A71">
        <w:trPr>
          <w:trHeight w:val="870"/>
        </w:trPr>
        <w:tc>
          <w:tcPr>
            <w:tcW w:w="222"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c>
          <w:tcPr>
            <w:tcW w:w="3606" w:type="dxa"/>
            <w:tcBorders>
              <w:top w:val="single" w:sz="4" w:space="0" w:color="auto"/>
              <w:left w:val="single" w:sz="4" w:space="0" w:color="auto"/>
              <w:bottom w:val="single" w:sz="4" w:space="0" w:color="auto"/>
              <w:right w:val="single" w:sz="4" w:space="0" w:color="auto"/>
            </w:tcBorders>
            <w:shd w:val="clear" w:color="auto" w:fill="auto"/>
            <w:hideMark/>
          </w:tcPr>
          <w:p w:rsidR="005923D1" w:rsidRPr="005923D1" w:rsidRDefault="00C93A71" w:rsidP="005923D1">
            <w:pPr>
              <w:rPr>
                <w:rFonts w:ascii="GHEA Mariam" w:hAnsi="GHEA Mariam"/>
                <w:sz w:val="22"/>
                <w:szCs w:val="22"/>
                <w:lang w:eastAsia="en-US"/>
              </w:rPr>
            </w:pPr>
            <w:r>
              <w:rPr>
                <w:rFonts w:ascii="GHEA Mariam" w:hAnsi="GHEA Mariam"/>
                <w:sz w:val="22"/>
                <w:szCs w:val="22"/>
                <w:lang w:eastAsia="en-US"/>
              </w:rPr>
              <w:t xml:space="preserve"> Ծրագրի դասիչը</w:t>
            </w:r>
            <w:r w:rsidR="005923D1" w:rsidRPr="005923D1">
              <w:rPr>
                <w:rFonts w:ascii="GHEA Mariam" w:hAnsi="GHEA Mariam"/>
                <w:sz w:val="22"/>
                <w:szCs w:val="22"/>
                <w:lang w:eastAsia="en-US"/>
              </w:rPr>
              <w:t xml:space="preserve"> </w:t>
            </w:r>
          </w:p>
        </w:tc>
        <w:tc>
          <w:tcPr>
            <w:tcW w:w="7411" w:type="dxa"/>
            <w:tcBorders>
              <w:top w:val="single" w:sz="4" w:space="0" w:color="auto"/>
              <w:left w:val="nil"/>
              <w:bottom w:val="single" w:sz="4" w:space="0" w:color="auto"/>
              <w:right w:val="single" w:sz="4" w:space="0" w:color="auto"/>
            </w:tcBorders>
            <w:shd w:val="clear" w:color="auto" w:fill="auto"/>
            <w:hideMark/>
          </w:tcPr>
          <w:p w:rsidR="005923D1" w:rsidRPr="005923D1" w:rsidRDefault="005923D1" w:rsidP="005923D1">
            <w:pPr>
              <w:rPr>
                <w:rFonts w:ascii="GHEA Mariam" w:hAnsi="GHEA Mariam"/>
                <w:sz w:val="22"/>
                <w:szCs w:val="22"/>
                <w:lang w:eastAsia="en-US"/>
              </w:rPr>
            </w:pPr>
            <w:r w:rsidRPr="005923D1">
              <w:rPr>
                <w:rFonts w:ascii="GHEA Mariam" w:hAnsi="GHEA Mariam"/>
                <w:sz w:val="22"/>
                <w:szCs w:val="22"/>
                <w:lang w:eastAsia="en-US"/>
              </w:rPr>
              <w:t xml:space="preserve"> 1212 </w:t>
            </w:r>
          </w:p>
        </w:tc>
        <w:tc>
          <w:tcPr>
            <w:tcW w:w="3645" w:type="dxa"/>
            <w:tcBorders>
              <w:top w:val="single" w:sz="4" w:space="0" w:color="auto"/>
              <w:left w:val="nil"/>
              <w:bottom w:val="single" w:sz="4" w:space="0" w:color="auto"/>
              <w:right w:val="single" w:sz="4" w:space="0" w:color="auto"/>
            </w:tcBorders>
            <w:shd w:val="clear" w:color="auto" w:fill="auto"/>
            <w:hideMark/>
          </w:tcPr>
          <w:p w:rsidR="005923D1" w:rsidRPr="005923D1" w:rsidRDefault="005923D1" w:rsidP="005923D1">
            <w:pPr>
              <w:jc w:val="center"/>
              <w:rPr>
                <w:rFonts w:ascii="GHEA Mariam" w:hAnsi="GHEA Mariam"/>
                <w:sz w:val="22"/>
                <w:szCs w:val="22"/>
                <w:lang w:eastAsia="en-US"/>
              </w:rPr>
            </w:pPr>
            <w:r w:rsidRPr="005923D1">
              <w:rPr>
                <w:rFonts w:ascii="GHEA Mariam" w:hAnsi="GHEA Mariam"/>
                <w:sz w:val="22"/>
                <w:szCs w:val="22"/>
                <w:lang w:eastAsia="en-US"/>
              </w:rPr>
              <w:t>Ցուցանիշների փոփոխությունը</w:t>
            </w:r>
            <w:r w:rsidRPr="005923D1">
              <w:rPr>
                <w:rFonts w:ascii="GHEA Mariam" w:hAnsi="GHEA Mariam"/>
                <w:sz w:val="22"/>
                <w:szCs w:val="22"/>
                <w:lang w:eastAsia="en-US"/>
              </w:rPr>
              <w:br/>
              <w:t>(ավելացումները նշված են դրական նշանով)</w:t>
            </w:r>
          </w:p>
        </w:tc>
      </w:tr>
      <w:tr w:rsidR="005923D1" w:rsidRPr="005923D1" w:rsidTr="002C6ADC">
        <w:trPr>
          <w:trHeight w:val="419"/>
        </w:trPr>
        <w:tc>
          <w:tcPr>
            <w:tcW w:w="222" w:type="dxa"/>
            <w:tcBorders>
              <w:top w:val="nil"/>
              <w:left w:val="nil"/>
              <w:bottom w:val="nil"/>
              <w:right w:val="nil"/>
            </w:tcBorders>
            <w:shd w:val="clear" w:color="auto" w:fill="auto"/>
            <w:noWrap/>
            <w:vAlign w:val="bottom"/>
            <w:hideMark/>
          </w:tcPr>
          <w:p w:rsidR="005923D1" w:rsidRPr="005923D1" w:rsidRDefault="005923D1" w:rsidP="005923D1">
            <w:pPr>
              <w:jc w:val="center"/>
              <w:rPr>
                <w:rFonts w:ascii="GHEA Mariam" w:hAnsi="GHEA Mariam"/>
                <w:sz w:val="22"/>
                <w:szCs w:val="22"/>
                <w:lang w:eastAsia="en-US"/>
              </w:rPr>
            </w:pPr>
          </w:p>
        </w:tc>
        <w:tc>
          <w:tcPr>
            <w:tcW w:w="3606" w:type="dxa"/>
            <w:tcBorders>
              <w:top w:val="single" w:sz="4" w:space="0" w:color="auto"/>
              <w:left w:val="single" w:sz="4" w:space="0" w:color="auto"/>
              <w:bottom w:val="single" w:sz="4" w:space="0" w:color="auto"/>
              <w:right w:val="single" w:sz="4" w:space="0" w:color="auto"/>
            </w:tcBorders>
            <w:shd w:val="clear" w:color="auto" w:fill="auto"/>
            <w:hideMark/>
          </w:tcPr>
          <w:p w:rsidR="005923D1" w:rsidRPr="005923D1" w:rsidRDefault="00C93A71" w:rsidP="005923D1">
            <w:pPr>
              <w:rPr>
                <w:rFonts w:ascii="GHEA Mariam" w:hAnsi="GHEA Mariam"/>
                <w:sz w:val="22"/>
                <w:szCs w:val="22"/>
                <w:lang w:eastAsia="en-US"/>
              </w:rPr>
            </w:pPr>
            <w:r>
              <w:rPr>
                <w:rFonts w:ascii="GHEA Mariam" w:hAnsi="GHEA Mariam"/>
                <w:sz w:val="22"/>
                <w:szCs w:val="22"/>
                <w:lang w:eastAsia="en-US"/>
              </w:rPr>
              <w:t xml:space="preserve"> Միջոցառման դասիչը</w:t>
            </w:r>
            <w:r w:rsidR="005923D1" w:rsidRPr="005923D1">
              <w:rPr>
                <w:rFonts w:ascii="GHEA Mariam" w:hAnsi="GHEA Mariam"/>
                <w:sz w:val="22"/>
                <w:szCs w:val="22"/>
                <w:lang w:eastAsia="en-US"/>
              </w:rPr>
              <w:t xml:space="preserve"> </w:t>
            </w:r>
          </w:p>
        </w:tc>
        <w:tc>
          <w:tcPr>
            <w:tcW w:w="7411" w:type="dxa"/>
            <w:tcBorders>
              <w:top w:val="single" w:sz="4" w:space="0" w:color="auto"/>
              <w:left w:val="nil"/>
              <w:bottom w:val="single" w:sz="4" w:space="0" w:color="auto"/>
              <w:right w:val="single" w:sz="4" w:space="0" w:color="auto"/>
            </w:tcBorders>
            <w:shd w:val="clear" w:color="auto" w:fill="auto"/>
            <w:hideMark/>
          </w:tcPr>
          <w:p w:rsidR="005923D1" w:rsidRPr="005923D1" w:rsidRDefault="005923D1" w:rsidP="005923D1">
            <w:pPr>
              <w:rPr>
                <w:rFonts w:ascii="GHEA Mariam" w:hAnsi="GHEA Mariam"/>
                <w:sz w:val="22"/>
                <w:szCs w:val="22"/>
                <w:lang w:eastAsia="en-US"/>
              </w:rPr>
            </w:pPr>
            <w:r w:rsidRPr="005923D1">
              <w:rPr>
                <w:rFonts w:ascii="GHEA Mariam" w:hAnsi="GHEA Mariam"/>
                <w:sz w:val="22"/>
                <w:szCs w:val="22"/>
                <w:lang w:eastAsia="en-US"/>
              </w:rPr>
              <w:t>12017</w:t>
            </w:r>
          </w:p>
        </w:tc>
        <w:tc>
          <w:tcPr>
            <w:tcW w:w="3645" w:type="dxa"/>
            <w:tcBorders>
              <w:top w:val="single" w:sz="4" w:space="0" w:color="auto"/>
              <w:left w:val="nil"/>
              <w:bottom w:val="single" w:sz="4" w:space="0" w:color="auto"/>
              <w:right w:val="single" w:sz="4" w:space="0" w:color="auto"/>
            </w:tcBorders>
            <w:shd w:val="clear" w:color="auto" w:fill="auto"/>
            <w:hideMark/>
          </w:tcPr>
          <w:p w:rsidR="005923D1" w:rsidRPr="005923D1" w:rsidRDefault="00C93A71" w:rsidP="005923D1">
            <w:pPr>
              <w:jc w:val="center"/>
              <w:rPr>
                <w:rFonts w:ascii="GHEA Mariam" w:hAnsi="GHEA Mariam"/>
                <w:sz w:val="22"/>
                <w:szCs w:val="22"/>
                <w:lang w:eastAsia="en-US"/>
              </w:rPr>
            </w:pPr>
            <w:r>
              <w:rPr>
                <w:rFonts w:ascii="GHEA Mariam" w:hAnsi="GHEA Mariam"/>
                <w:sz w:val="22"/>
                <w:szCs w:val="22"/>
                <w:lang w:eastAsia="en-US"/>
              </w:rPr>
              <w:t>տ</w:t>
            </w:r>
            <w:r w:rsidR="005923D1" w:rsidRPr="005923D1">
              <w:rPr>
                <w:rFonts w:ascii="GHEA Mariam" w:hAnsi="GHEA Mariam"/>
                <w:sz w:val="22"/>
                <w:szCs w:val="22"/>
                <w:lang w:eastAsia="en-US"/>
              </w:rPr>
              <w:t>արի</w:t>
            </w:r>
          </w:p>
        </w:tc>
      </w:tr>
      <w:tr w:rsidR="005923D1" w:rsidRPr="005923D1" w:rsidTr="002C6ADC">
        <w:trPr>
          <w:trHeight w:val="1042"/>
        </w:trPr>
        <w:tc>
          <w:tcPr>
            <w:tcW w:w="222" w:type="dxa"/>
            <w:tcBorders>
              <w:top w:val="nil"/>
              <w:left w:val="nil"/>
              <w:bottom w:val="nil"/>
              <w:right w:val="nil"/>
            </w:tcBorders>
            <w:shd w:val="clear" w:color="auto" w:fill="auto"/>
            <w:noWrap/>
            <w:vAlign w:val="bottom"/>
            <w:hideMark/>
          </w:tcPr>
          <w:p w:rsidR="005923D1" w:rsidRPr="005923D1" w:rsidRDefault="005923D1" w:rsidP="005923D1">
            <w:pPr>
              <w:jc w:val="center"/>
              <w:rPr>
                <w:rFonts w:ascii="GHEA Mariam" w:hAnsi="GHEA Mariam"/>
                <w:sz w:val="22"/>
                <w:szCs w:val="22"/>
                <w:lang w:eastAsia="en-US"/>
              </w:rPr>
            </w:pPr>
          </w:p>
        </w:tc>
        <w:tc>
          <w:tcPr>
            <w:tcW w:w="3606" w:type="dxa"/>
            <w:tcBorders>
              <w:top w:val="single" w:sz="4" w:space="0" w:color="auto"/>
              <w:left w:val="single" w:sz="4" w:space="0" w:color="auto"/>
              <w:bottom w:val="single" w:sz="4" w:space="0" w:color="auto"/>
              <w:right w:val="single" w:sz="4" w:space="0" w:color="auto"/>
            </w:tcBorders>
            <w:shd w:val="clear" w:color="auto" w:fill="auto"/>
            <w:hideMark/>
          </w:tcPr>
          <w:p w:rsidR="005923D1" w:rsidRPr="005923D1" w:rsidRDefault="00C93A71" w:rsidP="005923D1">
            <w:pPr>
              <w:rPr>
                <w:rFonts w:ascii="GHEA Mariam" w:hAnsi="GHEA Mariam"/>
                <w:sz w:val="22"/>
                <w:szCs w:val="22"/>
                <w:lang w:eastAsia="en-US"/>
              </w:rPr>
            </w:pPr>
            <w:r>
              <w:rPr>
                <w:rFonts w:ascii="GHEA Mariam" w:hAnsi="GHEA Mariam"/>
                <w:sz w:val="22"/>
                <w:szCs w:val="22"/>
                <w:lang w:eastAsia="en-US"/>
              </w:rPr>
              <w:t xml:space="preserve"> Միջոցառման անվանումը</w:t>
            </w:r>
            <w:r w:rsidR="005923D1" w:rsidRPr="005923D1">
              <w:rPr>
                <w:rFonts w:ascii="GHEA Mariam" w:hAnsi="GHEA Mariam"/>
                <w:sz w:val="22"/>
                <w:szCs w:val="22"/>
                <w:lang w:eastAsia="en-US"/>
              </w:rPr>
              <w:t xml:space="preserve"> </w:t>
            </w:r>
          </w:p>
        </w:tc>
        <w:tc>
          <w:tcPr>
            <w:tcW w:w="7411" w:type="dxa"/>
            <w:tcBorders>
              <w:top w:val="single" w:sz="4" w:space="0" w:color="auto"/>
              <w:left w:val="nil"/>
              <w:bottom w:val="single" w:sz="4" w:space="0" w:color="auto"/>
              <w:right w:val="single" w:sz="4" w:space="0" w:color="auto"/>
            </w:tcBorders>
            <w:shd w:val="clear" w:color="auto" w:fill="auto"/>
            <w:hideMark/>
          </w:tcPr>
          <w:p w:rsidR="005923D1" w:rsidRPr="005923D1" w:rsidRDefault="005923D1" w:rsidP="005923D1">
            <w:pPr>
              <w:rPr>
                <w:rFonts w:ascii="GHEA Mariam" w:hAnsi="GHEA Mariam"/>
                <w:sz w:val="22"/>
                <w:szCs w:val="22"/>
                <w:lang w:eastAsia="en-US"/>
              </w:rPr>
            </w:pPr>
            <w:r w:rsidRPr="005923D1">
              <w:rPr>
                <w:rFonts w:ascii="GHEA Mariam" w:hAnsi="GHEA Mariam"/>
                <w:sz w:val="22"/>
                <w:szCs w:val="22"/>
                <w:lang w:eastAsia="en-US"/>
              </w:rPr>
              <w:t>Պատերազմի արդյունքում ժամանակավորապես Հայաստանի Հանրապետությունում գտնվող քաղաքացիներին մշտական բնակության վայր տեղափոխում</w:t>
            </w:r>
          </w:p>
        </w:tc>
        <w:tc>
          <w:tcPr>
            <w:tcW w:w="364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923D1" w:rsidRPr="005923D1" w:rsidRDefault="005923D1" w:rsidP="005923D1">
            <w:pPr>
              <w:jc w:val="center"/>
              <w:rPr>
                <w:rFonts w:ascii="GHEA Mariam" w:hAnsi="GHEA Mariam"/>
                <w:sz w:val="22"/>
                <w:szCs w:val="22"/>
                <w:lang w:eastAsia="en-US"/>
              </w:rPr>
            </w:pPr>
            <w:r w:rsidRPr="005923D1">
              <w:rPr>
                <w:rFonts w:ascii="Calibri" w:hAnsi="Calibri" w:cs="Calibri"/>
                <w:sz w:val="22"/>
                <w:szCs w:val="22"/>
                <w:lang w:eastAsia="en-US"/>
              </w:rPr>
              <w:t> </w:t>
            </w:r>
          </w:p>
        </w:tc>
      </w:tr>
      <w:tr w:rsidR="005923D1" w:rsidRPr="005923D1" w:rsidTr="00C93A71">
        <w:trPr>
          <w:trHeight w:val="1868"/>
        </w:trPr>
        <w:tc>
          <w:tcPr>
            <w:tcW w:w="222" w:type="dxa"/>
            <w:tcBorders>
              <w:top w:val="nil"/>
              <w:left w:val="nil"/>
              <w:bottom w:val="nil"/>
              <w:right w:val="nil"/>
            </w:tcBorders>
            <w:shd w:val="clear" w:color="auto" w:fill="auto"/>
            <w:noWrap/>
            <w:vAlign w:val="bottom"/>
            <w:hideMark/>
          </w:tcPr>
          <w:p w:rsidR="005923D1" w:rsidRPr="005923D1" w:rsidRDefault="005923D1" w:rsidP="005923D1">
            <w:pPr>
              <w:jc w:val="center"/>
              <w:rPr>
                <w:rFonts w:ascii="GHEA Mariam" w:hAnsi="GHEA Mariam"/>
                <w:sz w:val="22"/>
                <w:szCs w:val="22"/>
                <w:lang w:eastAsia="en-US"/>
              </w:rPr>
            </w:pPr>
          </w:p>
        </w:tc>
        <w:tc>
          <w:tcPr>
            <w:tcW w:w="3606" w:type="dxa"/>
            <w:tcBorders>
              <w:top w:val="single" w:sz="4" w:space="0" w:color="auto"/>
              <w:left w:val="single" w:sz="4" w:space="0" w:color="auto"/>
              <w:bottom w:val="single" w:sz="4" w:space="0" w:color="auto"/>
              <w:right w:val="single" w:sz="4" w:space="0" w:color="auto"/>
            </w:tcBorders>
            <w:shd w:val="clear" w:color="auto" w:fill="auto"/>
            <w:hideMark/>
          </w:tcPr>
          <w:p w:rsidR="005923D1" w:rsidRPr="005923D1" w:rsidRDefault="005923D1" w:rsidP="00C93A71">
            <w:pPr>
              <w:rPr>
                <w:rFonts w:ascii="GHEA Mariam" w:hAnsi="GHEA Mariam"/>
                <w:sz w:val="22"/>
                <w:szCs w:val="22"/>
                <w:lang w:eastAsia="en-US"/>
              </w:rPr>
            </w:pPr>
            <w:r w:rsidRPr="005923D1">
              <w:rPr>
                <w:rFonts w:ascii="GHEA Mariam" w:hAnsi="GHEA Mariam"/>
                <w:sz w:val="22"/>
                <w:szCs w:val="22"/>
                <w:lang w:eastAsia="en-US"/>
              </w:rPr>
              <w:t xml:space="preserve"> Նկարագրությունը </w:t>
            </w:r>
          </w:p>
        </w:tc>
        <w:tc>
          <w:tcPr>
            <w:tcW w:w="7411" w:type="dxa"/>
            <w:tcBorders>
              <w:top w:val="single" w:sz="4" w:space="0" w:color="auto"/>
              <w:left w:val="nil"/>
              <w:bottom w:val="single" w:sz="4" w:space="0" w:color="auto"/>
              <w:right w:val="single" w:sz="4" w:space="0" w:color="auto"/>
            </w:tcBorders>
            <w:shd w:val="clear" w:color="auto" w:fill="auto"/>
            <w:hideMark/>
          </w:tcPr>
          <w:p w:rsidR="005923D1" w:rsidRPr="005923D1" w:rsidRDefault="005923D1" w:rsidP="005923D1">
            <w:pPr>
              <w:rPr>
                <w:rFonts w:ascii="GHEA Mariam" w:hAnsi="GHEA Mariam"/>
                <w:sz w:val="22"/>
                <w:szCs w:val="22"/>
                <w:lang w:eastAsia="en-US"/>
              </w:rPr>
            </w:pPr>
            <w:r w:rsidRPr="005923D1">
              <w:rPr>
                <w:rFonts w:ascii="GHEA Mariam" w:hAnsi="GHEA Mariam"/>
                <w:sz w:val="22"/>
                <w:szCs w:val="22"/>
                <w:lang w:eastAsia="en-US"/>
              </w:rPr>
              <w:t>Ադրբեջանի կողմից սանձազերծված պատերազմի արդյունքում Արցախի Հանրապետությունից Հայաստանի Հանրապետություն ժամանակավորապես ժամանած քաղաքացիներին Արցախի Հանրապետություն ուղարկելու նպատակով` Երևանի քաղաքապետարանի և ՀՀ մարզպետարանների կողմից կազմակերպված ուղևորափոխադրումների փոխհատուցում</w:t>
            </w:r>
          </w:p>
        </w:tc>
        <w:tc>
          <w:tcPr>
            <w:tcW w:w="3645" w:type="dxa"/>
            <w:vMerge/>
            <w:tcBorders>
              <w:top w:val="single" w:sz="4" w:space="0" w:color="auto"/>
              <w:left w:val="single" w:sz="4" w:space="0" w:color="auto"/>
              <w:bottom w:val="single" w:sz="4" w:space="0" w:color="auto"/>
              <w:right w:val="single" w:sz="4" w:space="0" w:color="auto"/>
            </w:tcBorders>
            <w:vAlign w:val="center"/>
            <w:hideMark/>
          </w:tcPr>
          <w:p w:rsidR="005923D1" w:rsidRPr="005923D1" w:rsidRDefault="005923D1" w:rsidP="005923D1">
            <w:pPr>
              <w:rPr>
                <w:rFonts w:ascii="GHEA Mariam" w:hAnsi="GHEA Mariam"/>
                <w:sz w:val="22"/>
                <w:szCs w:val="22"/>
                <w:lang w:eastAsia="en-US"/>
              </w:rPr>
            </w:pPr>
          </w:p>
        </w:tc>
      </w:tr>
      <w:tr w:rsidR="005923D1" w:rsidRPr="005923D1" w:rsidTr="002C6ADC">
        <w:trPr>
          <w:trHeight w:val="311"/>
        </w:trPr>
        <w:tc>
          <w:tcPr>
            <w:tcW w:w="222"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c>
          <w:tcPr>
            <w:tcW w:w="36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923D1" w:rsidRPr="005923D1" w:rsidRDefault="00C93A71" w:rsidP="005923D1">
            <w:pPr>
              <w:rPr>
                <w:rFonts w:ascii="GHEA Mariam" w:hAnsi="GHEA Mariam"/>
                <w:sz w:val="22"/>
                <w:szCs w:val="22"/>
                <w:lang w:eastAsia="en-US"/>
              </w:rPr>
            </w:pPr>
            <w:r>
              <w:rPr>
                <w:rFonts w:ascii="GHEA Mariam" w:hAnsi="GHEA Mariam"/>
                <w:sz w:val="22"/>
                <w:szCs w:val="22"/>
                <w:lang w:eastAsia="en-US"/>
              </w:rPr>
              <w:t xml:space="preserve"> Միջոցառման տեսակը</w:t>
            </w:r>
            <w:r w:rsidR="005923D1" w:rsidRPr="005923D1">
              <w:rPr>
                <w:rFonts w:ascii="GHEA Mariam" w:hAnsi="GHEA Mariam"/>
                <w:sz w:val="22"/>
                <w:szCs w:val="22"/>
                <w:lang w:eastAsia="en-US"/>
              </w:rPr>
              <w:t xml:space="preserve"> </w:t>
            </w:r>
          </w:p>
        </w:tc>
        <w:tc>
          <w:tcPr>
            <w:tcW w:w="7411" w:type="dxa"/>
            <w:tcBorders>
              <w:top w:val="single" w:sz="4" w:space="0" w:color="auto"/>
              <w:left w:val="nil"/>
              <w:bottom w:val="single" w:sz="4" w:space="0" w:color="auto"/>
              <w:right w:val="single" w:sz="4" w:space="0" w:color="auto"/>
            </w:tcBorders>
            <w:shd w:val="clear" w:color="auto" w:fill="auto"/>
            <w:hideMark/>
          </w:tcPr>
          <w:p w:rsidR="005923D1" w:rsidRPr="005923D1" w:rsidRDefault="005923D1" w:rsidP="005923D1">
            <w:pPr>
              <w:rPr>
                <w:rFonts w:ascii="GHEA Mariam" w:hAnsi="GHEA Mariam"/>
                <w:sz w:val="22"/>
                <w:szCs w:val="22"/>
                <w:lang w:eastAsia="en-US"/>
              </w:rPr>
            </w:pPr>
            <w:r w:rsidRPr="005923D1">
              <w:rPr>
                <w:rFonts w:ascii="GHEA Mariam" w:hAnsi="GHEA Mariam"/>
                <w:sz w:val="22"/>
                <w:szCs w:val="22"/>
                <w:lang w:eastAsia="en-US"/>
              </w:rPr>
              <w:t xml:space="preserve"> Տրանսֆերտների տրամադրում </w:t>
            </w:r>
          </w:p>
        </w:tc>
        <w:tc>
          <w:tcPr>
            <w:tcW w:w="3645" w:type="dxa"/>
            <w:vMerge/>
            <w:tcBorders>
              <w:top w:val="single" w:sz="4" w:space="0" w:color="auto"/>
              <w:left w:val="single" w:sz="4" w:space="0" w:color="auto"/>
              <w:bottom w:val="single" w:sz="4" w:space="0" w:color="auto"/>
              <w:right w:val="single" w:sz="4" w:space="0" w:color="auto"/>
            </w:tcBorders>
            <w:vAlign w:val="center"/>
            <w:hideMark/>
          </w:tcPr>
          <w:p w:rsidR="005923D1" w:rsidRPr="005923D1" w:rsidRDefault="005923D1" w:rsidP="005923D1">
            <w:pPr>
              <w:rPr>
                <w:rFonts w:ascii="GHEA Mariam" w:hAnsi="GHEA Mariam"/>
                <w:sz w:val="22"/>
                <w:szCs w:val="22"/>
                <w:lang w:eastAsia="en-US"/>
              </w:rPr>
            </w:pPr>
          </w:p>
        </w:tc>
      </w:tr>
      <w:tr w:rsidR="005923D1" w:rsidRPr="005923D1" w:rsidTr="002C6ADC">
        <w:trPr>
          <w:trHeight w:val="56"/>
        </w:trPr>
        <w:tc>
          <w:tcPr>
            <w:tcW w:w="222"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c>
          <w:tcPr>
            <w:tcW w:w="36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923D1" w:rsidRPr="005923D1" w:rsidRDefault="005923D1" w:rsidP="005923D1">
            <w:pPr>
              <w:rPr>
                <w:rFonts w:ascii="GHEA Mariam" w:hAnsi="GHEA Mariam"/>
                <w:sz w:val="22"/>
                <w:szCs w:val="22"/>
                <w:lang w:eastAsia="en-US"/>
              </w:rPr>
            </w:pPr>
            <w:r w:rsidRPr="005923D1">
              <w:rPr>
                <w:rFonts w:ascii="GHEA Mariam" w:hAnsi="GHEA Mariam"/>
                <w:sz w:val="22"/>
                <w:szCs w:val="22"/>
                <w:lang w:eastAsia="en-US"/>
              </w:rPr>
              <w:t xml:space="preserve"> Շահառուների ընտրության չափանիշները</w:t>
            </w:r>
          </w:p>
        </w:tc>
        <w:tc>
          <w:tcPr>
            <w:tcW w:w="7411" w:type="dxa"/>
            <w:tcBorders>
              <w:top w:val="single" w:sz="4" w:space="0" w:color="auto"/>
              <w:left w:val="nil"/>
              <w:bottom w:val="single" w:sz="4" w:space="0" w:color="auto"/>
              <w:right w:val="single" w:sz="4" w:space="0" w:color="auto"/>
            </w:tcBorders>
            <w:shd w:val="clear" w:color="auto" w:fill="auto"/>
            <w:hideMark/>
          </w:tcPr>
          <w:p w:rsidR="005923D1" w:rsidRPr="005923D1" w:rsidRDefault="005923D1" w:rsidP="005923D1">
            <w:pPr>
              <w:rPr>
                <w:rFonts w:ascii="GHEA Mariam" w:hAnsi="GHEA Mariam"/>
                <w:sz w:val="22"/>
                <w:szCs w:val="22"/>
                <w:lang w:eastAsia="en-US"/>
              </w:rPr>
            </w:pPr>
            <w:r w:rsidRPr="005923D1">
              <w:rPr>
                <w:rFonts w:ascii="GHEA Mariam" w:hAnsi="GHEA Mariam"/>
                <w:sz w:val="22"/>
                <w:szCs w:val="22"/>
                <w:lang w:eastAsia="en-US"/>
              </w:rPr>
              <w:t xml:space="preserve"> Մասնագիտացված միավոր </w:t>
            </w:r>
          </w:p>
        </w:tc>
        <w:tc>
          <w:tcPr>
            <w:tcW w:w="3645" w:type="dxa"/>
            <w:vMerge/>
            <w:tcBorders>
              <w:top w:val="single" w:sz="4" w:space="0" w:color="auto"/>
              <w:left w:val="single" w:sz="4" w:space="0" w:color="auto"/>
              <w:bottom w:val="single" w:sz="4" w:space="0" w:color="auto"/>
              <w:right w:val="single" w:sz="4" w:space="0" w:color="auto"/>
            </w:tcBorders>
            <w:vAlign w:val="center"/>
            <w:hideMark/>
          </w:tcPr>
          <w:p w:rsidR="005923D1" w:rsidRPr="005923D1" w:rsidRDefault="005923D1" w:rsidP="005923D1">
            <w:pPr>
              <w:rPr>
                <w:rFonts w:ascii="GHEA Mariam" w:hAnsi="GHEA Mariam"/>
                <w:sz w:val="22"/>
                <w:szCs w:val="22"/>
                <w:lang w:eastAsia="en-US"/>
              </w:rPr>
            </w:pPr>
          </w:p>
        </w:tc>
      </w:tr>
      <w:tr w:rsidR="005923D1" w:rsidRPr="005923D1" w:rsidTr="002C6ADC">
        <w:trPr>
          <w:trHeight w:val="311"/>
        </w:trPr>
        <w:tc>
          <w:tcPr>
            <w:tcW w:w="222" w:type="dxa"/>
            <w:tcBorders>
              <w:top w:val="nil"/>
              <w:left w:val="nil"/>
              <w:bottom w:val="nil"/>
              <w:right w:val="nil"/>
            </w:tcBorders>
            <w:shd w:val="clear" w:color="auto" w:fill="auto"/>
            <w:noWrap/>
            <w:vAlign w:val="bottom"/>
            <w:hideMark/>
          </w:tcPr>
          <w:p w:rsidR="005923D1" w:rsidRPr="005923D1" w:rsidRDefault="005923D1" w:rsidP="005923D1">
            <w:pPr>
              <w:rPr>
                <w:rFonts w:ascii="GHEA Mariam" w:hAnsi="GHEA Mariam"/>
                <w:sz w:val="22"/>
                <w:szCs w:val="22"/>
                <w:lang w:eastAsia="en-US"/>
              </w:rPr>
            </w:pPr>
          </w:p>
        </w:tc>
        <w:tc>
          <w:tcPr>
            <w:tcW w:w="1101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5923D1" w:rsidRPr="005923D1" w:rsidRDefault="005923D1" w:rsidP="005923D1">
            <w:pPr>
              <w:jc w:val="center"/>
              <w:rPr>
                <w:rFonts w:ascii="GHEA Mariam" w:hAnsi="GHEA Mariam"/>
                <w:sz w:val="22"/>
                <w:szCs w:val="22"/>
                <w:lang w:eastAsia="en-US"/>
              </w:rPr>
            </w:pPr>
            <w:r w:rsidRPr="005923D1">
              <w:rPr>
                <w:rFonts w:ascii="GHEA Mariam" w:hAnsi="GHEA Mariam"/>
                <w:sz w:val="22"/>
                <w:szCs w:val="22"/>
                <w:lang w:eastAsia="en-US"/>
              </w:rPr>
              <w:t>Արդյունքի չափորոշիչներ</w:t>
            </w:r>
          </w:p>
        </w:tc>
        <w:tc>
          <w:tcPr>
            <w:tcW w:w="3645" w:type="dxa"/>
            <w:tcBorders>
              <w:top w:val="single" w:sz="4" w:space="0" w:color="auto"/>
              <w:left w:val="single" w:sz="4" w:space="0" w:color="auto"/>
              <w:bottom w:val="single" w:sz="4" w:space="0" w:color="auto"/>
              <w:right w:val="single" w:sz="4" w:space="0" w:color="auto"/>
            </w:tcBorders>
            <w:shd w:val="clear" w:color="auto" w:fill="auto"/>
            <w:hideMark/>
          </w:tcPr>
          <w:p w:rsidR="005923D1" w:rsidRPr="005923D1" w:rsidRDefault="005923D1" w:rsidP="005923D1">
            <w:pPr>
              <w:jc w:val="center"/>
              <w:rPr>
                <w:rFonts w:ascii="GHEA Mariam" w:hAnsi="GHEA Mariam"/>
                <w:sz w:val="22"/>
                <w:szCs w:val="22"/>
                <w:lang w:eastAsia="en-US"/>
              </w:rPr>
            </w:pPr>
            <w:r w:rsidRPr="005923D1">
              <w:rPr>
                <w:rFonts w:ascii="Calibri" w:hAnsi="Calibri" w:cs="Calibri"/>
                <w:sz w:val="22"/>
                <w:szCs w:val="22"/>
                <w:lang w:eastAsia="en-US"/>
              </w:rPr>
              <w:t> </w:t>
            </w:r>
          </w:p>
        </w:tc>
      </w:tr>
      <w:tr w:rsidR="005923D1" w:rsidRPr="005923D1" w:rsidTr="002C6ADC">
        <w:trPr>
          <w:trHeight w:val="311"/>
        </w:trPr>
        <w:tc>
          <w:tcPr>
            <w:tcW w:w="222" w:type="dxa"/>
            <w:tcBorders>
              <w:top w:val="nil"/>
              <w:left w:val="nil"/>
              <w:bottom w:val="nil"/>
              <w:right w:val="nil"/>
            </w:tcBorders>
            <w:shd w:val="clear" w:color="auto" w:fill="auto"/>
            <w:noWrap/>
            <w:vAlign w:val="bottom"/>
            <w:hideMark/>
          </w:tcPr>
          <w:p w:rsidR="005923D1" w:rsidRPr="005923D1" w:rsidRDefault="005923D1" w:rsidP="005923D1">
            <w:pPr>
              <w:jc w:val="center"/>
              <w:rPr>
                <w:rFonts w:ascii="GHEA Mariam" w:hAnsi="GHEA Mariam"/>
                <w:sz w:val="22"/>
                <w:szCs w:val="22"/>
                <w:lang w:eastAsia="en-US"/>
              </w:rPr>
            </w:pPr>
          </w:p>
        </w:tc>
        <w:tc>
          <w:tcPr>
            <w:tcW w:w="11017"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5923D1" w:rsidRPr="005923D1" w:rsidRDefault="005923D1" w:rsidP="005923D1">
            <w:pPr>
              <w:rPr>
                <w:rFonts w:ascii="GHEA Mariam" w:hAnsi="GHEA Mariam"/>
                <w:sz w:val="22"/>
                <w:szCs w:val="22"/>
                <w:lang w:eastAsia="en-US"/>
              </w:rPr>
            </w:pPr>
            <w:r w:rsidRPr="005923D1">
              <w:rPr>
                <w:rFonts w:ascii="GHEA Mariam" w:hAnsi="GHEA Mariam"/>
                <w:sz w:val="22"/>
                <w:szCs w:val="22"/>
                <w:lang w:eastAsia="en-US"/>
              </w:rPr>
              <w:t>Տեղափոխված ուղևորների քանակ, մարդ</w:t>
            </w:r>
          </w:p>
        </w:tc>
        <w:tc>
          <w:tcPr>
            <w:tcW w:w="3645" w:type="dxa"/>
            <w:tcBorders>
              <w:top w:val="single" w:sz="4" w:space="0" w:color="auto"/>
              <w:left w:val="single" w:sz="4" w:space="0" w:color="auto"/>
              <w:bottom w:val="single" w:sz="4" w:space="0" w:color="auto"/>
              <w:right w:val="single" w:sz="4" w:space="0" w:color="auto"/>
            </w:tcBorders>
            <w:shd w:val="clear" w:color="auto" w:fill="auto"/>
            <w:hideMark/>
          </w:tcPr>
          <w:p w:rsidR="005923D1" w:rsidRPr="005923D1" w:rsidRDefault="005923D1" w:rsidP="005923D1">
            <w:pPr>
              <w:jc w:val="center"/>
              <w:rPr>
                <w:rFonts w:ascii="GHEA Mariam" w:hAnsi="GHEA Mariam"/>
                <w:sz w:val="22"/>
                <w:szCs w:val="22"/>
                <w:lang w:eastAsia="en-US"/>
              </w:rPr>
            </w:pPr>
            <w:r w:rsidRPr="005923D1">
              <w:rPr>
                <w:rFonts w:ascii="GHEA Mariam" w:hAnsi="GHEA Mariam"/>
                <w:sz w:val="22"/>
                <w:szCs w:val="22"/>
                <w:lang w:eastAsia="en-US"/>
              </w:rPr>
              <w:t>1302</w:t>
            </w:r>
          </w:p>
        </w:tc>
      </w:tr>
      <w:tr w:rsidR="005923D1" w:rsidRPr="005923D1" w:rsidTr="002C6ADC">
        <w:trPr>
          <w:trHeight w:val="311"/>
        </w:trPr>
        <w:tc>
          <w:tcPr>
            <w:tcW w:w="222" w:type="dxa"/>
            <w:tcBorders>
              <w:top w:val="nil"/>
              <w:left w:val="nil"/>
              <w:bottom w:val="nil"/>
              <w:right w:val="nil"/>
            </w:tcBorders>
            <w:shd w:val="clear" w:color="auto" w:fill="auto"/>
            <w:noWrap/>
            <w:vAlign w:val="bottom"/>
            <w:hideMark/>
          </w:tcPr>
          <w:p w:rsidR="005923D1" w:rsidRPr="005923D1" w:rsidRDefault="005923D1" w:rsidP="005923D1">
            <w:pPr>
              <w:jc w:val="center"/>
              <w:rPr>
                <w:rFonts w:ascii="GHEA Mariam" w:hAnsi="GHEA Mariam"/>
                <w:sz w:val="22"/>
                <w:szCs w:val="22"/>
                <w:lang w:eastAsia="en-US"/>
              </w:rPr>
            </w:pPr>
          </w:p>
        </w:tc>
        <w:tc>
          <w:tcPr>
            <w:tcW w:w="36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923D1" w:rsidRPr="005923D1" w:rsidRDefault="005923D1" w:rsidP="005923D1">
            <w:pPr>
              <w:rPr>
                <w:rFonts w:ascii="GHEA Mariam" w:hAnsi="GHEA Mariam"/>
                <w:sz w:val="22"/>
                <w:szCs w:val="22"/>
                <w:lang w:eastAsia="en-US"/>
              </w:rPr>
            </w:pPr>
            <w:r w:rsidRPr="005923D1">
              <w:rPr>
                <w:rFonts w:ascii="GHEA Mariam" w:hAnsi="GHEA Mariam"/>
                <w:sz w:val="22"/>
                <w:szCs w:val="22"/>
                <w:lang w:eastAsia="en-US"/>
              </w:rPr>
              <w:t>Երթերի քանակ, հատ</w:t>
            </w:r>
          </w:p>
        </w:tc>
        <w:tc>
          <w:tcPr>
            <w:tcW w:w="741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923D1" w:rsidRPr="005923D1" w:rsidRDefault="005923D1" w:rsidP="005923D1">
            <w:pPr>
              <w:jc w:val="center"/>
              <w:rPr>
                <w:rFonts w:ascii="GHEA Mariam" w:hAnsi="GHEA Mariam"/>
                <w:sz w:val="22"/>
                <w:szCs w:val="22"/>
                <w:lang w:eastAsia="en-US"/>
              </w:rPr>
            </w:pPr>
            <w:r w:rsidRPr="005923D1">
              <w:rPr>
                <w:rFonts w:ascii="Calibri" w:hAnsi="Calibri" w:cs="Calibri"/>
                <w:sz w:val="22"/>
                <w:szCs w:val="22"/>
                <w:lang w:eastAsia="en-US"/>
              </w:rPr>
              <w:t> </w:t>
            </w:r>
          </w:p>
        </w:tc>
        <w:tc>
          <w:tcPr>
            <w:tcW w:w="3645" w:type="dxa"/>
            <w:tcBorders>
              <w:top w:val="single" w:sz="4" w:space="0" w:color="auto"/>
              <w:left w:val="single" w:sz="4" w:space="0" w:color="auto"/>
              <w:bottom w:val="single" w:sz="4" w:space="0" w:color="auto"/>
              <w:right w:val="single" w:sz="4" w:space="0" w:color="auto"/>
            </w:tcBorders>
            <w:shd w:val="clear" w:color="auto" w:fill="auto"/>
            <w:hideMark/>
          </w:tcPr>
          <w:p w:rsidR="005923D1" w:rsidRPr="005923D1" w:rsidRDefault="005923D1" w:rsidP="005923D1">
            <w:pPr>
              <w:jc w:val="center"/>
              <w:rPr>
                <w:rFonts w:ascii="GHEA Mariam" w:hAnsi="GHEA Mariam"/>
                <w:sz w:val="22"/>
                <w:szCs w:val="22"/>
                <w:lang w:eastAsia="en-US"/>
              </w:rPr>
            </w:pPr>
            <w:r w:rsidRPr="005923D1">
              <w:rPr>
                <w:rFonts w:ascii="GHEA Mariam" w:hAnsi="GHEA Mariam"/>
                <w:sz w:val="22"/>
                <w:szCs w:val="22"/>
                <w:lang w:eastAsia="en-US"/>
              </w:rPr>
              <w:t>28</w:t>
            </w:r>
          </w:p>
        </w:tc>
      </w:tr>
      <w:tr w:rsidR="005923D1" w:rsidRPr="005923D1" w:rsidTr="002C6ADC">
        <w:trPr>
          <w:trHeight w:val="311"/>
        </w:trPr>
        <w:tc>
          <w:tcPr>
            <w:tcW w:w="222" w:type="dxa"/>
            <w:tcBorders>
              <w:top w:val="nil"/>
              <w:left w:val="nil"/>
              <w:bottom w:val="nil"/>
              <w:right w:val="nil"/>
            </w:tcBorders>
            <w:shd w:val="clear" w:color="auto" w:fill="auto"/>
            <w:noWrap/>
            <w:vAlign w:val="bottom"/>
            <w:hideMark/>
          </w:tcPr>
          <w:p w:rsidR="005923D1" w:rsidRPr="005923D1" w:rsidRDefault="005923D1" w:rsidP="005923D1">
            <w:pPr>
              <w:jc w:val="center"/>
              <w:rPr>
                <w:rFonts w:ascii="GHEA Mariam" w:hAnsi="GHEA Mariam"/>
                <w:sz w:val="22"/>
                <w:szCs w:val="22"/>
                <w:lang w:eastAsia="en-US"/>
              </w:rPr>
            </w:pPr>
          </w:p>
        </w:tc>
        <w:tc>
          <w:tcPr>
            <w:tcW w:w="11017"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5923D1" w:rsidRPr="005923D1" w:rsidRDefault="005923D1" w:rsidP="002C6ADC">
            <w:pPr>
              <w:rPr>
                <w:rFonts w:ascii="GHEA Mariam" w:hAnsi="GHEA Mariam"/>
                <w:sz w:val="22"/>
                <w:szCs w:val="22"/>
                <w:lang w:eastAsia="en-US"/>
              </w:rPr>
            </w:pPr>
            <w:r w:rsidRPr="005923D1">
              <w:rPr>
                <w:rFonts w:ascii="GHEA Mariam" w:hAnsi="GHEA Mariam"/>
                <w:sz w:val="22"/>
                <w:szCs w:val="22"/>
                <w:lang w:eastAsia="en-US"/>
              </w:rPr>
              <w:t xml:space="preserve"> Միջոցառման վրա կատարվող ծախսը (հազ</w:t>
            </w:r>
            <w:r w:rsidR="002C6ADC">
              <w:rPr>
                <w:rFonts w:ascii="GHEA Mariam" w:hAnsi="GHEA Mariam"/>
                <w:sz w:val="22"/>
                <w:szCs w:val="22"/>
                <w:lang w:val="hy-AM" w:eastAsia="en-US"/>
              </w:rPr>
              <w:t>.</w:t>
            </w:r>
            <w:r w:rsidRPr="005923D1">
              <w:rPr>
                <w:rFonts w:ascii="GHEA Mariam" w:hAnsi="GHEA Mariam"/>
                <w:sz w:val="22"/>
                <w:szCs w:val="22"/>
                <w:lang w:eastAsia="en-US"/>
              </w:rPr>
              <w:t xml:space="preserve"> դրամ) </w:t>
            </w:r>
          </w:p>
        </w:tc>
        <w:tc>
          <w:tcPr>
            <w:tcW w:w="36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23D1" w:rsidRPr="005923D1" w:rsidRDefault="005923D1" w:rsidP="005923D1">
            <w:pPr>
              <w:jc w:val="center"/>
              <w:rPr>
                <w:rFonts w:ascii="GHEA Mariam" w:hAnsi="GHEA Mariam"/>
                <w:iCs/>
                <w:color w:val="000000"/>
                <w:sz w:val="22"/>
                <w:szCs w:val="22"/>
                <w:lang w:eastAsia="en-US"/>
              </w:rPr>
            </w:pPr>
            <w:r w:rsidRPr="005923D1">
              <w:rPr>
                <w:rFonts w:ascii="GHEA Mariam" w:hAnsi="GHEA Mariam"/>
                <w:iCs/>
                <w:color w:val="000000"/>
                <w:sz w:val="22"/>
                <w:szCs w:val="22"/>
                <w:lang w:eastAsia="en-US"/>
              </w:rPr>
              <w:t xml:space="preserve">8,120.0 </w:t>
            </w:r>
          </w:p>
        </w:tc>
      </w:tr>
    </w:tbl>
    <w:p w:rsidR="005923D1" w:rsidRPr="008437BC" w:rsidRDefault="005923D1" w:rsidP="00C454F3">
      <w:pPr>
        <w:shd w:val="clear" w:color="auto" w:fill="FFFFFF"/>
        <w:spacing w:line="408" w:lineRule="auto"/>
        <w:jc w:val="both"/>
        <w:rPr>
          <w:rFonts w:ascii="GHEA Mariam" w:hAnsi="GHEA Mariam" w:cs="Sylfaen"/>
          <w:sz w:val="24"/>
          <w:szCs w:val="24"/>
          <w:lang w:val="hy-AM"/>
        </w:rPr>
      </w:pPr>
    </w:p>
    <w:p w:rsidR="001F225D" w:rsidRDefault="001F225D" w:rsidP="00C454F3">
      <w:pPr>
        <w:pStyle w:val="mechtex"/>
        <w:ind w:firstLine="567"/>
        <w:rPr>
          <w:rFonts w:ascii="Arial" w:hAnsi="Arial" w:cs="Arial"/>
          <w:lang w:val="hy-AM"/>
        </w:rPr>
      </w:pPr>
    </w:p>
    <w:p w:rsidR="002C6ADC" w:rsidRDefault="002C6ADC" w:rsidP="00C454F3">
      <w:pPr>
        <w:pStyle w:val="mechtex"/>
        <w:ind w:firstLine="567"/>
        <w:rPr>
          <w:rFonts w:ascii="Arial" w:hAnsi="Arial" w:cs="Arial"/>
          <w:lang w:val="hy-AM"/>
        </w:rPr>
      </w:pPr>
    </w:p>
    <w:p w:rsidR="002C6ADC" w:rsidRPr="00574F02" w:rsidRDefault="002C6ADC" w:rsidP="00C93A71">
      <w:pPr>
        <w:pStyle w:val="mechtex"/>
        <w:ind w:firstLine="127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2C6ADC" w:rsidRPr="00574F02" w:rsidRDefault="002C6ADC" w:rsidP="00C93A71">
      <w:pPr>
        <w:pStyle w:val="mechtex"/>
        <w:ind w:firstLine="1276"/>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2C6ADC" w:rsidRPr="00C454F3" w:rsidRDefault="001C3729" w:rsidP="00C93A71">
      <w:pPr>
        <w:pStyle w:val="mechtex"/>
        <w:ind w:firstLine="1276"/>
        <w:rPr>
          <w:rFonts w:ascii="Arial" w:hAnsi="Arial" w:cs="Arial"/>
          <w:lang w:val="hy-AM"/>
        </w:rPr>
      </w:pPr>
      <w:r>
        <w:rPr>
          <w:rFonts w:ascii="GHEA Mariam" w:hAnsi="GHEA Mariam" w:cs="Sylfaen"/>
          <w:sz w:val="24"/>
          <w:szCs w:val="24"/>
          <w:lang w:val="hy-AM"/>
        </w:rPr>
        <w:t xml:space="preserve"> </w:t>
      </w:r>
      <w:bookmarkStart w:id="0" w:name="_GoBack"/>
      <w:bookmarkEnd w:id="0"/>
      <w:r w:rsidR="002C6ADC" w:rsidRPr="00574F02">
        <w:rPr>
          <w:rFonts w:ascii="GHEA Mariam" w:hAnsi="GHEA Mariam" w:cs="Sylfaen"/>
          <w:sz w:val="24"/>
          <w:szCs w:val="24"/>
          <w:lang w:val="hy-AM"/>
        </w:rPr>
        <w:t>ՂԵԿԱՎԱՐ</w:t>
      </w:r>
      <w:r w:rsidR="002C6ADC" w:rsidRPr="00574F02">
        <w:rPr>
          <w:rFonts w:ascii="GHEA Mariam" w:hAnsi="GHEA Mariam" w:cs="Arial Armenian"/>
          <w:sz w:val="24"/>
          <w:szCs w:val="24"/>
          <w:lang w:val="hy-AM"/>
        </w:rPr>
        <w:tab/>
        <w:t xml:space="preserve">                                                      </w:t>
      </w:r>
      <w:r w:rsidR="002C6ADC" w:rsidRPr="00574F02">
        <w:rPr>
          <w:rFonts w:ascii="GHEA Mariam" w:hAnsi="GHEA Mariam" w:cs="Arial Armenian"/>
          <w:sz w:val="24"/>
          <w:szCs w:val="24"/>
          <w:lang w:val="hy-AM"/>
        </w:rPr>
        <w:tab/>
      </w:r>
      <w:r w:rsidR="002C6ADC" w:rsidRPr="00574F02">
        <w:rPr>
          <w:rFonts w:ascii="GHEA Mariam" w:hAnsi="GHEA Mariam" w:cs="Arial Armenian"/>
          <w:sz w:val="24"/>
          <w:szCs w:val="24"/>
          <w:lang w:val="hy-AM"/>
        </w:rPr>
        <w:tab/>
      </w:r>
      <w:r w:rsidR="002C6ADC" w:rsidRPr="00574F02">
        <w:rPr>
          <w:rFonts w:ascii="GHEA Mariam" w:hAnsi="GHEA Mariam" w:cs="Arial Armenian"/>
          <w:sz w:val="24"/>
          <w:szCs w:val="24"/>
          <w:lang w:val="hy-AM"/>
        </w:rPr>
        <w:tab/>
      </w:r>
      <w:r w:rsidR="002C6ADC" w:rsidRPr="00574F02">
        <w:rPr>
          <w:rFonts w:ascii="GHEA Mariam" w:hAnsi="GHEA Mariam" w:cs="Arial Armenian"/>
          <w:sz w:val="24"/>
          <w:szCs w:val="24"/>
          <w:lang w:val="hy-AM"/>
        </w:rPr>
        <w:tab/>
        <w:t>Ա</w:t>
      </w:r>
      <w:r w:rsidR="002C6ADC" w:rsidRPr="00574F02">
        <w:rPr>
          <w:rFonts w:ascii="GHEA Mariam" w:hAnsi="GHEA Mariam" w:cs="Sylfaen"/>
          <w:sz w:val="24"/>
          <w:szCs w:val="24"/>
          <w:lang w:val="hy-AM"/>
        </w:rPr>
        <w:t>.</w:t>
      </w:r>
      <w:r w:rsidR="002C6ADC" w:rsidRPr="00574F02">
        <w:rPr>
          <w:rFonts w:ascii="GHEA Mariam" w:hAnsi="GHEA Mariam" w:cs="Arial Armenian"/>
          <w:sz w:val="24"/>
          <w:szCs w:val="24"/>
          <w:lang w:val="hy-AM"/>
        </w:rPr>
        <w:t xml:space="preserve"> </w:t>
      </w:r>
      <w:r w:rsidR="002C6ADC" w:rsidRPr="002C02F8">
        <w:rPr>
          <w:rFonts w:ascii="GHEA Mariam" w:hAnsi="GHEA Mariam" w:cs="Arial Armenian"/>
          <w:sz w:val="24"/>
          <w:szCs w:val="24"/>
          <w:lang w:val="hy-AM"/>
        </w:rPr>
        <w:t>ՀԱ</w:t>
      </w:r>
      <w:r w:rsidR="002C6ADC" w:rsidRPr="00574F02">
        <w:rPr>
          <w:rFonts w:ascii="GHEA Mariam" w:hAnsi="GHEA Mariam" w:cs="Arial Armenian"/>
          <w:sz w:val="24"/>
          <w:szCs w:val="24"/>
          <w:lang w:val="hy-AM"/>
        </w:rPr>
        <w:t>ՐՈ</w:t>
      </w:r>
      <w:r w:rsidR="002C6ADC">
        <w:rPr>
          <w:rFonts w:ascii="GHEA Mariam" w:hAnsi="GHEA Mariam" w:cs="Arial Armenian"/>
          <w:sz w:val="24"/>
          <w:szCs w:val="24"/>
          <w:lang w:val="hy-AM"/>
        </w:rPr>
        <w:t>ՒԹՅՈՒՆ</w:t>
      </w:r>
      <w:r w:rsidR="002C6ADC" w:rsidRPr="00574F02">
        <w:rPr>
          <w:rFonts w:ascii="GHEA Mariam" w:hAnsi="GHEA Mariam" w:cs="Sylfaen"/>
          <w:sz w:val="24"/>
          <w:szCs w:val="24"/>
          <w:lang w:val="hy-AM"/>
        </w:rPr>
        <w:t>ՅԱՆ</w:t>
      </w:r>
    </w:p>
    <w:sectPr w:rsidR="002C6ADC" w:rsidRPr="00C454F3" w:rsidSect="008C624C">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739B" w:rsidRDefault="00C1739B">
      <w:r>
        <w:separator/>
      </w:r>
    </w:p>
  </w:endnote>
  <w:endnote w:type="continuationSeparator" w:id="0">
    <w:p w:rsidR="00C1739B" w:rsidRDefault="00C173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25F9" w:rsidRDefault="003025F9">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739B" w:rsidRDefault="00C1739B">
      <w:r>
        <w:separator/>
      </w:r>
    </w:p>
  </w:footnote>
  <w:footnote w:type="continuationSeparator" w:id="0">
    <w:p w:rsidR="00C1739B" w:rsidRDefault="00C173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25F9" w:rsidRDefault="003025F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025F9" w:rsidRDefault="003025F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25F9" w:rsidRDefault="003025F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C3729">
      <w:rPr>
        <w:rStyle w:val="PageNumber"/>
        <w:noProof/>
      </w:rPr>
      <w:t>2</w:t>
    </w:r>
    <w:r>
      <w:rPr>
        <w:rStyle w:val="PageNumber"/>
      </w:rPr>
      <w:fldChar w:fldCharType="end"/>
    </w:r>
  </w:p>
  <w:p w:rsidR="003025F9" w:rsidRDefault="003025F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54F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747"/>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A78"/>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729"/>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7F8"/>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EF7"/>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6ADC"/>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5F9"/>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0E7"/>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6C6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146"/>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5EB8"/>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3D1"/>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80B"/>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24C"/>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39B"/>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4F3"/>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34C"/>
    <w:rsid w:val="00C939B3"/>
    <w:rsid w:val="00C93A71"/>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A1F"/>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65B"/>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39E3"/>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0F24"/>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6477B16-9CDF-4A2E-8EC5-2369E3DCE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C454F3"/>
    <w:rPr>
      <w:rFonts w:ascii="Arial Armenian" w:hAnsi="Arial Armenian"/>
      <w:sz w:val="22"/>
      <w:lang w:eastAsia="ru-RU"/>
    </w:rPr>
  </w:style>
  <w:style w:type="character" w:styleId="Strong">
    <w:name w:val="Strong"/>
    <w:basedOn w:val="DefaultParagraphFont"/>
    <w:uiPriority w:val="22"/>
    <w:qFormat/>
    <w:rsid w:val="00C454F3"/>
    <w:rPr>
      <w:b/>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C454F3"/>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454F3"/>
    <w:rPr>
      <w:sz w:val="24"/>
      <w:szCs w:val="24"/>
      <w:lang w:val="ru-RU" w:eastAsia="ru-RU"/>
    </w:rPr>
  </w:style>
  <w:style w:type="character" w:customStyle="1" w:styleId="FooterChar">
    <w:name w:val="Footer Char"/>
    <w:basedOn w:val="DefaultParagraphFont"/>
    <w:link w:val="Footer"/>
    <w:locked/>
    <w:rsid w:val="002C6ADC"/>
    <w:rPr>
      <w:rFonts w:ascii="Arial Armenian" w:hAnsi="Arial Armenian"/>
      <w:lang w:eastAsia="ru-RU"/>
    </w:rPr>
  </w:style>
  <w:style w:type="character" w:customStyle="1" w:styleId="mechtex0">
    <w:name w:val="mechtex Знак"/>
    <w:locked/>
    <w:rsid w:val="003025F9"/>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827225">
      <w:bodyDiv w:val="1"/>
      <w:marLeft w:val="0"/>
      <w:marRight w:val="0"/>
      <w:marTop w:val="0"/>
      <w:marBottom w:val="0"/>
      <w:divBdr>
        <w:top w:val="none" w:sz="0" w:space="0" w:color="auto"/>
        <w:left w:val="none" w:sz="0" w:space="0" w:color="auto"/>
        <w:bottom w:val="none" w:sz="0" w:space="0" w:color="auto"/>
        <w:right w:val="none" w:sz="0" w:space="0" w:color="auto"/>
      </w:divBdr>
    </w:div>
    <w:div w:id="594675824">
      <w:bodyDiv w:val="1"/>
      <w:marLeft w:val="0"/>
      <w:marRight w:val="0"/>
      <w:marTop w:val="0"/>
      <w:marBottom w:val="0"/>
      <w:divBdr>
        <w:top w:val="none" w:sz="0" w:space="0" w:color="auto"/>
        <w:left w:val="none" w:sz="0" w:space="0" w:color="auto"/>
        <w:bottom w:val="none" w:sz="0" w:space="0" w:color="auto"/>
        <w:right w:val="none" w:sz="0" w:space="0" w:color="auto"/>
      </w:divBdr>
    </w:div>
    <w:div w:id="902643184">
      <w:bodyDiv w:val="1"/>
      <w:marLeft w:val="0"/>
      <w:marRight w:val="0"/>
      <w:marTop w:val="0"/>
      <w:marBottom w:val="0"/>
      <w:divBdr>
        <w:top w:val="none" w:sz="0" w:space="0" w:color="auto"/>
        <w:left w:val="none" w:sz="0" w:space="0" w:color="auto"/>
        <w:bottom w:val="none" w:sz="0" w:space="0" w:color="auto"/>
        <w:right w:val="none" w:sz="0" w:space="0" w:color="auto"/>
      </w:divBdr>
    </w:div>
    <w:div w:id="1503468024">
      <w:bodyDiv w:val="1"/>
      <w:marLeft w:val="0"/>
      <w:marRight w:val="0"/>
      <w:marTop w:val="0"/>
      <w:marBottom w:val="0"/>
      <w:divBdr>
        <w:top w:val="none" w:sz="0" w:space="0" w:color="auto"/>
        <w:left w:val="none" w:sz="0" w:space="0" w:color="auto"/>
        <w:bottom w:val="none" w:sz="0" w:space="0" w:color="auto"/>
        <w:right w:val="none" w:sz="0" w:space="0" w:color="auto"/>
      </w:divBdr>
    </w:div>
    <w:div w:id="1690449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15</Pages>
  <Words>1918</Words>
  <Characters>10933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https:/mul2.gov.am/tasks/521597/oneclick/voroshum-EK682.docx?token=dd794755f2b87e6f7ac1fa19d28ae247</cp:keywords>
  <dc:description/>
  <cp:lastModifiedBy>Lianna Harutyunyan</cp:lastModifiedBy>
  <cp:revision>6</cp:revision>
  <dcterms:created xsi:type="dcterms:W3CDTF">2021-11-17T13:10:00Z</dcterms:created>
  <dcterms:modified xsi:type="dcterms:W3CDTF">2021-11-17T13:31:00Z</dcterms:modified>
</cp:coreProperties>
</file>