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4F5" w:rsidRPr="009C2B42" w:rsidRDefault="006724F5" w:rsidP="00B81072">
      <w:pPr>
        <w:pStyle w:val="norm"/>
        <w:spacing w:line="276" w:lineRule="auto"/>
        <w:ind w:left="-27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6724F5" w:rsidRPr="009C2B42" w:rsidRDefault="006724F5" w:rsidP="00B81072">
      <w:pPr>
        <w:pStyle w:val="norm"/>
        <w:spacing w:line="276" w:lineRule="auto"/>
        <w:ind w:left="-270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9C2B42">
        <w:rPr>
          <w:rFonts w:ascii="GHEA Grapalat" w:hAnsi="GHEA Grapalat" w:cs="Arial Armenian"/>
          <w:sz w:val="20"/>
          <w:szCs w:val="20"/>
          <w:lang w:val="hy-AM"/>
        </w:rPr>
        <w:t>Հավելված N1</w:t>
      </w:r>
    </w:p>
    <w:p w:rsidR="006724F5" w:rsidRPr="009C2B42" w:rsidRDefault="006724F5" w:rsidP="00B81072">
      <w:pPr>
        <w:pStyle w:val="norm"/>
        <w:spacing w:line="276" w:lineRule="auto"/>
        <w:ind w:left="-270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9C2B42">
        <w:rPr>
          <w:rFonts w:ascii="GHEA Grapalat" w:hAnsi="GHEA Grapalat" w:cs="Arial Armenian"/>
          <w:sz w:val="20"/>
          <w:szCs w:val="20"/>
          <w:lang w:val="hy-AM"/>
        </w:rPr>
        <w:t>ՀՀ կառավարության</w:t>
      </w:r>
      <w:r w:rsidR="009C2B42" w:rsidRPr="009C2B42">
        <w:rPr>
          <w:rFonts w:ascii="GHEA Grapalat" w:hAnsi="GHEA Grapalat" w:cs="Arial Armenian"/>
          <w:sz w:val="20"/>
          <w:szCs w:val="20"/>
          <w:lang w:val="hy-AM"/>
        </w:rPr>
        <w:t xml:space="preserve"> 2022</w:t>
      </w:r>
      <w:r w:rsidRPr="009C2B42">
        <w:rPr>
          <w:rFonts w:ascii="GHEA Grapalat" w:hAnsi="GHEA Grapalat" w:cs="Arial Armenian"/>
          <w:sz w:val="20"/>
          <w:szCs w:val="20"/>
          <w:lang w:val="hy-AM"/>
        </w:rPr>
        <w:t xml:space="preserve"> թվականի ----</w:t>
      </w:r>
    </w:p>
    <w:p w:rsidR="006724F5" w:rsidRPr="009C2B42" w:rsidRDefault="006724F5" w:rsidP="00B81072">
      <w:pPr>
        <w:pStyle w:val="norm"/>
        <w:spacing w:line="276" w:lineRule="auto"/>
        <w:ind w:left="-270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9C2B42">
        <w:rPr>
          <w:rFonts w:ascii="GHEA Grapalat" w:hAnsi="GHEA Grapalat" w:cs="Arial Armenian"/>
          <w:sz w:val="20"/>
          <w:szCs w:val="20"/>
          <w:lang w:val="hy-AM"/>
        </w:rPr>
        <w:t>------Ա որոշման</w:t>
      </w:r>
    </w:p>
    <w:p w:rsidR="006724F5" w:rsidRPr="00283D60" w:rsidRDefault="006724F5" w:rsidP="00B81072">
      <w:pPr>
        <w:pStyle w:val="norm"/>
        <w:spacing w:line="276" w:lineRule="auto"/>
        <w:ind w:left="-270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6724F5" w:rsidRPr="00283D60" w:rsidRDefault="006724F5" w:rsidP="00B81072">
      <w:pPr>
        <w:pStyle w:val="norm"/>
        <w:spacing w:line="276" w:lineRule="auto"/>
        <w:ind w:left="-270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6724F5" w:rsidRPr="00444667" w:rsidRDefault="006724F5" w:rsidP="00B81072">
      <w:pPr>
        <w:pStyle w:val="norm"/>
        <w:spacing w:line="276" w:lineRule="auto"/>
        <w:ind w:left="-270"/>
        <w:jc w:val="center"/>
        <w:rPr>
          <w:rFonts w:ascii="GHEA Grapalat" w:hAnsi="GHEA Grapalat" w:cs="Arial Armenian"/>
          <w:b/>
          <w:lang w:val="hy-AM"/>
        </w:rPr>
      </w:pPr>
      <w:r w:rsidRPr="00444667">
        <w:rPr>
          <w:rFonts w:ascii="GHEA Grapalat" w:hAnsi="GHEA Grapalat" w:cs="Arial Armenian"/>
          <w:b/>
          <w:lang w:val="hy-AM"/>
        </w:rPr>
        <w:t>ՑԱՆԿ</w:t>
      </w:r>
    </w:p>
    <w:p w:rsidR="006724F5" w:rsidRPr="00444667" w:rsidRDefault="006724F5" w:rsidP="00B81072">
      <w:pPr>
        <w:pStyle w:val="norm"/>
        <w:spacing w:line="276" w:lineRule="auto"/>
        <w:ind w:left="-270"/>
        <w:jc w:val="center"/>
        <w:rPr>
          <w:rFonts w:ascii="GHEA Grapalat" w:hAnsi="GHEA Grapalat" w:cs="Arial Armenian"/>
          <w:lang w:val="hy-AM"/>
        </w:rPr>
      </w:pPr>
      <w:r w:rsidRPr="00444667">
        <w:rPr>
          <w:rFonts w:ascii="GHEA Grapalat" w:hAnsi="GHEA Grapalat" w:cs="Arial Armenian"/>
          <w:b/>
          <w:lang w:val="hy-AM"/>
        </w:rPr>
        <w:t xml:space="preserve">ՀԱՅԱՍՏԱՆԻ ՀԱՆՐԱՊԵՏՈՒԹՅԱՆ </w:t>
      </w:r>
      <w:r w:rsidR="007B4ECF">
        <w:rPr>
          <w:rFonts w:ascii="GHEA Grapalat" w:hAnsi="GHEA Grapalat" w:cs="Arial Armenian"/>
          <w:b/>
          <w:lang w:val="hy-AM"/>
        </w:rPr>
        <w:t xml:space="preserve">ԼՈՌՈՒ ՄԱՐԶՊԵՏԻ ԱՇԽԱՏԱԿԱԶՄԻՆ </w:t>
      </w:r>
      <w:r w:rsidRPr="00444667">
        <w:rPr>
          <w:rFonts w:ascii="GHEA Grapalat" w:hAnsi="GHEA Grapalat" w:cs="Arial Armenian"/>
          <w:b/>
          <w:lang w:val="hy-AM"/>
        </w:rPr>
        <w:t xml:space="preserve"> ԱՄՐԱՑՎՈՂ ՏՐԱՆՍՊՈՐՏԱՅԻՆ ՄԻՋՈՑԻ</w:t>
      </w:r>
      <w:r w:rsidRPr="00444667">
        <w:rPr>
          <w:rFonts w:ascii="GHEA Grapalat" w:hAnsi="GHEA Grapalat" w:cs="Arial Armenian"/>
          <w:lang w:val="hy-AM"/>
        </w:rPr>
        <w:t xml:space="preserve"> </w:t>
      </w:r>
    </w:p>
    <w:p w:rsidR="006724F5" w:rsidRPr="00283D60" w:rsidRDefault="006724F5" w:rsidP="00B81072">
      <w:pPr>
        <w:pStyle w:val="norm"/>
        <w:spacing w:line="276" w:lineRule="auto"/>
        <w:ind w:left="-270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tbl>
      <w:tblPr>
        <w:tblStyle w:val="TableGrid"/>
        <w:tblW w:w="11610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720"/>
        <w:gridCol w:w="2160"/>
        <w:gridCol w:w="1710"/>
        <w:gridCol w:w="1350"/>
        <w:gridCol w:w="2700"/>
        <w:gridCol w:w="1620"/>
        <w:gridCol w:w="1350"/>
      </w:tblGrid>
      <w:tr w:rsidR="006724F5" w:rsidRPr="00283D60" w:rsidTr="005D1F2B">
        <w:tc>
          <w:tcPr>
            <w:tcW w:w="720" w:type="dxa"/>
          </w:tcPr>
          <w:p w:rsidR="006724F5" w:rsidRPr="00444667" w:rsidRDefault="006724F5" w:rsidP="00B8107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Հ/Հ</w:t>
            </w:r>
          </w:p>
        </w:tc>
        <w:tc>
          <w:tcPr>
            <w:tcW w:w="2160" w:type="dxa"/>
          </w:tcPr>
          <w:p w:rsidR="006724F5" w:rsidRPr="00444667" w:rsidRDefault="006724F5" w:rsidP="00B8107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Մակնիշը</w:t>
            </w:r>
          </w:p>
        </w:tc>
        <w:tc>
          <w:tcPr>
            <w:tcW w:w="1710" w:type="dxa"/>
          </w:tcPr>
          <w:p w:rsidR="006724F5" w:rsidRPr="00444667" w:rsidRDefault="007B4ECF" w:rsidP="00B81072">
            <w:pPr>
              <w:pStyle w:val="norm"/>
              <w:spacing w:line="276" w:lineRule="auto"/>
              <w:ind w:left="-270" w:right="-105"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>
              <w:rPr>
                <w:rFonts w:ascii="GHEA Grapalat" w:hAnsi="GHEA Grapalat" w:cs="Arial Armenian"/>
                <w:b/>
                <w:lang w:val="hy-AM"/>
              </w:rPr>
              <w:t>Հ</w:t>
            </w:r>
            <w:r w:rsidR="00444667" w:rsidRPr="00444667">
              <w:rPr>
                <w:rFonts w:ascii="GHEA Grapalat" w:hAnsi="GHEA Grapalat" w:cs="Arial Armenian"/>
                <w:b/>
                <w:lang w:val="hy-AM"/>
              </w:rPr>
              <w:t xml:space="preserve">աշվառման </w:t>
            </w:r>
            <w:r w:rsidR="006724F5" w:rsidRPr="00444667">
              <w:rPr>
                <w:rFonts w:ascii="GHEA Grapalat" w:hAnsi="GHEA Grapalat" w:cs="Arial Armenian"/>
                <w:b/>
                <w:lang w:val="hy-AM"/>
              </w:rPr>
              <w:t>համարանիշը</w:t>
            </w:r>
          </w:p>
        </w:tc>
        <w:tc>
          <w:tcPr>
            <w:tcW w:w="1350" w:type="dxa"/>
          </w:tcPr>
          <w:p w:rsidR="006724F5" w:rsidRPr="00444667" w:rsidRDefault="006724F5" w:rsidP="00794452">
            <w:pPr>
              <w:pStyle w:val="norm"/>
              <w:spacing w:line="276" w:lineRule="auto"/>
              <w:ind w:left="-104" w:firstLine="166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Թողարկ</w:t>
            </w:r>
            <w:r w:rsidR="004E06DA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ման </w:t>
            </w:r>
            <w:r w:rsidR="00794452">
              <w:rPr>
                <w:rFonts w:ascii="GHEA Grapalat" w:hAnsi="GHEA Grapalat" w:cs="Arial Armenian"/>
                <w:b/>
                <w:lang w:val="hy-AM"/>
              </w:rPr>
              <w:t xml:space="preserve">          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>տարեթիվը</w:t>
            </w:r>
          </w:p>
        </w:tc>
        <w:tc>
          <w:tcPr>
            <w:tcW w:w="2700" w:type="dxa"/>
          </w:tcPr>
          <w:p w:rsidR="006724F5" w:rsidRPr="00444667" w:rsidRDefault="006724F5" w:rsidP="00B8107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Նույնացման             համարը</w:t>
            </w:r>
          </w:p>
        </w:tc>
        <w:tc>
          <w:tcPr>
            <w:tcW w:w="1620" w:type="dxa"/>
          </w:tcPr>
          <w:p w:rsidR="006724F5" w:rsidRPr="00444667" w:rsidRDefault="006724F5" w:rsidP="005D1F2B">
            <w:pPr>
              <w:pStyle w:val="norm"/>
              <w:spacing w:line="276" w:lineRule="auto"/>
              <w:ind w:left="245" w:firstLine="76"/>
              <w:jc w:val="center"/>
              <w:rPr>
                <w:rFonts w:ascii="GHEA Grapalat" w:hAnsi="GHEA Grapalat" w:cs="Arial Armenian"/>
                <w:b/>
                <w:lang w:val="ru-RU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Սկզբն</w:t>
            </w:r>
            <w:r w:rsidR="005D1F2B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ական արժեքը 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(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>դրամ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)</w:t>
            </w:r>
          </w:p>
        </w:tc>
        <w:tc>
          <w:tcPr>
            <w:tcW w:w="1350" w:type="dxa"/>
          </w:tcPr>
          <w:p w:rsidR="006724F5" w:rsidRPr="003D1BC7" w:rsidRDefault="006724F5" w:rsidP="00F56834">
            <w:pPr>
              <w:pStyle w:val="norm"/>
              <w:spacing w:line="276" w:lineRule="auto"/>
              <w:ind w:left="-104" w:firstLine="9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Հաշվեկշռ</w:t>
            </w:r>
            <w:r w:rsidR="00B81072" w:rsidRPr="00B81072">
              <w:rPr>
                <w:rFonts w:ascii="GHEA Grapalat" w:hAnsi="GHEA Grapalat" w:cs="Arial Armenian"/>
                <w:b/>
                <w:lang w:val="ru-RU"/>
              </w:rPr>
              <w:t xml:space="preserve">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ային </w:t>
            </w:r>
            <w:r w:rsidR="00794452">
              <w:rPr>
                <w:rFonts w:ascii="GHEA Grapalat" w:hAnsi="GHEA Grapalat" w:cs="Arial Armenian"/>
                <w:b/>
                <w:lang w:val="hy-AM"/>
              </w:rPr>
              <w:t xml:space="preserve">                  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արժեքը               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(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>դրամ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)</w:t>
            </w:r>
            <w:r w:rsidR="003D1BC7" w:rsidRPr="003D1BC7">
              <w:rPr>
                <w:rFonts w:ascii="GHEA Grapalat" w:hAnsi="GHEA Grapalat" w:cs="Arial Armenian"/>
                <w:b/>
                <w:lang w:val="ru-RU"/>
              </w:rPr>
              <w:t xml:space="preserve"> </w:t>
            </w:r>
          </w:p>
        </w:tc>
      </w:tr>
      <w:tr w:rsidR="006724F5" w:rsidRPr="00283D60" w:rsidTr="005D1F2B">
        <w:tc>
          <w:tcPr>
            <w:tcW w:w="720" w:type="dxa"/>
          </w:tcPr>
          <w:p w:rsidR="006724F5" w:rsidRPr="00283D60" w:rsidRDefault="00794452" w:rsidP="0079445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="006724F5"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2160" w:type="dxa"/>
          </w:tcPr>
          <w:p w:rsidR="006724F5" w:rsidRPr="00CB51BC" w:rsidRDefault="005D1F2B" w:rsidP="00B8107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="007B4ECF" w:rsidRPr="007B4ECF">
              <w:rPr>
                <w:rFonts w:ascii="GHEA Grapalat" w:hAnsi="GHEA Grapalat" w:cs="Arial Armenian"/>
                <w:sz w:val="24"/>
                <w:szCs w:val="24"/>
              </w:rPr>
              <w:t>HONDA ACCORD 2.4</w:t>
            </w:r>
            <w:r w:rsidR="00CB51B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</w:tcPr>
          <w:p w:rsidR="006724F5" w:rsidRPr="00283D60" w:rsidRDefault="005D1F2B" w:rsidP="00B8107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="007B4ECF" w:rsidRPr="007B4ECF">
              <w:rPr>
                <w:rFonts w:ascii="GHEA Grapalat" w:hAnsi="GHEA Grapalat" w:cs="Arial Armenian"/>
                <w:sz w:val="24"/>
                <w:szCs w:val="24"/>
              </w:rPr>
              <w:t>120 LL 50</w:t>
            </w:r>
          </w:p>
        </w:tc>
        <w:tc>
          <w:tcPr>
            <w:tcW w:w="1350" w:type="dxa"/>
          </w:tcPr>
          <w:p w:rsidR="006724F5" w:rsidRPr="007B4ECF" w:rsidRDefault="007B4ECF" w:rsidP="00B8107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2013</w:t>
            </w:r>
          </w:p>
        </w:tc>
        <w:tc>
          <w:tcPr>
            <w:tcW w:w="2700" w:type="dxa"/>
          </w:tcPr>
          <w:p w:rsidR="006724F5" w:rsidRPr="00283D60" w:rsidRDefault="007B4ECF" w:rsidP="00B81072">
            <w:pPr>
              <w:pStyle w:val="norm"/>
              <w:spacing w:line="276" w:lineRule="auto"/>
              <w:ind w:left="-270" w:firstLine="166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7B4ECF">
              <w:rPr>
                <w:rFonts w:ascii="GHEA Grapalat" w:hAnsi="GHEA Grapalat" w:cs="Arial Armenian"/>
                <w:sz w:val="24"/>
                <w:szCs w:val="24"/>
              </w:rPr>
              <w:t>1HGCR2675DA62</w:t>
            </w:r>
            <w:bookmarkStart w:id="0" w:name="_GoBack"/>
            <w:bookmarkEnd w:id="0"/>
            <w:r w:rsidRPr="007B4ECF">
              <w:rPr>
                <w:rFonts w:ascii="GHEA Grapalat" w:hAnsi="GHEA Grapalat" w:cs="Arial Armenian"/>
                <w:sz w:val="24"/>
                <w:szCs w:val="24"/>
              </w:rPr>
              <w:t>0752</w:t>
            </w:r>
          </w:p>
        </w:tc>
        <w:tc>
          <w:tcPr>
            <w:tcW w:w="1620" w:type="dxa"/>
          </w:tcPr>
          <w:p w:rsidR="006724F5" w:rsidRPr="005D1F2B" w:rsidRDefault="005D1F2B" w:rsidP="005D1F2B">
            <w:pPr>
              <w:pStyle w:val="norm"/>
              <w:spacing w:line="276" w:lineRule="auto"/>
              <w:ind w:left="-270" w:firstLine="256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14 950 000</w:t>
            </w:r>
          </w:p>
        </w:tc>
        <w:tc>
          <w:tcPr>
            <w:tcW w:w="1350" w:type="dxa"/>
          </w:tcPr>
          <w:p w:rsidR="006724F5" w:rsidRPr="005D1F2B" w:rsidRDefault="005D1F2B" w:rsidP="00B81072">
            <w:pPr>
              <w:pStyle w:val="norm"/>
              <w:spacing w:line="276" w:lineRule="auto"/>
              <w:ind w:left="-270"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</w:p>
        </w:tc>
      </w:tr>
    </w:tbl>
    <w:p w:rsidR="006724F5" w:rsidRPr="00283D60" w:rsidRDefault="006724F5" w:rsidP="00B81072">
      <w:pPr>
        <w:pStyle w:val="norm"/>
        <w:spacing w:line="276" w:lineRule="auto"/>
        <w:ind w:left="-270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6724F5" w:rsidRPr="00283D60" w:rsidRDefault="006724F5" w:rsidP="00B81072">
      <w:pPr>
        <w:pStyle w:val="norm"/>
        <w:spacing w:line="360" w:lineRule="auto"/>
        <w:ind w:left="-270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6724F5" w:rsidRPr="00444667" w:rsidRDefault="006724F5" w:rsidP="00B81072">
      <w:pPr>
        <w:pStyle w:val="mechtex0"/>
        <w:ind w:left="-270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6724F5" w:rsidRPr="00444667" w:rsidRDefault="006724F5" w:rsidP="00B81072">
      <w:pPr>
        <w:pStyle w:val="mechtex0"/>
        <w:ind w:left="-27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444667" w:rsidRDefault="00444667" w:rsidP="00B81072">
      <w:pPr>
        <w:pStyle w:val="norm"/>
        <w:spacing w:line="276" w:lineRule="auto"/>
        <w:ind w:left="-27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44667" w:rsidRDefault="00444667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7B4ECF" w:rsidRDefault="007B4ECF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7B4ECF" w:rsidRDefault="007B4ECF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7B4ECF" w:rsidRDefault="007B4ECF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6724F5" w:rsidRPr="00444667" w:rsidRDefault="006724F5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444667">
        <w:rPr>
          <w:rFonts w:ascii="GHEA Grapalat" w:hAnsi="GHEA Grapalat" w:cs="Arial Armenian"/>
          <w:sz w:val="20"/>
          <w:szCs w:val="20"/>
          <w:lang w:val="hy-AM"/>
        </w:rPr>
        <w:t>Հավելված N2</w:t>
      </w:r>
    </w:p>
    <w:p w:rsidR="006724F5" w:rsidRPr="00444667" w:rsidRDefault="006724F5" w:rsidP="004E06DA">
      <w:pPr>
        <w:pStyle w:val="norm"/>
        <w:spacing w:line="276" w:lineRule="auto"/>
        <w:ind w:right="-180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444667">
        <w:rPr>
          <w:rFonts w:ascii="GHEA Grapalat" w:hAnsi="GHEA Grapalat" w:cs="Arial Armenian"/>
          <w:sz w:val="20"/>
          <w:szCs w:val="20"/>
          <w:lang w:val="hy-AM"/>
        </w:rPr>
        <w:t>ՀՀ կառավարության 202</w:t>
      </w:r>
      <w:r w:rsidR="004E06DA">
        <w:rPr>
          <w:rFonts w:ascii="GHEA Grapalat" w:hAnsi="GHEA Grapalat" w:cs="Arial Armenian"/>
          <w:sz w:val="20"/>
          <w:szCs w:val="20"/>
          <w:lang w:val="hy-AM"/>
        </w:rPr>
        <w:t>2</w:t>
      </w:r>
      <w:r w:rsidRPr="00444667">
        <w:rPr>
          <w:rFonts w:ascii="GHEA Grapalat" w:hAnsi="GHEA Grapalat" w:cs="Arial Armenian"/>
          <w:sz w:val="20"/>
          <w:szCs w:val="20"/>
          <w:lang w:val="hy-AM"/>
        </w:rPr>
        <w:t xml:space="preserve"> թվականի ----</w:t>
      </w:r>
    </w:p>
    <w:p w:rsidR="006724F5" w:rsidRPr="00444667" w:rsidRDefault="006724F5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444667">
        <w:rPr>
          <w:rFonts w:ascii="GHEA Grapalat" w:hAnsi="GHEA Grapalat" w:cs="Arial Armenian"/>
          <w:sz w:val="20"/>
          <w:szCs w:val="20"/>
          <w:lang w:val="hy-AM"/>
        </w:rPr>
        <w:t>------Ա որոշման</w:t>
      </w:r>
    </w:p>
    <w:p w:rsidR="006724F5" w:rsidRPr="00283D60" w:rsidRDefault="006724F5" w:rsidP="006724F5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6724F5" w:rsidRPr="00444667" w:rsidRDefault="006724F5" w:rsidP="006724F5">
      <w:pPr>
        <w:pStyle w:val="norm"/>
        <w:spacing w:line="276" w:lineRule="auto"/>
        <w:jc w:val="center"/>
        <w:rPr>
          <w:rFonts w:ascii="GHEA Grapalat" w:hAnsi="GHEA Grapalat" w:cs="Arial Armenian"/>
          <w:lang w:val="hy-AM"/>
        </w:rPr>
      </w:pPr>
    </w:p>
    <w:p w:rsidR="006724F5" w:rsidRPr="00444667" w:rsidRDefault="006724F5" w:rsidP="006724F5">
      <w:pPr>
        <w:pStyle w:val="norm"/>
        <w:spacing w:line="276" w:lineRule="auto"/>
        <w:jc w:val="center"/>
        <w:rPr>
          <w:rFonts w:ascii="GHEA Grapalat" w:hAnsi="GHEA Grapalat" w:cs="Arial Armenian"/>
          <w:b/>
          <w:lang w:val="hy-AM"/>
        </w:rPr>
      </w:pPr>
      <w:r w:rsidRPr="00444667">
        <w:rPr>
          <w:rFonts w:ascii="GHEA Grapalat" w:hAnsi="GHEA Grapalat" w:cs="Arial Armenian"/>
          <w:b/>
          <w:lang w:val="hy-AM"/>
        </w:rPr>
        <w:t>ՑԱՆԿ</w:t>
      </w:r>
    </w:p>
    <w:p w:rsidR="006724F5" w:rsidRPr="00444667" w:rsidRDefault="006724F5" w:rsidP="00444667">
      <w:pPr>
        <w:pStyle w:val="norm"/>
        <w:spacing w:line="276" w:lineRule="auto"/>
        <w:jc w:val="center"/>
        <w:rPr>
          <w:rFonts w:ascii="GHEA Grapalat" w:hAnsi="GHEA Grapalat" w:cs="Arial Armenian"/>
          <w:b/>
          <w:lang w:val="hy-AM"/>
        </w:rPr>
      </w:pPr>
      <w:r w:rsidRPr="00444667">
        <w:rPr>
          <w:rFonts w:ascii="GHEA Grapalat" w:hAnsi="GHEA Grapalat" w:cs="Arial Armenian"/>
          <w:b/>
          <w:lang w:val="hy-AM"/>
        </w:rPr>
        <w:t xml:space="preserve">ՀԱՅԱՍՏԱՆԻ ՀԱՆՐԱՊԵՏՈՒԹՅԱՆ </w:t>
      </w:r>
      <w:r w:rsidR="007B4ECF">
        <w:rPr>
          <w:rFonts w:ascii="GHEA Grapalat" w:hAnsi="GHEA Grapalat" w:cs="Arial Armenian"/>
          <w:b/>
          <w:lang w:val="hy-AM"/>
        </w:rPr>
        <w:t>ԱՐԱԳԱԾՈՏՆԻ ՄԱՐԶՊԵՏԻ ԱՇԽԱՏԱԿԱԶՄԻՆ</w:t>
      </w:r>
      <w:r w:rsidRPr="00444667">
        <w:rPr>
          <w:rFonts w:ascii="GHEA Grapalat" w:hAnsi="GHEA Grapalat" w:cs="Arial Armenian"/>
          <w:b/>
          <w:lang w:val="hy-AM"/>
        </w:rPr>
        <w:t xml:space="preserve"> ԱՄՐԱՑՎՈՂ ՏՐԱՆՍՊՈՐՏԱՅԻՆ ՄԻՋՈՑԻ </w:t>
      </w:r>
    </w:p>
    <w:p w:rsidR="006724F5" w:rsidRPr="00283D60" w:rsidRDefault="006724F5" w:rsidP="006724F5">
      <w:pPr>
        <w:pStyle w:val="norm"/>
        <w:spacing w:line="276" w:lineRule="auto"/>
        <w:jc w:val="center"/>
        <w:rPr>
          <w:rFonts w:ascii="GHEA Grapalat" w:hAnsi="GHEA Grapalat" w:cs="Arial Armenian"/>
          <w:sz w:val="20"/>
          <w:szCs w:val="20"/>
          <w:lang w:val="hy-AM"/>
        </w:rPr>
      </w:pPr>
    </w:p>
    <w:tbl>
      <w:tblPr>
        <w:tblStyle w:val="TableGrid"/>
        <w:tblW w:w="1134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450"/>
        <w:gridCol w:w="2700"/>
        <w:gridCol w:w="1620"/>
        <w:gridCol w:w="1260"/>
        <w:gridCol w:w="2790"/>
        <w:gridCol w:w="1440"/>
        <w:gridCol w:w="1080"/>
      </w:tblGrid>
      <w:tr w:rsidR="00F56834" w:rsidRPr="00283D60" w:rsidTr="00F56834">
        <w:tc>
          <w:tcPr>
            <w:tcW w:w="450" w:type="dxa"/>
          </w:tcPr>
          <w:p w:rsidR="006724F5" w:rsidRPr="00444667" w:rsidRDefault="006724F5" w:rsidP="00786ED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700" w:type="dxa"/>
          </w:tcPr>
          <w:p w:rsidR="00444667" w:rsidRPr="00444667" w:rsidRDefault="00444667" w:rsidP="00786ED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</w:p>
          <w:p w:rsidR="006724F5" w:rsidRPr="00444667" w:rsidRDefault="006724F5" w:rsidP="00F5683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Մակնիշը</w:t>
            </w:r>
          </w:p>
        </w:tc>
        <w:tc>
          <w:tcPr>
            <w:tcW w:w="1620" w:type="dxa"/>
          </w:tcPr>
          <w:p w:rsidR="006724F5" w:rsidRPr="00444667" w:rsidRDefault="005D1F2B" w:rsidP="00F56834">
            <w:pPr>
              <w:pStyle w:val="norm"/>
              <w:tabs>
                <w:tab w:val="left" w:pos="1411"/>
              </w:tabs>
              <w:spacing w:line="276" w:lineRule="auto"/>
              <w:ind w:left="-104" w:hanging="104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>
              <w:rPr>
                <w:rFonts w:ascii="GHEA Grapalat" w:hAnsi="GHEA Grapalat" w:cs="Arial Armenian"/>
                <w:b/>
                <w:lang w:val="hy-AM"/>
              </w:rPr>
              <w:t>Հ</w:t>
            </w:r>
            <w:r w:rsidR="00444667" w:rsidRPr="00444667">
              <w:rPr>
                <w:rFonts w:ascii="GHEA Grapalat" w:hAnsi="GHEA Grapalat" w:cs="Arial Armenian"/>
                <w:b/>
                <w:lang w:val="hy-AM"/>
              </w:rPr>
              <w:t xml:space="preserve">աշվառման </w:t>
            </w:r>
            <w:r w:rsidR="006724F5" w:rsidRPr="00444667">
              <w:rPr>
                <w:rFonts w:ascii="GHEA Grapalat" w:hAnsi="GHEA Grapalat" w:cs="Arial Armenian"/>
                <w:b/>
                <w:lang w:val="hy-AM"/>
              </w:rPr>
              <w:t>համարանիշը</w:t>
            </w:r>
          </w:p>
        </w:tc>
        <w:tc>
          <w:tcPr>
            <w:tcW w:w="1260" w:type="dxa"/>
          </w:tcPr>
          <w:p w:rsidR="006724F5" w:rsidRPr="00444667" w:rsidRDefault="006724F5" w:rsidP="00786ED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Թողարկ            ման</w:t>
            </w:r>
            <w:r w:rsidR="00F56834">
              <w:rPr>
                <w:rFonts w:ascii="GHEA Grapalat" w:hAnsi="GHEA Grapalat" w:cs="Arial Armenian"/>
                <w:b/>
                <w:lang w:val="hy-AM"/>
              </w:rPr>
              <w:t xml:space="preserve">         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 տարե թիվը</w:t>
            </w:r>
          </w:p>
        </w:tc>
        <w:tc>
          <w:tcPr>
            <w:tcW w:w="2790" w:type="dxa"/>
          </w:tcPr>
          <w:p w:rsidR="006724F5" w:rsidRPr="00444667" w:rsidRDefault="006724F5" w:rsidP="00786ED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</w:p>
          <w:p w:rsidR="006724F5" w:rsidRPr="00444667" w:rsidRDefault="006724F5" w:rsidP="00786ED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Նույնացման </w:t>
            </w:r>
            <w:r w:rsidR="005D1F2B">
              <w:rPr>
                <w:rFonts w:ascii="GHEA Grapalat" w:hAnsi="GHEA Grapalat" w:cs="Arial Armenian"/>
                <w:b/>
                <w:lang w:val="hy-AM"/>
              </w:rPr>
              <w:t xml:space="preserve">                   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>համարը</w:t>
            </w:r>
          </w:p>
        </w:tc>
        <w:tc>
          <w:tcPr>
            <w:tcW w:w="1440" w:type="dxa"/>
          </w:tcPr>
          <w:p w:rsidR="006724F5" w:rsidRPr="00444667" w:rsidRDefault="006724F5" w:rsidP="00F56834">
            <w:pPr>
              <w:pStyle w:val="norm"/>
              <w:spacing w:line="276" w:lineRule="auto"/>
              <w:ind w:hanging="104"/>
              <w:jc w:val="center"/>
              <w:rPr>
                <w:rFonts w:ascii="GHEA Grapalat" w:hAnsi="GHEA Grapalat" w:cs="Arial Armenian"/>
                <w:b/>
                <w:lang w:val="ru-RU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Սկզբնական արժեքը 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(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>դրամ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)</w:t>
            </w:r>
          </w:p>
        </w:tc>
        <w:tc>
          <w:tcPr>
            <w:tcW w:w="1080" w:type="dxa"/>
          </w:tcPr>
          <w:p w:rsidR="006724F5" w:rsidRPr="0009228E" w:rsidRDefault="006724F5" w:rsidP="00F56834">
            <w:pPr>
              <w:pStyle w:val="norm"/>
              <w:spacing w:line="276" w:lineRule="auto"/>
              <w:ind w:left="-14" w:hanging="104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44667">
              <w:rPr>
                <w:rFonts w:ascii="GHEA Grapalat" w:hAnsi="GHEA Grapalat" w:cs="Arial Armenian"/>
                <w:b/>
                <w:lang w:val="hy-AM"/>
              </w:rPr>
              <w:t>Հաշվեկշռային</w:t>
            </w:r>
            <w:r w:rsidR="005D1F2B">
              <w:rPr>
                <w:rFonts w:ascii="GHEA Grapalat" w:hAnsi="GHEA Grapalat" w:cs="Arial Armenian"/>
                <w:b/>
                <w:lang w:val="hy-AM"/>
              </w:rPr>
              <w:t xml:space="preserve">            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 xml:space="preserve"> արժեքը               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(</w:t>
            </w:r>
            <w:r w:rsidRPr="00444667">
              <w:rPr>
                <w:rFonts w:ascii="GHEA Grapalat" w:hAnsi="GHEA Grapalat" w:cs="Arial Armenian"/>
                <w:b/>
                <w:lang w:val="hy-AM"/>
              </w:rPr>
              <w:t>դրամ</w:t>
            </w:r>
            <w:r w:rsidRPr="00444667">
              <w:rPr>
                <w:rFonts w:ascii="GHEA Grapalat" w:hAnsi="GHEA Grapalat" w:cs="Arial Armenian"/>
                <w:b/>
                <w:lang w:val="ru-RU"/>
              </w:rPr>
              <w:t>)</w:t>
            </w:r>
            <w:r w:rsidR="0009228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</w:p>
        </w:tc>
      </w:tr>
      <w:tr w:rsidR="00F56834" w:rsidRPr="00283D60" w:rsidTr="00F56834">
        <w:trPr>
          <w:trHeight w:val="503"/>
        </w:trPr>
        <w:tc>
          <w:tcPr>
            <w:tcW w:w="450" w:type="dxa"/>
          </w:tcPr>
          <w:p w:rsidR="00F56834" w:rsidRDefault="00F56834" w:rsidP="005D1F2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F56834" w:rsidRDefault="00F56834" w:rsidP="00F56834">
            <w:pPr>
              <w:pStyle w:val="norm"/>
              <w:spacing w:line="276" w:lineRule="auto"/>
              <w:ind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5D1F2B" w:rsidRPr="00283D60" w:rsidRDefault="005D1F2B" w:rsidP="00F56834">
            <w:pPr>
              <w:pStyle w:val="norm"/>
              <w:spacing w:line="276" w:lineRule="auto"/>
              <w:ind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2700" w:type="dxa"/>
          </w:tcPr>
          <w:p w:rsidR="00F56834" w:rsidRPr="00F56834" w:rsidRDefault="00F56834" w:rsidP="005D1F2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F56834" w:rsidRPr="00F56834" w:rsidRDefault="00F56834" w:rsidP="00F56834">
            <w:pPr>
              <w:pStyle w:val="norm"/>
              <w:spacing w:line="276" w:lineRule="auto"/>
              <w:ind w:left="-14" w:right="-15"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5D1F2B" w:rsidRPr="00F56834" w:rsidRDefault="005D1F2B" w:rsidP="00F56834">
            <w:pPr>
              <w:pStyle w:val="norm"/>
              <w:spacing w:line="276" w:lineRule="auto"/>
              <w:ind w:left="-14" w:right="-15"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F56834">
              <w:rPr>
                <w:rFonts w:ascii="GHEA Grapalat" w:hAnsi="GHEA Grapalat" w:cs="Arial Armenian"/>
                <w:sz w:val="24"/>
                <w:szCs w:val="24"/>
              </w:rPr>
              <w:t>HYUNDAI ELANTRA</w:t>
            </w:r>
            <w:r w:rsidR="00F5683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F56834">
              <w:rPr>
                <w:rFonts w:ascii="GHEA Grapalat" w:hAnsi="GHEA Grapalat" w:cs="Arial Armenian"/>
                <w:sz w:val="24"/>
                <w:szCs w:val="24"/>
              </w:rPr>
              <w:t xml:space="preserve"> 1.8 L           </w:t>
            </w:r>
          </w:p>
        </w:tc>
        <w:tc>
          <w:tcPr>
            <w:tcW w:w="1620" w:type="dxa"/>
          </w:tcPr>
          <w:p w:rsidR="00F56834" w:rsidRPr="00F56834" w:rsidRDefault="00F56834" w:rsidP="005D1F2B">
            <w:pPr>
              <w:ind w:right="-105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</w:p>
          <w:p w:rsidR="005D1F2B" w:rsidRPr="00F56834" w:rsidRDefault="00F56834" w:rsidP="005D1F2B">
            <w:pPr>
              <w:ind w:right="-105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  <w:r w:rsidRPr="00F56834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 </w:t>
            </w:r>
            <w:r w:rsidR="005D1F2B" w:rsidRPr="00F56834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194 LL 50</w:t>
            </w:r>
          </w:p>
        </w:tc>
        <w:tc>
          <w:tcPr>
            <w:tcW w:w="1260" w:type="dxa"/>
          </w:tcPr>
          <w:p w:rsidR="00F56834" w:rsidRPr="00F56834" w:rsidRDefault="00F56834" w:rsidP="005D1F2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F56834" w:rsidRDefault="00F56834" w:rsidP="00F56834">
            <w:pPr>
              <w:pStyle w:val="norm"/>
              <w:spacing w:line="276" w:lineRule="auto"/>
              <w:ind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5683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</w:p>
          <w:p w:rsidR="005D1F2B" w:rsidRPr="00F56834" w:rsidRDefault="00F56834" w:rsidP="00F56834">
            <w:pPr>
              <w:pStyle w:val="norm"/>
              <w:spacing w:line="276" w:lineRule="auto"/>
              <w:ind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="005D1F2B" w:rsidRPr="00F56834">
              <w:rPr>
                <w:rFonts w:ascii="GHEA Grapalat" w:hAnsi="GHEA Grapalat" w:cs="Arial Armenian"/>
                <w:sz w:val="24"/>
                <w:szCs w:val="24"/>
                <w:lang w:val="hy-AM"/>
              </w:rPr>
              <w:t>2011</w:t>
            </w:r>
          </w:p>
        </w:tc>
        <w:tc>
          <w:tcPr>
            <w:tcW w:w="2790" w:type="dxa"/>
          </w:tcPr>
          <w:p w:rsidR="00F56834" w:rsidRPr="00F56834" w:rsidRDefault="00F56834" w:rsidP="005D1F2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F56834" w:rsidRPr="00F56834" w:rsidRDefault="00F56834" w:rsidP="005D1F2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5D1F2B" w:rsidRPr="00F56834" w:rsidRDefault="005D1F2B" w:rsidP="005D1F2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F56834">
              <w:rPr>
                <w:rFonts w:ascii="GHEA Grapalat" w:hAnsi="GHEA Grapalat" w:cs="Arial Armenian"/>
                <w:sz w:val="24"/>
                <w:szCs w:val="24"/>
              </w:rPr>
              <w:t>KMHDH41EBCU270931</w:t>
            </w:r>
          </w:p>
        </w:tc>
        <w:tc>
          <w:tcPr>
            <w:tcW w:w="1440" w:type="dxa"/>
          </w:tcPr>
          <w:p w:rsidR="00F56834" w:rsidRPr="00F56834" w:rsidRDefault="00F56834" w:rsidP="00F5683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F56834" w:rsidRPr="00F56834" w:rsidRDefault="00F56834" w:rsidP="00F5683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5D1F2B" w:rsidRPr="00F56834" w:rsidRDefault="005D1F2B" w:rsidP="00F5683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56834">
              <w:rPr>
                <w:rFonts w:ascii="GHEA Grapalat" w:hAnsi="GHEA Grapalat" w:cs="Arial Armenian"/>
                <w:sz w:val="24"/>
                <w:szCs w:val="24"/>
                <w:lang w:val="hy-AM"/>
              </w:rPr>
              <w:t>9 430 000</w:t>
            </w:r>
          </w:p>
        </w:tc>
        <w:tc>
          <w:tcPr>
            <w:tcW w:w="1080" w:type="dxa"/>
          </w:tcPr>
          <w:p w:rsidR="00F56834" w:rsidRPr="00F56834" w:rsidRDefault="00F56834" w:rsidP="00F5683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F56834" w:rsidRPr="00F56834" w:rsidRDefault="00F56834" w:rsidP="00F5683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5D1F2B" w:rsidRPr="00F56834" w:rsidRDefault="005D1F2B" w:rsidP="00F5683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color w:val="FF0000"/>
                <w:sz w:val="24"/>
                <w:szCs w:val="24"/>
                <w:lang w:val="hy-AM"/>
              </w:rPr>
            </w:pPr>
            <w:r w:rsidRPr="00F56834"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</w:p>
        </w:tc>
      </w:tr>
    </w:tbl>
    <w:p w:rsidR="006724F5" w:rsidRPr="00283D60" w:rsidRDefault="006724F5" w:rsidP="006724F5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6724F5" w:rsidRPr="00283D60" w:rsidRDefault="006724F5" w:rsidP="006724F5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6724F5" w:rsidRPr="00283D60" w:rsidRDefault="006724F5" w:rsidP="006724F5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B81072" w:rsidRDefault="00B81072" w:rsidP="006724F5">
      <w:pPr>
        <w:spacing w:after="160" w:line="259" w:lineRule="auto"/>
        <w:rPr>
          <w:rFonts w:ascii="GHEA Grapalat" w:hAnsi="GHEA Grapalat" w:cs="Arial Armenian"/>
          <w:i w:val="0"/>
          <w:sz w:val="24"/>
          <w:szCs w:val="24"/>
          <w:lang w:val="hy-AM"/>
        </w:rPr>
      </w:pPr>
    </w:p>
    <w:p w:rsidR="00B81072" w:rsidRPr="00B81072" w:rsidRDefault="00B81072" w:rsidP="00B81072">
      <w:pPr>
        <w:rPr>
          <w:rFonts w:ascii="GHEA Grapalat" w:hAnsi="GHEA Grapalat" w:cs="Arial Armenian"/>
          <w:sz w:val="24"/>
          <w:szCs w:val="24"/>
          <w:lang w:val="hy-AM"/>
        </w:rPr>
      </w:pPr>
    </w:p>
    <w:p w:rsidR="00B81072" w:rsidRDefault="00B81072" w:rsidP="006724F5">
      <w:pPr>
        <w:spacing w:after="160" w:line="259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B81072" w:rsidRDefault="00B81072" w:rsidP="00B81072">
      <w:pPr>
        <w:spacing w:after="160" w:line="259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sectPr w:rsidR="00B81072" w:rsidSect="00F56834">
      <w:pgSz w:w="12240" w:h="15840"/>
      <w:pgMar w:top="72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9F6"/>
    <w:rsid w:val="00050BED"/>
    <w:rsid w:val="0009228E"/>
    <w:rsid w:val="003363A4"/>
    <w:rsid w:val="003D1BC7"/>
    <w:rsid w:val="004047D4"/>
    <w:rsid w:val="00444667"/>
    <w:rsid w:val="004E06DA"/>
    <w:rsid w:val="005D1F2B"/>
    <w:rsid w:val="006724F5"/>
    <w:rsid w:val="00761731"/>
    <w:rsid w:val="00794452"/>
    <w:rsid w:val="007B4ECF"/>
    <w:rsid w:val="00847396"/>
    <w:rsid w:val="009C2B42"/>
    <w:rsid w:val="00B81072"/>
    <w:rsid w:val="00CB51BC"/>
    <w:rsid w:val="00F56834"/>
    <w:rsid w:val="00F6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F9195"/>
  <w15:chartTrackingRefBased/>
  <w15:docId w15:val="{5ADE82BE-64DC-40BA-8E04-9987175EB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4F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6724F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6724F5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6724F5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6724F5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672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dcterms:created xsi:type="dcterms:W3CDTF">2022-04-14T11:58:00Z</dcterms:created>
  <dcterms:modified xsi:type="dcterms:W3CDTF">2022-05-10T11:40:00Z</dcterms:modified>
</cp:coreProperties>
</file>