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397DD8" w:rsidRDefault="007039BA" w:rsidP="00397DD8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397DD8">
        <w:rPr>
          <w:rFonts w:ascii="GHEA Grapalat" w:hAnsi="GHEA Grapalat"/>
          <w:b/>
          <w:lang w:val="en-US"/>
        </w:rPr>
        <w:t>Ա Մ Փ Ո Փ Ա Թ Ե Ր Թ</w:t>
      </w:r>
    </w:p>
    <w:p w:rsidR="00B626E6" w:rsidRPr="00397DD8" w:rsidRDefault="00CC55BE" w:rsidP="00397DD8">
      <w:pPr>
        <w:shd w:val="clear" w:color="auto" w:fill="FFFFFF"/>
        <w:spacing w:line="360" w:lineRule="auto"/>
        <w:ind w:left="375"/>
        <w:jc w:val="center"/>
        <w:rPr>
          <w:rFonts w:ascii="GHEA Grapalat" w:hAnsi="GHEA Grapalat"/>
          <w:color w:val="000000"/>
          <w:lang w:val="hy-AM" w:eastAsia="en-US"/>
        </w:rPr>
      </w:pPr>
      <w:r w:rsidRPr="00397DD8">
        <w:rPr>
          <w:rFonts w:ascii="GHEA Grapalat" w:hAnsi="GHEA Grapalat"/>
          <w:lang w:val="hy-AM"/>
        </w:rPr>
        <w:t>«Հայաստանի Հանրապետության տարածքային կառավարման և ենթակառուցվածքների նախարարության ջրային կոմիտեին գույք</w:t>
      </w:r>
      <w:r w:rsidRPr="00397DD8">
        <w:rPr>
          <w:rFonts w:ascii="GHEA Grapalat" w:hAnsi="GHEA Grapalat"/>
          <w:color w:val="000000"/>
          <w:lang w:val="hy-AM"/>
        </w:rPr>
        <w:t xml:space="preserve"> ամրացնելու և ջրօգտագործողների ընկերություններին անհատույց օգտագործման</w:t>
      </w:r>
      <w:r w:rsidRPr="00397DD8">
        <w:rPr>
          <w:rFonts w:ascii="GHEA Grapalat" w:hAnsi="GHEA Grapalat"/>
          <w:color w:val="000000"/>
          <w:lang w:val="en-US" w:eastAsia="en-US"/>
        </w:rPr>
        <w:t xml:space="preserve"> </w:t>
      </w:r>
      <w:r w:rsidRPr="00397DD8">
        <w:rPr>
          <w:rFonts w:ascii="GHEA Grapalat" w:hAnsi="GHEA Grapalat"/>
          <w:color w:val="000000"/>
          <w:lang w:val="hy-AM"/>
        </w:rPr>
        <w:t>իրավունքով հանձնելու մասին»</w:t>
      </w:r>
      <w:r w:rsidR="0056076E" w:rsidRPr="00397DD8">
        <w:rPr>
          <w:rFonts w:ascii="GHEA Grapalat" w:hAnsi="GHEA Grapalat" w:cs="Sylfaen"/>
          <w:lang w:val="af-ZA"/>
        </w:rPr>
        <w:t xml:space="preserve"> </w:t>
      </w:r>
      <w:r w:rsidR="00B32570" w:rsidRPr="00397DD8">
        <w:rPr>
          <w:rFonts w:ascii="GHEA Grapalat" w:hAnsi="GHEA Grapalat" w:cs="Sylfaen"/>
          <w:lang w:val="hy-AM"/>
        </w:rPr>
        <w:t>Հայաստանի</w:t>
      </w:r>
      <w:r w:rsidR="00B32570" w:rsidRPr="00397DD8">
        <w:rPr>
          <w:rFonts w:ascii="GHEA Grapalat" w:hAnsi="GHEA Grapalat" w:cs="Sylfaen"/>
          <w:lang w:val="af-ZA"/>
        </w:rPr>
        <w:t xml:space="preserve"> </w:t>
      </w:r>
      <w:r w:rsidR="00B32570" w:rsidRPr="00397DD8">
        <w:rPr>
          <w:rFonts w:ascii="GHEA Grapalat" w:hAnsi="GHEA Grapalat" w:cs="Sylfaen"/>
          <w:lang w:val="hy-AM"/>
        </w:rPr>
        <w:t>Հանրապետության</w:t>
      </w:r>
      <w:r w:rsidR="00B32570" w:rsidRPr="00397DD8">
        <w:rPr>
          <w:rFonts w:ascii="GHEA Grapalat" w:hAnsi="GHEA Grapalat" w:cs="Sylfaen"/>
          <w:lang w:val="af-ZA"/>
        </w:rPr>
        <w:t xml:space="preserve"> </w:t>
      </w:r>
      <w:r w:rsidR="00B32570" w:rsidRPr="00397DD8">
        <w:rPr>
          <w:rFonts w:ascii="GHEA Grapalat" w:hAnsi="GHEA Grapalat" w:cs="Sylfaen"/>
          <w:lang w:val="hy-AM"/>
        </w:rPr>
        <w:t>կառավարության</w:t>
      </w:r>
      <w:r w:rsidR="00B32570" w:rsidRPr="00397DD8">
        <w:rPr>
          <w:rFonts w:ascii="GHEA Grapalat" w:hAnsi="GHEA Grapalat" w:cs="Sylfaen"/>
          <w:lang w:val="af-ZA"/>
        </w:rPr>
        <w:t xml:space="preserve"> </w:t>
      </w:r>
      <w:r w:rsidR="00B32570" w:rsidRPr="00397DD8">
        <w:rPr>
          <w:rFonts w:ascii="GHEA Grapalat" w:hAnsi="GHEA Grapalat" w:cs="Sylfaen"/>
          <w:lang w:val="hy-AM"/>
        </w:rPr>
        <w:t>որոշման</w:t>
      </w:r>
      <w:r w:rsidR="00B32570" w:rsidRPr="00397DD8">
        <w:rPr>
          <w:rFonts w:ascii="GHEA Grapalat" w:hAnsi="GHEA Grapalat" w:cs="Sylfaen"/>
          <w:lang w:val="af-ZA"/>
        </w:rPr>
        <w:t xml:space="preserve"> </w:t>
      </w:r>
      <w:r w:rsidR="00B32570" w:rsidRPr="00397DD8">
        <w:rPr>
          <w:rFonts w:ascii="GHEA Grapalat" w:hAnsi="GHEA Grapalat" w:cs="Sylfaen"/>
          <w:lang w:val="hy-AM"/>
        </w:rPr>
        <w:t>նախագծի</w:t>
      </w:r>
      <w:r w:rsidR="0045717C" w:rsidRPr="00397DD8">
        <w:rPr>
          <w:rFonts w:ascii="GHEA Grapalat" w:hAnsi="GHEA Grapalat"/>
          <w:lang w:val="af-ZA"/>
        </w:rPr>
        <w:t xml:space="preserve"> </w:t>
      </w:r>
    </w:p>
    <w:p w:rsidR="0076795E" w:rsidRPr="00397DD8" w:rsidRDefault="0076795E" w:rsidP="00397DD8">
      <w:pPr>
        <w:spacing w:line="360" w:lineRule="auto"/>
        <w:jc w:val="center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W w:w="11482" w:type="dxa"/>
        <w:tblInd w:w="108" w:type="dxa"/>
        <w:tblLook w:val="04A0" w:firstRow="1" w:lastRow="0" w:firstColumn="1" w:lastColumn="0" w:noHBand="0" w:noVBand="1"/>
      </w:tblPr>
      <w:tblGrid>
        <w:gridCol w:w="7088"/>
        <w:gridCol w:w="652"/>
        <w:gridCol w:w="90"/>
        <w:gridCol w:w="90"/>
        <w:gridCol w:w="3562"/>
      </w:tblGrid>
      <w:tr w:rsidR="00A238A8" w:rsidRPr="00397DD8" w:rsidTr="000568B1">
        <w:trPr>
          <w:trHeight w:val="92"/>
        </w:trPr>
        <w:tc>
          <w:tcPr>
            <w:tcW w:w="7920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:rsidR="00A238A8" w:rsidRPr="00397DD8" w:rsidRDefault="00FE3A90" w:rsidP="00397DD8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397DD8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397DD8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7DD8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գույ</w:t>
            </w:r>
            <w:r w:rsidR="00F9741A" w:rsidRPr="00397DD8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քի</w:t>
            </w:r>
            <w:proofErr w:type="spellEnd"/>
            <w:r w:rsidR="00F9741A" w:rsidRPr="00397DD8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741A" w:rsidRPr="00397DD8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="00F9741A" w:rsidRPr="00397DD8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9741A" w:rsidRPr="00397DD8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62" w:type="dxa"/>
            <w:shd w:val="clear" w:color="auto" w:fill="D9D9D9" w:themeFill="background1" w:themeFillShade="D9"/>
          </w:tcPr>
          <w:p w:rsidR="00A238A8" w:rsidRPr="00397DD8" w:rsidRDefault="00973461" w:rsidP="00397DD8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b/>
                <w:lang w:val="hy-AM"/>
              </w:rPr>
            </w:pPr>
            <w:r w:rsidRPr="00397DD8">
              <w:rPr>
                <w:rFonts w:ascii="GHEA Grapalat" w:hAnsi="GHEA Grapalat"/>
                <w:b/>
                <w:lang w:val="hy-AM"/>
              </w:rPr>
              <w:t>04.04.2023թ.</w:t>
            </w:r>
          </w:p>
        </w:tc>
      </w:tr>
      <w:tr w:rsidR="00A238A8" w:rsidRPr="00397DD8" w:rsidTr="000568B1">
        <w:trPr>
          <w:trHeight w:val="92"/>
        </w:trPr>
        <w:tc>
          <w:tcPr>
            <w:tcW w:w="7920" w:type="dxa"/>
            <w:gridSpan w:val="4"/>
            <w:vMerge/>
            <w:shd w:val="clear" w:color="auto" w:fill="D9D9D9" w:themeFill="background1" w:themeFillShade="D9"/>
          </w:tcPr>
          <w:p w:rsidR="00A238A8" w:rsidRPr="00397DD8" w:rsidRDefault="00A238A8" w:rsidP="00397DD8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562" w:type="dxa"/>
            <w:shd w:val="clear" w:color="auto" w:fill="D9D9D9" w:themeFill="background1" w:themeFillShade="D9"/>
          </w:tcPr>
          <w:p w:rsidR="00A238A8" w:rsidRPr="00397DD8" w:rsidRDefault="00973461" w:rsidP="00397DD8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b/>
                <w:lang w:val="hy-AM"/>
              </w:rPr>
            </w:pPr>
            <w:r w:rsidRPr="00397DD8">
              <w:rPr>
                <w:rFonts w:ascii="GHEA Grapalat" w:hAnsi="GHEA Grapalat"/>
                <w:b/>
                <w:lang w:val="hy-AM"/>
              </w:rPr>
              <w:t>№</w:t>
            </w:r>
            <w:r w:rsidRPr="00973461">
              <w:rPr>
                <w:rFonts w:ascii="GHEA Grapalat" w:hAnsi="GHEA Grapalat"/>
                <w:b/>
                <w:lang w:val="hy-AM"/>
              </w:rPr>
              <w:t>01/11.11/2631-2023</w:t>
            </w:r>
          </w:p>
        </w:tc>
      </w:tr>
      <w:tr w:rsidR="00A238A8" w:rsidRPr="000568B1" w:rsidTr="00997F4B">
        <w:trPr>
          <w:trHeight w:val="92"/>
        </w:trPr>
        <w:tc>
          <w:tcPr>
            <w:tcW w:w="7088" w:type="dxa"/>
          </w:tcPr>
          <w:p w:rsidR="009E71BE" w:rsidRPr="00397DD8" w:rsidRDefault="00E602C9" w:rsidP="00397DD8">
            <w:pPr>
              <w:spacing w:line="360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 w:rsidRPr="00397DD8">
              <w:rPr>
                <w:rFonts w:ascii="GHEA Grapalat" w:hAnsi="GHEA Grapalat"/>
                <w:lang w:val="hy-AM"/>
              </w:rPr>
              <w:t>«Հայաստանի Հանրապետության տարածքային կառավարման և ենթակառուցվածքների նախարարության ջրային կոմիտեին գույք ամրացնելու և ջրօգտագործողների ընկերություններին անհատույց օգտագործման իրավունքով հանձնելու մասին» ՀՀ կառավարության</w:t>
            </w:r>
            <w:r w:rsidRPr="00397DD8">
              <w:rPr>
                <w:rFonts w:ascii="GHEA Grapalat" w:hAnsi="GHEA Grapalat"/>
                <w:lang w:val="af-ZA"/>
              </w:rPr>
              <w:t xml:space="preserve"> </w:t>
            </w:r>
            <w:r w:rsidRPr="00397DD8">
              <w:rPr>
                <w:rFonts w:ascii="GHEA Grapalat" w:hAnsi="GHEA Grapalat"/>
                <w:lang w:val="hy-AM"/>
              </w:rPr>
              <w:t>որոշման</w:t>
            </w:r>
            <w:r w:rsidRPr="00397DD8">
              <w:rPr>
                <w:rFonts w:ascii="GHEA Grapalat" w:hAnsi="GHEA Grapalat"/>
                <w:lang w:val="af-ZA"/>
              </w:rPr>
              <w:t xml:space="preserve"> </w:t>
            </w:r>
            <w:r w:rsidRPr="00397DD8">
              <w:rPr>
                <w:rFonts w:ascii="GHEA Grapalat" w:hAnsi="GHEA Grapalat"/>
                <w:lang w:val="hy-AM"/>
              </w:rPr>
              <w:t>նախագծի (այսուհետ՝ Նախագիծ) վերաբերյալ, առաջարկում ենք հանել Նախագծի 4-րդ կետը՝ հիմք ընդունելով «Նորմատիվ իրավական ակտերի մասին» օրենքի 23–րդ հոդվածի 6-րդ մասի պահանջը։</w:t>
            </w:r>
          </w:p>
        </w:tc>
        <w:tc>
          <w:tcPr>
            <w:tcW w:w="4394" w:type="dxa"/>
            <w:gridSpan w:val="4"/>
          </w:tcPr>
          <w:p w:rsidR="00D05384" w:rsidRPr="00397DD8" w:rsidRDefault="00E602C9" w:rsidP="00397DD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97DD8">
              <w:rPr>
                <w:rFonts w:ascii="GHEA Grapalat" w:hAnsi="GHEA Grapalat"/>
                <w:lang w:val="hy-AM"/>
              </w:rPr>
              <w:t>Ընդունվել է նախագշի 4-րդ կետը հանվել է։</w:t>
            </w:r>
            <w:r w:rsidR="00D05384" w:rsidRPr="00397DD8">
              <w:rPr>
                <w:rFonts w:ascii="GHEA Grapalat" w:hAnsi="GHEA Grapalat"/>
                <w:lang w:val="hy-AM"/>
              </w:rPr>
              <w:t xml:space="preserve"> </w:t>
            </w:r>
          </w:p>
          <w:p w:rsidR="00F06874" w:rsidRPr="00397DD8" w:rsidRDefault="00F06874" w:rsidP="00397DD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C6970" w:rsidRPr="00397DD8" w:rsidTr="000568B1">
        <w:trPr>
          <w:trHeight w:val="385"/>
        </w:trPr>
        <w:tc>
          <w:tcPr>
            <w:tcW w:w="774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C6970" w:rsidRPr="00397DD8" w:rsidRDefault="004C6970" w:rsidP="00397DD8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Sylfaen"/>
                <w:caps/>
                <w:spacing w:val="-8"/>
                <w:lang w:val="hy-AM"/>
              </w:rPr>
            </w:pPr>
            <w:r w:rsidRPr="00397DD8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3742" w:type="dxa"/>
            <w:gridSpan w:val="3"/>
            <w:shd w:val="clear" w:color="auto" w:fill="D9D9D9" w:themeFill="background1" w:themeFillShade="D9"/>
          </w:tcPr>
          <w:p w:rsidR="004C6970" w:rsidRPr="00397DD8" w:rsidRDefault="00211DDB" w:rsidP="00397DD8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b/>
                <w:lang w:val="hy-AM"/>
              </w:rPr>
            </w:pPr>
            <w:r w:rsidRPr="00397DD8">
              <w:rPr>
                <w:rFonts w:ascii="GHEA Grapalat" w:hAnsi="GHEA Grapalat"/>
                <w:b/>
                <w:lang w:val="hy-AM"/>
              </w:rPr>
              <w:t>07.04.2023թ.</w:t>
            </w:r>
          </w:p>
        </w:tc>
      </w:tr>
      <w:tr w:rsidR="004C6970" w:rsidRPr="00397DD8" w:rsidTr="000568B1">
        <w:trPr>
          <w:trHeight w:val="179"/>
        </w:trPr>
        <w:tc>
          <w:tcPr>
            <w:tcW w:w="7740" w:type="dxa"/>
            <w:gridSpan w:val="2"/>
            <w:vMerge/>
            <w:shd w:val="clear" w:color="auto" w:fill="D9D9D9" w:themeFill="background1" w:themeFillShade="D9"/>
          </w:tcPr>
          <w:p w:rsidR="004C6970" w:rsidRPr="00397DD8" w:rsidRDefault="004C6970" w:rsidP="00397DD8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caps/>
                <w:spacing w:val="-8"/>
                <w:lang w:val="hy-AM"/>
              </w:rPr>
            </w:pPr>
          </w:p>
        </w:tc>
        <w:tc>
          <w:tcPr>
            <w:tcW w:w="3742" w:type="dxa"/>
            <w:gridSpan w:val="3"/>
            <w:shd w:val="clear" w:color="auto" w:fill="D9D9D9" w:themeFill="background1" w:themeFillShade="D9"/>
          </w:tcPr>
          <w:p w:rsidR="004C6970" w:rsidRPr="00397DD8" w:rsidRDefault="00211DDB" w:rsidP="00397DD8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b/>
                <w:lang w:val="hy-AM"/>
              </w:rPr>
            </w:pPr>
            <w:r w:rsidRPr="00397DD8">
              <w:rPr>
                <w:rFonts w:ascii="GHEA Grapalat" w:hAnsi="GHEA Grapalat"/>
                <w:b/>
                <w:lang w:val="hy-AM"/>
              </w:rPr>
              <w:t>№ 01/9-1/6835-2023</w:t>
            </w:r>
          </w:p>
        </w:tc>
      </w:tr>
      <w:tr w:rsidR="004C6970" w:rsidRPr="000568B1" w:rsidTr="00997F4B">
        <w:trPr>
          <w:trHeight w:val="92"/>
        </w:trPr>
        <w:tc>
          <w:tcPr>
            <w:tcW w:w="7088" w:type="dxa"/>
          </w:tcPr>
          <w:p w:rsidR="007439D3" w:rsidRPr="00397DD8" w:rsidRDefault="007439D3" w:rsidP="00397DD8">
            <w:pPr>
              <w:spacing w:line="360" w:lineRule="auto"/>
              <w:ind w:right="-23" w:firstLine="567"/>
              <w:jc w:val="both"/>
              <w:rPr>
                <w:rFonts w:ascii="GHEA Grapalat" w:hAnsi="GHEA Grapalat"/>
                <w:lang w:val="hy-AM"/>
              </w:rPr>
            </w:pPr>
            <w:r w:rsidRPr="00397DD8">
              <w:rPr>
                <w:rFonts w:ascii="GHEA Grapalat" w:hAnsi="GHEA Grapalat" w:cs="Sylfaen"/>
                <w:lang w:val="hy-AM"/>
              </w:rPr>
              <w:t>Նախագծով առաջարկվում է Կայունացման և զարգացման Եվրասիական հիմնադրամի միջոցներից ներդրումային վարկ տրամադրելու վերաբերյալ Հայաստանի Հանրապետության և Եվրասիական զարգացման բանկի միջև 16 հոկտեմբերի 2015 թվականին կնքված համաձայնագրի շրջանակներում ֆինանսավորված «Ոռոգման համակարգի արդիականաց</w:t>
            </w:r>
            <w:r w:rsidRPr="00397DD8">
              <w:rPr>
                <w:rFonts w:ascii="GHEA Grapalat" w:hAnsi="GHEA Grapalat" w:cs="Sylfaen"/>
                <w:lang w:val="hy-AM"/>
              </w:rPr>
              <w:softHyphen/>
              <w:t xml:space="preserve">ման ծրագրի» 4-րդ բաղադրիչի շրջանակներում Հայաստանի տարածքային զարգացման հիմնադրամի կողմից ջրօգտագործողների ընկերությունների համար 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t xml:space="preserve">423.9 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մլն դրամ արժեքով </w:t>
            </w:r>
            <w:r w:rsidRPr="00397DD8">
              <w:rPr>
                <w:rFonts w:ascii="GHEA Grapalat" w:hAnsi="GHEA Grapalat" w:cs="Sylfaen"/>
                <w:lang w:val="hy-AM"/>
              </w:rPr>
              <w:t>ձեռքբերված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t xml:space="preserve"> թվով 35 հատ</w:t>
            </w:r>
            <w:r w:rsidRPr="00397DD8">
              <w:rPr>
                <w:rFonts w:ascii="GHEA Grapalat" w:hAnsi="GHEA Grapalat" w:cs="Sylfaen"/>
                <w:lang w:val="hy-AM"/>
              </w:rPr>
              <w:t xml:space="preserve"> տրանսպորտային միջոցները (այսուհետ՝ Գույք) </w:t>
            </w:r>
            <w:r w:rsidRPr="00397DD8">
              <w:rPr>
                <w:rFonts w:ascii="GHEA Grapalat" w:hAnsi="GHEA Grapalat"/>
                <w:lang w:val="hy-AM"/>
              </w:rPr>
              <w:t>ամրացնել ՀՀ ՏԿԵՆ ջրային կոմիտեին և անհատույց օգտագործման իրավունքով հանձնել ջրօգտագործողների ընկերություններին:</w:t>
            </w:r>
          </w:p>
          <w:p w:rsidR="004C6970" w:rsidRPr="00397DD8" w:rsidRDefault="007439D3" w:rsidP="00397DD8">
            <w:pPr>
              <w:spacing w:line="360" w:lineRule="auto"/>
              <w:ind w:right="-23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97DD8">
              <w:rPr>
                <w:rFonts w:ascii="GHEA Grapalat" w:hAnsi="GHEA Grapalat"/>
                <w:lang w:val="hy-AM"/>
              </w:rPr>
              <w:t xml:space="preserve">Այս կապակցությամբ առաջարկում ենք գույքը ջրօգտագործողների ընկերություններին հանձնել վերջիններիս կարիքների գնահատման արդյունքներով, իսկ դրանց առկայության դեպքում՝ </w:t>
            </w:r>
            <w:r w:rsidR="005908CC" w:rsidRPr="00397DD8">
              <w:rPr>
                <w:rFonts w:ascii="GHEA Grapalat" w:hAnsi="GHEA Grapalat"/>
                <w:lang w:val="hy-AM"/>
              </w:rPr>
              <w:t>այն ներառել Նախագծի փաթեթում</w:t>
            </w:r>
          </w:p>
        </w:tc>
        <w:tc>
          <w:tcPr>
            <w:tcW w:w="4394" w:type="dxa"/>
            <w:gridSpan w:val="4"/>
          </w:tcPr>
          <w:p w:rsidR="00BB6C07" w:rsidRPr="00397DD8" w:rsidRDefault="00766DEF" w:rsidP="00397DD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97DD8">
              <w:rPr>
                <w:rFonts w:ascii="GHEA Grapalat" w:hAnsi="GHEA Grapalat"/>
                <w:lang w:val="hy-AM"/>
              </w:rPr>
              <w:lastRenderedPageBreak/>
              <w:t>Ներկայացվում</w:t>
            </w:r>
            <w:r w:rsidR="00C95EF1" w:rsidRPr="00397DD8">
              <w:rPr>
                <w:rFonts w:ascii="GHEA Grapalat" w:hAnsi="GHEA Grapalat"/>
                <w:lang w:val="hy-AM"/>
              </w:rPr>
              <w:t xml:space="preserve"> է համապատասխան մեկնաբանություն, որը ներառվել է նաև տեղեկանք-հիմնավորման մեջ.</w:t>
            </w:r>
          </w:p>
          <w:p w:rsidR="004C6970" w:rsidRPr="00397DD8" w:rsidRDefault="00766DEF" w:rsidP="00397DD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97DD8">
              <w:rPr>
                <w:rFonts w:ascii="GHEA Grapalat" w:hAnsi="GHEA Grapalat" w:cs="Sylfaen"/>
                <w:lang w:val="hy-AM"/>
              </w:rPr>
              <w:t>«Ոռոգման համակարգի արդիականաց</w:t>
            </w:r>
            <w:r w:rsidRPr="00397DD8">
              <w:rPr>
                <w:rFonts w:ascii="GHEA Grapalat" w:hAnsi="GHEA Grapalat" w:cs="Sylfaen"/>
                <w:lang w:val="hy-AM"/>
              </w:rPr>
              <w:softHyphen/>
              <w:t>ման ծրագրի»</w:t>
            </w:r>
            <w:r w:rsidR="00A24308" w:rsidRPr="00397DD8">
              <w:rPr>
                <w:rFonts w:ascii="GHEA Grapalat" w:hAnsi="GHEA Grapalat" w:cs="Sylfaen"/>
                <w:lang w:val="hy-AM"/>
              </w:rPr>
              <w:t xml:space="preserve"> շրջանակներում վերակառուցվել և վերակառուցվել են բազմաթիվ համակարգեր, որոնց սպասարկումն իրականացնելու համար անհրաժեշտ </w:t>
            </w:r>
            <w:r w:rsidR="00A24308" w:rsidRPr="00397DD8">
              <w:rPr>
                <w:rFonts w:ascii="GHEA Grapalat" w:hAnsi="GHEA Grapalat" w:cs="Sylfaen"/>
                <w:lang w:val="hy-AM"/>
              </w:rPr>
              <w:lastRenderedPageBreak/>
              <w:t xml:space="preserve">է համապատասխան մեքենա մեխանիզմների առկայություն։  Նշված ծրագրի </w:t>
            </w:r>
            <w:r w:rsidRPr="00397DD8">
              <w:rPr>
                <w:rFonts w:ascii="GHEA Grapalat" w:hAnsi="GHEA Grapalat" w:cs="Sylfaen"/>
                <w:lang w:val="hy-AM"/>
              </w:rPr>
              <w:t>4-րդ բաղադրիչի</w:t>
            </w:r>
            <w:r w:rsidRPr="00397DD8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(4</w:t>
            </w:r>
            <w:r w:rsidRPr="00397DD8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397DD8">
              <w:rPr>
                <w:rFonts w:ascii="GHEA Grapalat" w:hAnsi="GHEA Grapalat" w:cs="Arial"/>
                <w:color w:val="000000" w:themeColor="text1"/>
                <w:lang w:val="hy-AM"/>
              </w:rPr>
              <w:t>2)</w:t>
            </w:r>
            <w:r w:rsidRPr="00397DD8">
              <w:rPr>
                <w:rFonts w:ascii="GHEA Grapalat" w:hAnsi="GHEA Grapalat" w:cs="Sylfaen"/>
                <w:lang w:val="hy-AM"/>
              </w:rPr>
              <w:t xml:space="preserve"> ենթաբաղադրի</w:t>
            </w:r>
            <w:r w:rsidR="00A24308" w:rsidRPr="00397DD8">
              <w:rPr>
                <w:rFonts w:ascii="GHEA Grapalat" w:hAnsi="GHEA Grapalat" w:cs="Sylfaen"/>
                <w:lang w:val="hy-AM"/>
              </w:rPr>
              <w:t>չի՝</w:t>
            </w:r>
            <w:r w:rsidRPr="00397DD8">
              <w:rPr>
                <w:rFonts w:ascii="GHEA Grapalat" w:hAnsi="GHEA Grapalat"/>
                <w:color w:val="000000" w:themeColor="text1"/>
                <w:lang w:val="hy-AM"/>
              </w:rPr>
              <w:t xml:space="preserve"> տե</w:t>
            </w:r>
            <w:r w:rsidR="00A24308" w:rsidRPr="00397DD8">
              <w:rPr>
                <w:rFonts w:ascii="GHEA Grapalat" w:hAnsi="GHEA Grapalat"/>
                <w:color w:val="000000" w:themeColor="text1"/>
                <w:lang w:val="hy-AM"/>
              </w:rPr>
              <w:t>խնիկական հագեցվածության ապահով</w:t>
            </w:r>
            <w:r w:rsidRPr="00397DD8">
              <w:rPr>
                <w:rFonts w:ascii="GHEA Grapalat" w:hAnsi="GHEA Grapalat"/>
                <w:color w:val="000000" w:themeColor="text1"/>
                <w:lang w:val="hy-AM"/>
              </w:rPr>
              <w:t>մ</w:t>
            </w:r>
            <w:r w:rsidR="00A24308" w:rsidRPr="00397DD8">
              <w:rPr>
                <w:rFonts w:ascii="GHEA Grapalat" w:hAnsi="GHEA Grapalat"/>
                <w:color w:val="000000" w:themeColor="text1"/>
                <w:lang w:val="hy-AM"/>
              </w:rPr>
              <w:t xml:space="preserve">ան շրջանակներում </w:t>
            </w:r>
            <w:r w:rsidR="008E6EEA" w:rsidRPr="00397DD8">
              <w:rPr>
                <w:rFonts w:ascii="GHEA Grapalat" w:hAnsi="GHEA Grapalat"/>
                <w:color w:val="000000" w:themeColor="text1"/>
                <w:lang w:val="hy-AM"/>
              </w:rPr>
              <w:t xml:space="preserve">նոր կառուցվող և վերականգնվող ոռոգման համակարգերին համապատասխան </w:t>
            </w:r>
            <w:r w:rsidR="00A24308" w:rsidRPr="00397DD8">
              <w:rPr>
                <w:rFonts w:ascii="GHEA Grapalat" w:hAnsi="GHEA Grapalat"/>
                <w:color w:val="000000" w:themeColor="text1"/>
                <w:lang w:val="hy-AM"/>
              </w:rPr>
              <w:t xml:space="preserve">գնահատվել են </w:t>
            </w:r>
            <w:r w:rsidR="00A24308" w:rsidRPr="00397DD8">
              <w:rPr>
                <w:rFonts w:ascii="GHEA Grapalat" w:hAnsi="GHEA Grapalat"/>
                <w:lang w:val="hy-AM"/>
              </w:rPr>
              <w:t>ջրօգտագործողների ընկերություններին</w:t>
            </w:r>
            <w:r w:rsidR="00211939" w:rsidRPr="00397DD8">
              <w:rPr>
                <w:rFonts w:ascii="GHEA Grapalat" w:hAnsi="GHEA Grapalat"/>
                <w:lang w:val="hy-AM"/>
              </w:rPr>
              <w:t xml:space="preserve"> կարիքները  և դրանով պայմանավորված </w:t>
            </w:r>
            <w:r w:rsidR="00820320" w:rsidRPr="00397DD8">
              <w:rPr>
                <w:rFonts w:ascii="GHEA Grapalat" w:hAnsi="GHEA Grapalat"/>
                <w:color w:val="000000" w:themeColor="text1"/>
                <w:lang w:val="hy-AM"/>
              </w:rPr>
              <w:t>Հայաստանի տարածքային զարգացման հիմնադրամը ջրօգտագործողների ընկերությունների համար ձեռք է բերել տրանսպորտային միջոցներ</w:t>
            </w:r>
            <w:r w:rsidR="00820320" w:rsidRPr="00397DD8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973461" w:rsidRPr="00397DD8" w:rsidTr="000568B1">
        <w:trPr>
          <w:trHeight w:val="92"/>
        </w:trPr>
        <w:tc>
          <w:tcPr>
            <w:tcW w:w="7830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973461" w:rsidRPr="00397DD8" w:rsidRDefault="00816F84" w:rsidP="00816F84">
            <w:pPr>
              <w:pStyle w:val="Header"/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Հայաստանի տ</w:t>
            </w:r>
            <w:r w:rsidR="00973461" w:rsidRPr="00397DD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արածքային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զարգացման հ</w:t>
            </w:r>
            <w:bookmarkStart w:id="0" w:name="_GoBack"/>
            <w:bookmarkEnd w:id="0"/>
            <w:r w:rsidR="00973461" w:rsidRPr="00397DD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իմնադրամ</w:t>
            </w:r>
          </w:p>
        </w:tc>
        <w:tc>
          <w:tcPr>
            <w:tcW w:w="3652" w:type="dxa"/>
            <w:gridSpan w:val="2"/>
            <w:shd w:val="clear" w:color="auto" w:fill="D9D9D9" w:themeFill="background1" w:themeFillShade="D9"/>
          </w:tcPr>
          <w:p w:rsidR="00973461" w:rsidRPr="00397DD8" w:rsidRDefault="00973461" w:rsidP="00397DD8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b/>
                <w:lang w:val="hy-AM"/>
              </w:rPr>
            </w:pPr>
            <w:r w:rsidRPr="00397DD8">
              <w:rPr>
                <w:rFonts w:ascii="GHEA Grapalat" w:hAnsi="GHEA Grapalat"/>
                <w:b/>
                <w:lang w:val="hy-AM"/>
              </w:rPr>
              <w:t>31.03.2023թ.</w:t>
            </w:r>
          </w:p>
        </w:tc>
      </w:tr>
      <w:tr w:rsidR="00973461" w:rsidRPr="00397DD8" w:rsidTr="000568B1">
        <w:trPr>
          <w:trHeight w:val="92"/>
        </w:trPr>
        <w:tc>
          <w:tcPr>
            <w:tcW w:w="7830" w:type="dxa"/>
            <w:gridSpan w:val="3"/>
            <w:vMerge/>
            <w:shd w:val="clear" w:color="auto" w:fill="D9D9D9" w:themeFill="background1" w:themeFillShade="D9"/>
          </w:tcPr>
          <w:p w:rsidR="00973461" w:rsidRPr="00397DD8" w:rsidRDefault="00973461" w:rsidP="00397DD8">
            <w:pPr>
              <w:pStyle w:val="Header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652" w:type="dxa"/>
            <w:gridSpan w:val="2"/>
            <w:shd w:val="clear" w:color="auto" w:fill="D9D9D9" w:themeFill="background1" w:themeFillShade="D9"/>
          </w:tcPr>
          <w:p w:rsidR="00973461" w:rsidRPr="00397DD8" w:rsidRDefault="00973461" w:rsidP="00397DD8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b/>
                <w:lang w:val="hy-AM"/>
              </w:rPr>
            </w:pPr>
            <w:r w:rsidRPr="00397DD8">
              <w:rPr>
                <w:rFonts w:ascii="GHEA Grapalat" w:hAnsi="GHEA Grapalat"/>
                <w:b/>
                <w:lang w:val="hy-AM"/>
              </w:rPr>
              <w:t>№ Ե/01/567-23</w:t>
            </w:r>
          </w:p>
        </w:tc>
      </w:tr>
      <w:tr w:rsidR="00D05384" w:rsidRPr="00397DD8" w:rsidTr="00997F4B">
        <w:trPr>
          <w:trHeight w:val="92"/>
        </w:trPr>
        <w:tc>
          <w:tcPr>
            <w:tcW w:w="7088" w:type="dxa"/>
          </w:tcPr>
          <w:p w:rsidR="00D05384" w:rsidRPr="00397DD8" w:rsidRDefault="005908CC" w:rsidP="00397DD8">
            <w:pPr>
              <w:spacing w:line="360" w:lineRule="auto"/>
              <w:jc w:val="both"/>
              <w:rPr>
                <w:rFonts w:ascii="GHEA Grapalat" w:hAnsi="GHEA Grapalat" w:cs="Arial LatArm"/>
                <w:bCs/>
                <w:lang w:val="hy-AM"/>
              </w:rPr>
            </w:pPr>
            <w:r w:rsidRPr="00397DD8">
              <w:rPr>
                <w:rFonts w:ascii="GHEA Grapalat" w:hAnsi="GHEA Grapalat"/>
                <w:lang w:val="hy-AM"/>
              </w:rPr>
              <w:t xml:space="preserve">    «Հայաստանի Հանրապետության տարածքային կառավարման և ենթակառուցվածքների նախարարության ջրային կոմիտեին գույք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t xml:space="preserve"> ամրացնելու և ջրօգտագործողների ընկերություններին անհատույց օգտագործման իրավունքով հանձնելու մասին»</w:t>
            </w:r>
            <w:r w:rsidRPr="00397DD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397DD8">
              <w:rPr>
                <w:rFonts w:ascii="GHEA Grapalat" w:hAnsi="GHEA Grapalat"/>
                <w:color w:val="000000"/>
                <w:lang w:val="pt-PT"/>
              </w:rPr>
              <w:t xml:space="preserve"> 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397DD8">
              <w:rPr>
                <w:rFonts w:ascii="GHEA Grapalat" w:hAnsi="GHEA Grapalat"/>
                <w:color w:val="000000"/>
                <w:lang w:val="pt-PT"/>
              </w:rPr>
              <w:t xml:space="preserve"> 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t>կառավարության</w:t>
            </w:r>
            <w:r w:rsidRPr="00397DD8">
              <w:rPr>
                <w:rFonts w:ascii="GHEA Grapalat" w:hAnsi="GHEA Grapalat"/>
                <w:color w:val="000000"/>
                <w:lang w:val="pt-PT"/>
              </w:rPr>
              <w:t xml:space="preserve"> 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t>որոշման</w:t>
            </w:r>
            <w:r w:rsidRPr="00397DD8">
              <w:rPr>
                <w:rFonts w:ascii="GHEA Grapalat" w:hAnsi="GHEA Grapalat"/>
                <w:color w:val="000000"/>
                <w:lang w:val="pt-PT"/>
              </w:rPr>
              <w:t xml:space="preserve"> </w:t>
            </w:r>
            <w:r w:rsidRPr="00397DD8">
              <w:rPr>
                <w:rFonts w:ascii="GHEA Grapalat" w:hAnsi="GHEA Grapalat"/>
                <w:color w:val="000000"/>
                <w:lang w:val="hy-AM"/>
              </w:rPr>
              <w:t xml:space="preserve">նախագծի </w:t>
            </w:r>
            <w:r w:rsidRPr="00397DD8">
              <w:rPr>
                <w:rFonts w:ascii="GHEA Grapalat" w:hAnsi="GHEA Grapalat" w:cs="Arial LatArm"/>
                <w:bCs/>
                <w:lang w:val="hy-AM"/>
              </w:rPr>
              <w:t>վերաբերյալ Հայաստանի տարածքային զարգացման հիմնադրամը իր իրավասության շրջանակներում առաջարկություններ և դիտողություններ չունի։</w:t>
            </w:r>
          </w:p>
        </w:tc>
        <w:tc>
          <w:tcPr>
            <w:tcW w:w="4394" w:type="dxa"/>
            <w:gridSpan w:val="4"/>
          </w:tcPr>
          <w:p w:rsidR="00D05384" w:rsidRPr="00397DD8" w:rsidRDefault="00973461" w:rsidP="00397DD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97DD8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:rsidR="003C7FF4" w:rsidRPr="00397DD8" w:rsidRDefault="003C7FF4" w:rsidP="00397DD8">
      <w:pPr>
        <w:spacing w:line="360" w:lineRule="auto"/>
        <w:rPr>
          <w:rFonts w:ascii="GHEA Grapalat" w:hAnsi="GHEA Grapalat"/>
          <w:b/>
          <w:sz w:val="20"/>
          <w:szCs w:val="20"/>
          <w:lang w:val="af-ZA"/>
        </w:rPr>
      </w:pPr>
    </w:p>
    <w:sectPr w:rsidR="003C7FF4" w:rsidRPr="00397DD8" w:rsidSect="00A137D7">
      <w:pgSz w:w="12240" w:h="15840"/>
      <w:pgMar w:top="851" w:right="425" w:bottom="851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Cambria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1C3C73"/>
    <w:multiLevelType w:val="hybridMultilevel"/>
    <w:tmpl w:val="A6F0D98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9E0508D"/>
    <w:multiLevelType w:val="hybridMultilevel"/>
    <w:tmpl w:val="FC5CF9E2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4092BCA"/>
    <w:multiLevelType w:val="hybridMultilevel"/>
    <w:tmpl w:val="95CEA7AA"/>
    <w:lvl w:ilvl="0" w:tplc="97A66560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5CA1E80"/>
    <w:multiLevelType w:val="hybridMultilevel"/>
    <w:tmpl w:val="B492F46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04EC"/>
    <w:rsid w:val="000124AD"/>
    <w:rsid w:val="00017565"/>
    <w:rsid w:val="00021C69"/>
    <w:rsid w:val="00024FE8"/>
    <w:rsid w:val="000259E0"/>
    <w:rsid w:val="000376E7"/>
    <w:rsid w:val="00045131"/>
    <w:rsid w:val="00053DB5"/>
    <w:rsid w:val="00056756"/>
    <w:rsid w:val="000567E6"/>
    <w:rsid w:val="000568B1"/>
    <w:rsid w:val="00056B85"/>
    <w:rsid w:val="000600E7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2E04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0235"/>
    <w:rsid w:val="001528FE"/>
    <w:rsid w:val="00160014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B582C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871"/>
    <w:rsid w:val="001F2C49"/>
    <w:rsid w:val="001F3E7C"/>
    <w:rsid w:val="001F7686"/>
    <w:rsid w:val="001F7D32"/>
    <w:rsid w:val="00203854"/>
    <w:rsid w:val="00206D7E"/>
    <w:rsid w:val="00211939"/>
    <w:rsid w:val="00211DDB"/>
    <w:rsid w:val="002134F4"/>
    <w:rsid w:val="00214216"/>
    <w:rsid w:val="00220C35"/>
    <w:rsid w:val="00221CE5"/>
    <w:rsid w:val="0022241D"/>
    <w:rsid w:val="0022653A"/>
    <w:rsid w:val="002332A0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87EDE"/>
    <w:rsid w:val="00290269"/>
    <w:rsid w:val="00296BC8"/>
    <w:rsid w:val="002A56C6"/>
    <w:rsid w:val="002A5D8F"/>
    <w:rsid w:val="002A7958"/>
    <w:rsid w:val="002B0ADA"/>
    <w:rsid w:val="002B2283"/>
    <w:rsid w:val="002B4409"/>
    <w:rsid w:val="002B6A98"/>
    <w:rsid w:val="002C0F42"/>
    <w:rsid w:val="002C56DB"/>
    <w:rsid w:val="002C7D72"/>
    <w:rsid w:val="002D0F42"/>
    <w:rsid w:val="002D2EF7"/>
    <w:rsid w:val="002D54EC"/>
    <w:rsid w:val="002D6430"/>
    <w:rsid w:val="002D6B5C"/>
    <w:rsid w:val="002E1965"/>
    <w:rsid w:val="002E68E1"/>
    <w:rsid w:val="002E7207"/>
    <w:rsid w:val="002F1C82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3D7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97DD8"/>
    <w:rsid w:val="003A0334"/>
    <w:rsid w:val="003A0D2B"/>
    <w:rsid w:val="003A47DD"/>
    <w:rsid w:val="003B004D"/>
    <w:rsid w:val="003B0568"/>
    <w:rsid w:val="003B22C4"/>
    <w:rsid w:val="003B2728"/>
    <w:rsid w:val="003B44EB"/>
    <w:rsid w:val="003B7716"/>
    <w:rsid w:val="003C1FF3"/>
    <w:rsid w:val="003C2586"/>
    <w:rsid w:val="003C3C91"/>
    <w:rsid w:val="003C5B03"/>
    <w:rsid w:val="003C5B8A"/>
    <w:rsid w:val="003C7FF4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07F6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A6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6970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132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6A52"/>
    <w:rsid w:val="00507827"/>
    <w:rsid w:val="00507C64"/>
    <w:rsid w:val="0051338B"/>
    <w:rsid w:val="005137E3"/>
    <w:rsid w:val="005202B1"/>
    <w:rsid w:val="00520A5D"/>
    <w:rsid w:val="005238F5"/>
    <w:rsid w:val="00523CA0"/>
    <w:rsid w:val="005245A7"/>
    <w:rsid w:val="00527AB5"/>
    <w:rsid w:val="0053225C"/>
    <w:rsid w:val="00544AA5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908CC"/>
    <w:rsid w:val="00592B20"/>
    <w:rsid w:val="00595A35"/>
    <w:rsid w:val="00595BBB"/>
    <w:rsid w:val="00596B42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B82"/>
    <w:rsid w:val="005F39CF"/>
    <w:rsid w:val="005F63D6"/>
    <w:rsid w:val="00604032"/>
    <w:rsid w:val="00616700"/>
    <w:rsid w:val="00616D9C"/>
    <w:rsid w:val="00616F7A"/>
    <w:rsid w:val="006172FA"/>
    <w:rsid w:val="0062316E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420C"/>
    <w:rsid w:val="006B59DD"/>
    <w:rsid w:val="006B5BF8"/>
    <w:rsid w:val="006B6618"/>
    <w:rsid w:val="006B7AEA"/>
    <w:rsid w:val="006B7B90"/>
    <w:rsid w:val="006C176E"/>
    <w:rsid w:val="006C2360"/>
    <w:rsid w:val="006C29B3"/>
    <w:rsid w:val="006C67C1"/>
    <w:rsid w:val="006C7B55"/>
    <w:rsid w:val="006D10AC"/>
    <w:rsid w:val="006D1DA5"/>
    <w:rsid w:val="006D2245"/>
    <w:rsid w:val="006E627B"/>
    <w:rsid w:val="006F4BD5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421A3"/>
    <w:rsid w:val="007439D3"/>
    <w:rsid w:val="007446DA"/>
    <w:rsid w:val="00744C0E"/>
    <w:rsid w:val="007533D0"/>
    <w:rsid w:val="00756601"/>
    <w:rsid w:val="007576FC"/>
    <w:rsid w:val="0076180C"/>
    <w:rsid w:val="00763876"/>
    <w:rsid w:val="00765346"/>
    <w:rsid w:val="007664A8"/>
    <w:rsid w:val="00766DEF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E1D75"/>
    <w:rsid w:val="007E57A7"/>
    <w:rsid w:val="007E660F"/>
    <w:rsid w:val="007E798D"/>
    <w:rsid w:val="007F4FB7"/>
    <w:rsid w:val="007F5A87"/>
    <w:rsid w:val="007F60AA"/>
    <w:rsid w:val="00801F1A"/>
    <w:rsid w:val="00810AEB"/>
    <w:rsid w:val="00811480"/>
    <w:rsid w:val="0081249B"/>
    <w:rsid w:val="008145E7"/>
    <w:rsid w:val="00816C7F"/>
    <w:rsid w:val="00816F84"/>
    <w:rsid w:val="00820320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8CE"/>
    <w:rsid w:val="008B7FC0"/>
    <w:rsid w:val="008D1F8E"/>
    <w:rsid w:val="008D3CDD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EEA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37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122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A5D"/>
    <w:rsid w:val="00973461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97F4B"/>
    <w:rsid w:val="009A1735"/>
    <w:rsid w:val="009A3E60"/>
    <w:rsid w:val="009B0B8E"/>
    <w:rsid w:val="009B426F"/>
    <w:rsid w:val="009B754E"/>
    <w:rsid w:val="009B7DCF"/>
    <w:rsid w:val="009C2B1E"/>
    <w:rsid w:val="009C6786"/>
    <w:rsid w:val="009D1E9A"/>
    <w:rsid w:val="009D3548"/>
    <w:rsid w:val="009E61B8"/>
    <w:rsid w:val="009E71BE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06A72"/>
    <w:rsid w:val="00A10451"/>
    <w:rsid w:val="00A110AB"/>
    <w:rsid w:val="00A11D03"/>
    <w:rsid w:val="00A137D7"/>
    <w:rsid w:val="00A238A8"/>
    <w:rsid w:val="00A24308"/>
    <w:rsid w:val="00A25290"/>
    <w:rsid w:val="00A270AA"/>
    <w:rsid w:val="00A30C59"/>
    <w:rsid w:val="00A30E05"/>
    <w:rsid w:val="00A3121D"/>
    <w:rsid w:val="00A3131C"/>
    <w:rsid w:val="00A3606B"/>
    <w:rsid w:val="00A377A8"/>
    <w:rsid w:val="00A37F6F"/>
    <w:rsid w:val="00A4158A"/>
    <w:rsid w:val="00A418F9"/>
    <w:rsid w:val="00A44DE7"/>
    <w:rsid w:val="00A45482"/>
    <w:rsid w:val="00A45A65"/>
    <w:rsid w:val="00A4612B"/>
    <w:rsid w:val="00A4743D"/>
    <w:rsid w:val="00A51722"/>
    <w:rsid w:val="00A55461"/>
    <w:rsid w:val="00A55999"/>
    <w:rsid w:val="00A5668A"/>
    <w:rsid w:val="00A57114"/>
    <w:rsid w:val="00A60AB6"/>
    <w:rsid w:val="00A60F11"/>
    <w:rsid w:val="00A610AF"/>
    <w:rsid w:val="00A628B1"/>
    <w:rsid w:val="00A80030"/>
    <w:rsid w:val="00A80D36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E5ADA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365B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87F04"/>
    <w:rsid w:val="00B915DB"/>
    <w:rsid w:val="00B979BC"/>
    <w:rsid w:val="00BA574F"/>
    <w:rsid w:val="00BB0C74"/>
    <w:rsid w:val="00BB170A"/>
    <w:rsid w:val="00BB35F7"/>
    <w:rsid w:val="00BB6C0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328B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95EF1"/>
    <w:rsid w:val="00CA0640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5BE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384"/>
    <w:rsid w:val="00D05B1F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D9F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190F"/>
    <w:rsid w:val="00E52356"/>
    <w:rsid w:val="00E54108"/>
    <w:rsid w:val="00E563BB"/>
    <w:rsid w:val="00E602C9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2968"/>
    <w:rsid w:val="00E94A00"/>
    <w:rsid w:val="00EB701E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6874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55A04"/>
    <w:rsid w:val="00F67D6B"/>
    <w:rsid w:val="00F73932"/>
    <w:rsid w:val="00F77FB9"/>
    <w:rsid w:val="00F77FBA"/>
    <w:rsid w:val="00F87A9C"/>
    <w:rsid w:val="00F92139"/>
    <w:rsid w:val="00F93B46"/>
    <w:rsid w:val="00F9741A"/>
    <w:rsid w:val="00FA5EC4"/>
    <w:rsid w:val="00FA7210"/>
    <w:rsid w:val="00FB3929"/>
    <w:rsid w:val="00FB6CF5"/>
    <w:rsid w:val="00FC0046"/>
    <w:rsid w:val="00FD2138"/>
    <w:rsid w:val="00FD2D36"/>
    <w:rsid w:val="00FD3229"/>
    <w:rsid w:val="00FD3A6D"/>
    <w:rsid w:val="00FE0D9B"/>
    <w:rsid w:val="00FE2DEC"/>
    <w:rsid w:val="00FE3A90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10FAE2F"/>
  <w15:docId w15:val="{D03FDA98-55C2-4B9D-AED3-EAD81290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nhideWhenUsed/>
    <w:qFormat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F9741A"/>
    <w:rPr>
      <w:i/>
      <w:iCs/>
    </w:rPr>
  </w:style>
  <w:style w:type="paragraph" w:customStyle="1" w:styleId="voroshmanbody">
    <w:name w:val="voroshman body"/>
    <w:basedOn w:val="Normal"/>
    <w:rsid w:val="00C4328B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  <w:style w:type="character" w:customStyle="1" w:styleId="Bodytext20">
    <w:name w:val="Body text (2)"/>
    <w:rsid w:val="002C0F42"/>
    <w:rPr>
      <w:rFonts w:ascii="Sylfaen" w:eastAsia="Sylfaen" w:hAnsi="Sylfaen" w:cs="Sylfaen"/>
      <w:sz w:val="20"/>
      <w:szCs w:val="20"/>
      <w:shd w:val="clear" w:color="auto" w:fill="FFFFFF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582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582C"/>
    <w:rPr>
      <w:rFonts w:ascii="Times New Roman" w:eastAsia="Times New Roman" w:hAnsi="Times New Roman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rsid w:val="005908CC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908CC"/>
    <w:rPr>
      <w:rFonts w:ascii="Times New Roman" w:eastAsia="Times New Roman" w:hAnsi="Times New Roman"/>
    </w:rPr>
  </w:style>
  <w:style w:type="paragraph" w:customStyle="1" w:styleId="msonormalmrcssattr">
    <w:name w:val="msonormal_mr_css_attr"/>
    <w:basedOn w:val="Normal"/>
    <w:rsid w:val="00766DEF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4C8B8-3F1D-4DE1-BC78-6CB468120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https://mul2-mta.gov.am/tasks/895247/oneclick/06Ampopatert.docx?token=aa968ae61ac42d27abf9f14599bf2922</cp:keywords>
  <cp:lastModifiedBy>Anush Khudoyan</cp:lastModifiedBy>
  <cp:revision>48</cp:revision>
  <cp:lastPrinted>2022-02-15T07:33:00Z</cp:lastPrinted>
  <dcterms:created xsi:type="dcterms:W3CDTF">2021-04-20T11:14:00Z</dcterms:created>
  <dcterms:modified xsi:type="dcterms:W3CDTF">2023-05-17T10:53:00Z</dcterms:modified>
</cp:coreProperties>
</file>