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152E" w:rsidRDefault="003E152E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</w:t>
      </w:r>
    </w:p>
    <w:p w:rsidR="00037BDD" w:rsidRPr="00037BDD" w:rsidRDefault="00037BDD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pacing w:val="-4"/>
          <w:sz w:val="24"/>
          <w:szCs w:val="24"/>
          <w:lang w:val="pt-BR"/>
        </w:rPr>
      </w:pPr>
      <w:r w:rsidRPr="00037BDD">
        <w:rPr>
          <w:rFonts w:ascii="GHEA Grapalat" w:hAnsi="GHEA Grapalat"/>
          <w:b/>
          <w:spacing w:val="-4"/>
          <w:sz w:val="24"/>
          <w:szCs w:val="24"/>
          <w:lang w:val="pt-BR"/>
        </w:rPr>
        <w:t xml:space="preserve">ԳՈՒՅՔ </w:t>
      </w:r>
      <w:r w:rsidRPr="00037BDD">
        <w:rPr>
          <w:rFonts w:ascii="GHEA Grapalat" w:hAnsi="GHEA Grapalat"/>
          <w:b/>
          <w:spacing w:val="-4"/>
          <w:sz w:val="24"/>
          <w:szCs w:val="24"/>
          <w:lang w:val="hy-AM"/>
        </w:rPr>
        <w:t xml:space="preserve"> </w:t>
      </w:r>
      <w:r w:rsidR="0014527C">
        <w:rPr>
          <w:rFonts w:ascii="GHEA Grapalat" w:hAnsi="GHEA Grapalat"/>
          <w:b/>
          <w:spacing w:val="-4"/>
          <w:sz w:val="24"/>
          <w:szCs w:val="24"/>
          <w:lang w:val="hy-AM"/>
        </w:rPr>
        <w:t>ՆՎԻՐԵԼՈՒ</w:t>
      </w:r>
      <w:r w:rsidRPr="00037BDD">
        <w:rPr>
          <w:rFonts w:ascii="GHEA Grapalat" w:hAnsi="GHEA Grapalat"/>
          <w:b/>
          <w:spacing w:val="-4"/>
          <w:sz w:val="24"/>
          <w:szCs w:val="24"/>
          <w:lang w:val="hy-AM"/>
        </w:rPr>
        <w:t xml:space="preserve"> </w:t>
      </w:r>
      <w:r w:rsidRPr="00037BDD">
        <w:rPr>
          <w:rFonts w:ascii="GHEA Grapalat" w:hAnsi="GHEA Grapalat"/>
          <w:b/>
          <w:spacing w:val="-4"/>
          <w:sz w:val="24"/>
          <w:szCs w:val="24"/>
          <w:lang w:val="pt-BR"/>
        </w:rPr>
        <w:t>ՄԱՍԻՆ</w:t>
      </w:r>
    </w:p>
    <w:p w:rsidR="003E152E" w:rsidRDefault="003E152E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ՀՀ ԿԱՌԱՎԱՐՈՒԹՅԱՆ ՈՐՈՇՄԱՆ ՆԱԽԱԳԾԻ</w:t>
      </w:r>
    </w:p>
    <w:p w:rsidR="003E152E" w:rsidRDefault="003E152E" w:rsidP="00037BDD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   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</w:p>
    <w:tbl>
      <w:tblPr>
        <w:tblW w:w="1106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272"/>
        <w:gridCol w:w="2790"/>
      </w:tblGrid>
      <w:tr w:rsidR="003E152E" w:rsidRPr="00A23F1A" w:rsidTr="009E133C">
        <w:trPr>
          <w:tblCellSpacing w:w="0" w:type="dxa"/>
          <w:jc w:val="center"/>
        </w:trPr>
        <w:tc>
          <w:tcPr>
            <w:tcW w:w="827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E152E" w:rsidRDefault="003E152E" w:rsidP="0014527C">
            <w:pPr>
              <w:spacing w:after="0" w:line="360" w:lineRule="auto"/>
              <w:ind w:left="690" w:hanging="54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1. </w:t>
            </w:r>
            <w:r w:rsidR="0086066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ՀՀ </w:t>
            </w:r>
            <w:r w:rsidR="0014527C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ֆինանսների նախարարություն</w:t>
            </w:r>
          </w:p>
        </w:tc>
        <w:tc>
          <w:tcPr>
            <w:tcW w:w="2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Pr="00DB3315" w:rsidRDefault="00DB331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02.08.2023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3E152E" w:rsidRPr="00A23F1A" w:rsidTr="009E133C">
        <w:trPr>
          <w:tblCellSpacing w:w="0" w:type="dxa"/>
          <w:jc w:val="center"/>
        </w:trPr>
        <w:tc>
          <w:tcPr>
            <w:tcW w:w="827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52E" w:rsidRDefault="003E152E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Pr="00C34A8A" w:rsidRDefault="009656BB" w:rsidP="0014527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A23F1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N</w:t>
            </w:r>
            <w:r w:rsidR="00DB3315">
              <w:t xml:space="preserve"> </w:t>
            </w:r>
            <w:r w:rsidR="00DB3315" w:rsidRPr="00DB331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01/8-2/15173-2023</w:t>
            </w:r>
          </w:p>
        </w:tc>
      </w:tr>
      <w:tr w:rsidR="009656BB" w:rsidRPr="00A23F1A" w:rsidTr="009E133C">
        <w:trPr>
          <w:tblCellSpacing w:w="0" w:type="dxa"/>
          <w:jc w:val="center"/>
        </w:trPr>
        <w:tc>
          <w:tcPr>
            <w:tcW w:w="110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656BB" w:rsidRDefault="009656BB" w:rsidP="00037BD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Առաջարկություններ և դիտողություններ չունի</w:t>
            </w:r>
          </w:p>
          <w:p w:rsidR="00FC4FDC" w:rsidRPr="002F5FED" w:rsidRDefault="00FC4FDC" w:rsidP="00037BD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</w:tr>
      <w:tr w:rsidR="003E152E" w:rsidRPr="00A23F1A" w:rsidTr="009E133C">
        <w:trPr>
          <w:tblCellSpacing w:w="0" w:type="dxa"/>
          <w:jc w:val="center"/>
        </w:trPr>
        <w:tc>
          <w:tcPr>
            <w:tcW w:w="827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E152E" w:rsidRDefault="003E152E" w:rsidP="0014527C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</w:t>
            </w:r>
            <w:r w:rsidR="00037BD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2. </w:t>
            </w:r>
            <w:r w:rsidR="00A23F1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0F04B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ՀՀ </w:t>
            </w:r>
            <w:r w:rsidR="0014527C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ներքին գործերի նախարարություն</w:t>
            </w:r>
          </w:p>
        </w:tc>
        <w:tc>
          <w:tcPr>
            <w:tcW w:w="2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Pr="000F04BE" w:rsidRDefault="00DB331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28.07.2023թ.</w:t>
            </w:r>
          </w:p>
        </w:tc>
      </w:tr>
      <w:tr w:rsidR="003E152E" w:rsidTr="00FC4FDC">
        <w:trPr>
          <w:trHeight w:val="660"/>
          <w:tblCellSpacing w:w="0" w:type="dxa"/>
          <w:jc w:val="center"/>
        </w:trPr>
        <w:tc>
          <w:tcPr>
            <w:tcW w:w="827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52E" w:rsidRDefault="003E152E">
            <w:pPr>
              <w:spacing w:after="0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Default="000F04BE" w:rsidP="00DB331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0F04B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N</w:t>
            </w:r>
            <w:r w:rsidR="00DB3315" w:rsidRPr="00DB331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43/21/92260-23</w:t>
            </w:r>
          </w:p>
        </w:tc>
      </w:tr>
      <w:tr w:rsidR="009656BB" w:rsidRPr="0086066B" w:rsidTr="009E133C">
        <w:trPr>
          <w:trHeight w:val="351"/>
          <w:tblCellSpacing w:w="0" w:type="dxa"/>
          <w:jc w:val="center"/>
        </w:trPr>
        <w:tc>
          <w:tcPr>
            <w:tcW w:w="110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4527C" w:rsidRDefault="0014527C" w:rsidP="0014527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Առաջարկություններ և դիտողություններ չունի</w:t>
            </w:r>
          </w:p>
          <w:p w:rsidR="009656BB" w:rsidRPr="00FB08F2" w:rsidRDefault="009656B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</w:tr>
      <w:tr w:rsidR="00037BDD" w:rsidRPr="000D7415" w:rsidTr="009E133C">
        <w:trPr>
          <w:trHeight w:val="588"/>
          <w:tblCellSpacing w:w="0" w:type="dxa"/>
          <w:jc w:val="center"/>
        </w:trPr>
        <w:tc>
          <w:tcPr>
            <w:tcW w:w="827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037BDD" w:rsidRPr="000D7415" w:rsidRDefault="003C0056" w:rsidP="0014527C">
            <w:pPr>
              <w:spacing w:after="0" w:line="360" w:lineRule="auto"/>
              <w:ind w:left="60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3. </w:t>
            </w:r>
            <w:r w:rsidR="00A23F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DB331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ՀՀ Արագածոտնի մարզի </w:t>
            </w:r>
            <w:r w:rsidR="001452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Թալինի համայնքապետարան</w:t>
            </w:r>
          </w:p>
        </w:tc>
        <w:tc>
          <w:tcPr>
            <w:tcW w:w="2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037BDD" w:rsidRPr="000F04BE" w:rsidRDefault="00DB3315" w:rsidP="001267FB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27.07.2023թ.</w:t>
            </w:r>
          </w:p>
        </w:tc>
      </w:tr>
      <w:tr w:rsidR="00037BDD" w:rsidRPr="000D7415" w:rsidTr="009E133C">
        <w:trPr>
          <w:trHeight w:val="588"/>
          <w:tblCellSpacing w:w="0" w:type="dxa"/>
          <w:jc w:val="center"/>
        </w:trPr>
        <w:tc>
          <w:tcPr>
            <w:tcW w:w="827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037BDD" w:rsidRDefault="00037BDD" w:rsidP="000370CB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037BDD" w:rsidRPr="00DB3315" w:rsidRDefault="0014527C" w:rsidP="00FC4FDC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N</w:t>
            </w:r>
            <w:r w:rsidR="00DB331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2542</w:t>
            </w:r>
            <w:bookmarkStart w:id="0" w:name="_GoBack"/>
            <w:bookmarkEnd w:id="0"/>
          </w:p>
        </w:tc>
      </w:tr>
      <w:tr w:rsidR="00FC4FDC" w:rsidRPr="001000EC" w:rsidTr="00FC4FDC">
        <w:trPr>
          <w:trHeight w:val="732"/>
          <w:tblCellSpacing w:w="0" w:type="dxa"/>
          <w:jc w:val="center"/>
        </w:trPr>
        <w:tc>
          <w:tcPr>
            <w:tcW w:w="110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14527C" w:rsidRPr="0014527C" w:rsidRDefault="0014527C" w:rsidP="0014527C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1452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Առաջարկություններ և դիտողություններ չունի</w:t>
            </w:r>
          </w:p>
          <w:p w:rsidR="00FC4FDC" w:rsidRPr="001000EC" w:rsidRDefault="00FC4FDC" w:rsidP="000F170F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</w:tr>
    </w:tbl>
    <w:p w:rsidR="000B2BDA" w:rsidRPr="000370CB" w:rsidRDefault="000B2BDA" w:rsidP="001267FB">
      <w:pPr>
        <w:rPr>
          <w:lang w:val="hy-AM"/>
        </w:rPr>
      </w:pPr>
    </w:p>
    <w:sectPr w:rsidR="000B2BDA" w:rsidRPr="000370CB" w:rsidSect="00037BDD">
      <w:pgSz w:w="12240" w:h="15840"/>
      <w:pgMar w:top="90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9E5"/>
    <w:rsid w:val="00034E0C"/>
    <w:rsid w:val="000370CB"/>
    <w:rsid w:val="00037BDD"/>
    <w:rsid w:val="000B2BDA"/>
    <w:rsid w:val="000D7415"/>
    <w:rsid w:val="000F04BE"/>
    <w:rsid w:val="000F7C9E"/>
    <w:rsid w:val="001000EC"/>
    <w:rsid w:val="001267FB"/>
    <w:rsid w:val="0014527C"/>
    <w:rsid w:val="001C550A"/>
    <w:rsid w:val="00201417"/>
    <w:rsid w:val="0021094B"/>
    <w:rsid w:val="00210A62"/>
    <w:rsid w:val="002E6EE6"/>
    <w:rsid w:val="002F5FED"/>
    <w:rsid w:val="003257E5"/>
    <w:rsid w:val="003B4F40"/>
    <w:rsid w:val="003C0056"/>
    <w:rsid w:val="003C4904"/>
    <w:rsid w:val="003E152E"/>
    <w:rsid w:val="004B2ACE"/>
    <w:rsid w:val="004F1615"/>
    <w:rsid w:val="00530C35"/>
    <w:rsid w:val="005A395B"/>
    <w:rsid w:val="005F69DA"/>
    <w:rsid w:val="00673F67"/>
    <w:rsid w:val="0068799E"/>
    <w:rsid w:val="006974E7"/>
    <w:rsid w:val="0073763E"/>
    <w:rsid w:val="007A419C"/>
    <w:rsid w:val="007B0103"/>
    <w:rsid w:val="0086066B"/>
    <w:rsid w:val="009656BB"/>
    <w:rsid w:val="00973829"/>
    <w:rsid w:val="009E133C"/>
    <w:rsid w:val="009E68D4"/>
    <w:rsid w:val="00A21A6F"/>
    <w:rsid w:val="00A23F1A"/>
    <w:rsid w:val="00A61FF6"/>
    <w:rsid w:val="00A719E5"/>
    <w:rsid w:val="00A73CED"/>
    <w:rsid w:val="00AF4855"/>
    <w:rsid w:val="00B33C7D"/>
    <w:rsid w:val="00B87489"/>
    <w:rsid w:val="00BF2BA4"/>
    <w:rsid w:val="00C12DC8"/>
    <w:rsid w:val="00C34A8A"/>
    <w:rsid w:val="00CC3757"/>
    <w:rsid w:val="00D95C39"/>
    <w:rsid w:val="00D97AB6"/>
    <w:rsid w:val="00DB3315"/>
    <w:rsid w:val="00E8634E"/>
    <w:rsid w:val="00F12C08"/>
    <w:rsid w:val="00F26373"/>
    <w:rsid w:val="00F849D4"/>
    <w:rsid w:val="00FB08F2"/>
    <w:rsid w:val="00FC4F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D99BE5"/>
  <w15:chartTrackingRefBased/>
  <w15:docId w15:val="{7BC449E9-C507-4871-8205-56EA81378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E152E"/>
    <w:pPr>
      <w:spacing w:line="256" w:lineRule="auto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rsid w:val="003E152E"/>
    <w:pPr>
      <w:spacing w:after="120" w:line="276" w:lineRule="auto"/>
    </w:pPr>
    <w:rPr>
      <w:rFonts w:ascii="Arial Armenian" w:eastAsia="Times New Roman" w:hAnsi="Arial Armenian" w:cs="Sylfae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rsid w:val="003E152E"/>
    <w:rPr>
      <w:rFonts w:ascii="Arial Armenian" w:eastAsia="Times New Roman" w:hAnsi="Arial Armenian" w:cs="Sylfaen"/>
      <w:sz w:val="24"/>
      <w:szCs w:val="24"/>
    </w:rPr>
  </w:style>
  <w:style w:type="paragraph" w:styleId="ListParagraph">
    <w:name w:val="List Paragraph"/>
    <w:basedOn w:val="Normal"/>
    <w:uiPriority w:val="34"/>
    <w:qFormat/>
    <w:rsid w:val="003E152E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rsid w:val="00F12C08"/>
    <w:pPr>
      <w:tabs>
        <w:tab w:val="center" w:pos="4677"/>
        <w:tab w:val="right" w:pos="9355"/>
      </w:tabs>
      <w:spacing w:after="0" w:line="240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styleId="Strong">
    <w:name w:val="Strong"/>
    <w:basedOn w:val="DefaultParagraphFont"/>
    <w:uiPriority w:val="22"/>
    <w:qFormat/>
    <w:rsid w:val="00F12C0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90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D3809D-559E-47AA-9EE4-C9181A9DD8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1</Pages>
  <Words>63</Words>
  <Characters>364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https://mul2-spm.gov.am/tasks/391574/oneclick/ampopatert.docx?token=e8cbe17aed9a9a3d1165c92a84584f17</cp:keywords>
  <dc:description/>
  <cp:lastModifiedBy>Windows User</cp:lastModifiedBy>
  <cp:revision>58</cp:revision>
  <dcterms:created xsi:type="dcterms:W3CDTF">2021-10-04T12:32:00Z</dcterms:created>
  <dcterms:modified xsi:type="dcterms:W3CDTF">2023-08-04T06:54:00Z</dcterms:modified>
</cp:coreProperties>
</file>