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B11E57" w:rsidRDefault="00D76C92" w:rsidP="00A71CED">
      <w:pPr>
        <w:jc w:val="center"/>
      </w:pPr>
      <w:r w:rsidRPr="00B11E57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B11E57" w:rsidRDefault="00D76C92" w:rsidP="00A71CED">
      <w:pPr>
        <w:jc w:val="center"/>
      </w:pPr>
    </w:p>
    <w:p w:rsidR="00D76C92" w:rsidRPr="00B11E57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B11E57">
        <w:rPr>
          <w:rFonts w:ascii="GHEA Mariam" w:hAnsi="GHEA Mariam" w:cs="Sylfaen"/>
          <w:b/>
          <w:sz w:val="30"/>
          <w:szCs w:val="30"/>
        </w:rPr>
        <w:t>ՀԱՅԱՍՏԱՆԻ</w:t>
      </w:r>
      <w:r w:rsidRPr="00B11E57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B11E57">
        <w:rPr>
          <w:rFonts w:ascii="GHEA Mariam" w:hAnsi="GHEA Mariam" w:cs="Sylfaen"/>
          <w:b/>
          <w:sz w:val="30"/>
          <w:szCs w:val="30"/>
        </w:rPr>
        <w:t>ՀԱՆՐԱՊԵՏՈՒԹՅԱՆ</w:t>
      </w:r>
      <w:r w:rsidRPr="00B11E57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B11E57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B11E57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B11E57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Շ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B11E57">
        <w:rPr>
          <w:rFonts w:ascii="GHEA Mariam" w:hAnsi="GHEA Mariam" w:cs="Sylfaen"/>
          <w:b/>
          <w:sz w:val="40"/>
          <w:szCs w:val="40"/>
        </w:rPr>
        <w:t>Ւ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B11E57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B11E57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B11E57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716CC7" w:rsidRDefault="000432A7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13</w:t>
      </w:r>
      <w:r w:rsidR="00007C76" w:rsidRPr="00B11E57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հունիս</w:t>
      </w:r>
      <w:r w:rsidR="00166141" w:rsidRPr="00B11E57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D76C92" w:rsidRPr="00B11E57">
        <w:rPr>
          <w:rFonts w:ascii="GHEA Mariam" w:hAnsi="GHEA Mariam"/>
          <w:sz w:val="24"/>
          <w:szCs w:val="24"/>
        </w:rPr>
        <w:t xml:space="preserve"> 202</w:t>
      </w:r>
      <w:r w:rsidR="00C810B7" w:rsidRPr="00B11E57">
        <w:rPr>
          <w:rFonts w:ascii="GHEA Mariam" w:hAnsi="GHEA Mariam"/>
          <w:sz w:val="24"/>
          <w:szCs w:val="24"/>
        </w:rPr>
        <w:t>4</w:t>
      </w:r>
      <w:r w:rsidR="00D76C92" w:rsidRPr="00B11E57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D76C92" w:rsidRPr="00B11E57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716CC7">
        <w:rPr>
          <w:rFonts w:ascii="GHEA Mariam" w:hAnsi="GHEA Mariam"/>
          <w:sz w:val="24"/>
          <w:szCs w:val="24"/>
        </w:rPr>
        <w:t xml:space="preserve">  N</w:t>
      </w:r>
      <w:proofErr w:type="gramEnd"/>
      <w:r w:rsidR="00716CC7">
        <w:rPr>
          <w:rFonts w:ascii="GHEA Mariam" w:hAnsi="GHEA Mariam"/>
          <w:sz w:val="24"/>
          <w:szCs w:val="24"/>
        </w:rPr>
        <w:t xml:space="preserve"> 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 </w:t>
      </w:r>
      <w:r w:rsidR="00716CC7">
        <w:rPr>
          <w:rFonts w:ascii="GHEA Mariam" w:hAnsi="GHEA Mariam"/>
          <w:sz w:val="24"/>
          <w:szCs w:val="24"/>
        </w:rPr>
        <w:t xml:space="preserve">  -</w:t>
      </w:r>
      <w:r w:rsidR="00375918">
        <w:rPr>
          <w:rFonts w:ascii="GHEA Mariam" w:hAnsi="GHEA Mariam"/>
          <w:sz w:val="24"/>
          <w:szCs w:val="24"/>
          <w:lang w:val="hy-AM"/>
        </w:rPr>
        <w:t>Ն</w:t>
      </w:r>
    </w:p>
    <w:p w:rsidR="00D76C92" w:rsidRPr="00550820" w:rsidRDefault="00D76C92" w:rsidP="001034AF">
      <w:pPr>
        <w:pStyle w:val="mechtex"/>
        <w:rPr>
          <w:lang w:val="hy-AM"/>
        </w:rPr>
      </w:pPr>
    </w:p>
    <w:p w:rsidR="00303787" w:rsidRDefault="00303787" w:rsidP="001034AF">
      <w:pPr>
        <w:pStyle w:val="mechtex"/>
        <w:rPr>
          <w:rFonts w:asciiTheme="minorHAnsi" w:hAnsiTheme="minorHAnsi"/>
          <w:lang w:val="hy-AM"/>
        </w:rPr>
      </w:pPr>
    </w:p>
    <w:p w:rsidR="0053327C" w:rsidRPr="0053327C" w:rsidRDefault="0053327C" w:rsidP="001034AF">
      <w:pPr>
        <w:pStyle w:val="mechtex"/>
        <w:rPr>
          <w:rFonts w:asciiTheme="minorHAnsi" w:hAnsiTheme="minorHAnsi"/>
          <w:lang w:val="hy-AM"/>
        </w:rPr>
      </w:pPr>
    </w:p>
    <w:p w:rsidR="00375918" w:rsidRPr="00375918" w:rsidRDefault="00375918" w:rsidP="00375918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2011 ԹՎԱ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-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br/>
      </w:r>
      <w:r w:rsidRPr="00375918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hy-AM"/>
        </w:rPr>
        <w:t>ԿԱՆԻ ՀՈՒՆԻՍԻ 23-Ի N 879-Ն</w:t>
      </w:r>
      <w:r w:rsidRPr="00375918">
        <w:rPr>
          <w:rStyle w:val="Strong"/>
          <w:rFonts w:ascii="Calibri" w:hAnsi="Calibri" w:cs="Calibri"/>
          <w:color w:val="000000"/>
          <w:spacing w:val="-2"/>
          <w:sz w:val="24"/>
          <w:szCs w:val="24"/>
          <w:shd w:val="clear" w:color="auto" w:fill="FFFFFF"/>
          <w:lang w:val="hy-AM"/>
        </w:rPr>
        <w:t> </w:t>
      </w:r>
      <w:r w:rsidRPr="00375918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ՈՐՈՇՄԱՆ</w:t>
      </w:r>
      <w:r w:rsidRPr="00375918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ՄԵՋ</w:t>
      </w:r>
      <w:r w:rsidRPr="00375918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ԼՐԱՑՈՒՄ</w:t>
      </w:r>
      <w:r w:rsidRPr="00375918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ԿԱՏԱՐԵԼՈՒ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br/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</w:p>
    <w:p w:rsidR="00375918" w:rsidRPr="00375918" w:rsidRDefault="00375918" w:rsidP="00375918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375918"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GHEA Mariam" w:hAnsi="GHEA Mariam" w:cs="Calibri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375918" w:rsidRDefault="00375918" w:rsidP="00375918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</w:p>
    <w:p w:rsidR="00375918" w:rsidRPr="008E1B5A" w:rsidRDefault="00375918" w:rsidP="00375918">
      <w:pPr>
        <w:pStyle w:val="norm"/>
        <w:spacing w:line="408" w:lineRule="auto"/>
        <w:rPr>
          <w:rFonts w:ascii="GHEA Mariam" w:hAnsi="GHEA Mariam"/>
          <w:sz w:val="28"/>
          <w:szCs w:val="24"/>
          <w:lang w:val="de-DE"/>
        </w:rPr>
      </w:pPr>
      <w:r w:rsidRPr="00375918">
        <w:rPr>
          <w:rFonts w:ascii="GHEA Mariam" w:hAnsi="GHEA Mariam" w:cs="Arial"/>
          <w:sz w:val="24"/>
          <w:szCs w:val="24"/>
          <w:lang w:val="hy-AM"/>
        </w:rPr>
        <w:t>Հիմք</w:t>
      </w:r>
      <w:r w:rsidRPr="00375918">
        <w:rPr>
          <w:rFonts w:ascii="GHEA Mariam" w:hAnsi="GHEA Mariam"/>
          <w:sz w:val="24"/>
          <w:szCs w:val="24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375918">
        <w:rPr>
          <w:rFonts w:ascii="GHEA Mariam" w:hAnsi="GHEA Mariam"/>
          <w:sz w:val="24"/>
          <w:szCs w:val="24"/>
          <w:lang w:val="hy-AM"/>
        </w:rPr>
        <w:t xml:space="preserve"> </w:t>
      </w:r>
      <w:r w:rsidRPr="00375918">
        <w:rPr>
          <w:rFonts w:ascii="GHEA Mariam" w:hAnsi="GHEA Mariam" w:cs="Arial Armenian"/>
          <w:sz w:val="24"/>
          <w:szCs w:val="24"/>
          <w:lang w:val="hy-AM"/>
        </w:rPr>
        <w:t>«</w:t>
      </w:r>
      <w:r w:rsidRPr="00375918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375918">
        <w:rPr>
          <w:rFonts w:ascii="GHEA Mariam" w:hAnsi="GHEA Mariam"/>
          <w:sz w:val="24"/>
          <w:szCs w:val="24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375918">
        <w:rPr>
          <w:rFonts w:ascii="GHEA Mariam" w:hAnsi="GHEA Mariam"/>
          <w:sz w:val="24"/>
          <w:szCs w:val="24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lang w:val="hy-AM"/>
        </w:rPr>
        <w:t>ակտերի</w:t>
      </w:r>
      <w:r w:rsidRPr="00375918">
        <w:rPr>
          <w:rFonts w:ascii="GHEA Mariam" w:hAnsi="GHEA Mariam"/>
          <w:sz w:val="24"/>
          <w:szCs w:val="24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lang w:val="hy-AM"/>
        </w:rPr>
        <w:t>մասին</w:t>
      </w:r>
      <w:r w:rsidRPr="00375918">
        <w:rPr>
          <w:rFonts w:ascii="GHEA Mariam" w:hAnsi="GHEA Mariam" w:cs="Arial Armenian"/>
          <w:sz w:val="24"/>
          <w:szCs w:val="24"/>
          <w:lang w:val="hy-AM"/>
        </w:rPr>
        <w:t>»</w:t>
      </w:r>
      <w:r w:rsidRPr="00375918">
        <w:rPr>
          <w:rFonts w:ascii="GHEA Mariam" w:hAnsi="GHEA Mariam"/>
          <w:sz w:val="24"/>
          <w:szCs w:val="24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lang w:val="hy-AM"/>
        </w:rPr>
        <w:t>օրենքի</w:t>
      </w:r>
      <w:r w:rsidRPr="00375918">
        <w:rPr>
          <w:rFonts w:ascii="GHEA Mariam" w:hAnsi="GHEA Mariam"/>
          <w:sz w:val="24"/>
          <w:szCs w:val="24"/>
          <w:lang w:val="hy-AM"/>
        </w:rPr>
        <w:t xml:space="preserve"> 33-</w:t>
      </w:r>
      <w:r w:rsidRPr="00375918">
        <w:rPr>
          <w:rFonts w:ascii="GHEA Mariam" w:hAnsi="GHEA Mariam" w:cs="Arial"/>
          <w:sz w:val="24"/>
          <w:szCs w:val="24"/>
          <w:lang w:val="hy-AM"/>
        </w:rPr>
        <w:t>րդ</w:t>
      </w:r>
      <w:r w:rsidRPr="0037591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375918">
        <w:rPr>
          <w:rFonts w:ascii="GHEA Mariam" w:hAnsi="GHEA Mariam" w:cs="Arial"/>
          <w:sz w:val="24"/>
          <w:szCs w:val="24"/>
          <w:lang w:val="hy-AM"/>
        </w:rPr>
        <w:t>և</w:t>
      </w:r>
      <w:r w:rsidRPr="00375918">
        <w:rPr>
          <w:rFonts w:ascii="GHEA Mariam" w:hAnsi="GHEA Mariam"/>
          <w:sz w:val="24"/>
          <w:szCs w:val="24"/>
          <w:lang w:val="hy-AM"/>
        </w:rPr>
        <w:t xml:space="preserve"> 34-</w:t>
      </w:r>
      <w:r w:rsidRPr="00375918">
        <w:rPr>
          <w:rFonts w:ascii="GHEA Mariam" w:hAnsi="GHEA Mariam" w:cs="Arial"/>
          <w:sz w:val="24"/>
          <w:szCs w:val="24"/>
          <w:lang w:val="hy-AM"/>
        </w:rPr>
        <w:t>րդ</w:t>
      </w:r>
      <w:r w:rsidRPr="00375918">
        <w:rPr>
          <w:rFonts w:ascii="GHEA Mariam" w:hAnsi="GHEA Mariam"/>
          <w:sz w:val="24"/>
          <w:szCs w:val="24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lang w:val="hy-AM"/>
        </w:rPr>
        <w:t>հոդվածները՝</w:t>
      </w:r>
      <w:r w:rsidRPr="0037591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375918" w:rsidRPr="00375918" w:rsidRDefault="00375918" w:rsidP="00375918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75918">
        <w:rPr>
          <w:rFonts w:ascii="GHEA Mariam" w:hAnsi="GHEA Mariam"/>
          <w:sz w:val="24"/>
          <w:szCs w:val="24"/>
          <w:lang w:val="hy-AM"/>
        </w:rPr>
        <w:t xml:space="preserve">1. </w:t>
      </w:r>
      <w:r w:rsidRPr="0037591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75918">
        <w:rPr>
          <w:rFonts w:ascii="GHEA Mariam" w:hAnsi="GHEA Mariam"/>
          <w:sz w:val="24"/>
          <w:szCs w:val="24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75918">
        <w:rPr>
          <w:rFonts w:ascii="GHEA Mariam" w:hAnsi="GHEA Mariam"/>
          <w:sz w:val="24"/>
          <w:szCs w:val="24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375918">
        <w:rPr>
          <w:rFonts w:ascii="GHEA Mariam" w:hAnsi="GHEA Mariam"/>
          <w:sz w:val="24"/>
          <w:szCs w:val="24"/>
          <w:lang w:val="hy-AM"/>
        </w:rPr>
        <w:t xml:space="preserve"> 2011 </w:t>
      </w:r>
      <w:r w:rsidRPr="00375918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375918">
        <w:rPr>
          <w:rFonts w:ascii="GHEA Mariam" w:hAnsi="GHEA Mariam"/>
          <w:sz w:val="24"/>
          <w:szCs w:val="24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lang w:val="hy-AM"/>
        </w:rPr>
        <w:t>հունիսի</w:t>
      </w:r>
      <w:r w:rsidRPr="00375918">
        <w:rPr>
          <w:rFonts w:ascii="GHEA Mariam" w:hAnsi="GHEA Mariam"/>
          <w:sz w:val="24"/>
          <w:szCs w:val="24"/>
          <w:lang w:val="hy-AM"/>
        </w:rPr>
        <w:t xml:space="preserve"> 23-</w:t>
      </w:r>
      <w:r w:rsidRPr="00375918">
        <w:rPr>
          <w:rFonts w:ascii="GHEA Mariam" w:hAnsi="GHEA Mariam" w:cs="Arial"/>
          <w:sz w:val="24"/>
          <w:szCs w:val="24"/>
          <w:lang w:val="hy-AM"/>
        </w:rPr>
        <w:t>ի</w:t>
      </w:r>
      <w:r w:rsidRPr="00375918">
        <w:rPr>
          <w:rFonts w:ascii="GHEA Mariam" w:hAnsi="GHEA Mariam"/>
          <w:sz w:val="24"/>
          <w:szCs w:val="24"/>
          <w:lang w:val="hy-AM"/>
        </w:rPr>
        <w:t xml:space="preserve"> 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Գործող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գներով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շինարարական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աշխատանքների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արժեքի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հաշվարկման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կարգը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հաստատելու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2011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պետական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բյուջեում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վերաբաշխում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2010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դեկտեմբերի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23-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1748-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լրացումներ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խու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թյուն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քաղաքաշինության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րու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թյանը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գումար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հատկացնելու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37591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879-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8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հավելվածի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32</w:t>
      </w:r>
      <w:r w:rsidRPr="00375918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>2-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կետի</w:t>
      </w:r>
      <w:r w:rsidRPr="00375918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2-</w:t>
      </w:r>
      <w:r w:rsidRPr="00375918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րդ</w:t>
      </w:r>
      <w:r w:rsidRPr="00375918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պարբերությունը</w:t>
      </w:r>
      <w:r w:rsidRPr="00375918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«</w:t>
      </w:r>
      <w:r w:rsidRPr="00375918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մրցակցային</w:t>
      </w:r>
      <w:r w:rsidRPr="00375918">
        <w:rPr>
          <w:rFonts w:ascii="GHEA Mariam" w:hAnsi="GHEA Mariam" w:cs="Arial Armenian"/>
          <w:spacing w:val="-4"/>
          <w:sz w:val="24"/>
          <w:szCs w:val="24"/>
          <w:shd w:val="clear" w:color="auto" w:fill="FFFFFF"/>
          <w:lang w:val="hy-AM"/>
        </w:rPr>
        <w:t>»</w:t>
      </w:r>
      <w:r w:rsidRPr="00375918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բառից</w:t>
      </w:r>
      <w:r w:rsidRPr="00375918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հետո</w:t>
      </w:r>
      <w:r w:rsidRPr="00375918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pacing w:val="-4"/>
          <w:sz w:val="24"/>
          <w:szCs w:val="24"/>
          <w:lang w:val="hy-AM"/>
        </w:rPr>
        <w:t>լրացնել</w:t>
      </w:r>
      <w:r w:rsidRPr="00375918">
        <w:rPr>
          <w:rFonts w:ascii="GHEA Mariam" w:hAnsi="GHEA Mariam"/>
          <w:spacing w:val="-4"/>
          <w:sz w:val="24"/>
          <w:szCs w:val="24"/>
          <w:lang w:val="hy-AM"/>
        </w:rPr>
        <w:t xml:space="preserve"> «</w:t>
      </w:r>
      <w:r w:rsidRPr="00375918">
        <w:rPr>
          <w:rFonts w:ascii="GHEA Mariam" w:hAnsi="GHEA Mariam" w:cs="Arial"/>
          <w:spacing w:val="-4"/>
          <w:sz w:val="24"/>
          <w:szCs w:val="24"/>
          <w:lang w:val="hy-AM"/>
        </w:rPr>
        <w:t>կամ</w:t>
      </w:r>
      <w:r w:rsidRPr="0037591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75918">
        <w:rPr>
          <w:rFonts w:ascii="GHEA Mariam" w:hAnsi="GHEA Mariam" w:cs="Arial"/>
          <w:spacing w:val="-4"/>
          <w:sz w:val="24"/>
          <w:szCs w:val="24"/>
          <w:lang w:val="hy-AM"/>
        </w:rPr>
        <w:t>մրցակ</w:t>
      </w:r>
      <w:r w:rsidRPr="00375918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ցա</w:t>
      </w:r>
      <w:r w:rsidRPr="00375918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յի</w:t>
      </w:r>
      <w:r w:rsidRPr="00375918">
        <w:rPr>
          <w:rFonts w:ascii="GHEA Mariam" w:hAnsi="GHEA Mariam" w:cs="Arial"/>
          <w:sz w:val="24"/>
          <w:szCs w:val="24"/>
          <w:lang w:val="hy-AM"/>
        </w:rPr>
        <w:t>ն</w:t>
      </w:r>
      <w:r w:rsidRPr="0037591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75918">
        <w:rPr>
          <w:rFonts w:ascii="GHEA Mariam" w:hAnsi="GHEA Mariam" w:cs="Arial"/>
          <w:sz w:val="24"/>
          <w:szCs w:val="24"/>
          <w:lang w:val="hy-AM"/>
        </w:rPr>
        <w:t>ձևով</w:t>
      </w:r>
      <w:proofErr w:type="spellEnd"/>
      <w:r w:rsidRPr="00375918">
        <w:rPr>
          <w:rFonts w:ascii="GHEA Mariam" w:hAnsi="GHEA Mariam"/>
          <w:sz w:val="24"/>
          <w:szCs w:val="24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lang w:val="hy-AM"/>
        </w:rPr>
        <w:t>կնքվ</w:t>
      </w:r>
      <w:bookmarkStart w:id="0" w:name="_GoBack"/>
      <w:bookmarkEnd w:id="0"/>
      <w:r w:rsidRPr="00375918">
        <w:rPr>
          <w:rFonts w:ascii="GHEA Mariam" w:hAnsi="GHEA Mariam" w:cs="Arial"/>
          <w:sz w:val="24"/>
          <w:szCs w:val="24"/>
          <w:lang w:val="hy-AM"/>
        </w:rPr>
        <w:t>ած</w:t>
      </w:r>
      <w:r w:rsidRPr="00375918">
        <w:rPr>
          <w:rFonts w:ascii="GHEA Mariam" w:hAnsi="GHEA Mariam"/>
          <w:sz w:val="24"/>
          <w:szCs w:val="24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lang w:val="hy-AM"/>
        </w:rPr>
        <w:t>պայմանագիրը՝</w:t>
      </w:r>
      <w:r w:rsidRPr="00375918">
        <w:rPr>
          <w:rFonts w:ascii="GHEA Mariam" w:hAnsi="GHEA Mariam"/>
          <w:sz w:val="24"/>
          <w:szCs w:val="24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lang w:val="hy-AM"/>
        </w:rPr>
        <w:t>պատվիրատուի</w:t>
      </w:r>
      <w:r w:rsidRPr="00375918">
        <w:rPr>
          <w:rFonts w:ascii="GHEA Mariam" w:hAnsi="GHEA Mariam"/>
          <w:sz w:val="24"/>
          <w:szCs w:val="24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lang w:val="hy-AM"/>
        </w:rPr>
        <w:t>կողմից</w:t>
      </w:r>
      <w:r w:rsidRPr="00375918">
        <w:rPr>
          <w:rFonts w:ascii="GHEA Mariam" w:hAnsi="GHEA Mariam"/>
          <w:sz w:val="24"/>
          <w:szCs w:val="24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lang w:val="hy-AM"/>
        </w:rPr>
        <w:t>միակողմանիորեն</w:t>
      </w:r>
      <w:r w:rsidRPr="00375918">
        <w:rPr>
          <w:rFonts w:ascii="GHEA Mariam" w:hAnsi="GHEA Mariam"/>
          <w:sz w:val="24"/>
          <w:szCs w:val="24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lang w:val="hy-AM"/>
        </w:rPr>
        <w:t>լուծվելու</w:t>
      </w:r>
      <w:r w:rsidRPr="00375918">
        <w:rPr>
          <w:rFonts w:ascii="GHEA Mariam" w:hAnsi="GHEA Mariam"/>
          <w:sz w:val="24"/>
          <w:szCs w:val="24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lang w:val="hy-AM"/>
        </w:rPr>
        <w:lastRenderedPageBreak/>
        <w:t>արդյունքում</w:t>
      </w:r>
      <w:r w:rsidRPr="00375918">
        <w:rPr>
          <w:rFonts w:ascii="GHEA Mariam" w:hAnsi="GHEA Mariam"/>
          <w:sz w:val="24"/>
          <w:szCs w:val="24"/>
          <w:lang w:val="hy-AM"/>
        </w:rPr>
        <w:t xml:space="preserve"> 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Գնումների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37591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23-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1-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2-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կետի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հիման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վրա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մեկ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անձից</w:t>
      </w:r>
      <w:r w:rsidRPr="003759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գնման</w:t>
      </w:r>
      <w:r w:rsidRPr="00375918">
        <w:rPr>
          <w:rFonts w:ascii="GHEA Mariam" w:hAnsi="GHEA Mariam"/>
          <w:sz w:val="24"/>
          <w:szCs w:val="24"/>
          <w:lang w:val="hy-AM"/>
        </w:rPr>
        <w:t xml:space="preserve">» </w:t>
      </w:r>
      <w:r w:rsidRPr="00375918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375918">
        <w:rPr>
          <w:rFonts w:ascii="GHEA Mariam" w:hAnsi="GHEA Mariam"/>
          <w:sz w:val="24"/>
          <w:szCs w:val="24"/>
          <w:lang w:val="hy-AM"/>
        </w:rPr>
        <w:t>:</w:t>
      </w:r>
    </w:p>
    <w:p w:rsidR="00375918" w:rsidRPr="00375918" w:rsidRDefault="00375918" w:rsidP="00375918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75918">
        <w:rPr>
          <w:rFonts w:ascii="GHEA Mariam" w:hAnsi="GHEA Mariam"/>
          <w:sz w:val="24"/>
          <w:szCs w:val="24"/>
          <w:lang w:val="hy-AM"/>
        </w:rPr>
        <w:t xml:space="preserve">2. </w:t>
      </w:r>
      <w:r w:rsidRPr="00375918">
        <w:rPr>
          <w:rFonts w:ascii="GHEA Mariam" w:hAnsi="GHEA Mariam" w:cs="Arial"/>
          <w:sz w:val="24"/>
          <w:szCs w:val="24"/>
          <w:lang w:val="hy-AM"/>
        </w:rPr>
        <w:t>Սույն</w:t>
      </w:r>
      <w:r w:rsidRPr="00375918">
        <w:rPr>
          <w:rFonts w:ascii="GHEA Mariam" w:hAnsi="GHEA Mariam"/>
          <w:sz w:val="24"/>
          <w:szCs w:val="24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375918">
        <w:rPr>
          <w:rFonts w:ascii="GHEA Mariam" w:hAnsi="GHEA Mariam"/>
          <w:sz w:val="24"/>
          <w:szCs w:val="24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lang w:val="hy-AM"/>
        </w:rPr>
        <w:t>ուժի</w:t>
      </w:r>
      <w:r w:rsidRPr="00375918">
        <w:rPr>
          <w:rFonts w:ascii="GHEA Mariam" w:hAnsi="GHEA Mariam"/>
          <w:sz w:val="24"/>
          <w:szCs w:val="24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lang w:val="hy-AM"/>
        </w:rPr>
        <w:t>մեջ</w:t>
      </w:r>
      <w:r w:rsidRPr="00375918">
        <w:rPr>
          <w:rFonts w:ascii="GHEA Mariam" w:hAnsi="GHEA Mariam"/>
          <w:sz w:val="24"/>
          <w:szCs w:val="24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lang w:val="hy-AM"/>
        </w:rPr>
        <w:t>է</w:t>
      </w:r>
      <w:r w:rsidRPr="00375918">
        <w:rPr>
          <w:rFonts w:ascii="GHEA Mariam" w:hAnsi="GHEA Mariam"/>
          <w:sz w:val="24"/>
          <w:szCs w:val="24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lang w:val="hy-AM"/>
        </w:rPr>
        <w:t>մտնում</w:t>
      </w:r>
      <w:r w:rsidRPr="00375918">
        <w:rPr>
          <w:rFonts w:ascii="GHEA Mariam" w:hAnsi="GHEA Mariam"/>
          <w:sz w:val="24"/>
          <w:szCs w:val="24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375918">
        <w:rPr>
          <w:rFonts w:ascii="GHEA Mariam" w:hAnsi="GHEA Mariam"/>
          <w:sz w:val="24"/>
          <w:szCs w:val="24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375918">
        <w:rPr>
          <w:rFonts w:ascii="GHEA Mariam" w:hAnsi="GHEA Mariam"/>
          <w:sz w:val="24"/>
          <w:szCs w:val="24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375918">
        <w:rPr>
          <w:rFonts w:ascii="GHEA Mariam" w:hAnsi="GHEA Mariam"/>
          <w:sz w:val="24"/>
          <w:szCs w:val="24"/>
          <w:lang w:val="hy-AM"/>
        </w:rPr>
        <w:t xml:space="preserve"> </w:t>
      </w:r>
      <w:r w:rsidRPr="00375918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375918">
        <w:rPr>
          <w:rFonts w:ascii="GHEA Mariam" w:hAnsi="GHEA Mariam"/>
          <w:sz w:val="24"/>
          <w:szCs w:val="24"/>
          <w:lang w:val="hy-AM"/>
        </w:rPr>
        <w:t>:</w:t>
      </w:r>
    </w:p>
    <w:p w:rsidR="00A0078C" w:rsidRPr="00A7138C" w:rsidRDefault="004A2C94" w:rsidP="00A7138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A7138C">
        <w:rPr>
          <w:rFonts w:ascii="GHEA Mariam" w:hAnsi="GHEA Mariam" w:cs="Arial Armenian"/>
          <w:sz w:val="24"/>
          <w:szCs w:val="24"/>
          <w:lang w:val="fr-FR"/>
        </w:rPr>
        <w:tab/>
      </w:r>
    </w:p>
    <w:p w:rsidR="00716CC7" w:rsidRPr="00071AF4" w:rsidRDefault="00716CC7" w:rsidP="00A71CED">
      <w:pPr>
        <w:pStyle w:val="mechtex"/>
        <w:ind w:firstLine="720"/>
        <w:jc w:val="left"/>
        <w:rPr>
          <w:rFonts w:ascii="GHEA Mariam" w:hAnsi="GHEA Mariam" w:cs="Sylfaen"/>
          <w:sz w:val="14"/>
          <w:szCs w:val="24"/>
          <w:lang w:val="hy-AM"/>
        </w:rPr>
      </w:pPr>
    </w:p>
    <w:p w:rsidR="00D76C92" w:rsidRPr="00B11E57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11E5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11E5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11E5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B11E57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11E5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B11E5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B11E57">
        <w:rPr>
          <w:rFonts w:ascii="GHEA Mariam" w:hAnsi="GHEA Mariam" w:cs="Sylfaen"/>
          <w:sz w:val="24"/>
          <w:szCs w:val="24"/>
          <w:lang w:val="hy-AM"/>
        </w:rPr>
        <w:t>.</w:t>
      </w:r>
      <w:r w:rsidRPr="00B11E5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11E5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B11E57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716CC7" w:rsidRDefault="00D76C92" w:rsidP="00A82DED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</w:pPr>
      <w:proofErr w:type="spellStart"/>
      <w:r w:rsidRPr="00B11E57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716CC7" w:rsidSect="00A82DED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715D" w:rsidRDefault="0032715D">
      <w:r>
        <w:separator/>
      </w:r>
    </w:p>
  </w:endnote>
  <w:endnote w:type="continuationSeparator" w:id="0">
    <w:p w:rsidR="0032715D" w:rsidRDefault="003271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05B" w:rsidRDefault="0062205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67512">
      <w:rPr>
        <w:noProof/>
        <w:sz w:val="18"/>
      </w:rPr>
      <w:t>voroshumKK240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72D" w:rsidRPr="00B67512" w:rsidRDefault="00B67512" w:rsidP="00B67512">
    <w:pPr>
      <w:pStyle w:val="Footer"/>
    </w:pPr>
    <w:fldSimple w:instr=" FILENAME   \* MERGEFORMAT ">
      <w:r>
        <w:rPr>
          <w:noProof/>
        </w:rPr>
        <w:t>voroshumKK240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715D" w:rsidRDefault="0032715D">
      <w:r>
        <w:separator/>
      </w:r>
    </w:p>
  </w:footnote>
  <w:footnote w:type="continuationSeparator" w:id="0">
    <w:p w:rsidR="0032715D" w:rsidRDefault="003271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05B" w:rsidRDefault="0062205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2205B" w:rsidRDefault="006220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05B" w:rsidRDefault="0062205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67512">
      <w:rPr>
        <w:rStyle w:val="PageNumber"/>
        <w:noProof/>
      </w:rPr>
      <w:t>2</w:t>
    </w:r>
    <w:r>
      <w:rPr>
        <w:rStyle w:val="PageNumber"/>
      </w:rPr>
      <w:fldChar w:fldCharType="end"/>
    </w:r>
  </w:p>
  <w:p w:rsidR="0062205B" w:rsidRDefault="0062205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80E59EB"/>
    <w:multiLevelType w:val="hybridMultilevel"/>
    <w:tmpl w:val="1EAE67E2"/>
    <w:lvl w:ilvl="0" w:tplc="2094180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654A07C1"/>
    <w:multiLevelType w:val="hybridMultilevel"/>
    <w:tmpl w:val="7A56B90A"/>
    <w:lvl w:ilvl="0" w:tplc="796EE6A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AE3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89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2A7"/>
    <w:rsid w:val="000433D9"/>
    <w:rsid w:val="0004344C"/>
    <w:rsid w:val="00043F24"/>
    <w:rsid w:val="000441D2"/>
    <w:rsid w:val="00044616"/>
    <w:rsid w:val="00044765"/>
    <w:rsid w:val="0004476F"/>
    <w:rsid w:val="00044C6D"/>
    <w:rsid w:val="00045514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AF4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9A9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B8B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54E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CA5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4AF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296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2FF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6D2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7D6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141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CF2"/>
    <w:rsid w:val="001F2EAC"/>
    <w:rsid w:val="001F34A9"/>
    <w:rsid w:val="001F34D0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1BE9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84B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3F03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C8E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5F4C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15D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3E2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133"/>
    <w:rsid w:val="0034622F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AF1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19F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9AF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918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6F67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DAF"/>
    <w:rsid w:val="00385E63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798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81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29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C2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3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01F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80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6BA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E0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C94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634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52C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3EC7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0E7C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3B8"/>
    <w:rsid w:val="0050546B"/>
    <w:rsid w:val="0050575E"/>
    <w:rsid w:val="00505D50"/>
    <w:rsid w:val="00505E6D"/>
    <w:rsid w:val="00506212"/>
    <w:rsid w:val="005063EA"/>
    <w:rsid w:val="00506875"/>
    <w:rsid w:val="005069A0"/>
    <w:rsid w:val="005069DA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392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27C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820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862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BB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F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48EA"/>
    <w:rsid w:val="005F542A"/>
    <w:rsid w:val="005F59F5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05B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2E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34F5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201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3B9"/>
    <w:rsid w:val="006A788B"/>
    <w:rsid w:val="006B0400"/>
    <w:rsid w:val="006B109D"/>
    <w:rsid w:val="006B1284"/>
    <w:rsid w:val="006B136D"/>
    <w:rsid w:val="006B2958"/>
    <w:rsid w:val="006B2D0F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2F22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090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773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5D4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9F6"/>
    <w:rsid w:val="00712FF6"/>
    <w:rsid w:val="00713332"/>
    <w:rsid w:val="0071336E"/>
    <w:rsid w:val="0071372A"/>
    <w:rsid w:val="00713843"/>
    <w:rsid w:val="007138A5"/>
    <w:rsid w:val="0071396B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1B5"/>
    <w:rsid w:val="00716534"/>
    <w:rsid w:val="0071661E"/>
    <w:rsid w:val="00716CC7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1B6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E4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C8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0AFB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7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326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8CC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584D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1A2"/>
    <w:rsid w:val="008735B6"/>
    <w:rsid w:val="0087394B"/>
    <w:rsid w:val="00873AD8"/>
    <w:rsid w:val="00873B6B"/>
    <w:rsid w:val="00873EA2"/>
    <w:rsid w:val="00874463"/>
    <w:rsid w:val="0087532E"/>
    <w:rsid w:val="008755E9"/>
    <w:rsid w:val="0087661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9D1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4A4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4F6C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47F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A1B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A58"/>
    <w:rsid w:val="00991C7C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6AA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10F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C12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0B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46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38C"/>
    <w:rsid w:val="00A7143F"/>
    <w:rsid w:val="00A71541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2DED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7CF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1E57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34E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289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512"/>
    <w:rsid w:val="00B677AF"/>
    <w:rsid w:val="00B6786A"/>
    <w:rsid w:val="00B70D79"/>
    <w:rsid w:val="00B70E22"/>
    <w:rsid w:val="00B71631"/>
    <w:rsid w:val="00B71965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77DE1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635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002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210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5A6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72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0B7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56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306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333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76D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0B9D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708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962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CB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57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7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486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2D56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8E1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D83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92C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9A7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0C83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472D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647"/>
    <w:rsid w:val="00F62C96"/>
    <w:rsid w:val="00F62D64"/>
    <w:rsid w:val="00F6309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2EE3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B08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5C67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03E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"/>
    <w:basedOn w:val="Normal"/>
    <w:link w:val="ListParagraphChar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rsid w:val="00F3472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3472D"/>
    <w:rPr>
      <w:rFonts w:ascii="Segoe UI" w:hAnsi="Segoe UI" w:cs="Segoe UI"/>
      <w:sz w:val="18"/>
      <w:szCs w:val="18"/>
      <w:lang w:eastAsia="ru-RU"/>
    </w:rPr>
  </w:style>
  <w:style w:type="character" w:customStyle="1" w:styleId="Bodytext2">
    <w:name w:val="Body text (2)_"/>
    <w:link w:val="Bodytext20"/>
    <w:rsid w:val="00716CC7"/>
    <w:rPr>
      <w:rFonts w:ascii="Arial" w:eastAsia="Arial" w:hAnsi="Arial" w:cs="Arial"/>
      <w:sz w:val="24"/>
      <w:szCs w:val="24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716CC7"/>
    <w:pPr>
      <w:widowControl w:val="0"/>
      <w:shd w:val="clear" w:color="auto" w:fill="FFFFFF"/>
      <w:spacing w:after="780" w:line="0" w:lineRule="atLeast"/>
      <w:jc w:val="right"/>
    </w:pPr>
    <w:rPr>
      <w:rFonts w:ascii="Arial" w:eastAsia="Arial" w:hAnsi="Arial" w:cs="Arial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071AF4"/>
    <w:rPr>
      <w:i/>
      <w:iCs/>
    </w:rPr>
  </w:style>
  <w:style w:type="character" w:customStyle="1" w:styleId="ListParagraphChar">
    <w:name w:val="List Paragraph Char"/>
    <w:aliases w:val="Akapit z listą BS Char,List Paragraph 1 Char"/>
    <w:link w:val="ListParagraph"/>
    <w:locked/>
    <w:rsid w:val="00045514"/>
    <w:rPr>
      <w:rFonts w:asciiTheme="minorHAnsi" w:eastAsiaTheme="minorEastAsia" w:hAnsiTheme="minorHAnsi" w:cstheme="minorBidi"/>
      <w:sz w:val="22"/>
      <w:szCs w:val="22"/>
    </w:rPr>
  </w:style>
  <w:style w:type="paragraph" w:customStyle="1" w:styleId="Standard">
    <w:name w:val="Standard"/>
    <w:basedOn w:val="Normal"/>
    <w:rsid w:val="0053327C"/>
    <w:pPr>
      <w:widowControl w:val="0"/>
      <w:suppressAutoHyphens/>
      <w:overflowPunct w:val="0"/>
      <w:autoSpaceDE w:val="0"/>
      <w:autoSpaceDN w:val="0"/>
      <w:textAlignment w:val="baseline"/>
    </w:pPr>
    <w:rPr>
      <w:rFonts w:ascii="Calibri" w:eastAsia="Calibri" w:hAnsi="Calibri" w:cs="Calibri"/>
      <w:color w:val="000000"/>
      <w:kern w:val="3"/>
      <w:sz w:val="22"/>
      <w:szCs w:val="22"/>
      <w:lang w:eastAsia="en-US"/>
    </w:rPr>
  </w:style>
  <w:style w:type="paragraph" w:styleId="BodyText3">
    <w:name w:val="Body Text 3"/>
    <w:basedOn w:val="Normal"/>
    <w:link w:val="BodyText3Char"/>
    <w:uiPriority w:val="99"/>
    <w:unhideWhenUsed/>
    <w:rsid w:val="0053327C"/>
    <w:pPr>
      <w:spacing w:before="360" w:after="120"/>
      <w:ind w:left="576" w:hanging="576"/>
    </w:pPr>
    <w:rPr>
      <w:rFonts w:ascii="Calibri" w:eastAsia="Calibri" w:hAnsi="Calibri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uiPriority w:val="99"/>
    <w:rsid w:val="0053327C"/>
    <w:rPr>
      <w:rFonts w:ascii="Calibri" w:eastAsia="Calibri" w:hAnsi="Calibr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8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9654EF-9AC4-4990-83E3-06C732B59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https:/mul2.gov.am/tasks/977009/oneclick/voroshumMK-151.docx?token=fe36673e88929f8efa362bdc963b4cf8</cp:keywords>
  <dc:description/>
  <cp:lastModifiedBy>Kristina Papyan</cp:lastModifiedBy>
  <cp:revision>4</cp:revision>
  <cp:lastPrinted>2024-06-13T06:53:00Z</cp:lastPrinted>
  <dcterms:created xsi:type="dcterms:W3CDTF">2024-06-13T06:52:00Z</dcterms:created>
  <dcterms:modified xsi:type="dcterms:W3CDTF">2024-06-13T06:53:00Z</dcterms:modified>
</cp:coreProperties>
</file>