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EF8B0" w14:textId="77777777" w:rsidR="00DD6853" w:rsidRPr="00BD1136" w:rsidRDefault="00DD6853" w:rsidP="00EE6595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hy-AM"/>
        </w:rPr>
      </w:pPr>
      <w:r w:rsidRPr="00BD1136">
        <w:rPr>
          <w:rFonts w:ascii="GHEA Grapalat" w:hAnsi="GHEA Grapalat"/>
          <w:b/>
          <w:lang w:val="hy-AM"/>
        </w:rPr>
        <w:t>ՀԻՄՆԱՎՈՐՈՒՄ</w:t>
      </w:r>
    </w:p>
    <w:p w14:paraId="43BF9AD2" w14:textId="77777777" w:rsidR="00F6751B" w:rsidRPr="00DE6463" w:rsidRDefault="00F6751B" w:rsidP="00F6751B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lang w:val="hy-AM"/>
        </w:rPr>
      </w:pPr>
      <w:r w:rsidRPr="00DE6463">
        <w:rPr>
          <w:rStyle w:val="Strong"/>
          <w:rFonts w:ascii="GHEA Grapalat" w:hAnsi="GHEA Grapalat"/>
          <w:lang w:val="hy-AM"/>
        </w:rPr>
        <w:t>ՀԱՅԱՍՏԱՆԻ ՀԱՆՐԱՊԵՏՈՒԹՅԱՆ ԿԱՌԱՎԱՐՈՒԹՅԱՆ 2009 ԹՎԱԿԱՆԻ ՀՈՒՆԻՍԻ 26-Ի N 792-Ն ՈՐՈՇՄԱՆ ՄԵՋ ՓՈՓՈԽՈՒԹՅՈՒՆՆԵՐ ԵՎ ԼՐԱՑՈՒՄՆԵՐ ԿԱՏԱՐԵԼՈՒ ԵՎ ՀԱՅԱՍՏԱՆԻ ՀԱՆՐԱՊԵՏՈՒԹՅԱՆ ԿԱՌԱՎԱՐՈՒԹՅԱՆ 2009 ԹՎԱԿԱՆԻ ՀՈՒՆԻՍԻ 26-Ի N 728-Ն ՈՐՈՇՄԱՆ ՄԵՋ ՓՈՓՈԽՈՒԹՅՈՒՆ ԿԱՏԱՐԵԼՈՒ ՄԱՍԻՆ</w:t>
      </w:r>
    </w:p>
    <w:p w14:paraId="5C50EAE6" w14:textId="46591AEC" w:rsidR="0042433B" w:rsidRDefault="0010739D" w:rsidP="00F6751B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b/>
          <w:bCs/>
          <w:lang w:val="af-ZA"/>
        </w:rPr>
      </w:pPr>
      <w:r w:rsidRPr="00BD1136">
        <w:rPr>
          <w:rFonts w:ascii="GHEA Grapalat" w:hAnsi="GHEA Grapalat" w:cs="Arial Unicode"/>
          <w:b/>
          <w:color w:val="000000"/>
          <w:lang w:val="hy-AM"/>
        </w:rPr>
        <w:t>ՀԱՅԱՍՏԱՆԻ ՀԱՆՐԱՊԵՏՈՒԹՅԱՆ ԿԱՌԱՎԱՐՈՒԹՅԱՆ ՈՐՈՇՄԱՆ</w:t>
      </w:r>
      <w:r w:rsidR="0042433B" w:rsidRPr="00BD1136">
        <w:rPr>
          <w:rFonts w:ascii="GHEA Grapalat" w:hAnsi="GHEA Grapalat"/>
          <w:b/>
          <w:bCs/>
          <w:lang w:val="af-ZA"/>
        </w:rPr>
        <w:t xml:space="preserve"> ՆԱԽԱԳԾԻ</w:t>
      </w:r>
    </w:p>
    <w:p w14:paraId="636A9AD0" w14:textId="77777777" w:rsidR="00F6751B" w:rsidRDefault="00F6751B" w:rsidP="00F6751B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b/>
          <w:bCs/>
          <w:lang w:val="af-ZA"/>
        </w:rPr>
      </w:pP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38"/>
        <w:gridCol w:w="9902"/>
      </w:tblGrid>
      <w:tr w:rsidR="00DD6853" w:rsidRPr="00BD1136" w14:paraId="697934F2" w14:textId="77777777" w:rsidTr="00BC6C1B">
        <w:trPr>
          <w:trHeight w:val="323"/>
        </w:trPr>
        <w:tc>
          <w:tcPr>
            <w:tcW w:w="538" w:type="dxa"/>
          </w:tcPr>
          <w:p w14:paraId="6A088A2E" w14:textId="77777777" w:rsidR="00DD6853" w:rsidRPr="00BD1136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9902" w:type="dxa"/>
          </w:tcPr>
          <w:p w14:paraId="64AA0470" w14:textId="77777777" w:rsidR="00DD6853" w:rsidRPr="00BD1136" w:rsidRDefault="004F1561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BD1136">
              <w:rPr>
                <w:rFonts w:ascii="GHEA Grapalat" w:hAnsi="GHEA Grapalat"/>
                <w:b/>
                <w:lang w:val="hy-AM"/>
              </w:rPr>
              <w:t>նհրաժեշտությունը</w:t>
            </w:r>
          </w:p>
        </w:tc>
      </w:tr>
      <w:tr w:rsidR="00DD6853" w:rsidRPr="005A63DF" w14:paraId="1F705690" w14:textId="77777777" w:rsidTr="00BC6C1B">
        <w:tc>
          <w:tcPr>
            <w:tcW w:w="538" w:type="dxa"/>
          </w:tcPr>
          <w:p w14:paraId="69F11635" w14:textId="77777777" w:rsidR="00DD6853" w:rsidRPr="00BD1136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60EDD77A" w14:textId="2F59868C" w:rsidR="00C92040" w:rsidRPr="00BD1136" w:rsidRDefault="00CC4F71" w:rsidP="009F2415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rFonts w:ascii="GHEA Grapalat" w:hAnsi="GHEA Grapalat" w:cs="Arial Armenian"/>
                <w:lang w:val="hy-AM"/>
              </w:rPr>
            </w:pPr>
            <w:r w:rsidRPr="005A63DF">
              <w:rPr>
                <w:rFonts w:ascii="GHEA Grapalat" w:hAnsi="GHEA Grapalat" w:cs="AK Courier"/>
                <w:lang w:val="hy-AM"/>
              </w:rPr>
              <w:t xml:space="preserve">Նախագծի ընդունման անհրաժեշտությունը պայմանավորված է 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>««Քաղաքաշինության մասին» օրենքում փոփոխություններ և լրացումներ կատա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softHyphen/>
              <w:t xml:space="preserve">րելու մասին» 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2023 թվականի ապրիլի 13-ի 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 xml:space="preserve">ՀՕ-139-Ն օրենքի </w:t>
            </w:r>
            <w:proofErr w:type="spellStart"/>
            <w:r w:rsidR="0010739D" w:rsidRPr="00BD1136">
              <w:rPr>
                <w:rFonts w:ascii="GHEA Grapalat" w:hAnsi="GHEA Grapalat" w:cs="AK Courier"/>
                <w:lang w:val="hy-AM"/>
              </w:rPr>
              <w:t>կիրարկումն</w:t>
            </w:r>
            <w:proofErr w:type="spellEnd"/>
            <w:r w:rsidR="0010739D" w:rsidRPr="00BD1136">
              <w:rPr>
                <w:rFonts w:ascii="GHEA Grapalat" w:hAnsi="GHEA Grapalat" w:cs="AK Courier"/>
                <w:lang w:val="hy-AM"/>
              </w:rPr>
              <w:t xml:space="preserve"> ապահովող միջոցառումներով</w:t>
            </w:r>
            <w:r w:rsidR="005A4C22" w:rsidRPr="005A63DF">
              <w:rPr>
                <w:rFonts w:ascii="GHEA Grapalat" w:hAnsi="GHEA Grapalat" w:cs="AK Courier"/>
                <w:lang w:val="hy-AM"/>
              </w:rPr>
              <w:t xml:space="preserve">, ինչպես նաև </w:t>
            </w:r>
            <w:r w:rsidR="005A4C22" w:rsidRPr="00C974CA">
              <w:rPr>
                <w:rFonts w:ascii="GHEA Grapalat" w:hAnsi="GHEA Grapalat"/>
                <w:lang w:val="hy-AM"/>
              </w:rPr>
              <w:t>ՀՀ կառավարության 2021</w:t>
            </w:r>
            <w:r w:rsidR="005A4C22" w:rsidRPr="005A63DF">
              <w:rPr>
                <w:rFonts w:ascii="GHEA Grapalat" w:hAnsi="GHEA Grapalat"/>
                <w:lang w:val="hy-AM"/>
              </w:rPr>
              <w:t xml:space="preserve"> </w:t>
            </w:r>
            <w:r w:rsidR="005A4C22" w:rsidRPr="00C974CA">
              <w:rPr>
                <w:rFonts w:ascii="GHEA Grapalat" w:hAnsi="GHEA Grapalat"/>
                <w:lang w:val="hy-AM"/>
              </w:rPr>
              <w:t>թ</w:t>
            </w:r>
            <w:r w:rsidR="005A4C22" w:rsidRPr="005A63DF">
              <w:rPr>
                <w:rFonts w:ascii="GHEA Grapalat" w:hAnsi="GHEA Grapalat"/>
                <w:lang w:val="hy-AM"/>
              </w:rPr>
              <w:t>վականի</w:t>
            </w:r>
            <w:r w:rsidR="005A4C22" w:rsidRPr="00C974CA">
              <w:rPr>
                <w:rFonts w:ascii="GHEA Grapalat" w:hAnsi="GHEA Grapalat"/>
                <w:lang w:val="hy-AM"/>
              </w:rPr>
              <w:t xml:space="preserve"> նոյեմբերի 18-ի «Հայաստանի Հանրապետության կառավարության 2021-2026 թվականների գործունեության միջոցառումների ծրագիրը հաստատելու մասի</w:t>
            </w:r>
            <w:r w:rsidR="00983EC1">
              <w:rPr>
                <w:rFonts w:ascii="GHEA Grapalat" w:hAnsi="GHEA Grapalat"/>
                <w:lang w:val="hy-AM"/>
              </w:rPr>
              <w:t xml:space="preserve">ն» N 1902-Լ որոշմամբ հաստատված </w:t>
            </w:r>
            <w:r w:rsidR="00983EC1" w:rsidRPr="005A63DF">
              <w:rPr>
                <w:rFonts w:ascii="GHEA Grapalat" w:hAnsi="GHEA Grapalat"/>
                <w:lang w:val="hy-AM"/>
              </w:rPr>
              <w:t>Հ</w:t>
            </w:r>
            <w:r w:rsidR="005A4C22" w:rsidRPr="00C974CA">
              <w:rPr>
                <w:rFonts w:ascii="GHEA Grapalat" w:hAnsi="GHEA Grapalat"/>
                <w:lang w:val="hy-AM"/>
              </w:rPr>
              <w:t xml:space="preserve">ավելված 1-ի </w:t>
            </w:r>
            <w:r w:rsidR="005A4C22" w:rsidRPr="005A63DF">
              <w:rPr>
                <w:rFonts w:ascii="GHEA Grapalat" w:hAnsi="GHEA Grapalat"/>
                <w:lang w:val="hy-AM"/>
              </w:rPr>
              <w:t>«Քաղաքաշինության կոմիտե» բաժնի 1.9.2. կետի</w:t>
            </w:r>
            <w:r w:rsidR="0010739D" w:rsidRPr="00BD1136">
              <w:rPr>
                <w:rFonts w:ascii="GHEA Grapalat" w:hAnsi="GHEA Grapalat" w:cs="AK Courier"/>
                <w:lang w:val="hy-AM"/>
              </w:rPr>
              <w:t xml:space="preserve"> </w:t>
            </w:r>
            <w:r w:rsidR="005A4C22" w:rsidRPr="005A63DF">
              <w:rPr>
                <w:rFonts w:ascii="GHEA Grapalat" w:hAnsi="GHEA Grapalat" w:cs="AK Courier"/>
                <w:lang w:val="hy-AM"/>
              </w:rPr>
              <w:t>պահանջներով</w:t>
            </w:r>
            <w:r w:rsidRPr="005A63DF">
              <w:rPr>
                <w:rFonts w:ascii="GHEA Grapalat" w:hAnsi="GHEA Grapalat" w:cs="AK Courier"/>
                <w:lang w:val="hy-AM"/>
              </w:rPr>
              <w:t>:</w:t>
            </w:r>
            <w:r w:rsidR="005A4C22" w:rsidRPr="00BD1136">
              <w:rPr>
                <w:rFonts w:ascii="GHEA Grapalat" w:hAnsi="GHEA Grapalat" w:cs="AK Courier"/>
                <w:lang w:val="hy-AM"/>
              </w:rPr>
              <w:t xml:space="preserve"> </w:t>
            </w:r>
          </w:p>
        </w:tc>
      </w:tr>
      <w:tr w:rsidR="00766D9C" w:rsidRPr="00BD1136" w14:paraId="48CF4EDC" w14:textId="77777777" w:rsidTr="00BC6C1B">
        <w:trPr>
          <w:trHeight w:val="323"/>
        </w:trPr>
        <w:tc>
          <w:tcPr>
            <w:tcW w:w="538" w:type="dxa"/>
          </w:tcPr>
          <w:p w14:paraId="1C46D5B4" w14:textId="1F1BACB4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648120AC" w14:textId="61F205D5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766D9C" w:rsidRPr="005A63DF" w14:paraId="14B81C90" w14:textId="77777777" w:rsidTr="00BC6C1B">
        <w:tc>
          <w:tcPr>
            <w:tcW w:w="538" w:type="dxa"/>
          </w:tcPr>
          <w:p w14:paraId="541128BC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315493D5" w14:textId="1CD6ABCD" w:rsidR="00766D9C" w:rsidRPr="00BD1136" w:rsidRDefault="00766D9C" w:rsidP="008F3B32">
            <w:pPr>
              <w:spacing w:line="360" w:lineRule="auto"/>
              <w:ind w:left="-20" w:right="160" w:firstLine="360"/>
              <w:jc w:val="both"/>
              <w:rPr>
                <w:rFonts w:ascii="GHEA Grapalat" w:hAnsi="GHEA Grapalat"/>
                <w:lang w:val="hy-AM"/>
              </w:rPr>
            </w:pPr>
            <w:r w:rsidRPr="00BD11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Ապահովել </w:t>
            </w:r>
            <w:r w:rsidRPr="00BD1136">
              <w:rPr>
                <w:rFonts w:ascii="GHEA Grapalat" w:hAnsi="GHEA Grapalat" w:cs="AK Courier"/>
                <w:lang w:val="hy-AM"/>
              </w:rPr>
              <w:t>««Քաղաքաշինության մասին» օրենքում փոփոխություններ և լրացումներ կատա</w:t>
            </w:r>
            <w:r w:rsidRPr="00BD1136">
              <w:rPr>
                <w:rFonts w:ascii="GHEA Grapalat" w:hAnsi="GHEA Grapalat" w:cs="AK Courier"/>
                <w:lang w:val="hy-AM"/>
              </w:rPr>
              <w:softHyphen/>
              <w:t xml:space="preserve">րելու մասին» 2023 թվականի ապրիլի 13-ի ՀՕ-139-Ն օրենքի </w:t>
            </w:r>
            <w:proofErr w:type="spellStart"/>
            <w:r w:rsidRPr="00BD1136">
              <w:rPr>
                <w:rFonts w:ascii="GHEA Grapalat" w:hAnsi="GHEA Grapalat" w:cs="AK Courier"/>
                <w:lang w:val="hy-AM"/>
              </w:rPr>
              <w:t>կիրարկումն</w:t>
            </w:r>
            <w:proofErr w:type="spellEnd"/>
            <w:r w:rsidRPr="00BD1136">
              <w:rPr>
                <w:rFonts w:ascii="GHEA Grapalat" w:hAnsi="GHEA Grapalat" w:cs="AK Courier"/>
                <w:lang w:val="hy-AM"/>
              </w:rPr>
              <w:t xml:space="preserve"> ապահովող միջոցառումների ցանկով սահմանված պահանջներ</w:t>
            </w:r>
            <w:r w:rsidRPr="005A63DF">
              <w:rPr>
                <w:rFonts w:ascii="GHEA Grapalat" w:hAnsi="GHEA Grapalat" w:cs="AK Courier"/>
                <w:lang w:val="hy-AM"/>
              </w:rPr>
              <w:t>ը՝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 </w:t>
            </w:r>
            <w:r w:rsidRPr="005A63DF">
              <w:rPr>
                <w:rFonts w:ascii="GHEA Grapalat" w:hAnsi="GHEA Grapalat" w:cs="AK Courier"/>
                <w:lang w:val="hy-AM"/>
              </w:rPr>
              <w:t xml:space="preserve">բնակավայրերի տարերայնորեն զարգացող ճարտարապետական միջավայրում կառուցապատման կարգավորման 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նպատակով </w:t>
            </w:r>
            <w:r w:rsidRPr="005A63DF">
              <w:rPr>
                <w:rFonts w:ascii="GHEA Grapalat" w:hAnsi="GHEA Grapalat"/>
                <w:bCs/>
                <w:lang w:val="hy-AM"/>
              </w:rPr>
              <w:t>ք</w:t>
            </w:r>
            <w:r w:rsidRPr="00BD1136">
              <w:rPr>
                <w:rFonts w:ascii="GHEA Grapalat" w:hAnsi="GHEA Grapalat"/>
                <w:bCs/>
                <w:lang w:val="hy-AM"/>
              </w:rPr>
              <w:t xml:space="preserve">աղաքաշինական գործունեության հատուկ կարգավորման օբյեկտների տարածքներում 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ստեղծել </w:t>
            </w:r>
            <w:r w:rsidRPr="005A63DF">
              <w:rPr>
                <w:rFonts w:ascii="GHEA Grapalat" w:hAnsi="GHEA Grapalat" w:cs="AK Courier"/>
                <w:lang w:val="hy-AM"/>
              </w:rPr>
              <w:t xml:space="preserve">կանոնակարգված </w:t>
            </w:r>
            <w:r w:rsidRPr="005A63DF">
              <w:rPr>
                <w:rFonts w:ascii="GHEA Grapalat" w:hAnsi="GHEA Grapalat"/>
                <w:bCs/>
                <w:lang w:val="hy-AM"/>
              </w:rPr>
              <w:t>ք</w:t>
            </w:r>
            <w:r w:rsidRPr="00BD1136">
              <w:rPr>
                <w:rFonts w:ascii="GHEA Grapalat" w:hAnsi="GHEA Grapalat"/>
                <w:bCs/>
                <w:lang w:val="hy-AM"/>
              </w:rPr>
              <w:t>աղաքաշինական</w:t>
            </w:r>
            <w:r w:rsidRPr="005A63DF">
              <w:rPr>
                <w:rFonts w:ascii="GHEA Grapalat" w:hAnsi="GHEA Grapalat" w:cs="AK Courier"/>
                <w:lang w:val="hy-AM"/>
              </w:rPr>
              <w:t xml:space="preserve"> գործունեության միջոցառումների պարզեցված </w:t>
            </w:r>
            <w:r w:rsidRPr="00BD1136">
              <w:rPr>
                <w:rFonts w:ascii="GHEA Grapalat" w:hAnsi="GHEA Grapalat"/>
                <w:bCs/>
                <w:lang w:val="hy-AM"/>
              </w:rPr>
              <w:t>ընթացակարգ:</w:t>
            </w:r>
          </w:p>
        </w:tc>
      </w:tr>
      <w:tr w:rsidR="00766D9C" w:rsidRPr="005A63DF" w14:paraId="012C5E52" w14:textId="77777777" w:rsidTr="00BC6C1B">
        <w:trPr>
          <w:trHeight w:val="395"/>
        </w:trPr>
        <w:tc>
          <w:tcPr>
            <w:tcW w:w="538" w:type="dxa"/>
          </w:tcPr>
          <w:p w14:paraId="762C6D0B" w14:textId="0CF20603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216029B2" w14:textId="19EAA490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Նախագծի մշակման գործընթացում  ներգրավված ինստիտուտները և անձինք</w:t>
            </w:r>
          </w:p>
        </w:tc>
      </w:tr>
      <w:tr w:rsidR="00766D9C" w:rsidRPr="005A63DF" w14:paraId="72E404EE" w14:textId="77777777" w:rsidTr="00BC6C1B">
        <w:trPr>
          <w:trHeight w:val="431"/>
        </w:trPr>
        <w:tc>
          <w:tcPr>
            <w:tcW w:w="538" w:type="dxa"/>
          </w:tcPr>
          <w:p w14:paraId="1E2B1C4D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76E96567" w14:textId="7C91B066" w:rsidR="00766D9C" w:rsidRPr="00BD1136" w:rsidRDefault="00766D9C" w:rsidP="005348F3">
            <w:pPr>
              <w:spacing w:line="360" w:lineRule="auto"/>
              <w:ind w:right="1" w:firstLine="375"/>
              <w:jc w:val="both"/>
              <w:rPr>
                <w:rFonts w:ascii="GHEA Grapalat" w:hAnsi="GHEA Grapalat" w:cs="Arial Armenian"/>
                <w:lang w:val="hy-AM"/>
              </w:rPr>
            </w:pPr>
            <w:r w:rsidRPr="00BD1136">
              <w:rPr>
                <w:rFonts w:ascii="GHEA Grapalat" w:hAnsi="GHEA Grapalat"/>
                <w:lang w:val="hy-AM"/>
              </w:rPr>
              <w:t>Նախագիծը մշակվել է ՀՀ քաղաքաշինության կոմիտեի կողմից:</w:t>
            </w:r>
          </w:p>
        </w:tc>
      </w:tr>
      <w:tr w:rsidR="00766D9C" w:rsidRPr="00BD1136" w14:paraId="59AB6899" w14:textId="77777777" w:rsidTr="00BC6C1B">
        <w:trPr>
          <w:trHeight w:val="413"/>
        </w:trPr>
        <w:tc>
          <w:tcPr>
            <w:tcW w:w="538" w:type="dxa"/>
          </w:tcPr>
          <w:p w14:paraId="309E2542" w14:textId="33D15E0F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4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</w:tcPr>
          <w:p w14:paraId="3E082620" w14:textId="6D9B2842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766D9C" w:rsidRPr="005A63DF" w14:paraId="69970785" w14:textId="77777777" w:rsidTr="00BC6C1B">
        <w:tc>
          <w:tcPr>
            <w:tcW w:w="538" w:type="dxa"/>
          </w:tcPr>
          <w:p w14:paraId="1FD8A0A8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</w:tcPr>
          <w:p w14:paraId="54981629" w14:textId="46DFA8C6" w:rsidR="00766D9C" w:rsidRPr="00BD1136" w:rsidRDefault="00766D9C" w:rsidP="006035B5">
            <w:pPr>
              <w:autoSpaceDE w:val="0"/>
              <w:autoSpaceDN w:val="0"/>
              <w:adjustRightInd w:val="0"/>
              <w:spacing w:line="360" w:lineRule="auto"/>
              <w:ind w:firstLine="331"/>
              <w:rPr>
                <w:rFonts w:ascii="GHEA Grapalat" w:hAnsi="GHEA Grapalat"/>
                <w:lang w:val="hy-AM"/>
              </w:rPr>
            </w:pPr>
            <w:r w:rsidRPr="00BD1136">
              <w:rPr>
                <w:rFonts w:ascii="GHEA Grapalat" w:hAnsi="GHEA Grapalat" w:cs="Sylfaen"/>
                <w:lang w:val="hy-AM"/>
              </w:rPr>
              <w:t xml:space="preserve">Որոշման ընդունման արդյունքում քաղաքաշինական գործունեության հատուկ կարգավորման օբյեկտների տարածքներում կառուցապատման կարգավորման նպատակով սահմանվում են ճարտարապետական և պատմական միջավայրի </w:t>
            </w:r>
            <w:r w:rsidRPr="00BD1136">
              <w:rPr>
                <w:rFonts w:ascii="GHEA Grapalat" w:hAnsi="GHEA Grapalat" w:cs="Sylfaen"/>
                <w:lang w:val="hy-AM"/>
              </w:rPr>
              <w:lastRenderedPageBreak/>
              <w:t>անվտանգ, գրավիչ և հարմարավետ կազմավորմանն ու կատարելագործմանն ուղղված պահանջներ ու կարգավորվում են քաղաքաշինական գործունեություն իրականացնող սուբյեկտների փոխհարաբերությունները, ինչպես նաև հստակեցվում է այդ տարածքներում նախատեսվող քաղաքաշինական գործունեության համար անհրաժեշտ փաստաթղթերի կազմն ու բովանդակությունը և դրանց ներկայացման ընթացակարգը:</w:t>
            </w:r>
            <w:r w:rsidRPr="00BD1136">
              <w:rPr>
                <w:rFonts w:ascii="GHEA Grapalat" w:hAnsi="GHEA Grapalat" w:cs="Arial Unicode"/>
                <w:color w:val="000000"/>
                <w:lang w:val="af-ZA"/>
              </w:rPr>
              <w:t xml:space="preserve"> </w:t>
            </w:r>
          </w:p>
        </w:tc>
      </w:tr>
      <w:tr w:rsidR="00766D9C" w:rsidRPr="005A63DF" w14:paraId="55742878" w14:textId="77777777" w:rsidTr="00F54F4E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2087758" w14:textId="0D7AF4F1" w:rsidR="00766D9C" w:rsidRPr="00BD1136" w:rsidRDefault="00A456C7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5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9D758BC" w14:textId="55314675" w:rsidR="00766D9C" w:rsidRPr="00BD1136" w:rsidRDefault="00766D9C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766D9C" w:rsidRPr="005A63DF" w14:paraId="02428CDA" w14:textId="77777777" w:rsidTr="00F54F4E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4416D51" w14:textId="77777777" w:rsidR="00766D9C" w:rsidRPr="00BD1136" w:rsidRDefault="00766D9C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D0BA194" w14:textId="76528E89" w:rsidR="00766D9C" w:rsidRPr="00BD1136" w:rsidRDefault="00766D9C" w:rsidP="00BD1136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left="70" w:right="70" w:firstLine="270"/>
              <w:jc w:val="both"/>
              <w:rPr>
                <w:rFonts w:ascii="GHEA Grapalat" w:hAnsi="GHEA Grapalat"/>
                <w:lang w:val="hy-AM"/>
              </w:rPr>
            </w:pPr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ընդունման կապակցությամբ լրացուցիչ ֆինանսական միջոցների անհրաժեշտություն չի առաջանում և պետական բյուջեի եկամուտներում և ծախսերում փոփոխություններ չեն նախատեսվում:</w:t>
            </w:r>
          </w:p>
        </w:tc>
      </w:tr>
      <w:tr w:rsidR="00766D9C" w:rsidRPr="005A63DF" w14:paraId="2533C44D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8195D7" w14:textId="24941E2A" w:rsidR="00766D9C" w:rsidRPr="00BD1136" w:rsidRDefault="00A45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6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25E42C0" w14:textId="6912261E" w:rsidR="00766D9C" w:rsidRPr="00BD1136" w:rsidRDefault="00766D9C" w:rsidP="00BC6C1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Այլ իրավական ակտերում փոփոխություններ կամ լրացումներ կատարելու անհրաժեշտության կամ բացակայության մասին</w:t>
            </w:r>
          </w:p>
        </w:tc>
      </w:tr>
      <w:tr w:rsidR="00766D9C" w:rsidRPr="005A63DF" w14:paraId="51D3310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DFE7DE3" w14:textId="77777777" w:rsidR="00766D9C" w:rsidRPr="00BD1136" w:rsidRDefault="00766D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373044FB" w14:textId="3BBAC720" w:rsidR="00766D9C" w:rsidRPr="00BD1136" w:rsidRDefault="00766D9C" w:rsidP="00431BA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AK Courier"/>
                <w:lang w:val="hy-AM"/>
              </w:rPr>
              <w:t>«</w:t>
            </w:r>
            <w:r w:rsidRPr="00BD1136">
              <w:rPr>
                <w:rFonts w:ascii="GHEA Grapalat" w:hAnsi="GHEA Grapalat"/>
                <w:lang w:val="hy-AM"/>
              </w:rPr>
              <w:t>Հայաստանի Հանրապետության կառավարության 20</w:t>
            </w:r>
            <w:r w:rsidRPr="005A63DF">
              <w:rPr>
                <w:rFonts w:ascii="GHEA Grapalat" w:hAnsi="GHEA Grapalat"/>
                <w:lang w:val="hy-AM"/>
              </w:rPr>
              <w:t>09</w:t>
            </w:r>
            <w:r w:rsidRPr="00BD1136">
              <w:rPr>
                <w:rFonts w:ascii="GHEA Grapalat" w:hAnsi="GHEA Grapalat"/>
                <w:lang w:val="hy-AM"/>
              </w:rPr>
              <w:t xml:space="preserve"> թվականի </w:t>
            </w:r>
            <w:r w:rsidRPr="005A63DF">
              <w:rPr>
                <w:rFonts w:ascii="GHEA Grapalat" w:hAnsi="GHEA Grapalat"/>
                <w:lang w:val="hy-AM"/>
              </w:rPr>
              <w:t>հունիսի 26</w:t>
            </w:r>
            <w:r w:rsidRPr="00BD1136">
              <w:rPr>
                <w:rFonts w:ascii="GHEA Grapalat" w:hAnsi="GHEA Grapalat"/>
                <w:lang w:val="hy-AM"/>
              </w:rPr>
              <w:t>-ի N</w:t>
            </w:r>
            <w:r w:rsidRPr="005A63DF">
              <w:rPr>
                <w:rFonts w:ascii="GHEA Grapalat" w:hAnsi="GHEA Grapalat"/>
                <w:lang w:val="hy-AM"/>
              </w:rPr>
              <w:t>792</w:t>
            </w:r>
            <w:r w:rsidRPr="00BD1136">
              <w:rPr>
                <w:rFonts w:ascii="GHEA Grapalat" w:hAnsi="GHEA Grapalat"/>
                <w:lang w:val="hy-AM"/>
              </w:rPr>
              <w:t>-Ն</w:t>
            </w:r>
            <w:r w:rsidRPr="00BD113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A63DF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BD1136">
              <w:rPr>
                <w:rFonts w:ascii="GHEA Grapalat" w:hAnsi="GHEA Grapalat"/>
                <w:lang w:val="hy-AM"/>
              </w:rPr>
              <w:t xml:space="preserve">N </w:t>
            </w:r>
            <w:r w:rsidRPr="005A63DF">
              <w:rPr>
                <w:rFonts w:ascii="GHEA Grapalat" w:hAnsi="GHEA Grapalat"/>
                <w:lang w:val="hy-AM"/>
              </w:rPr>
              <w:t>728</w:t>
            </w:r>
            <w:r w:rsidRPr="00BD1136">
              <w:rPr>
                <w:rFonts w:ascii="GHEA Grapalat" w:hAnsi="GHEA Grapalat"/>
                <w:lang w:val="hy-AM"/>
              </w:rPr>
              <w:t>-Ն</w:t>
            </w:r>
            <w:r w:rsidRPr="00BD113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A63DF">
              <w:rPr>
                <w:rFonts w:ascii="GHEA Grapalat" w:hAnsi="GHEA Grapalat"/>
                <w:bCs/>
                <w:lang w:val="hy-AM"/>
              </w:rPr>
              <w:t>որոշումներում փոփոխություններ և լրացումներ կատարելու մասին</w:t>
            </w:r>
            <w:r w:rsidRPr="00BD1136">
              <w:rPr>
                <w:rFonts w:ascii="GHEA Grapalat" w:hAnsi="GHEA Grapalat" w:cs="AK Courier"/>
                <w:lang w:val="hy-AM"/>
              </w:rPr>
              <w:t xml:space="preserve">» </w:t>
            </w:r>
            <w:r w:rsidRPr="00BD1136">
              <w:rPr>
                <w:rFonts w:ascii="GHEA Grapalat" w:hAnsi="GHEA Grapalat" w:cs="Arial Unicode"/>
                <w:color w:val="000000"/>
                <w:lang w:val="hy-AM"/>
              </w:rPr>
              <w:t>Հայաստանի</w:t>
            </w:r>
            <w:r w:rsidRPr="00BD1136">
              <w:rPr>
                <w:rFonts w:ascii="GHEA Grapalat" w:hAnsi="GHEA Grapalat" w:cs="Arial Unicode"/>
                <w:color w:val="000000"/>
                <w:lang w:val="af-ZA"/>
              </w:rPr>
              <w:t xml:space="preserve"> </w:t>
            </w:r>
            <w:r w:rsidRPr="00BD1136">
              <w:rPr>
                <w:rFonts w:ascii="GHEA Grapalat" w:hAnsi="GHEA Grapalat" w:cs="Arial Unicode"/>
                <w:color w:val="000000"/>
                <w:lang w:val="hy-AM"/>
              </w:rPr>
              <w:t>Հանրապետության</w:t>
            </w:r>
            <w:r w:rsidRPr="00BD1136">
              <w:rPr>
                <w:rFonts w:ascii="GHEA Grapalat" w:hAnsi="GHEA Grapalat" w:cs="Arial Unicode"/>
                <w:color w:val="000000"/>
                <w:lang w:val="af-ZA"/>
              </w:rPr>
              <w:t xml:space="preserve"> </w:t>
            </w:r>
            <w:r w:rsidRPr="00BD1136">
              <w:rPr>
                <w:rFonts w:ascii="GHEA Grapalat" w:hAnsi="GHEA Grapalat" w:cs="GHEA Grapalat"/>
                <w:color w:val="000000"/>
                <w:lang w:val="hy-AM"/>
              </w:rPr>
              <w:t xml:space="preserve">կառավարության որոշման նախագծի </w:t>
            </w:r>
            <w:proofErr w:type="spellStart"/>
            <w:r w:rsidRPr="00BD1136">
              <w:rPr>
                <w:rFonts w:ascii="GHEA Grapalat" w:hAnsi="GHEA Grapalat" w:cs="GHEA Grapalat"/>
                <w:color w:val="000000"/>
                <w:lang w:val="hy-AM"/>
              </w:rPr>
              <w:t>ընդունմամբ</w:t>
            </w:r>
            <w:proofErr w:type="spellEnd"/>
            <w:r w:rsidRPr="00BD1136">
              <w:rPr>
                <w:rFonts w:ascii="GHEA Grapalat" w:hAnsi="GHEA Grapalat" w:cs="GHEA Grapalat"/>
                <w:color w:val="000000"/>
                <w:lang w:val="hy-AM"/>
              </w:rPr>
              <w:t xml:space="preserve"> պայմանավորված անհրաժեշտություն է առաջանում համապատասխան փոփոխություններ կատարել </w:t>
            </w:r>
            <w:r w:rsidRPr="00BD1136">
              <w:rPr>
                <w:rFonts w:ascii="GHEA Grapalat" w:hAnsi="GHEA Grapalat"/>
                <w:lang w:val="hy-AM"/>
              </w:rPr>
              <w:t>Հայաստանի Հանրապետության կառավարության 20</w:t>
            </w:r>
            <w:r w:rsidRPr="005A63DF">
              <w:rPr>
                <w:rFonts w:ascii="GHEA Grapalat" w:hAnsi="GHEA Grapalat"/>
                <w:lang w:val="hy-AM"/>
              </w:rPr>
              <w:t>08</w:t>
            </w:r>
            <w:r w:rsidRPr="00BD1136">
              <w:rPr>
                <w:rFonts w:ascii="GHEA Grapalat" w:hAnsi="GHEA Grapalat"/>
                <w:lang w:val="hy-AM"/>
              </w:rPr>
              <w:t xml:space="preserve"> թվականի </w:t>
            </w:r>
            <w:r w:rsidRPr="005A63DF">
              <w:rPr>
                <w:rFonts w:ascii="GHEA Grapalat" w:hAnsi="GHEA Grapalat"/>
                <w:lang w:val="hy-AM"/>
              </w:rPr>
              <w:t>նոյեմբերի</w:t>
            </w:r>
            <w:r w:rsidRPr="00BD1136">
              <w:rPr>
                <w:rFonts w:ascii="GHEA Grapalat" w:hAnsi="GHEA Grapalat"/>
                <w:lang w:val="hy-AM"/>
              </w:rPr>
              <w:t xml:space="preserve"> 1</w:t>
            </w:r>
            <w:r w:rsidRPr="005A63DF">
              <w:rPr>
                <w:rFonts w:ascii="GHEA Grapalat" w:hAnsi="GHEA Grapalat"/>
                <w:lang w:val="hy-AM"/>
              </w:rPr>
              <w:t>3</w:t>
            </w:r>
            <w:r w:rsidRPr="00BD1136">
              <w:rPr>
                <w:rFonts w:ascii="GHEA Grapalat" w:hAnsi="GHEA Grapalat"/>
                <w:lang w:val="hy-AM"/>
              </w:rPr>
              <w:t xml:space="preserve">-ի N </w:t>
            </w:r>
            <w:r w:rsidRPr="005A63DF">
              <w:rPr>
                <w:rFonts w:ascii="GHEA Grapalat" w:hAnsi="GHEA Grapalat"/>
                <w:lang w:val="hy-AM"/>
              </w:rPr>
              <w:t>1500</w:t>
            </w:r>
            <w:r w:rsidRPr="00BD1136">
              <w:rPr>
                <w:rFonts w:ascii="GHEA Grapalat" w:hAnsi="GHEA Grapalat"/>
                <w:lang w:val="hy-AM"/>
              </w:rPr>
              <w:t xml:space="preserve">-Ն </w:t>
            </w:r>
            <w:r w:rsidR="00FE1E7A" w:rsidRPr="005A63DF">
              <w:rPr>
                <w:rFonts w:ascii="GHEA Grapalat" w:hAnsi="GHEA Grapalat"/>
                <w:lang w:val="hy-AM"/>
              </w:rPr>
              <w:t xml:space="preserve">և </w:t>
            </w:r>
            <w:r w:rsidR="00431BAB" w:rsidRPr="005A63DF">
              <w:rPr>
                <w:rFonts w:ascii="GHEA Grapalat" w:hAnsi="GHEA Grapalat"/>
                <w:lang w:val="hy-AM"/>
              </w:rPr>
              <w:t>որոշումներում</w:t>
            </w:r>
            <w:r w:rsidR="00FE1E7A" w:rsidRPr="005A63DF">
              <w:rPr>
                <w:rFonts w:ascii="GHEA Grapalat" w:hAnsi="GHEA Grapalat" w:cs="AK Courier"/>
                <w:lang w:val="hy-AM"/>
              </w:rPr>
              <w:t xml:space="preserve">, ինչպես նաև </w:t>
            </w:r>
            <w:r w:rsidR="00FE1E7A" w:rsidRPr="00BD1136">
              <w:rPr>
                <w:rFonts w:ascii="GHEA Grapalat" w:hAnsi="GHEA Grapalat"/>
                <w:lang w:val="hy-AM"/>
              </w:rPr>
              <w:t>Հայաստանի Հանրապետության կառավարության 20</w:t>
            </w:r>
            <w:r w:rsidR="00FE1E7A" w:rsidRPr="005A63DF">
              <w:rPr>
                <w:rFonts w:ascii="GHEA Grapalat" w:hAnsi="GHEA Grapalat"/>
                <w:lang w:val="hy-AM"/>
              </w:rPr>
              <w:t>05</w:t>
            </w:r>
            <w:r w:rsidR="00FE1E7A" w:rsidRPr="00BD1136">
              <w:rPr>
                <w:rFonts w:ascii="GHEA Grapalat" w:hAnsi="GHEA Grapalat"/>
                <w:lang w:val="hy-AM"/>
              </w:rPr>
              <w:t xml:space="preserve"> թվականի </w:t>
            </w:r>
            <w:r w:rsidR="00FE1E7A" w:rsidRPr="005A63DF">
              <w:rPr>
                <w:rFonts w:ascii="GHEA Grapalat" w:hAnsi="GHEA Grapalat"/>
                <w:lang w:val="hy-AM"/>
              </w:rPr>
              <w:t>դեկտեմբերի 29</w:t>
            </w:r>
            <w:r w:rsidR="00FE1E7A" w:rsidRPr="00BD1136">
              <w:rPr>
                <w:rFonts w:ascii="GHEA Grapalat" w:hAnsi="GHEA Grapalat"/>
                <w:lang w:val="hy-AM"/>
              </w:rPr>
              <w:t>-ի N</w:t>
            </w:r>
            <w:r w:rsidR="00FE1E7A" w:rsidRPr="005A63DF">
              <w:rPr>
                <w:rFonts w:ascii="GHEA Grapalat" w:hAnsi="GHEA Grapalat"/>
                <w:lang w:val="hy-AM"/>
              </w:rPr>
              <w:t xml:space="preserve"> 2404</w:t>
            </w:r>
            <w:r w:rsidR="00FE1E7A" w:rsidRPr="00BD1136">
              <w:rPr>
                <w:rFonts w:ascii="GHEA Grapalat" w:hAnsi="GHEA Grapalat"/>
                <w:lang w:val="hy-AM"/>
              </w:rPr>
              <w:t>-Ն</w:t>
            </w:r>
            <w:r w:rsidR="00431BAB" w:rsidRPr="005A63DF">
              <w:rPr>
                <w:rFonts w:ascii="GHEA Grapalat" w:hAnsi="GHEA Grapalat"/>
                <w:lang w:val="hy-AM"/>
              </w:rPr>
              <w:t xml:space="preserve"> որոշման </w:t>
            </w:r>
            <w:r w:rsidR="00431BAB" w:rsidRPr="005A63DF">
              <w:rPr>
                <w:rFonts w:ascii="GHEA Grapalat" w:hAnsi="GHEA Grapalat" w:cs="Sylfaen"/>
                <w:lang w:val="hy-AM"/>
              </w:rPr>
              <w:t xml:space="preserve">4.2-րդ </w:t>
            </w:r>
            <w:proofErr w:type="spellStart"/>
            <w:r w:rsidR="00431BAB" w:rsidRPr="005A63DF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BD1136">
              <w:rPr>
                <w:rFonts w:ascii="GHEA Grapalat" w:hAnsi="GHEA Grapalat" w:cs="AK Courier"/>
                <w:lang w:val="hy-AM"/>
              </w:rPr>
              <w:t>:</w:t>
            </w:r>
          </w:p>
        </w:tc>
      </w:tr>
      <w:tr w:rsidR="00766D9C" w:rsidRPr="005A63DF" w14:paraId="2EB4D2F1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E0C4C82" w14:textId="3BA43EE3" w:rsidR="00766D9C" w:rsidRPr="00BD1136" w:rsidRDefault="00A45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7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DFD9D7" w14:textId="686360CB" w:rsidR="00766D9C" w:rsidRPr="00BD1136" w:rsidRDefault="00766D9C" w:rsidP="00BC6C1B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  <w:r w:rsidRPr="00BD1136">
              <w:rPr>
                <w:rFonts w:ascii="Cambria Math" w:hAnsi="Cambria Math" w:cs="Cambria Math"/>
                <w:b/>
                <w:shd w:val="clear" w:color="auto" w:fill="FFFFFF"/>
                <w:lang w:val="hy-AM"/>
              </w:rPr>
              <w:t>․</w:t>
            </w:r>
          </w:p>
        </w:tc>
      </w:tr>
      <w:tr w:rsidR="00766D9C" w:rsidRPr="005A63DF" w14:paraId="55012830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6A0D261D" w14:textId="77777777" w:rsidR="00766D9C" w:rsidRPr="00BD1136" w:rsidRDefault="00766D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57C1A14" w14:textId="75EFF9B3" w:rsidR="00766D9C" w:rsidRPr="00AF2223" w:rsidRDefault="005A63DF" w:rsidP="00AF2223">
            <w:pPr>
              <w:shd w:val="clear" w:color="auto" w:fill="FFFFFF"/>
              <w:spacing w:line="360" w:lineRule="auto"/>
              <w:ind w:right="-20" w:firstLine="360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 xml:space="preserve">Նախագիծը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      </w:r>
            <w:r w:rsidRPr="005A63DF">
              <w:rPr>
                <w:rFonts w:ascii="GHEA Grapalat" w:hAnsi="GHEA Grapalat" w:cs="AK Courier"/>
                <w:lang w:val="hy-AM"/>
              </w:rPr>
              <w:t>N 1902-</w:t>
            </w:r>
            <w:r>
              <w:rPr>
                <w:rFonts w:ascii="GHEA Grapalat" w:hAnsi="GHEA Grapalat" w:cs="AK Courier"/>
                <w:lang w:val="hy-AM"/>
              </w:rPr>
              <w:t>Լ որոշմամբ հաստատված</w:t>
            </w:r>
            <w:bookmarkStart w:id="0" w:name="_GoBack"/>
            <w:bookmarkEnd w:id="0"/>
            <w:r>
              <w:rPr>
                <w:rFonts w:ascii="GHEA Grapalat" w:hAnsi="GHEA Grapalat" w:cs="AK Courier"/>
                <w:lang w:val="hy-AM"/>
              </w:rPr>
              <w:t xml:space="preserve"> Հավելված 1-ի «Քաղաքա</w:t>
            </w:r>
            <w:r w:rsidR="00AF2223">
              <w:rPr>
                <w:rFonts w:ascii="GHEA Grapalat" w:hAnsi="GHEA Grapalat" w:cs="AK Courier"/>
                <w:lang w:val="hy-AM"/>
              </w:rPr>
              <w:t>շինության կոմիտե» բաժնի 1.9.2 կետի պահանջից:</w:t>
            </w:r>
          </w:p>
        </w:tc>
      </w:tr>
      <w:tr w:rsidR="00766D9C" w:rsidRPr="005A63DF" w14:paraId="2C37CCA4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86F98C0" w14:textId="4541535D" w:rsidR="00766D9C" w:rsidRPr="00BD1136" w:rsidRDefault="00A45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8</w:t>
            </w:r>
            <w:r w:rsidR="00766D9C" w:rsidRPr="00BD1136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5C43B306" w14:textId="01EDF458" w:rsidR="00766D9C" w:rsidRPr="00BD1136" w:rsidRDefault="00766D9C" w:rsidP="00590374">
            <w:pPr>
              <w:spacing w:line="360" w:lineRule="auto"/>
              <w:ind w:firstLine="331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Նախագծի քննարկմանը հասարակության մասնակցության մասին</w:t>
            </w:r>
          </w:p>
        </w:tc>
      </w:tr>
      <w:tr w:rsidR="00766D9C" w:rsidRPr="005A63DF" w14:paraId="033A85E9" w14:textId="77777777" w:rsidTr="00BC6C1B">
        <w:tc>
          <w:tcPr>
            <w:tcW w:w="53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73B272C9" w14:textId="77777777" w:rsidR="00766D9C" w:rsidRPr="00BD1136" w:rsidRDefault="00766D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990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FEA869A" w14:textId="075E1B88" w:rsidR="00766D9C" w:rsidRPr="00BD1136" w:rsidRDefault="00766D9C" w:rsidP="009A47AF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left="-20" w:right="70" w:firstLine="36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Նախագիծը տեղադրվել է </w:t>
            </w:r>
            <w:hyperlink r:id="rId4" w:history="1">
              <w:r w:rsidRPr="00BD1136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www.minurban.am</w:t>
              </w:r>
            </w:hyperlink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իրավական ակտերի նախագծերի հրապարակման միասնական </w:t>
            </w:r>
            <w:hyperlink r:id="rId5" w:history="1">
              <w:r w:rsidRPr="00BD1136">
                <w:rPr>
                  <w:rStyle w:val="Hyperlink"/>
                  <w:rFonts w:ascii="GHEA Grapalat" w:hAnsi="GHEA Grapalat" w:cs="Sylfaen"/>
                  <w:shd w:val="clear" w:color="auto" w:fill="FFFFFF"/>
                  <w:lang w:val="hy-AM"/>
                </w:rPr>
                <w:t>www.e-draft.am</w:t>
              </w:r>
            </w:hyperlink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>կայքերում</w:t>
            </w:r>
            <w:proofErr w:type="spellEnd"/>
            <w:r w:rsidRPr="00BD1136">
              <w:rPr>
                <w:rFonts w:ascii="GHEA Grapalat" w:hAnsi="GHEA Grapalat" w:cs="Sylfaen"/>
                <w:shd w:val="clear" w:color="auto" w:fill="FFFFFF"/>
                <w:lang w:val="hy-AM"/>
              </w:rPr>
              <w:t>:</w:t>
            </w:r>
          </w:p>
        </w:tc>
      </w:tr>
    </w:tbl>
    <w:p w14:paraId="646F8271" w14:textId="7D2B16D2" w:rsidR="00DD6853" w:rsidRDefault="00DD6853" w:rsidP="00A456C7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hy-AM"/>
        </w:rPr>
      </w:pPr>
    </w:p>
    <w:sectPr w:rsidR="00DD6853" w:rsidSect="00F6751B">
      <w:pgSz w:w="11906" w:h="16838" w:code="9"/>
      <w:pgMar w:top="810" w:right="656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K Courier">
    <w:altName w:val="Times New Roman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24A54"/>
    <w:rsid w:val="00053C89"/>
    <w:rsid w:val="000552DE"/>
    <w:rsid w:val="00061AAE"/>
    <w:rsid w:val="000626A0"/>
    <w:rsid w:val="00064033"/>
    <w:rsid w:val="00064391"/>
    <w:rsid w:val="00084BFE"/>
    <w:rsid w:val="0010739D"/>
    <w:rsid w:val="00113FD6"/>
    <w:rsid w:val="00120DCA"/>
    <w:rsid w:val="00131360"/>
    <w:rsid w:val="001802E4"/>
    <w:rsid w:val="001B746B"/>
    <w:rsid w:val="00236396"/>
    <w:rsid w:val="00340257"/>
    <w:rsid w:val="003922F5"/>
    <w:rsid w:val="003C2730"/>
    <w:rsid w:val="003C41DA"/>
    <w:rsid w:val="003D235C"/>
    <w:rsid w:val="003F5889"/>
    <w:rsid w:val="0042433B"/>
    <w:rsid w:val="00431BAB"/>
    <w:rsid w:val="00436702"/>
    <w:rsid w:val="00485F0D"/>
    <w:rsid w:val="004B02CE"/>
    <w:rsid w:val="004F1561"/>
    <w:rsid w:val="00503FDE"/>
    <w:rsid w:val="005348F3"/>
    <w:rsid w:val="00556753"/>
    <w:rsid w:val="00590374"/>
    <w:rsid w:val="005A4C22"/>
    <w:rsid w:val="005A63DF"/>
    <w:rsid w:val="005B5BF7"/>
    <w:rsid w:val="005C59F4"/>
    <w:rsid w:val="006035B5"/>
    <w:rsid w:val="00604897"/>
    <w:rsid w:val="00615EF2"/>
    <w:rsid w:val="0061755F"/>
    <w:rsid w:val="006F2E87"/>
    <w:rsid w:val="006F762F"/>
    <w:rsid w:val="006F78A4"/>
    <w:rsid w:val="00710D20"/>
    <w:rsid w:val="00766D9C"/>
    <w:rsid w:val="007B6A32"/>
    <w:rsid w:val="0083321C"/>
    <w:rsid w:val="00835F45"/>
    <w:rsid w:val="00843CF5"/>
    <w:rsid w:val="00886776"/>
    <w:rsid w:val="008B2DA1"/>
    <w:rsid w:val="008F1F93"/>
    <w:rsid w:val="008F3B32"/>
    <w:rsid w:val="00911511"/>
    <w:rsid w:val="00916EE2"/>
    <w:rsid w:val="00983EC1"/>
    <w:rsid w:val="0099198B"/>
    <w:rsid w:val="009A1D35"/>
    <w:rsid w:val="009A47AF"/>
    <w:rsid w:val="009C6D14"/>
    <w:rsid w:val="009D2B38"/>
    <w:rsid w:val="009F2415"/>
    <w:rsid w:val="00A008A6"/>
    <w:rsid w:val="00A254A3"/>
    <w:rsid w:val="00A456C7"/>
    <w:rsid w:val="00A75303"/>
    <w:rsid w:val="00A920A0"/>
    <w:rsid w:val="00AF2223"/>
    <w:rsid w:val="00B02C8D"/>
    <w:rsid w:val="00B20D87"/>
    <w:rsid w:val="00B25812"/>
    <w:rsid w:val="00BC6C1B"/>
    <w:rsid w:val="00BD1136"/>
    <w:rsid w:val="00BD5C81"/>
    <w:rsid w:val="00BE7CE9"/>
    <w:rsid w:val="00C00D75"/>
    <w:rsid w:val="00C22FF3"/>
    <w:rsid w:val="00C3126C"/>
    <w:rsid w:val="00C47620"/>
    <w:rsid w:val="00C92040"/>
    <w:rsid w:val="00CA5625"/>
    <w:rsid w:val="00CC4F71"/>
    <w:rsid w:val="00D50552"/>
    <w:rsid w:val="00DD1E80"/>
    <w:rsid w:val="00DD6853"/>
    <w:rsid w:val="00E10457"/>
    <w:rsid w:val="00E20703"/>
    <w:rsid w:val="00E6427D"/>
    <w:rsid w:val="00EA6F51"/>
    <w:rsid w:val="00EC43A9"/>
    <w:rsid w:val="00EE6595"/>
    <w:rsid w:val="00EF768C"/>
    <w:rsid w:val="00F6751B"/>
    <w:rsid w:val="00FB44CE"/>
    <w:rsid w:val="00FC71D7"/>
    <w:rsid w:val="00FE1E7A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6C1B"/>
    <w:rPr>
      <w:rFonts w:ascii="Times New Roman" w:hAnsi="Times New Roman" w:cs="Times New Roman" w:hint="default"/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C2730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10739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39D"/>
    <w:pPr>
      <w:ind w:left="720"/>
      <w:contextualSpacing/>
    </w:pPr>
    <w:rPr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0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379</Words>
  <Characters>3140</Characters>
  <Application>Microsoft Office Word</Application>
  <DocSecurity>0</DocSecurity>
  <Lines>78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https://mul2.gov.am/tasks/1076989/oneclick?token=56a6457282c3d7d5fbcc22d373c85f91</cp:keywords>
  <dc:description/>
  <cp:lastModifiedBy>Lilit Sargsyan1</cp:lastModifiedBy>
  <cp:revision>70</cp:revision>
  <cp:lastPrinted>2024-07-23T12:24:00Z</cp:lastPrinted>
  <dcterms:created xsi:type="dcterms:W3CDTF">2021-10-08T11:21:00Z</dcterms:created>
  <dcterms:modified xsi:type="dcterms:W3CDTF">2024-12-18T11:25:00Z</dcterms:modified>
</cp:coreProperties>
</file>