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6A6B1F" w14:textId="77777777" w:rsidR="003C6B59" w:rsidRPr="00E02CFA" w:rsidRDefault="003C6B59" w:rsidP="002A2B32">
      <w:pPr>
        <w:spacing w:line="360" w:lineRule="auto"/>
        <w:ind w:left="180" w:firstLine="360"/>
        <w:jc w:val="right"/>
        <w:rPr>
          <w:rFonts w:ascii="GHEA Grapalat" w:hAnsi="GHEA Grapalat"/>
          <w:i w:val="0"/>
          <w:color w:val="000000" w:themeColor="text1"/>
          <w:sz w:val="24"/>
          <w:szCs w:val="24"/>
          <w:lang w:val="hy-AM"/>
        </w:rPr>
      </w:pPr>
      <w:r w:rsidRPr="00E02CFA">
        <w:rPr>
          <w:rFonts w:ascii="GHEA Grapalat" w:hAnsi="GHEA Grapalat"/>
          <w:i w:val="0"/>
          <w:color w:val="000000" w:themeColor="text1"/>
          <w:sz w:val="24"/>
          <w:szCs w:val="24"/>
          <w:lang w:val="hy-AM"/>
        </w:rPr>
        <w:t>ՆԱԽԱԳԻԾ</w:t>
      </w:r>
    </w:p>
    <w:p w14:paraId="219C4959" w14:textId="77777777" w:rsidR="003C6B59" w:rsidRPr="00E02CFA" w:rsidRDefault="003C6B59" w:rsidP="003C6B59">
      <w:pPr>
        <w:spacing w:line="360" w:lineRule="auto"/>
        <w:jc w:val="center"/>
        <w:rPr>
          <w:rFonts w:ascii="GHEA Grapalat" w:hAnsi="GHEA Grapalat"/>
          <w:b/>
          <w:i w:val="0"/>
          <w:color w:val="000000" w:themeColor="text1"/>
          <w:sz w:val="24"/>
          <w:szCs w:val="24"/>
          <w:lang w:val="hy-AM"/>
        </w:rPr>
      </w:pPr>
      <w:r w:rsidRPr="00E02CFA">
        <w:rPr>
          <w:rFonts w:ascii="GHEA Grapalat" w:hAnsi="GHEA Grapalat"/>
          <w:b/>
          <w:i w:val="0"/>
          <w:color w:val="000000" w:themeColor="text1"/>
          <w:sz w:val="24"/>
          <w:szCs w:val="24"/>
          <w:lang w:val="hy-AM"/>
        </w:rPr>
        <w:t>ՀԱՅԱՍՏԱՆԻ ՀԱՆՐԱՊԵՏՈՒԹՅԱՆ ԿԱՌԱՎԱՐՈՒԹՅՈՒՆ</w:t>
      </w:r>
    </w:p>
    <w:p w14:paraId="03B6A0F2" w14:textId="77777777" w:rsidR="003C6B59" w:rsidRPr="00E02CFA" w:rsidRDefault="003C6B59" w:rsidP="003C6B59">
      <w:pPr>
        <w:spacing w:line="360" w:lineRule="auto"/>
        <w:jc w:val="center"/>
        <w:rPr>
          <w:rFonts w:ascii="GHEA Grapalat" w:hAnsi="GHEA Grapalat"/>
          <w:b/>
          <w:i w:val="0"/>
          <w:color w:val="000000" w:themeColor="text1"/>
          <w:sz w:val="24"/>
          <w:szCs w:val="24"/>
          <w:lang w:val="hy-AM"/>
        </w:rPr>
      </w:pPr>
      <w:r w:rsidRPr="00E02CFA">
        <w:rPr>
          <w:rFonts w:ascii="GHEA Grapalat" w:hAnsi="GHEA Grapalat"/>
          <w:b/>
          <w:i w:val="0"/>
          <w:color w:val="000000" w:themeColor="text1"/>
          <w:sz w:val="24"/>
          <w:szCs w:val="24"/>
          <w:lang w:val="hy-AM"/>
        </w:rPr>
        <w:t>Ո Ր Ո Շ ՈՒ Մ</w:t>
      </w:r>
    </w:p>
    <w:p w14:paraId="10490D94" w14:textId="77777777" w:rsidR="003C6B59" w:rsidRPr="00E02CFA" w:rsidRDefault="003C6B59" w:rsidP="003C6B59">
      <w:pPr>
        <w:spacing w:line="360" w:lineRule="auto"/>
        <w:jc w:val="center"/>
        <w:rPr>
          <w:rFonts w:ascii="GHEA Grapalat" w:hAnsi="GHEA Grapalat"/>
          <w:i w:val="0"/>
          <w:color w:val="000000" w:themeColor="text1"/>
          <w:sz w:val="24"/>
          <w:szCs w:val="24"/>
          <w:lang w:val="hy-AM"/>
        </w:rPr>
      </w:pPr>
      <w:r w:rsidRPr="00E02CFA">
        <w:rPr>
          <w:rFonts w:ascii="GHEA Grapalat" w:hAnsi="GHEA Grapalat"/>
          <w:i w:val="0"/>
          <w:color w:val="000000" w:themeColor="text1"/>
          <w:sz w:val="24"/>
          <w:szCs w:val="24"/>
          <w:lang w:val="hy-AM"/>
        </w:rPr>
        <w:t>«..........» «..........................» 202</w:t>
      </w:r>
      <w:r w:rsidR="009D3EFA" w:rsidRPr="00E02CFA">
        <w:rPr>
          <w:rFonts w:ascii="GHEA Grapalat" w:hAnsi="GHEA Grapalat"/>
          <w:i w:val="0"/>
          <w:color w:val="000000" w:themeColor="text1"/>
          <w:sz w:val="24"/>
          <w:szCs w:val="24"/>
          <w:lang w:val="hy-AM"/>
        </w:rPr>
        <w:t>5</w:t>
      </w:r>
      <w:r w:rsidRPr="00E02CFA">
        <w:rPr>
          <w:rFonts w:ascii="GHEA Grapalat" w:hAnsi="GHEA Grapalat"/>
          <w:i w:val="0"/>
          <w:color w:val="000000" w:themeColor="text1"/>
          <w:sz w:val="24"/>
          <w:szCs w:val="24"/>
          <w:lang w:val="hy-AM"/>
        </w:rPr>
        <w:t>թ.</w:t>
      </w:r>
      <w:r w:rsidR="003A413F" w:rsidRPr="00E02CFA">
        <w:rPr>
          <w:rFonts w:ascii="GHEA Grapalat" w:hAnsi="GHEA Grapalat"/>
          <w:i w:val="0"/>
          <w:color w:val="000000" w:themeColor="text1"/>
          <w:sz w:val="24"/>
          <w:szCs w:val="24"/>
          <w:lang w:val="hy-AM"/>
        </w:rPr>
        <w:t xml:space="preserve"> </w:t>
      </w:r>
      <w:r w:rsidRPr="00E02CFA">
        <w:rPr>
          <w:rFonts w:ascii="GHEA Grapalat" w:hAnsi="GHEA Grapalat"/>
          <w:i w:val="0"/>
          <w:color w:val="000000" w:themeColor="text1"/>
          <w:sz w:val="24"/>
          <w:szCs w:val="24"/>
          <w:lang w:val="hy-AM"/>
        </w:rPr>
        <w:t xml:space="preserve"> N……-</w:t>
      </w:r>
      <w:r w:rsidR="00855DCD" w:rsidRPr="00E02CFA">
        <w:rPr>
          <w:rFonts w:ascii="GHEA Grapalat" w:hAnsi="GHEA Grapalat"/>
          <w:i w:val="0"/>
          <w:color w:val="000000" w:themeColor="text1"/>
          <w:sz w:val="24"/>
          <w:szCs w:val="24"/>
          <w:lang w:val="hy-AM"/>
        </w:rPr>
        <w:t>Լ</w:t>
      </w:r>
    </w:p>
    <w:p w14:paraId="5D9A99F1" w14:textId="02037A8A" w:rsidR="003C6B59" w:rsidRPr="00E02CFA" w:rsidRDefault="008A4AB1" w:rsidP="0093168C">
      <w:pPr>
        <w:pStyle w:val="NormalWeb"/>
        <w:shd w:val="clear" w:color="auto" w:fill="FFFFFF"/>
        <w:spacing w:before="0" w:beforeAutospacing="0" w:after="0" w:afterAutospacing="0" w:line="276" w:lineRule="auto"/>
        <w:ind w:firstLine="375"/>
        <w:jc w:val="center"/>
        <w:rPr>
          <w:rStyle w:val="Strong"/>
          <w:rFonts w:ascii="GHEA Grapalat" w:hAnsi="GHEA Grapalat"/>
          <w:color w:val="000000" w:themeColor="text1"/>
          <w:shd w:val="clear" w:color="auto" w:fill="FFFFFF"/>
          <w:lang w:val="hy-AM"/>
        </w:rPr>
      </w:pPr>
      <w:r w:rsidRPr="00E02CFA">
        <w:rPr>
          <w:rFonts w:ascii="GHEA Grapalat" w:hAnsi="GHEA Grapalat"/>
          <w:b/>
          <w:bCs/>
          <w:color w:val="000000" w:themeColor="text1"/>
          <w:lang w:val="hy-AM"/>
        </w:rPr>
        <w:t>ՀԱՅԱՍՏԱՆԻ ՀԱՆՐԱՊԵՏՈՒԹՅԱՆ ԿԱՌԱՎԱՐՈՒԹՅԱՆ 202</w:t>
      </w:r>
      <w:r w:rsidR="0097471C">
        <w:rPr>
          <w:rFonts w:ascii="GHEA Grapalat" w:hAnsi="GHEA Grapalat"/>
          <w:b/>
          <w:bCs/>
          <w:color w:val="000000" w:themeColor="text1"/>
          <w:lang w:val="hy-AM"/>
        </w:rPr>
        <w:t>0</w:t>
      </w:r>
      <w:r w:rsidR="00855DCD" w:rsidRPr="00E02CFA">
        <w:rPr>
          <w:rFonts w:ascii="GHEA Grapalat" w:hAnsi="GHEA Grapalat"/>
          <w:b/>
          <w:bCs/>
          <w:color w:val="000000" w:themeColor="text1"/>
          <w:lang w:val="hy-AM"/>
        </w:rPr>
        <w:t xml:space="preserve"> </w:t>
      </w:r>
      <w:r w:rsidRPr="00E02CFA">
        <w:rPr>
          <w:rFonts w:ascii="GHEA Grapalat" w:hAnsi="GHEA Grapalat"/>
          <w:b/>
          <w:bCs/>
          <w:color w:val="000000" w:themeColor="text1"/>
          <w:lang w:val="hy-AM"/>
        </w:rPr>
        <w:t xml:space="preserve">ԹՎԱԿԱՆԻ </w:t>
      </w:r>
      <w:r w:rsidR="0097471C">
        <w:rPr>
          <w:rFonts w:ascii="GHEA Grapalat" w:hAnsi="GHEA Grapalat"/>
          <w:b/>
          <w:bCs/>
          <w:color w:val="000000" w:themeColor="text1"/>
          <w:lang w:val="hy-AM"/>
        </w:rPr>
        <w:t>ՄԱՐՏԻ</w:t>
      </w:r>
      <w:r w:rsidR="00855DCD" w:rsidRPr="00E02CFA">
        <w:rPr>
          <w:rFonts w:ascii="GHEA Grapalat" w:hAnsi="GHEA Grapalat"/>
          <w:b/>
          <w:bCs/>
          <w:color w:val="000000" w:themeColor="text1"/>
          <w:lang w:val="hy-AM"/>
        </w:rPr>
        <w:t xml:space="preserve"> </w:t>
      </w:r>
      <w:r w:rsidR="0097471C">
        <w:rPr>
          <w:rFonts w:ascii="GHEA Grapalat" w:hAnsi="GHEA Grapalat"/>
          <w:b/>
          <w:bCs/>
          <w:color w:val="000000" w:themeColor="text1"/>
          <w:lang w:val="hy-AM"/>
        </w:rPr>
        <w:t>26</w:t>
      </w:r>
      <w:r w:rsidRPr="00E02CFA">
        <w:rPr>
          <w:rFonts w:ascii="GHEA Grapalat" w:hAnsi="GHEA Grapalat"/>
          <w:b/>
          <w:bCs/>
          <w:color w:val="000000" w:themeColor="text1"/>
          <w:lang w:val="hy-AM"/>
        </w:rPr>
        <w:t>-Ի N</w:t>
      </w:r>
      <w:r w:rsidR="009D3EFA" w:rsidRPr="00E02CFA">
        <w:rPr>
          <w:rFonts w:ascii="GHEA Grapalat" w:hAnsi="GHEA Grapalat"/>
          <w:b/>
          <w:bCs/>
          <w:color w:val="000000" w:themeColor="text1"/>
          <w:lang w:val="hy-AM"/>
        </w:rPr>
        <w:t xml:space="preserve"> </w:t>
      </w:r>
      <w:r w:rsidR="0097471C">
        <w:rPr>
          <w:rFonts w:ascii="GHEA Grapalat" w:hAnsi="GHEA Grapalat"/>
          <w:b/>
          <w:bCs/>
          <w:color w:val="000000" w:themeColor="text1"/>
          <w:lang w:val="hy-AM"/>
        </w:rPr>
        <w:t>355</w:t>
      </w:r>
      <w:r w:rsidRPr="00E02CFA">
        <w:rPr>
          <w:rFonts w:ascii="GHEA Grapalat" w:hAnsi="GHEA Grapalat"/>
          <w:b/>
          <w:bCs/>
          <w:color w:val="000000" w:themeColor="text1"/>
          <w:lang w:val="hy-AM"/>
        </w:rPr>
        <w:t>-</w:t>
      </w:r>
      <w:r w:rsidR="00855DCD" w:rsidRPr="00E02CFA">
        <w:rPr>
          <w:rFonts w:ascii="GHEA Grapalat" w:hAnsi="GHEA Grapalat"/>
          <w:b/>
          <w:bCs/>
          <w:color w:val="000000" w:themeColor="text1"/>
          <w:lang w:val="hy-AM"/>
        </w:rPr>
        <w:t>Լ</w:t>
      </w:r>
      <w:r w:rsidRPr="00E02CFA">
        <w:rPr>
          <w:rFonts w:ascii="GHEA Grapalat" w:hAnsi="GHEA Grapalat"/>
          <w:b/>
          <w:bCs/>
          <w:color w:val="000000" w:themeColor="text1"/>
          <w:lang w:val="hy-AM"/>
        </w:rPr>
        <w:t xml:space="preserve"> ՈՐՈՇՄԱՆ ՄԵՋ </w:t>
      </w:r>
      <w:r w:rsidR="00D63E03">
        <w:rPr>
          <w:rFonts w:ascii="GHEA Grapalat" w:hAnsi="GHEA Grapalat"/>
          <w:b/>
          <w:bCs/>
          <w:color w:val="000000" w:themeColor="text1"/>
          <w:lang w:val="en-US"/>
        </w:rPr>
        <w:t xml:space="preserve"> </w:t>
      </w:r>
      <w:r w:rsidR="00A53991">
        <w:rPr>
          <w:rFonts w:ascii="GHEA Grapalat" w:hAnsi="GHEA Grapalat"/>
          <w:b/>
          <w:bCs/>
          <w:color w:val="000000" w:themeColor="text1"/>
          <w:lang w:val="hy-AM"/>
        </w:rPr>
        <w:t xml:space="preserve"> </w:t>
      </w:r>
      <w:r w:rsidR="002179A7">
        <w:rPr>
          <w:rFonts w:ascii="GHEA Grapalat" w:hAnsi="GHEA Grapalat"/>
          <w:b/>
          <w:bCs/>
          <w:color w:val="000000" w:themeColor="text1"/>
          <w:lang w:val="hy-AM"/>
        </w:rPr>
        <w:t>ՓՈՓՈԽՈՒԹՅՈՒՆ</w:t>
      </w:r>
      <w:r w:rsidR="00D545BB">
        <w:rPr>
          <w:rFonts w:ascii="GHEA Grapalat" w:hAnsi="GHEA Grapalat"/>
          <w:b/>
          <w:bCs/>
          <w:color w:val="000000" w:themeColor="text1"/>
          <w:lang w:val="hy-AM"/>
        </w:rPr>
        <w:t>ՆԵՐ</w:t>
      </w:r>
      <w:r w:rsidR="002179A7" w:rsidRPr="00E02CFA">
        <w:rPr>
          <w:rFonts w:ascii="GHEA Grapalat" w:hAnsi="GHEA Grapalat"/>
          <w:b/>
          <w:bCs/>
          <w:color w:val="000000" w:themeColor="text1"/>
          <w:lang w:val="hy-AM"/>
        </w:rPr>
        <w:t xml:space="preserve"> </w:t>
      </w:r>
      <w:r w:rsidRPr="00E02CFA">
        <w:rPr>
          <w:rFonts w:ascii="GHEA Grapalat" w:hAnsi="GHEA Grapalat"/>
          <w:b/>
          <w:bCs/>
          <w:color w:val="000000" w:themeColor="text1"/>
          <w:lang w:val="hy-AM"/>
        </w:rPr>
        <w:t xml:space="preserve">ԿԱՏԱՐԵԼՈՒ </w:t>
      </w:r>
      <w:r w:rsidR="004739DE" w:rsidRPr="00E02CFA">
        <w:rPr>
          <w:rStyle w:val="Strong"/>
          <w:rFonts w:ascii="GHEA Grapalat" w:hAnsi="GHEA Grapalat"/>
          <w:color w:val="000000" w:themeColor="text1"/>
          <w:shd w:val="clear" w:color="auto" w:fill="FFFFFF"/>
          <w:lang w:val="hy-AM"/>
        </w:rPr>
        <w:t>ՄԱՍԻՆ</w:t>
      </w:r>
    </w:p>
    <w:p w14:paraId="0F108EB7" w14:textId="77777777" w:rsidR="002D11C6" w:rsidRPr="00E02CFA" w:rsidRDefault="002D11C6" w:rsidP="008A4AB1">
      <w:pPr>
        <w:pStyle w:val="NormalWeb"/>
        <w:shd w:val="clear" w:color="auto" w:fill="FFFFFF"/>
        <w:spacing w:before="0" w:beforeAutospacing="0" w:after="0" w:afterAutospacing="0" w:line="360" w:lineRule="auto"/>
        <w:ind w:firstLine="375"/>
        <w:jc w:val="center"/>
        <w:rPr>
          <w:rFonts w:ascii="GHEA Grapalat" w:hAnsi="GHEA Grapalat"/>
          <w:color w:val="000000" w:themeColor="text1"/>
          <w:lang w:val="hy-AM"/>
        </w:rPr>
      </w:pPr>
    </w:p>
    <w:p w14:paraId="093FC5FF" w14:textId="77777777" w:rsidR="003B0631" w:rsidRPr="00E02CFA" w:rsidRDefault="002D11C6" w:rsidP="00AE5E78">
      <w:pPr>
        <w:pStyle w:val="NormalWeb"/>
        <w:shd w:val="clear" w:color="auto" w:fill="FFFFFF"/>
        <w:spacing w:before="0" w:beforeAutospacing="0" w:after="0" w:afterAutospacing="0" w:line="360" w:lineRule="auto"/>
        <w:ind w:left="-180" w:firstLine="900"/>
        <w:jc w:val="both"/>
        <w:rPr>
          <w:rFonts w:ascii="GHEA Grapalat" w:hAnsi="GHEA Grapalat"/>
          <w:bCs/>
          <w:iCs/>
          <w:color w:val="000000" w:themeColor="text1"/>
          <w:lang w:val="hy-AM"/>
        </w:rPr>
      </w:pPr>
      <w:r w:rsidRPr="00E02CFA">
        <w:rPr>
          <w:rFonts w:ascii="GHEA Grapalat" w:hAnsi="GHEA Grapalat"/>
          <w:color w:val="000000" w:themeColor="text1"/>
          <w:lang w:val="hy-AM"/>
        </w:rPr>
        <w:t>Հիմք ընդունելով «Նորմատիվ իրավական ակտերի մասին» օրենքի 33-րդ և 34-րդ հոդվածները՝ Հայաստանի Հանրապետության կառավարությունը</w:t>
      </w:r>
      <w:r w:rsidRPr="00E02CFA">
        <w:rPr>
          <w:rFonts w:ascii="Calibri" w:hAnsi="Calibri" w:cs="Calibri"/>
          <w:color w:val="000000" w:themeColor="text1"/>
          <w:lang w:val="hy-AM"/>
        </w:rPr>
        <w:t> </w:t>
      </w:r>
      <w:r w:rsidRPr="00E02CFA">
        <w:rPr>
          <w:rFonts w:ascii="GHEA Grapalat" w:hAnsi="GHEA Grapalat"/>
          <w:bCs/>
          <w:iCs/>
          <w:color w:val="000000" w:themeColor="text1"/>
          <w:lang w:val="hy-AM"/>
        </w:rPr>
        <w:t>որոշում է.</w:t>
      </w:r>
    </w:p>
    <w:p w14:paraId="4A2DA7D0" w14:textId="5F416CAC" w:rsidR="00135BD8" w:rsidRPr="00135BD8" w:rsidRDefault="0048393D" w:rsidP="00AE5E78">
      <w:pPr>
        <w:pStyle w:val="NormalWeb"/>
        <w:numPr>
          <w:ilvl w:val="0"/>
          <w:numId w:val="23"/>
        </w:numPr>
        <w:tabs>
          <w:tab w:val="left" w:pos="1080"/>
        </w:tabs>
        <w:spacing w:after="0" w:afterAutospacing="0" w:line="360" w:lineRule="auto"/>
        <w:ind w:left="-180" w:firstLine="900"/>
        <w:jc w:val="both"/>
        <w:rPr>
          <w:rFonts w:ascii="GHEA Grapalat" w:hAnsi="GHEA Grapalat" w:cs="Sylfaen"/>
          <w:bCs/>
          <w:color w:val="000000" w:themeColor="text1"/>
          <w:lang w:val="hy-AM"/>
        </w:rPr>
      </w:pPr>
      <w:r w:rsidRPr="0048393D">
        <w:rPr>
          <w:rFonts w:ascii="GHEA Grapalat" w:hAnsi="GHEA Grapalat"/>
          <w:color w:val="000000" w:themeColor="text1"/>
          <w:lang w:val="hy-AM"/>
        </w:rPr>
        <w:t>Հայաստանի Հանրապետության կառավարության 2020 թվականի մարտի 26-ի «Տնտեսության արդիականացման նպատակային ծրագրերը հաստատելու մասին» N 355-Լ որոշման</w:t>
      </w:r>
      <w:r>
        <w:rPr>
          <w:rFonts w:ascii="GHEA Grapalat" w:hAnsi="GHEA Grapalat"/>
          <w:color w:val="000000" w:themeColor="text1"/>
          <w:lang w:val="hy-AM"/>
        </w:rPr>
        <w:t xml:space="preserve"> </w:t>
      </w:r>
      <w:r w:rsidR="0088299E" w:rsidRPr="00C63AFF">
        <w:rPr>
          <w:rFonts w:ascii="GHEA Grapalat" w:hAnsi="GHEA Grapalat"/>
          <w:color w:val="000000" w:themeColor="text1"/>
          <w:lang w:val="hy-AM"/>
        </w:rPr>
        <w:t>N 4</w:t>
      </w:r>
      <w:r w:rsidR="0088299E">
        <w:rPr>
          <w:rFonts w:ascii="GHEA Grapalat" w:hAnsi="GHEA Grapalat"/>
          <w:color w:val="000000" w:themeColor="text1"/>
          <w:lang w:val="hy-AM"/>
        </w:rPr>
        <w:t xml:space="preserve"> հավելվածում</w:t>
      </w:r>
      <w:r w:rsidR="00F00315">
        <w:rPr>
          <w:rFonts w:ascii="GHEA Grapalat" w:hAnsi="GHEA Grapalat"/>
          <w:color w:val="000000" w:themeColor="text1"/>
          <w:lang w:val="hy-AM"/>
        </w:rPr>
        <w:t xml:space="preserve"> </w:t>
      </w:r>
      <w:r w:rsidRPr="0048393D">
        <w:rPr>
          <w:rFonts w:ascii="GHEA Grapalat" w:hAnsi="GHEA Grapalat"/>
          <w:color w:val="000000" w:themeColor="text1"/>
          <w:lang w:val="hy-AM"/>
        </w:rPr>
        <w:t xml:space="preserve">կատարել հետևյալ </w:t>
      </w:r>
      <w:r w:rsidR="002179A7">
        <w:rPr>
          <w:rFonts w:ascii="GHEA Grapalat" w:hAnsi="GHEA Grapalat"/>
          <w:color w:val="000000" w:themeColor="text1"/>
          <w:lang w:val="hy-AM"/>
        </w:rPr>
        <w:t>փոփոխություն</w:t>
      </w:r>
      <w:r w:rsidR="00D545BB">
        <w:rPr>
          <w:rFonts w:ascii="GHEA Grapalat" w:hAnsi="GHEA Grapalat"/>
          <w:color w:val="000000" w:themeColor="text1"/>
          <w:lang w:val="hy-AM"/>
        </w:rPr>
        <w:t>ներ</w:t>
      </w:r>
      <w:r w:rsidR="002179A7">
        <w:rPr>
          <w:rFonts w:ascii="GHEA Grapalat" w:hAnsi="GHEA Grapalat"/>
          <w:color w:val="000000" w:themeColor="text1"/>
          <w:lang w:val="hy-AM"/>
        </w:rPr>
        <w:t>ը</w:t>
      </w:r>
      <w:r w:rsidR="003C1433" w:rsidRPr="00E02CFA">
        <w:rPr>
          <w:rFonts w:ascii="GHEA Grapalat" w:hAnsi="GHEA Grapalat" w:cs="Sylfaen"/>
          <w:color w:val="000000" w:themeColor="text1"/>
          <w:lang w:val="hy-AM"/>
        </w:rPr>
        <w:t>՝</w:t>
      </w:r>
    </w:p>
    <w:p w14:paraId="3CC61A2E" w14:textId="2F6A3F47" w:rsidR="009D594D" w:rsidRDefault="00C63AFF" w:rsidP="009461F4">
      <w:pPr>
        <w:pStyle w:val="ListParagraph"/>
        <w:numPr>
          <w:ilvl w:val="1"/>
          <w:numId w:val="23"/>
        </w:numPr>
        <w:shd w:val="clear" w:color="auto" w:fill="FFFFFF"/>
        <w:tabs>
          <w:tab w:val="left" w:pos="900"/>
          <w:tab w:val="left" w:pos="1080"/>
          <w:tab w:val="left" w:pos="1260"/>
        </w:tabs>
        <w:spacing w:after="0" w:line="360" w:lineRule="auto"/>
        <w:ind w:left="-180" w:firstLine="900"/>
        <w:jc w:val="both"/>
        <w:rPr>
          <w:rFonts w:ascii="GHEA Grapalat" w:eastAsia="Times New Roman" w:hAnsi="GHEA Grapalat"/>
          <w:i w:val="0"/>
          <w:color w:val="000000" w:themeColor="text1"/>
          <w:sz w:val="24"/>
          <w:szCs w:val="24"/>
          <w:lang w:val="hy-AM" w:eastAsia="ru-RU"/>
        </w:rPr>
      </w:pPr>
      <w:r w:rsidRPr="00C144CC">
        <w:rPr>
          <w:rFonts w:ascii="GHEA Grapalat" w:eastAsia="Times New Roman" w:hAnsi="GHEA Grapalat"/>
          <w:i w:val="0"/>
          <w:color w:val="000000" w:themeColor="text1"/>
          <w:sz w:val="24"/>
          <w:szCs w:val="24"/>
          <w:lang w:val="hy-AM" w:eastAsia="ru-RU"/>
        </w:rPr>
        <w:t xml:space="preserve"> </w:t>
      </w:r>
      <w:r w:rsidR="00613E47" w:rsidRPr="00C144CC">
        <w:rPr>
          <w:rFonts w:ascii="GHEA Grapalat" w:eastAsia="Times New Roman" w:hAnsi="GHEA Grapalat"/>
          <w:i w:val="0"/>
          <w:color w:val="000000" w:themeColor="text1"/>
          <w:sz w:val="24"/>
          <w:szCs w:val="24"/>
          <w:lang w:val="hy-AM" w:eastAsia="ru-RU"/>
        </w:rPr>
        <w:t>3-րդ կետ</w:t>
      </w:r>
      <w:r w:rsidR="00C144CC" w:rsidRPr="00C144CC">
        <w:rPr>
          <w:rFonts w:ascii="GHEA Grapalat" w:eastAsia="Times New Roman" w:hAnsi="GHEA Grapalat"/>
          <w:i w:val="0"/>
          <w:color w:val="000000" w:themeColor="text1"/>
          <w:sz w:val="24"/>
          <w:szCs w:val="24"/>
          <w:lang w:val="hy-AM" w:eastAsia="ru-RU"/>
        </w:rPr>
        <w:t xml:space="preserve">ը շարադրել հետևյալ </w:t>
      </w:r>
      <w:r w:rsidR="00F427F6">
        <w:rPr>
          <w:rFonts w:ascii="GHEA Grapalat" w:eastAsia="Times New Roman" w:hAnsi="GHEA Grapalat"/>
          <w:i w:val="0"/>
          <w:color w:val="000000" w:themeColor="text1"/>
          <w:sz w:val="24"/>
          <w:szCs w:val="24"/>
          <w:lang w:val="hy-AM" w:eastAsia="ru-RU"/>
        </w:rPr>
        <w:t>խմբագրությամբ</w:t>
      </w:r>
      <w:r w:rsidR="00C144CC" w:rsidRPr="00C144CC">
        <w:rPr>
          <w:rFonts w:ascii="GHEA Grapalat" w:eastAsia="Times New Roman" w:hAnsi="GHEA Grapalat"/>
          <w:i w:val="0"/>
          <w:color w:val="000000" w:themeColor="text1"/>
          <w:sz w:val="24"/>
          <w:szCs w:val="24"/>
          <w:lang w:val="hy-AM" w:eastAsia="ru-RU"/>
        </w:rPr>
        <w:t>՝</w:t>
      </w:r>
      <w:r w:rsidR="00613E47" w:rsidRPr="00C144CC">
        <w:rPr>
          <w:rFonts w:ascii="GHEA Grapalat" w:eastAsia="Times New Roman" w:hAnsi="GHEA Grapalat"/>
          <w:i w:val="0"/>
          <w:color w:val="000000" w:themeColor="text1"/>
          <w:sz w:val="24"/>
          <w:szCs w:val="24"/>
          <w:lang w:val="hy-AM" w:eastAsia="ru-RU"/>
        </w:rPr>
        <w:t xml:space="preserve"> </w:t>
      </w:r>
    </w:p>
    <w:p w14:paraId="3DBE698D" w14:textId="3BD63710" w:rsidR="00D545BB" w:rsidRDefault="00C144CC" w:rsidP="00305AFC">
      <w:pPr>
        <w:pStyle w:val="ListParagraph"/>
        <w:shd w:val="clear" w:color="auto" w:fill="FFFFFF"/>
        <w:tabs>
          <w:tab w:val="left" w:pos="900"/>
          <w:tab w:val="left" w:pos="1260"/>
        </w:tabs>
        <w:spacing w:after="0" w:line="360" w:lineRule="auto"/>
        <w:ind w:left="-180" w:firstLine="900"/>
        <w:jc w:val="both"/>
        <w:rPr>
          <w:rFonts w:ascii="GHEA Grapalat" w:eastAsia="Times New Roman" w:hAnsi="GHEA Grapalat"/>
          <w:i w:val="0"/>
          <w:color w:val="000000" w:themeColor="text1"/>
          <w:sz w:val="24"/>
          <w:szCs w:val="24"/>
          <w:lang w:val="en-US" w:eastAsia="ru-RU"/>
        </w:rPr>
      </w:pPr>
      <w:r w:rsidRPr="00D63E03">
        <w:rPr>
          <w:rFonts w:ascii="GHEA Grapalat" w:eastAsia="Times New Roman" w:hAnsi="GHEA Grapalat"/>
          <w:i w:val="0"/>
          <w:color w:val="000000" w:themeColor="text1"/>
          <w:sz w:val="24"/>
          <w:szCs w:val="24"/>
          <w:lang w:val="hy-AM" w:eastAsia="ru-RU"/>
        </w:rPr>
        <w:t>«3</w:t>
      </w:r>
      <w:r w:rsidRPr="00D63E03">
        <w:rPr>
          <w:rFonts w:ascii="Cambria Math" w:eastAsia="Times New Roman" w:hAnsi="Cambria Math" w:cs="Cambria Math"/>
          <w:i w:val="0"/>
          <w:color w:val="000000" w:themeColor="text1"/>
          <w:sz w:val="24"/>
          <w:szCs w:val="24"/>
          <w:lang w:val="hy-AM" w:eastAsia="ru-RU"/>
        </w:rPr>
        <w:t>․</w:t>
      </w:r>
      <w:r w:rsidRPr="00D63E03">
        <w:rPr>
          <w:rFonts w:ascii="GHEA Grapalat" w:eastAsia="Times New Roman" w:hAnsi="GHEA Grapalat"/>
          <w:i w:val="0"/>
          <w:color w:val="000000" w:themeColor="text1"/>
          <w:sz w:val="24"/>
          <w:szCs w:val="24"/>
          <w:lang w:val="hy-AM" w:eastAsia="ru-RU"/>
        </w:rPr>
        <w:t xml:space="preserve"> </w:t>
      </w:r>
      <w:r w:rsidRPr="00D63E03">
        <w:rPr>
          <w:rFonts w:ascii="GHEA Grapalat" w:eastAsia="Times New Roman" w:hAnsi="GHEA Grapalat" w:cs="GHEA Grapalat"/>
          <w:i w:val="0"/>
          <w:color w:val="000000" w:themeColor="text1"/>
          <w:sz w:val="24"/>
          <w:szCs w:val="24"/>
          <w:lang w:val="hy-AM" w:eastAsia="ru-RU"/>
        </w:rPr>
        <w:t>Տնտեսվարողը</w:t>
      </w:r>
      <w:r w:rsidRPr="00D63E03">
        <w:rPr>
          <w:rFonts w:ascii="GHEA Grapalat" w:eastAsia="Times New Roman" w:hAnsi="GHEA Grapalat"/>
          <w:i w:val="0"/>
          <w:color w:val="000000" w:themeColor="text1"/>
          <w:sz w:val="24"/>
          <w:szCs w:val="24"/>
          <w:lang w:val="hy-AM" w:eastAsia="ru-RU"/>
        </w:rPr>
        <w:t xml:space="preserve"> </w:t>
      </w:r>
      <w:r w:rsidRPr="00D63E03">
        <w:rPr>
          <w:rFonts w:ascii="GHEA Grapalat" w:eastAsia="Times New Roman" w:hAnsi="GHEA Grapalat" w:cs="GHEA Grapalat"/>
          <w:i w:val="0"/>
          <w:color w:val="000000" w:themeColor="text1"/>
          <w:sz w:val="24"/>
          <w:szCs w:val="24"/>
          <w:lang w:val="hy-AM" w:eastAsia="ru-RU"/>
        </w:rPr>
        <w:t>դիմում</w:t>
      </w:r>
      <w:r w:rsidRPr="00D63E03">
        <w:rPr>
          <w:rFonts w:ascii="GHEA Grapalat" w:eastAsia="Times New Roman" w:hAnsi="GHEA Grapalat"/>
          <w:i w:val="0"/>
          <w:color w:val="000000" w:themeColor="text1"/>
          <w:sz w:val="24"/>
          <w:szCs w:val="24"/>
          <w:lang w:val="hy-AM" w:eastAsia="ru-RU"/>
        </w:rPr>
        <w:t>-</w:t>
      </w:r>
      <w:r w:rsidRPr="00D63E03">
        <w:rPr>
          <w:rFonts w:ascii="GHEA Grapalat" w:eastAsia="Times New Roman" w:hAnsi="GHEA Grapalat" w:cs="GHEA Grapalat"/>
          <w:i w:val="0"/>
          <w:color w:val="000000" w:themeColor="text1"/>
          <w:sz w:val="24"/>
          <w:szCs w:val="24"/>
          <w:lang w:val="hy-AM" w:eastAsia="ru-RU"/>
        </w:rPr>
        <w:t>հայտի</w:t>
      </w:r>
      <w:r w:rsidRPr="00D63E03">
        <w:rPr>
          <w:rFonts w:ascii="GHEA Grapalat" w:eastAsia="Times New Roman" w:hAnsi="GHEA Grapalat"/>
          <w:i w:val="0"/>
          <w:color w:val="000000" w:themeColor="text1"/>
          <w:sz w:val="24"/>
          <w:szCs w:val="24"/>
          <w:lang w:val="hy-AM" w:eastAsia="ru-RU"/>
        </w:rPr>
        <w:t xml:space="preserve"> </w:t>
      </w:r>
      <w:r w:rsidRPr="00D63E03">
        <w:rPr>
          <w:rFonts w:ascii="GHEA Grapalat" w:eastAsia="Times New Roman" w:hAnsi="GHEA Grapalat" w:cs="GHEA Grapalat"/>
          <w:i w:val="0"/>
          <w:color w:val="000000" w:themeColor="text1"/>
          <w:sz w:val="24"/>
          <w:szCs w:val="24"/>
          <w:lang w:val="hy-AM" w:eastAsia="ru-RU"/>
        </w:rPr>
        <w:t>ներկայացման</w:t>
      </w:r>
      <w:r w:rsidRPr="00D63E03">
        <w:rPr>
          <w:rFonts w:ascii="GHEA Grapalat" w:eastAsia="Times New Roman" w:hAnsi="GHEA Grapalat"/>
          <w:i w:val="0"/>
          <w:color w:val="000000" w:themeColor="text1"/>
          <w:sz w:val="24"/>
          <w:szCs w:val="24"/>
          <w:lang w:val="hy-AM" w:eastAsia="ru-RU"/>
        </w:rPr>
        <w:t xml:space="preserve"> </w:t>
      </w:r>
      <w:r w:rsidRPr="00D63E03">
        <w:rPr>
          <w:rFonts w:ascii="GHEA Grapalat" w:eastAsia="Times New Roman" w:hAnsi="GHEA Grapalat" w:cs="GHEA Grapalat"/>
          <w:i w:val="0"/>
          <w:color w:val="000000" w:themeColor="text1"/>
          <w:sz w:val="24"/>
          <w:szCs w:val="24"/>
          <w:lang w:val="hy-AM" w:eastAsia="ru-RU"/>
        </w:rPr>
        <w:t>օրվան</w:t>
      </w:r>
      <w:r w:rsidRPr="00D63E03">
        <w:rPr>
          <w:rFonts w:ascii="GHEA Grapalat" w:eastAsia="Times New Roman" w:hAnsi="GHEA Grapalat"/>
          <w:i w:val="0"/>
          <w:color w:val="000000" w:themeColor="text1"/>
          <w:sz w:val="24"/>
          <w:szCs w:val="24"/>
          <w:lang w:val="hy-AM" w:eastAsia="ru-RU"/>
        </w:rPr>
        <w:t xml:space="preserve"> </w:t>
      </w:r>
      <w:r w:rsidRPr="00D63E03">
        <w:rPr>
          <w:rFonts w:ascii="GHEA Grapalat" w:eastAsia="Times New Roman" w:hAnsi="GHEA Grapalat" w:cs="GHEA Grapalat"/>
          <w:i w:val="0"/>
          <w:color w:val="000000" w:themeColor="text1"/>
          <w:sz w:val="24"/>
          <w:szCs w:val="24"/>
          <w:lang w:val="hy-AM" w:eastAsia="ru-RU"/>
        </w:rPr>
        <w:t>նախորդող</w:t>
      </w:r>
      <w:r w:rsidRPr="00D63E03">
        <w:rPr>
          <w:rFonts w:ascii="GHEA Grapalat" w:eastAsia="Times New Roman" w:hAnsi="GHEA Grapalat"/>
          <w:i w:val="0"/>
          <w:color w:val="000000" w:themeColor="text1"/>
          <w:sz w:val="24"/>
          <w:szCs w:val="24"/>
          <w:lang w:val="hy-AM" w:eastAsia="ru-RU"/>
        </w:rPr>
        <w:t xml:space="preserve"> 365 </w:t>
      </w:r>
      <w:r w:rsidRPr="00D63E03">
        <w:rPr>
          <w:rFonts w:ascii="GHEA Grapalat" w:eastAsia="Times New Roman" w:hAnsi="GHEA Grapalat" w:cs="GHEA Grapalat"/>
          <w:i w:val="0"/>
          <w:color w:val="000000" w:themeColor="text1"/>
          <w:sz w:val="24"/>
          <w:szCs w:val="24"/>
          <w:lang w:val="hy-AM" w:eastAsia="ru-RU"/>
        </w:rPr>
        <w:t>օրերի</w:t>
      </w:r>
      <w:r w:rsidRPr="00D63E03">
        <w:rPr>
          <w:rFonts w:ascii="GHEA Grapalat" w:eastAsia="Times New Roman" w:hAnsi="GHEA Grapalat"/>
          <w:i w:val="0"/>
          <w:color w:val="000000" w:themeColor="text1"/>
          <w:sz w:val="24"/>
          <w:szCs w:val="24"/>
          <w:lang w:val="hy-AM" w:eastAsia="ru-RU"/>
        </w:rPr>
        <w:t xml:space="preserve"> </w:t>
      </w:r>
      <w:r w:rsidRPr="00D63E03">
        <w:rPr>
          <w:rFonts w:ascii="GHEA Grapalat" w:eastAsia="Times New Roman" w:hAnsi="GHEA Grapalat" w:cs="GHEA Grapalat"/>
          <w:i w:val="0"/>
          <w:color w:val="000000" w:themeColor="text1"/>
          <w:sz w:val="24"/>
          <w:szCs w:val="24"/>
          <w:lang w:val="hy-AM" w:eastAsia="ru-RU"/>
        </w:rPr>
        <w:t>ընթացքում</w:t>
      </w:r>
      <w:r w:rsidRPr="00D63E03">
        <w:rPr>
          <w:rFonts w:ascii="GHEA Grapalat" w:eastAsia="Times New Roman" w:hAnsi="GHEA Grapalat"/>
          <w:i w:val="0"/>
          <w:color w:val="000000" w:themeColor="text1"/>
          <w:sz w:val="24"/>
          <w:szCs w:val="24"/>
          <w:lang w:val="hy-AM" w:eastAsia="ru-RU"/>
        </w:rPr>
        <w:t xml:space="preserve"> C(</w:t>
      </w:r>
      <w:r w:rsidRPr="00D63E03">
        <w:rPr>
          <w:rFonts w:ascii="GHEA Grapalat" w:eastAsia="Times New Roman" w:hAnsi="GHEA Grapalat" w:cs="GHEA Grapalat"/>
          <w:i w:val="0"/>
          <w:color w:val="000000" w:themeColor="text1"/>
          <w:sz w:val="24"/>
          <w:szCs w:val="24"/>
          <w:lang w:val="hy-AM" w:eastAsia="ru-RU"/>
        </w:rPr>
        <w:t>ՍԻ</w:t>
      </w:r>
      <w:r w:rsidRPr="00D63E03">
        <w:rPr>
          <w:rFonts w:ascii="GHEA Grapalat" w:eastAsia="Times New Roman" w:hAnsi="GHEA Grapalat"/>
          <w:i w:val="0"/>
          <w:color w:val="000000" w:themeColor="text1"/>
          <w:sz w:val="24"/>
          <w:szCs w:val="24"/>
          <w:lang w:val="hy-AM" w:eastAsia="ru-RU"/>
        </w:rPr>
        <w:t xml:space="preserve">) </w:t>
      </w:r>
      <w:r w:rsidRPr="00D63E03">
        <w:rPr>
          <w:rFonts w:ascii="GHEA Grapalat" w:eastAsia="Times New Roman" w:hAnsi="GHEA Grapalat" w:cs="GHEA Grapalat"/>
          <w:i w:val="0"/>
          <w:color w:val="000000" w:themeColor="text1"/>
          <w:sz w:val="24"/>
          <w:szCs w:val="24"/>
          <w:lang w:val="hy-AM" w:eastAsia="ru-RU"/>
        </w:rPr>
        <w:t>բաժնի</w:t>
      </w:r>
      <w:r w:rsidRPr="00D63E03">
        <w:rPr>
          <w:rFonts w:ascii="GHEA Grapalat" w:eastAsia="Times New Roman" w:hAnsi="GHEA Grapalat"/>
          <w:i w:val="0"/>
          <w:color w:val="000000" w:themeColor="text1"/>
          <w:sz w:val="24"/>
          <w:szCs w:val="24"/>
          <w:lang w:val="hy-AM" w:eastAsia="ru-RU"/>
        </w:rPr>
        <w:t xml:space="preserve"> C(</w:t>
      </w:r>
      <w:r w:rsidRPr="00D63E03">
        <w:rPr>
          <w:rFonts w:ascii="GHEA Grapalat" w:eastAsia="Times New Roman" w:hAnsi="GHEA Grapalat" w:cs="GHEA Grapalat"/>
          <w:i w:val="0"/>
          <w:color w:val="000000" w:themeColor="text1"/>
          <w:sz w:val="24"/>
          <w:szCs w:val="24"/>
          <w:lang w:val="hy-AM" w:eastAsia="ru-RU"/>
        </w:rPr>
        <w:t>ՍԻ</w:t>
      </w:r>
      <w:r w:rsidRPr="00D63E03">
        <w:rPr>
          <w:rFonts w:ascii="GHEA Grapalat" w:eastAsia="Times New Roman" w:hAnsi="GHEA Grapalat"/>
          <w:i w:val="0"/>
          <w:color w:val="000000" w:themeColor="text1"/>
          <w:sz w:val="24"/>
          <w:szCs w:val="24"/>
          <w:lang w:val="hy-AM" w:eastAsia="ru-RU"/>
        </w:rPr>
        <w:t xml:space="preserve">)13 </w:t>
      </w:r>
      <w:r w:rsidRPr="00D63E03">
        <w:rPr>
          <w:rFonts w:ascii="GHEA Grapalat" w:eastAsia="Times New Roman" w:hAnsi="GHEA Grapalat" w:cs="GHEA Grapalat"/>
          <w:i w:val="0"/>
          <w:color w:val="000000" w:themeColor="text1"/>
          <w:sz w:val="24"/>
          <w:szCs w:val="24"/>
          <w:lang w:val="hy-AM" w:eastAsia="ru-RU"/>
        </w:rPr>
        <w:t>և</w:t>
      </w:r>
      <w:r w:rsidRPr="00D63E03">
        <w:rPr>
          <w:rFonts w:ascii="GHEA Grapalat" w:eastAsia="Times New Roman" w:hAnsi="GHEA Grapalat"/>
          <w:i w:val="0"/>
          <w:color w:val="000000" w:themeColor="text1"/>
          <w:sz w:val="24"/>
          <w:szCs w:val="24"/>
          <w:lang w:val="hy-AM" w:eastAsia="ru-RU"/>
        </w:rPr>
        <w:t xml:space="preserve"> C(</w:t>
      </w:r>
      <w:r w:rsidRPr="00D63E03">
        <w:rPr>
          <w:rFonts w:ascii="GHEA Grapalat" w:eastAsia="Times New Roman" w:hAnsi="GHEA Grapalat" w:cs="GHEA Grapalat"/>
          <w:i w:val="0"/>
          <w:color w:val="000000" w:themeColor="text1"/>
          <w:sz w:val="24"/>
          <w:szCs w:val="24"/>
          <w:lang w:val="hy-AM" w:eastAsia="ru-RU"/>
        </w:rPr>
        <w:t>ՍԻ</w:t>
      </w:r>
      <w:r w:rsidRPr="00D63E03">
        <w:rPr>
          <w:rFonts w:ascii="GHEA Grapalat" w:eastAsia="Times New Roman" w:hAnsi="GHEA Grapalat"/>
          <w:i w:val="0"/>
          <w:color w:val="000000" w:themeColor="text1"/>
          <w:sz w:val="24"/>
          <w:szCs w:val="24"/>
          <w:lang w:val="hy-AM" w:eastAsia="ru-RU"/>
        </w:rPr>
        <w:t xml:space="preserve">)14 </w:t>
      </w:r>
      <w:r w:rsidRPr="00D63E03">
        <w:rPr>
          <w:rFonts w:ascii="GHEA Grapalat" w:eastAsia="Times New Roman" w:hAnsi="GHEA Grapalat" w:cs="GHEA Grapalat"/>
          <w:i w:val="0"/>
          <w:color w:val="000000" w:themeColor="text1"/>
          <w:sz w:val="24"/>
          <w:szCs w:val="24"/>
          <w:lang w:val="hy-AM" w:eastAsia="ru-RU"/>
        </w:rPr>
        <w:t>դասակարգիչներով</w:t>
      </w:r>
      <w:r w:rsidRPr="00D63E03">
        <w:rPr>
          <w:rFonts w:ascii="GHEA Grapalat" w:eastAsia="Times New Roman" w:hAnsi="GHEA Grapalat"/>
          <w:i w:val="0"/>
          <w:color w:val="000000" w:themeColor="text1"/>
          <w:sz w:val="24"/>
          <w:szCs w:val="24"/>
          <w:lang w:val="hy-AM" w:eastAsia="ru-RU"/>
        </w:rPr>
        <w:t xml:space="preserve"> </w:t>
      </w:r>
      <w:r w:rsidRPr="00D63E03">
        <w:rPr>
          <w:rFonts w:ascii="GHEA Grapalat" w:eastAsia="Times New Roman" w:hAnsi="GHEA Grapalat" w:cs="GHEA Grapalat"/>
          <w:i w:val="0"/>
          <w:color w:val="000000" w:themeColor="text1"/>
          <w:sz w:val="24"/>
          <w:szCs w:val="24"/>
          <w:lang w:val="hy-AM" w:eastAsia="ru-RU"/>
        </w:rPr>
        <w:t>սահմանված</w:t>
      </w:r>
      <w:r w:rsidRPr="00D63E03">
        <w:rPr>
          <w:rFonts w:ascii="GHEA Grapalat" w:eastAsia="Times New Roman" w:hAnsi="GHEA Grapalat"/>
          <w:i w:val="0"/>
          <w:color w:val="000000" w:themeColor="text1"/>
          <w:sz w:val="24"/>
          <w:szCs w:val="24"/>
          <w:lang w:val="hy-AM" w:eastAsia="ru-RU"/>
        </w:rPr>
        <w:t xml:space="preserve"> </w:t>
      </w:r>
      <w:r w:rsidRPr="00D63E03">
        <w:rPr>
          <w:rFonts w:ascii="GHEA Grapalat" w:eastAsia="Times New Roman" w:hAnsi="GHEA Grapalat" w:cs="GHEA Grapalat"/>
          <w:i w:val="0"/>
          <w:color w:val="000000" w:themeColor="text1"/>
          <w:sz w:val="24"/>
          <w:szCs w:val="24"/>
          <w:lang w:val="hy-AM" w:eastAsia="ru-RU"/>
        </w:rPr>
        <w:t>տնտեսական</w:t>
      </w:r>
      <w:r w:rsidRPr="00D63E03">
        <w:rPr>
          <w:rFonts w:ascii="GHEA Grapalat" w:eastAsia="Times New Roman" w:hAnsi="GHEA Grapalat"/>
          <w:i w:val="0"/>
          <w:color w:val="000000" w:themeColor="text1"/>
          <w:sz w:val="24"/>
          <w:szCs w:val="24"/>
          <w:lang w:val="hy-AM" w:eastAsia="ru-RU"/>
        </w:rPr>
        <w:t xml:space="preserve"> </w:t>
      </w:r>
      <w:r w:rsidRPr="00D63E03">
        <w:rPr>
          <w:rFonts w:ascii="GHEA Grapalat" w:eastAsia="Times New Roman" w:hAnsi="GHEA Grapalat" w:cs="GHEA Grapalat"/>
          <w:i w:val="0"/>
          <w:color w:val="000000" w:themeColor="text1"/>
          <w:sz w:val="24"/>
          <w:szCs w:val="24"/>
          <w:lang w:val="hy-AM" w:eastAsia="ru-RU"/>
        </w:rPr>
        <w:t>գործունեության</w:t>
      </w:r>
      <w:r w:rsidRPr="00D63E03">
        <w:rPr>
          <w:rFonts w:ascii="GHEA Grapalat" w:eastAsia="Times New Roman" w:hAnsi="GHEA Grapalat"/>
          <w:i w:val="0"/>
          <w:color w:val="000000" w:themeColor="text1"/>
          <w:sz w:val="24"/>
          <w:szCs w:val="24"/>
          <w:lang w:val="hy-AM" w:eastAsia="ru-RU"/>
        </w:rPr>
        <w:t xml:space="preserve"> </w:t>
      </w:r>
      <w:r w:rsidRPr="00D63E03">
        <w:rPr>
          <w:rFonts w:ascii="GHEA Grapalat" w:eastAsia="Times New Roman" w:hAnsi="GHEA Grapalat" w:cs="GHEA Grapalat"/>
          <w:i w:val="0"/>
          <w:color w:val="000000" w:themeColor="text1"/>
          <w:sz w:val="24"/>
          <w:szCs w:val="24"/>
          <w:lang w:val="hy-AM" w:eastAsia="ru-RU"/>
        </w:rPr>
        <w:t>տեսակներից</w:t>
      </w:r>
      <w:r w:rsidRPr="00D63E03">
        <w:rPr>
          <w:rFonts w:ascii="GHEA Grapalat" w:eastAsia="Times New Roman" w:hAnsi="GHEA Grapalat"/>
          <w:i w:val="0"/>
          <w:color w:val="000000" w:themeColor="text1"/>
          <w:sz w:val="24"/>
          <w:szCs w:val="24"/>
          <w:lang w:val="hy-AM" w:eastAsia="ru-RU"/>
        </w:rPr>
        <w:t xml:space="preserve"> </w:t>
      </w:r>
      <w:r w:rsidRPr="00D63E03">
        <w:rPr>
          <w:rFonts w:ascii="GHEA Grapalat" w:eastAsia="Times New Roman" w:hAnsi="GHEA Grapalat" w:cs="GHEA Grapalat"/>
          <w:i w:val="0"/>
          <w:color w:val="000000" w:themeColor="text1"/>
          <w:sz w:val="24"/>
          <w:szCs w:val="24"/>
          <w:lang w:val="hy-AM" w:eastAsia="ru-RU"/>
        </w:rPr>
        <w:t>Հայաստանի</w:t>
      </w:r>
      <w:r w:rsidRPr="00D63E03">
        <w:rPr>
          <w:rFonts w:ascii="GHEA Grapalat" w:eastAsia="Times New Roman" w:hAnsi="GHEA Grapalat"/>
          <w:i w:val="0"/>
          <w:color w:val="000000" w:themeColor="text1"/>
          <w:sz w:val="24"/>
          <w:szCs w:val="24"/>
          <w:lang w:val="hy-AM" w:eastAsia="ru-RU"/>
        </w:rPr>
        <w:t xml:space="preserve"> </w:t>
      </w:r>
      <w:r w:rsidRPr="00D63E03">
        <w:rPr>
          <w:rFonts w:ascii="GHEA Grapalat" w:eastAsia="Times New Roman" w:hAnsi="GHEA Grapalat" w:cs="GHEA Grapalat"/>
          <w:i w:val="0"/>
          <w:color w:val="000000" w:themeColor="text1"/>
          <w:sz w:val="24"/>
          <w:szCs w:val="24"/>
          <w:lang w:val="hy-AM" w:eastAsia="ru-RU"/>
        </w:rPr>
        <w:t>Հանրապետության</w:t>
      </w:r>
      <w:r w:rsidRPr="00D63E03">
        <w:rPr>
          <w:rFonts w:ascii="GHEA Grapalat" w:eastAsia="Times New Roman" w:hAnsi="GHEA Grapalat"/>
          <w:i w:val="0"/>
          <w:color w:val="000000" w:themeColor="text1"/>
          <w:sz w:val="24"/>
          <w:szCs w:val="24"/>
          <w:lang w:val="hy-AM" w:eastAsia="ru-RU"/>
        </w:rPr>
        <w:t xml:space="preserve"> </w:t>
      </w:r>
      <w:r w:rsidRPr="00D63E03">
        <w:rPr>
          <w:rFonts w:ascii="GHEA Grapalat" w:eastAsia="Times New Roman" w:hAnsi="GHEA Grapalat" w:cs="GHEA Grapalat"/>
          <w:i w:val="0"/>
          <w:color w:val="000000" w:themeColor="text1"/>
          <w:sz w:val="24"/>
          <w:szCs w:val="24"/>
          <w:lang w:val="hy-AM" w:eastAsia="ru-RU"/>
        </w:rPr>
        <w:t>ծագում</w:t>
      </w:r>
      <w:r w:rsidRPr="00D63E03">
        <w:rPr>
          <w:rFonts w:ascii="GHEA Grapalat" w:eastAsia="Times New Roman" w:hAnsi="GHEA Grapalat"/>
          <w:i w:val="0"/>
          <w:color w:val="000000" w:themeColor="text1"/>
          <w:sz w:val="24"/>
          <w:szCs w:val="24"/>
          <w:lang w:val="hy-AM" w:eastAsia="ru-RU"/>
        </w:rPr>
        <w:t xml:space="preserve"> </w:t>
      </w:r>
      <w:r w:rsidRPr="00D63E03">
        <w:rPr>
          <w:rFonts w:ascii="GHEA Grapalat" w:eastAsia="Times New Roman" w:hAnsi="GHEA Grapalat" w:cs="GHEA Grapalat"/>
          <w:i w:val="0"/>
          <w:color w:val="000000" w:themeColor="text1"/>
          <w:sz w:val="24"/>
          <w:szCs w:val="24"/>
          <w:lang w:val="hy-AM" w:eastAsia="ru-RU"/>
        </w:rPr>
        <w:t>ունեցող</w:t>
      </w:r>
      <w:r w:rsidRPr="00D63E03">
        <w:rPr>
          <w:rFonts w:ascii="GHEA Grapalat" w:eastAsia="Times New Roman" w:hAnsi="GHEA Grapalat"/>
          <w:i w:val="0"/>
          <w:color w:val="000000" w:themeColor="text1"/>
          <w:sz w:val="24"/>
          <w:szCs w:val="24"/>
          <w:lang w:val="hy-AM" w:eastAsia="ru-RU"/>
        </w:rPr>
        <w:t xml:space="preserve"> </w:t>
      </w:r>
      <w:r w:rsidRPr="00D63E03">
        <w:rPr>
          <w:rFonts w:ascii="GHEA Grapalat" w:eastAsia="Times New Roman" w:hAnsi="GHEA Grapalat" w:cs="GHEA Grapalat"/>
          <w:i w:val="0"/>
          <w:color w:val="000000" w:themeColor="text1"/>
          <w:sz w:val="24"/>
          <w:szCs w:val="24"/>
          <w:lang w:val="hy-AM" w:eastAsia="ru-RU"/>
        </w:rPr>
        <w:t>ապրանքները</w:t>
      </w:r>
      <w:r w:rsidRPr="00D63E03">
        <w:rPr>
          <w:rFonts w:ascii="GHEA Grapalat" w:eastAsia="Times New Roman" w:hAnsi="GHEA Grapalat"/>
          <w:i w:val="0"/>
          <w:color w:val="000000" w:themeColor="text1"/>
          <w:sz w:val="24"/>
          <w:szCs w:val="24"/>
          <w:lang w:val="hy-AM" w:eastAsia="ru-RU"/>
        </w:rPr>
        <w:t xml:space="preserve"> </w:t>
      </w:r>
      <w:r w:rsidRPr="00D63E03">
        <w:rPr>
          <w:rFonts w:ascii="GHEA Grapalat" w:eastAsia="Times New Roman" w:hAnsi="GHEA Grapalat" w:cs="GHEA Grapalat"/>
          <w:i w:val="0"/>
          <w:color w:val="000000" w:themeColor="text1"/>
          <w:sz w:val="24"/>
          <w:szCs w:val="24"/>
          <w:lang w:val="hy-AM" w:eastAsia="ru-RU"/>
        </w:rPr>
        <w:t>Հայաստանի</w:t>
      </w:r>
      <w:r w:rsidRPr="00D63E03">
        <w:rPr>
          <w:rFonts w:ascii="GHEA Grapalat" w:eastAsia="Times New Roman" w:hAnsi="GHEA Grapalat"/>
          <w:i w:val="0"/>
          <w:color w:val="000000" w:themeColor="text1"/>
          <w:sz w:val="24"/>
          <w:szCs w:val="24"/>
          <w:lang w:val="hy-AM" w:eastAsia="ru-RU"/>
        </w:rPr>
        <w:t xml:space="preserve"> </w:t>
      </w:r>
      <w:r w:rsidRPr="00D63E03">
        <w:rPr>
          <w:rFonts w:ascii="GHEA Grapalat" w:eastAsia="Times New Roman" w:hAnsi="GHEA Grapalat" w:cs="GHEA Grapalat"/>
          <w:i w:val="0"/>
          <w:color w:val="000000" w:themeColor="text1"/>
          <w:sz w:val="24"/>
          <w:szCs w:val="24"/>
          <w:lang w:val="hy-AM" w:eastAsia="ru-RU"/>
        </w:rPr>
        <w:t>Հանրապետ</w:t>
      </w:r>
      <w:r w:rsidRPr="00D63E03">
        <w:rPr>
          <w:rFonts w:ascii="GHEA Grapalat" w:eastAsia="Times New Roman" w:hAnsi="GHEA Grapalat"/>
          <w:i w:val="0"/>
          <w:color w:val="000000" w:themeColor="text1"/>
          <w:sz w:val="24"/>
          <w:szCs w:val="24"/>
          <w:lang w:val="hy-AM" w:eastAsia="ru-RU"/>
        </w:rPr>
        <w:t>ությունից  արտահանել է ԵԱՏՄ անդամ երկրներ կամ «Արտահանում» մաքսային ընթացակարգով արտահանել է ԵԱՏՄ անդամ պետություն չհանդիսացող այլ երկրներ։»</w:t>
      </w:r>
      <w:r w:rsidR="00E26733">
        <w:rPr>
          <w:rFonts w:ascii="GHEA Grapalat" w:eastAsia="Times New Roman" w:hAnsi="GHEA Grapalat"/>
          <w:i w:val="0"/>
          <w:color w:val="000000" w:themeColor="text1"/>
          <w:sz w:val="24"/>
          <w:szCs w:val="24"/>
          <w:lang w:val="en-US" w:eastAsia="ru-RU"/>
        </w:rPr>
        <w:t>.</w:t>
      </w:r>
    </w:p>
    <w:p w14:paraId="240B3D6D" w14:textId="517F2E88" w:rsidR="00A46111" w:rsidRPr="0010778E" w:rsidRDefault="00A46111" w:rsidP="00305AFC">
      <w:pPr>
        <w:pStyle w:val="ListParagraph"/>
        <w:shd w:val="clear" w:color="auto" w:fill="FFFFFF"/>
        <w:tabs>
          <w:tab w:val="left" w:pos="900"/>
          <w:tab w:val="left" w:pos="1260"/>
        </w:tabs>
        <w:spacing w:after="0" w:line="360" w:lineRule="auto"/>
        <w:ind w:left="-180" w:firstLine="900"/>
        <w:jc w:val="both"/>
        <w:rPr>
          <w:rFonts w:ascii="GHEA Grapalat" w:eastAsia="Times New Roman" w:hAnsi="GHEA Grapalat"/>
          <w:i w:val="0"/>
          <w:color w:val="000000" w:themeColor="text1"/>
          <w:sz w:val="24"/>
          <w:szCs w:val="24"/>
          <w:lang w:val="en-US" w:eastAsia="ru-RU"/>
        </w:rPr>
      </w:pPr>
      <w:r>
        <w:rPr>
          <w:rFonts w:ascii="GHEA Grapalat" w:eastAsia="Times New Roman" w:hAnsi="GHEA Grapalat"/>
          <w:i w:val="0"/>
          <w:color w:val="000000" w:themeColor="text1"/>
          <w:sz w:val="24"/>
          <w:szCs w:val="24"/>
          <w:lang w:val="en-US" w:eastAsia="ru-RU"/>
        </w:rPr>
        <w:t>2) 6</w:t>
      </w:r>
      <w:r w:rsidRPr="00D545BB">
        <w:rPr>
          <w:rFonts w:ascii="GHEA Grapalat" w:eastAsia="Times New Roman" w:hAnsi="GHEA Grapalat"/>
          <w:i w:val="0"/>
          <w:color w:val="000000" w:themeColor="text1"/>
          <w:sz w:val="24"/>
          <w:szCs w:val="24"/>
          <w:lang w:val="hy-AM" w:eastAsia="ru-RU"/>
        </w:rPr>
        <w:t>-րդ կետում</w:t>
      </w:r>
      <w:r w:rsidRPr="00A46111">
        <w:rPr>
          <w:rFonts w:ascii="GHEA Grapalat" w:eastAsia="Times New Roman" w:hAnsi="GHEA Grapalat"/>
          <w:i w:val="0"/>
          <w:color w:val="000000" w:themeColor="text1"/>
          <w:sz w:val="24"/>
          <w:szCs w:val="24"/>
          <w:lang w:val="en-US" w:eastAsia="ru-RU"/>
        </w:rPr>
        <w:t xml:space="preserve"> </w:t>
      </w:r>
      <w:r w:rsidRPr="00A46111">
        <w:rPr>
          <w:rFonts w:ascii="GHEA Grapalat" w:eastAsia="Times New Roman" w:hAnsi="GHEA Grapalat"/>
          <w:i w:val="0"/>
          <w:color w:val="000000" w:themeColor="text1"/>
          <w:sz w:val="24"/>
          <w:szCs w:val="24"/>
          <w:lang w:val="hy-AM" w:eastAsia="ru-RU"/>
        </w:rPr>
        <w:t>«Հայաստանի Հանրապետության ֆինանսների և էկոնոմիկայի նախարարի 2010 թվականի մարտի 11-ի N 235-Ն հրամանով»</w:t>
      </w:r>
      <w:r>
        <w:rPr>
          <w:rFonts w:ascii="GHEA Grapalat" w:eastAsia="Times New Roman" w:hAnsi="GHEA Grapalat"/>
          <w:i w:val="0"/>
          <w:color w:val="000000" w:themeColor="text1"/>
          <w:sz w:val="24"/>
          <w:szCs w:val="24"/>
          <w:lang w:eastAsia="ru-RU"/>
        </w:rPr>
        <w:t xml:space="preserve"> </w:t>
      </w:r>
      <w:r>
        <w:rPr>
          <w:rFonts w:ascii="GHEA Grapalat" w:eastAsia="Times New Roman" w:hAnsi="GHEA Grapalat"/>
          <w:i w:val="0"/>
          <w:color w:val="000000" w:themeColor="text1"/>
          <w:sz w:val="24"/>
          <w:szCs w:val="24"/>
          <w:lang w:val="hy-AM" w:eastAsia="ru-RU"/>
        </w:rPr>
        <w:t xml:space="preserve">բառերը փոխարինել </w:t>
      </w:r>
      <w:r>
        <w:rPr>
          <w:rFonts w:ascii="GHEA Grapalat" w:eastAsia="Times New Roman" w:hAnsi="GHEA Grapalat"/>
          <w:i w:val="0"/>
          <w:color w:val="000000" w:themeColor="text1"/>
          <w:sz w:val="24"/>
          <w:szCs w:val="24"/>
          <w:lang w:eastAsia="ru-RU"/>
        </w:rPr>
        <w:t>«</w:t>
      </w:r>
      <w:r w:rsidR="00737463" w:rsidRPr="00A46111">
        <w:rPr>
          <w:rFonts w:ascii="GHEA Grapalat" w:eastAsia="Times New Roman" w:hAnsi="GHEA Grapalat"/>
          <w:i w:val="0"/>
          <w:color w:val="000000" w:themeColor="text1"/>
          <w:sz w:val="24"/>
          <w:szCs w:val="24"/>
          <w:lang w:val="hy-AM" w:eastAsia="ru-RU"/>
        </w:rPr>
        <w:t>Հայաստանի Հանրապետության</w:t>
      </w:r>
      <w:r w:rsidR="00737463">
        <w:rPr>
          <w:rFonts w:ascii="GHEA Grapalat" w:eastAsia="Times New Roman" w:hAnsi="GHEA Grapalat"/>
          <w:i w:val="0"/>
          <w:color w:val="000000" w:themeColor="text1"/>
          <w:sz w:val="24"/>
          <w:szCs w:val="24"/>
          <w:lang w:eastAsia="ru-RU"/>
        </w:rPr>
        <w:t xml:space="preserve"> </w:t>
      </w:r>
      <w:r w:rsidR="00737463">
        <w:rPr>
          <w:rFonts w:ascii="GHEA Grapalat" w:eastAsia="Times New Roman" w:hAnsi="GHEA Grapalat"/>
          <w:i w:val="0"/>
          <w:color w:val="000000" w:themeColor="text1"/>
          <w:sz w:val="24"/>
          <w:szCs w:val="24"/>
          <w:lang w:val="hy-AM" w:eastAsia="ru-RU"/>
        </w:rPr>
        <w:t>կառավարության</w:t>
      </w:r>
      <w:r w:rsidR="0010778E">
        <w:rPr>
          <w:rFonts w:ascii="GHEA Grapalat" w:eastAsia="Times New Roman" w:hAnsi="GHEA Grapalat"/>
          <w:i w:val="0"/>
          <w:color w:val="000000" w:themeColor="text1"/>
          <w:sz w:val="24"/>
          <w:szCs w:val="24"/>
          <w:lang w:val="hy-AM" w:eastAsia="ru-RU"/>
        </w:rPr>
        <w:t xml:space="preserve"> </w:t>
      </w:r>
      <w:r w:rsidR="0010778E" w:rsidRPr="00A46111">
        <w:rPr>
          <w:rFonts w:ascii="GHEA Grapalat" w:eastAsia="Times New Roman" w:hAnsi="GHEA Grapalat"/>
          <w:i w:val="0"/>
          <w:color w:val="000000" w:themeColor="text1"/>
          <w:sz w:val="24"/>
          <w:szCs w:val="24"/>
          <w:lang w:val="hy-AM" w:eastAsia="ru-RU"/>
        </w:rPr>
        <w:t>2010 թվականի մարտի 11-ի N 235-Ն</w:t>
      </w:r>
      <w:r w:rsidR="0010778E">
        <w:rPr>
          <w:rFonts w:ascii="GHEA Grapalat" w:eastAsia="Times New Roman" w:hAnsi="GHEA Grapalat"/>
          <w:i w:val="0"/>
          <w:color w:val="000000" w:themeColor="text1"/>
          <w:sz w:val="24"/>
          <w:szCs w:val="24"/>
          <w:lang w:val="hy-AM" w:eastAsia="ru-RU"/>
        </w:rPr>
        <w:t xml:space="preserve"> որոշմա</w:t>
      </w:r>
      <w:r w:rsidR="007153C3">
        <w:rPr>
          <w:rFonts w:ascii="GHEA Grapalat" w:eastAsia="Times New Roman" w:hAnsi="GHEA Grapalat"/>
          <w:i w:val="0"/>
          <w:color w:val="000000" w:themeColor="text1"/>
          <w:sz w:val="24"/>
          <w:szCs w:val="24"/>
          <w:lang w:val="hy-AM" w:eastAsia="ru-RU"/>
        </w:rPr>
        <w:t>մբ</w:t>
      </w:r>
      <w:r>
        <w:rPr>
          <w:rFonts w:ascii="GHEA Grapalat" w:eastAsia="Times New Roman" w:hAnsi="GHEA Grapalat"/>
          <w:i w:val="0"/>
          <w:color w:val="000000" w:themeColor="text1"/>
          <w:sz w:val="24"/>
          <w:szCs w:val="24"/>
          <w:lang w:eastAsia="ru-RU"/>
        </w:rPr>
        <w:t>»</w:t>
      </w:r>
      <w:r w:rsidR="0010778E">
        <w:rPr>
          <w:rFonts w:ascii="GHEA Grapalat" w:eastAsia="Times New Roman" w:hAnsi="GHEA Grapalat"/>
          <w:i w:val="0"/>
          <w:color w:val="000000" w:themeColor="text1"/>
          <w:sz w:val="24"/>
          <w:szCs w:val="24"/>
          <w:lang w:val="hy-AM" w:eastAsia="ru-RU"/>
        </w:rPr>
        <w:t xml:space="preserve"> բառերով</w:t>
      </w:r>
      <w:r w:rsidR="0010778E">
        <w:rPr>
          <w:rFonts w:ascii="GHEA Grapalat" w:eastAsia="Times New Roman" w:hAnsi="GHEA Grapalat"/>
          <w:i w:val="0"/>
          <w:color w:val="000000" w:themeColor="text1"/>
          <w:sz w:val="24"/>
          <w:szCs w:val="24"/>
          <w:lang w:val="en-US" w:eastAsia="ru-RU"/>
        </w:rPr>
        <w:t>.</w:t>
      </w:r>
    </w:p>
    <w:p w14:paraId="61CE0EA1" w14:textId="2FE86B6E" w:rsidR="00096D4D" w:rsidRPr="00D545BB" w:rsidRDefault="00DF579C" w:rsidP="00305AFC">
      <w:pPr>
        <w:shd w:val="clear" w:color="auto" w:fill="FFFFFF"/>
        <w:tabs>
          <w:tab w:val="left" w:pos="900"/>
          <w:tab w:val="left" w:pos="1260"/>
        </w:tabs>
        <w:spacing w:after="0" w:line="360" w:lineRule="auto"/>
        <w:ind w:left="-270" w:firstLine="900"/>
        <w:jc w:val="both"/>
        <w:rPr>
          <w:rFonts w:ascii="GHEA Grapalat" w:eastAsia="Times New Roman" w:hAnsi="GHEA Grapalat"/>
          <w:i w:val="0"/>
          <w:color w:val="000000" w:themeColor="text1"/>
          <w:sz w:val="24"/>
          <w:szCs w:val="24"/>
          <w:lang w:val="hy-AM" w:eastAsia="ru-RU"/>
        </w:rPr>
      </w:pPr>
      <w:r>
        <w:rPr>
          <w:rFonts w:ascii="GHEA Grapalat" w:eastAsia="Times New Roman" w:hAnsi="GHEA Grapalat" w:cs="Times New Roman"/>
          <w:i w:val="0"/>
          <w:color w:val="000000" w:themeColor="text1"/>
          <w:sz w:val="24"/>
          <w:szCs w:val="24"/>
          <w:lang w:val="hy-AM" w:eastAsia="ru-RU"/>
        </w:rPr>
        <w:t>3</w:t>
      </w:r>
      <w:r w:rsidR="00D545BB">
        <w:rPr>
          <w:rFonts w:ascii="GHEA Grapalat" w:eastAsia="Times New Roman" w:hAnsi="GHEA Grapalat" w:cs="Times New Roman"/>
          <w:i w:val="0"/>
          <w:color w:val="000000" w:themeColor="text1"/>
          <w:sz w:val="24"/>
          <w:szCs w:val="24"/>
          <w:lang w:val="en-US" w:eastAsia="ru-RU"/>
        </w:rPr>
        <w:t xml:space="preserve">) </w:t>
      </w:r>
      <w:r w:rsidR="00096D4D" w:rsidRPr="00D545BB">
        <w:rPr>
          <w:rFonts w:ascii="GHEA Grapalat" w:eastAsia="Times New Roman" w:hAnsi="GHEA Grapalat"/>
          <w:i w:val="0"/>
          <w:color w:val="000000" w:themeColor="text1"/>
          <w:sz w:val="24"/>
          <w:szCs w:val="24"/>
          <w:lang w:val="hy-AM" w:eastAsia="ru-RU"/>
        </w:rPr>
        <w:t>8-րդ կետում «և Իրանի Իսլամական Հանրապետությունից»</w:t>
      </w:r>
      <w:r w:rsidR="004B326B" w:rsidRPr="00D545BB">
        <w:rPr>
          <w:rFonts w:ascii="GHEA Grapalat" w:eastAsia="Times New Roman" w:hAnsi="GHEA Grapalat"/>
          <w:i w:val="0"/>
          <w:color w:val="000000" w:themeColor="text1"/>
          <w:sz w:val="24"/>
          <w:szCs w:val="24"/>
          <w:lang w:val="hy-AM" w:eastAsia="ru-RU"/>
        </w:rPr>
        <w:t xml:space="preserve"> </w:t>
      </w:r>
      <w:r w:rsidR="00096D4D" w:rsidRPr="00D545BB">
        <w:rPr>
          <w:rFonts w:ascii="GHEA Grapalat" w:eastAsia="Times New Roman" w:hAnsi="GHEA Grapalat"/>
          <w:i w:val="0"/>
          <w:color w:val="000000" w:themeColor="text1"/>
          <w:sz w:val="24"/>
          <w:szCs w:val="24"/>
          <w:lang w:val="hy-AM" w:eastAsia="ru-RU"/>
        </w:rPr>
        <w:t>բառերը փոխարինել</w:t>
      </w:r>
      <w:r w:rsidR="005B280D" w:rsidRPr="00D545BB">
        <w:rPr>
          <w:rFonts w:ascii="GHEA Grapalat" w:eastAsia="Times New Roman" w:hAnsi="GHEA Grapalat"/>
          <w:i w:val="0"/>
          <w:color w:val="000000" w:themeColor="text1"/>
          <w:sz w:val="24"/>
          <w:szCs w:val="24"/>
          <w:lang w:val="hy-AM" w:eastAsia="ru-RU"/>
        </w:rPr>
        <w:t xml:space="preserve"> </w:t>
      </w:r>
      <w:r w:rsidR="00096D4D" w:rsidRPr="00D545BB">
        <w:rPr>
          <w:rFonts w:ascii="GHEA Grapalat" w:eastAsia="Times New Roman" w:hAnsi="GHEA Grapalat"/>
          <w:i w:val="0"/>
          <w:color w:val="000000" w:themeColor="text1"/>
          <w:sz w:val="24"/>
          <w:szCs w:val="24"/>
          <w:lang w:val="hy-AM" w:eastAsia="ru-RU"/>
        </w:rPr>
        <w:t>«,</w:t>
      </w:r>
      <w:r w:rsidR="00305AFC">
        <w:rPr>
          <w:rFonts w:ascii="GHEA Grapalat" w:eastAsia="Times New Roman" w:hAnsi="GHEA Grapalat"/>
          <w:i w:val="0"/>
          <w:color w:val="000000" w:themeColor="text1"/>
          <w:sz w:val="24"/>
          <w:szCs w:val="24"/>
          <w:lang w:val="en-US" w:eastAsia="ru-RU"/>
        </w:rPr>
        <w:t xml:space="preserve"> </w:t>
      </w:r>
      <w:r w:rsidR="00096D4D" w:rsidRPr="00D545BB">
        <w:rPr>
          <w:rFonts w:ascii="GHEA Grapalat" w:eastAsia="Times New Roman" w:hAnsi="GHEA Grapalat"/>
          <w:i w:val="0"/>
          <w:color w:val="000000" w:themeColor="text1"/>
          <w:sz w:val="24"/>
          <w:szCs w:val="24"/>
          <w:lang w:val="hy-AM" w:eastAsia="ru-RU"/>
        </w:rPr>
        <w:t>Իրանի Իսլամական Հանրապետությունից և ԵԱՏՄ անդամ պետություններից» բառերով.</w:t>
      </w:r>
    </w:p>
    <w:p w14:paraId="498E39C8" w14:textId="57657FBB" w:rsidR="007B03F0" w:rsidRPr="00350F10" w:rsidRDefault="00DF579C" w:rsidP="00350F10">
      <w:pPr>
        <w:shd w:val="clear" w:color="auto" w:fill="FFFFFF"/>
        <w:tabs>
          <w:tab w:val="left" w:pos="900"/>
          <w:tab w:val="left" w:pos="1080"/>
        </w:tabs>
        <w:spacing w:after="0" w:line="360" w:lineRule="auto"/>
        <w:ind w:left="-270" w:firstLine="990"/>
        <w:jc w:val="both"/>
        <w:rPr>
          <w:rFonts w:ascii="GHEA Grapalat" w:eastAsia="Times New Roman" w:hAnsi="GHEA Grapalat"/>
          <w:i w:val="0"/>
          <w:color w:val="000000" w:themeColor="text1"/>
          <w:sz w:val="24"/>
          <w:szCs w:val="24"/>
          <w:lang w:val="hy-AM" w:eastAsia="ru-RU"/>
        </w:rPr>
      </w:pPr>
      <w:r>
        <w:rPr>
          <w:rFonts w:ascii="GHEA Grapalat" w:eastAsia="Times New Roman" w:hAnsi="GHEA Grapalat" w:cs="Times New Roman"/>
          <w:i w:val="0"/>
          <w:color w:val="000000" w:themeColor="text1"/>
          <w:sz w:val="24"/>
          <w:szCs w:val="24"/>
          <w:lang w:val="hy-AM" w:eastAsia="ru-RU"/>
        </w:rPr>
        <w:t>4</w:t>
      </w:r>
      <w:r w:rsidR="00350F10">
        <w:rPr>
          <w:rFonts w:ascii="GHEA Grapalat" w:eastAsia="Times New Roman" w:hAnsi="GHEA Grapalat" w:cs="Times New Roman"/>
          <w:i w:val="0"/>
          <w:color w:val="000000" w:themeColor="text1"/>
          <w:sz w:val="24"/>
          <w:szCs w:val="24"/>
          <w:lang w:val="en-US" w:eastAsia="ru-RU"/>
        </w:rPr>
        <w:t xml:space="preserve">) </w:t>
      </w:r>
      <w:r w:rsidR="00050A56" w:rsidRPr="00350F10">
        <w:rPr>
          <w:rFonts w:ascii="GHEA Grapalat" w:eastAsia="Times New Roman" w:hAnsi="GHEA Grapalat"/>
          <w:i w:val="0"/>
          <w:color w:val="000000" w:themeColor="text1"/>
          <w:sz w:val="24"/>
          <w:szCs w:val="24"/>
          <w:lang w:val="hy-AM" w:eastAsia="ru-RU"/>
        </w:rPr>
        <w:t xml:space="preserve">10-րդ </w:t>
      </w:r>
      <w:r w:rsidR="006F179F" w:rsidRPr="00350F10">
        <w:rPr>
          <w:rFonts w:ascii="GHEA Grapalat" w:eastAsia="Times New Roman" w:hAnsi="GHEA Grapalat"/>
          <w:i w:val="0"/>
          <w:color w:val="000000" w:themeColor="text1"/>
          <w:sz w:val="24"/>
          <w:szCs w:val="24"/>
          <w:lang w:val="hy-AM" w:eastAsia="ru-RU"/>
        </w:rPr>
        <w:t xml:space="preserve">կետը շարադրել հետևյալ </w:t>
      </w:r>
      <w:r w:rsidR="00F427F6">
        <w:rPr>
          <w:rFonts w:ascii="GHEA Grapalat" w:eastAsia="Times New Roman" w:hAnsi="GHEA Grapalat"/>
          <w:i w:val="0"/>
          <w:color w:val="000000" w:themeColor="text1"/>
          <w:sz w:val="24"/>
          <w:szCs w:val="24"/>
          <w:lang w:val="hy-AM" w:eastAsia="ru-RU"/>
        </w:rPr>
        <w:t>խմբագրությամբ</w:t>
      </w:r>
      <w:r w:rsidR="006F179F" w:rsidRPr="00350F10">
        <w:rPr>
          <w:rFonts w:ascii="GHEA Grapalat" w:eastAsia="Times New Roman" w:hAnsi="GHEA Grapalat"/>
          <w:i w:val="0"/>
          <w:color w:val="000000" w:themeColor="text1"/>
          <w:sz w:val="24"/>
          <w:szCs w:val="24"/>
          <w:lang w:val="hy-AM" w:eastAsia="ru-RU"/>
        </w:rPr>
        <w:t>՝</w:t>
      </w:r>
    </w:p>
    <w:p w14:paraId="4E007781" w14:textId="461A3BA7" w:rsidR="0088299E" w:rsidRPr="00D63E03" w:rsidRDefault="00350F10" w:rsidP="00D63E03">
      <w:pPr>
        <w:shd w:val="clear" w:color="auto" w:fill="FFFFFF"/>
        <w:tabs>
          <w:tab w:val="left" w:pos="900"/>
          <w:tab w:val="left" w:pos="1080"/>
        </w:tabs>
        <w:spacing w:after="0" w:line="360" w:lineRule="auto"/>
        <w:ind w:left="-180"/>
        <w:jc w:val="both"/>
        <w:rPr>
          <w:rFonts w:ascii="GHEA Grapalat" w:eastAsia="Times New Roman" w:hAnsi="GHEA Grapalat"/>
          <w:i w:val="0"/>
          <w:color w:val="000000" w:themeColor="text1"/>
          <w:sz w:val="24"/>
          <w:szCs w:val="24"/>
          <w:lang w:val="hy-AM" w:eastAsia="ru-RU"/>
        </w:rPr>
      </w:pPr>
      <w:r>
        <w:rPr>
          <w:rFonts w:ascii="GHEA Grapalat" w:eastAsia="Times New Roman" w:hAnsi="GHEA Grapalat" w:cs="GHEA Grapalat"/>
          <w:i w:val="0"/>
          <w:color w:val="000000" w:themeColor="text1"/>
          <w:sz w:val="24"/>
          <w:szCs w:val="24"/>
          <w:lang w:val="hy-AM" w:eastAsia="ru-RU"/>
        </w:rPr>
        <w:lastRenderedPageBreak/>
        <w:tab/>
      </w:r>
      <w:r w:rsidR="006F179F" w:rsidRPr="00D63E03">
        <w:rPr>
          <w:rFonts w:ascii="GHEA Grapalat" w:eastAsia="Times New Roman" w:hAnsi="GHEA Grapalat" w:cs="GHEA Grapalat"/>
          <w:i w:val="0"/>
          <w:color w:val="000000" w:themeColor="text1"/>
          <w:sz w:val="24"/>
          <w:szCs w:val="24"/>
          <w:lang w:val="hy-AM" w:eastAsia="ru-RU"/>
        </w:rPr>
        <w:t>«</w:t>
      </w:r>
      <w:r w:rsidR="006F179F" w:rsidRPr="00D63E03">
        <w:rPr>
          <w:rFonts w:ascii="GHEA Grapalat" w:eastAsia="Times New Roman" w:hAnsi="GHEA Grapalat"/>
          <w:i w:val="0"/>
          <w:color w:val="000000" w:themeColor="text1"/>
          <w:sz w:val="24"/>
          <w:szCs w:val="24"/>
          <w:lang w:val="hy-AM" w:eastAsia="ru-RU"/>
        </w:rPr>
        <w:t>10</w:t>
      </w:r>
      <w:r w:rsidR="006F179F" w:rsidRPr="00D63E03">
        <w:rPr>
          <w:rFonts w:ascii="Cambria Math" w:eastAsia="Times New Roman" w:hAnsi="Cambria Math" w:cs="Cambria Math"/>
          <w:i w:val="0"/>
          <w:color w:val="000000" w:themeColor="text1"/>
          <w:sz w:val="24"/>
          <w:szCs w:val="24"/>
          <w:lang w:val="hy-AM" w:eastAsia="ru-RU"/>
        </w:rPr>
        <w:t>․</w:t>
      </w:r>
      <w:r w:rsidR="006F179F" w:rsidRPr="00D63E03">
        <w:rPr>
          <w:rFonts w:ascii="GHEA Grapalat" w:eastAsia="Times New Roman" w:hAnsi="GHEA Grapalat"/>
          <w:i w:val="0"/>
          <w:color w:val="000000" w:themeColor="text1"/>
          <w:sz w:val="24"/>
          <w:szCs w:val="24"/>
          <w:lang w:val="hy-AM" w:eastAsia="ru-RU"/>
        </w:rPr>
        <w:t xml:space="preserve"> </w:t>
      </w:r>
      <w:r w:rsidR="006F179F" w:rsidRPr="00D63E03">
        <w:rPr>
          <w:rFonts w:ascii="GHEA Grapalat" w:eastAsia="Times New Roman" w:hAnsi="GHEA Grapalat" w:cs="GHEA Grapalat"/>
          <w:i w:val="0"/>
          <w:color w:val="000000" w:themeColor="text1"/>
          <w:sz w:val="24"/>
          <w:szCs w:val="24"/>
          <w:lang w:val="hy-AM" w:eastAsia="ru-RU"/>
        </w:rPr>
        <w:t>Տրամադրվող</w:t>
      </w:r>
      <w:r w:rsidR="006F179F" w:rsidRPr="00D63E03">
        <w:rPr>
          <w:rFonts w:ascii="GHEA Grapalat" w:eastAsia="Times New Roman" w:hAnsi="GHEA Grapalat"/>
          <w:i w:val="0"/>
          <w:color w:val="000000" w:themeColor="text1"/>
          <w:sz w:val="24"/>
          <w:szCs w:val="24"/>
          <w:lang w:val="hy-AM" w:eastAsia="ru-RU"/>
        </w:rPr>
        <w:t xml:space="preserve"> </w:t>
      </w:r>
      <w:r w:rsidR="006F179F" w:rsidRPr="00D63E03">
        <w:rPr>
          <w:rFonts w:ascii="GHEA Grapalat" w:eastAsia="Times New Roman" w:hAnsi="GHEA Grapalat" w:cs="GHEA Grapalat"/>
          <w:i w:val="0"/>
          <w:color w:val="000000" w:themeColor="text1"/>
          <w:sz w:val="24"/>
          <w:szCs w:val="24"/>
          <w:lang w:val="hy-AM" w:eastAsia="ru-RU"/>
        </w:rPr>
        <w:t>վարկի</w:t>
      </w:r>
      <w:r w:rsidR="006F179F" w:rsidRPr="00D63E03">
        <w:rPr>
          <w:rFonts w:ascii="GHEA Grapalat" w:eastAsia="Times New Roman" w:hAnsi="GHEA Grapalat"/>
          <w:i w:val="0"/>
          <w:color w:val="000000" w:themeColor="text1"/>
          <w:sz w:val="24"/>
          <w:szCs w:val="24"/>
          <w:lang w:val="hy-AM" w:eastAsia="ru-RU"/>
        </w:rPr>
        <w:t xml:space="preserve"> </w:t>
      </w:r>
      <w:r w:rsidR="006F179F" w:rsidRPr="00D63E03">
        <w:rPr>
          <w:rFonts w:ascii="GHEA Grapalat" w:eastAsia="Times New Roman" w:hAnsi="GHEA Grapalat" w:cs="GHEA Grapalat"/>
          <w:i w:val="0"/>
          <w:color w:val="000000" w:themeColor="text1"/>
          <w:sz w:val="24"/>
          <w:szCs w:val="24"/>
          <w:lang w:val="hy-AM" w:eastAsia="ru-RU"/>
        </w:rPr>
        <w:t>գումարը</w:t>
      </w:r>
      <w:r w:rsidR="006F179F" w:rsidRPr="00D63E03">
        <w:rPr>
          <w:rFonts w:ascii="GHEA Grapalat" w:eastAsia="Times New Roman" w:hAnsi="GHEA Grapalat"/>
          <w:i w:val="0"/>
          <w:color w:val="000000" w:themeColor="text1"/>
          <w:sz w:val="24"/>
          <w:szCs w:val="24"/>
          <w:lang w:val="hy-AM" w:eastAsia="ru-RU"/>
        </w:rPr>
        <w:t xml:space="preserve"> </w:t>
      </w:r>
      <w:r w:rsidR="006F179F" w:rsidRPr="00D63E03">
        <w:rPr>
          <w:rFonts w:ascii="GHEA Grapalat" w:eastAsia="Times New Roman" w:hAnsi="GHEA Grapalat" w:cs="GHEA Grapalat"/>
          <w:i w:val="0"/>
          <w:color w:val="000000" w:themeColor="text1"/>
          <w:sz w:val="24"/>
          <w:szCs w:val="24"/>
          <w:lang w:val="hy-AM" w:eastAsia="ru-RU"/>
        </w:rPr>
        <w:t>չպետք</w:t>
      </w:r>
      <w:r w:rsidR="006F179F" w:rsidRPr="00D63E03">
        <w:rPr>
          <w:rFonts w:ascii="GHEA Grapalat" w:eastAsia="Times New Roman" w:hAnsi="GHEA Grapalat"/>
          <w:i w:val="0"/>
          <w:color w:val="000000" w:themeColor="text1"/>
          <w:sz w:val="24"/>
          <w:szCs w:val="24"/>
          <w:lang w:val="hy-AM" w:eastAsia="ru-RU"/>
        </w:rPr>
        <w:t xml:space="preserve"> </w:t>
      </w:r>
      <w:r w:rsidR="006F179F" w:rsidRPr="00D63E03">
        <w:rPr>
          <w:rFonts w:ascii="GHEA Grapalat" w:eastAsia="Times New Roman" w:hAnsi="GHEA Grapalat" w:cs="GHEA Grapalat"/>
          <w:i w:val="0"/>
          <w:color w:val="000000" w:themeColor="text1"/>
          <w:sz w:val="24"/>
          <w:szCs w:val="24"/>
          <w:lang w:val="hy-AM" w:eastAsia="ru-RU"/>
        </w:rPr>
        <w:t>է</w:t>
      </w:r>
      <w:r w:rsidR="006F179F" w:rsidRPr="00D63E03">
        <w:rPr>
          <w:rFonts w:ascii="GHEA Grapalat" w:eastAsia="Times New Roman" w:hAnsi="GHEA Grapalat"/>
          <w:i w:val="0"/>
          <w:color w:val="000000" w:themeColor="text1"/>
          <w:sz w:val="24"/>
          <w:szCs w:val="24"/>
          <w:lang w:val="hy-AM" w:eastAsia="ru-RU"/>
        </w:rPr>
        <w:t xml:space="preserve"> </w:t>
      </w:r>
      <w:r w:rsidR="006F179F" w:rsidRPr="00D63E03">
        <w:rPr>
          <w:rFonts w:ascii="GHEA Grapalat" w:eastAsia="Times New Roman" w:hAnsi="GHEA Grapalat" w:cs="GHEA Grapalat"/>
          <w:i w:val="0"/>
          <w:color w:val="000000" w:themeColor="text1"/>
          <w:sz w:val="24"/>
          <w:szCs w:val="24"/>
          <w:lang w:val="hy-AM" w:eastAsia="ru-RU"/>
        </w:rPr>
        <w:t>գերազանցի</w:t>
      </w:r>
      <w:r w:rsidR="006F179F" w:rsidRPr="00D63E03">
        <w:rPr>
          <w:rFonts w:ascii="GHEA Grapalat" w:eastAsia="Times New Roman" w:hAnsi="GHEA Grapalat"/>
          <w:i w:val="0"/>
          <w:color w:val="000000" w:themeColor="text1"/>
          <w:sz w:val="24"/>
          <w:szCs w:val="24"/>
          <w:lang w:val="hy-AM" w:eastAsia="ru-RU"/>
        </w:rPr>
        <w:t xml:space="preserve"> </w:t>
      </w:r>
      <w:r w:rsidR="006F179F" w:rsidRPr="00D63E03">
        <w:rPr>
          <w:rFonts w:ascii="GHEA Grapalat" w:eastAsia="Times New Roman" w:hAnsi="GHEA Grapalat" w:cs="GHEA Grapalat"/>
          <w:i w:val="0"/>
          <w:color w:val="000000" w:themeColor="text1"/>
          <w:sz w:val="24"/>
          <w:szCs w:val="24"/>
          <w:lang w:val="hy-AM" w:eastAsia="ru-RU"/>
        </w:rPr>
        <w:t>տնտեսվարողի՝</w:t>
      </w:r>
      <w:r w:rsidR="006F179F" w:rsidRPr="00D63E03">
        <w:rPr>
          <w:rFonts w:ascii="GHEA Grapalat" w:eastAsia="Times New Roman" w:hAnsi="GHEA Grapalat"/>
          <w:i w:val="0"/>
          <w:color w:val="000000" w:themeColor="text1"/>
          <w:sz w:val="24"/>
          <w:szCs w:val="24"/>
          <w:lang w:val="hy-AM" w:eastAsia="ru-RU"/>
        </w:rPr>
        <w:t xml:space="preserve"> </w:t>
      </w:r>
      <w:r w:rsidR="006F179F" w:rsidRPr="00D63E03">
        <w:rPr>
          <w:rFonts w:ascii="GHEA Grapalat" w:eastAsia="Times New Roman" w:hAnsi="GHEA Grapalat" w:cs="GHEA Grapalat"/>
          <w:i w:val="0"/>
          <w:color w:val="000000" w:themeColor="text1"/>
          <w:sz w:val="24"/>
          <w:szCs w:val="24"/>
          <w:lang w:val="hy-AM" w:eastAsia="ru-RU"/>
        </w:rPr>
        <w:t>դիմում</w:t>
      </w:r>
      <w:r w:rsidR="006F179F" w:rsidRPr="00D63E03">
        <w:rPr>
          <w:rFonts w:ascii="GHEA Grapalat" w:eastAsia="Times New Roman" w:hAnsi="GHEA Grapalat"/>
          <w:i w:val="0"/>
          <w:color w:val="000000" w:themeColor="text1"/>
          <w:sz w:val="24"/>
          <w:szCs w:val="24"/>
          <w:lang w:val="hy-AM" w:eastAsia="ru-RU"/>
        </w:rPr>
        <w:t>-</w:t>
      </w:r>
      <w:r w:rsidR="006F179F" w:rsidRPr="00D63E03">
        <w:rPr>
          <w:rFonts w:ascii="GHEA Grapalat" w:eastAsia="Times New Roman" w:hAnsi="GHEA Grapalat" w:cs="GHEA Grapalat"/>
          <w:i w:val="0"/>
          <w:color w:val="000000" w:themeColor="text1"/>
          <w:sz w:val="24"/>
          <w:szCs w:val="24"/>
          <w:lang w:val="hy-AM" w:eastAsia="ru-RU"/>
        </w:rPr>
        <w:t>հայտի</w:t>
      </w:r>
      <w:r w:rsidR="006F179F" w:rsidRPr="00D63E03">
        <w:rPr>
          <w:rFonts w:ascii="GHEA Grapalat" w:eastAsia="Times New Roman" w:hAnsi="GHEA Grapalat"/>
          <w:i w:val="0"/>
          <w:color w:val="000000" w:themeColor="text1"/>
          <w:sz w:val="24"/>
          <w:szCs w:val="24"/>
          <w:lang w:val="hy-AM" w:eastAsia="ru-RU"/>
        </w:rPr>
        <w:t xml:space="preserve"> </w:t>
      </w:r>
      <w:r w:rsidR="006F179F" w:rsidRPr="00D63E03">
        <w:rPr>
          <w:rFonts w:ascii="GHEA Grapalat" w:eastAsia="Times New Roman" w:hAnsi="GHEA Grapalat" w:cs="GHEA Grapalat"/>
          <w:i w:val="0"/>
          <w:color w:val="000000" w:themeColor="text1"/>
          <w:sz w:val="24"/>
          <w:szCs w:val="24"/>
          <w:lang w:val="hy-AM" w:eastAsia="ru-RU"/>
        </w:rPr>
        <w:t>ներկայացման</w:t>
      </w:r>
      <w:r w:rsidR="006F179F" w:rsidRPr="00D63E03">
        <w:rPr>
          <w:rFonts w:ascii="GHEA Grapalat" w:eastAsia="Times New Roman" w:hAnsi="GHEA Grapalat"/>
          <w:i w:val="0"/>
          <w:color w:val="000000" w:themeColor="text1"/>
          <w:sz w:val="24"/>
          <w:szCs w:val="24"/>
          <w:lang w:val="hy-AM" w:eastAsia="ru-RU"/>
        </w:rPr>
        <w:t xml:space="preserve"> </w:t>
      </w:r>
      <w:r w:rsidR="006F179F" w:rsidRPr="00D63E03">
        <w:rPr>
          <w:rFonts w:ascii="GHEA Grapalat" w:eastAsia="Times New Roman" w:hAnsi="GHEA Grapalat" w:cs="GHEA Grapalat"/>
          <w:i w:val="0"/>
          <w:color w:val="000000" w:themeColor="text1"/>
          <w:sz w:val="24"/>
          <w:szCs w:val="24"/>
          <w:lang w:val="hy-AM" w:eastAsia="ru-RU"/>
        </w:rPr>
        <w:t>օրվան</w:t>
      </w:r>
      <w:r w:rsidR="006F179F" w:rsidRPr="00D63E03">
        <w:rPr>
          <w:rFonts w:ascii="GHEA Grapalat" w:eastAsia="Times New Roman" w:hAnsi="GHEA Grapalat"/>
          <w:i w:val="0"/>
          <w:color w:val="000000" w:themeColor="text1"/>
          <w:sz w:val="24"/>
          <w:szCs w:val="24"/>
          <w:lang w:val="hy-AM" w:eastAsia="ru-RU"/>
        </w:rPr>
        <w:t xml:space="preserve"> </w:t>
      </w:r>
      <w:r w:rsidR="006F179F" w:rsidRPr="00D63E03">
        <w:rPr>
          <w:rFonts w:ascii="GHEA Grapalat" w:eastAsia="Times New Roman" w:hAnsi="GHEA Grapalat" w:cs="GHEA Grapalat"/>
          <w:i w:val="0"/>
          <w:color w:val="000000" w:themeColor="text1"/>
          <w:sz w:val="24"/>
          <w:szCs w:val="24"/>
          <w:lang w:val="hy-AM" w:eastAsia="ru-RU"/>
        </w:rPr>
        <w:t>նախորդող</w:t>
      </w:r>
      <w:r w:rsidR="006F179F" w:rsidRPr="00D63E03">
        <w:rPr>
          <w:rFonts w:ascii="GHEA Grapalat" w:eastAsia="Times New Roman" w:hAnsi="GHEA Grapalat"/>
          <w:i w:val="0"/>
          <w:color w:val="000000" w:themeColor="text1"/>
          <w:sz w:val="24"/>
          <w:szCs w:val="24"/>
          <w:lang w:val="hy-AM" w:eastAsia="ru-RU"/>
        </w:rPr>
        <w:t xml:space="preserve"> 365 </w:t>
      </w:r>
      <w:r w:rsidR="006F179F" w:rsidRPr="00D63E03">
        <w:rPr>
          <w:rFonts w:ascii="GHEA Grapalat" w:eastAsia="Times New Roman" w:hAnsi="GHEA Grapalat" w:cs="GHEA Grapalat"/>
          <w:i w:val="0"/>
          <w:color w:val="000000" w:themeColor="text1"/>
          <w:sz w:val="24"/>
          <w:szCs w:val="24"/>
          <w:lang w:val="hy-AM" w:eastAsia="ru-RU"/>
        </w:rPr>
        <w:t>օրերի</w:t>
      </w:r>
      <w:r w:rsidR="006F179F" w:rsidRPr="00D63E03">
        <w:rPr>
          <w:rFonts w:ascii="GHEA Grapalat" w:eastAsia="Times New Roman" w:hAnsi="GHEA Grapalat"/>
          <w:i w:val="0"/>
          <w:color w:val="000000" w:themeColor="text1"/>
          <w:sz w:val="24"/>
          <w:szCs w:val="24"/>
          <w:lang w:val="hy-AM" w:eastAsia="ru-RU"/>
        </w:rPr>
        <w:t xml:space="preserve"> </w:t>
      </w:r>
      <w:r w:rsidR="006F179F" w:rsidRPr="00D63E03">
        <w:rPr>
          <w:rFonts w:ascii="GHEA Grapalat" w:eastAsia="Times New Roman" w:hAnsi="GHEA Grapalat" w:cs="GHEA Grapalat"/>
          <w:i w:val="0"/>
          <w:color w:val="000000" w:themeColor="text1"/>
          <w:sz w:val="24"/>
          <w:szCs w:val="24"/>
          <w:lang w:val="hy-AM" w:eastAsia="ru-RU"/>
        </w:rPr>
        <w:t>ըն</w:t>
      </w:r>
      <w:r w:rsidR="006F179F" w:rsidRPr="00D63E03">
        <w:rPr>
          <w:rFonts w:ascii="GHEA Grapalat" w:eastAsia="Times New Roman" w:hAnsi="GHEA Grapalat"/>
          <w:i w:val="0"/>
          <w:color w:val="000000" w:themeColor="text1"/>
          <w:sz w:val="24"/>
          <w:szCs w:val="24"/>
          <w:lang w:val="hy-AM" w:eastAsia="ru-RU"/>
        </w:rPr>
        <w:t xml:space="preserve">թացքում Հայաստանի Հանրապետությունից ԵԱՏՄ անդամ երկրներ արտահանված  կամ ԵԱՏՄ անդամ պետություն չհանդիսացող այլ երկրներ «Արտահանում» մաքսային ընթացակարգով արտահանված ապրանքների ընդհանուր արժեքը՝ դրամային արտահայտությամբ։»։  </w:t>
      </w:r>
    </w:p>
    <w:p w14:paraId="2427BA1D" w14:textId="77777777" w:rsidR="00A37269" w:rsidRPr="00E02CFA" w:rsidRDefault="00A37269" w:rsidP="001416B0">
      <w:pPr>
        <w:pStyle w:val="NormalWeb"/>
        <w:numPr>
          <w:ilvl w:val="0"/>
          <w:numId w:val="23"/>
        </w:numPr>
        <w:shd w:val="clear" w:color="auto" w:fill="FFFFFF"/>
        <w:tabs>
          <w:tab w:val="left" w:pos="1080"/>
        </w:tabs>
        <w:spacing w:after="0" w:line="360" w:lineRule="auto"/>
        <w:ind w:left="-180" w:firstLine="900"/>
        <w:jc w:val="both"/>
        <w:rPr>
          <w:rFonts w:ascii="GHEA Grapalat" w:hAnsi="GHEA Grapalat"/>
          <w:color w:val="000000" w:themeColor="text1"/>
          <w:lang w:val="hy-AM"/>
        </w:rPr>
      </w:pPr>
      <w:r w:rsidRPr="00E02CFA">
        <w:rPr>
          <w:rFonts w:ascii="GHEA Grapalat" w:hAnsi="GHEA Grapalat"/>
          <w:color w:val="000000" w:themeColor="text1"/>
          <w:lang w:val="hy-AM"/>
        </w:rPr>
        <w:t>Սույն որոշումն ուժի մեջ է մտնում հրապարակմանը հաջորդող օրվանից:</w:t>
      </w:r>
    </w:p>
    <w:p w14:paraId="231BBDA2" w14:textId="77777777" w:rsidR="00FA64C1" w:rsidRPr="00E02CFA" w:rsidRDefault="00FA64C1" w:rsidP="001416B0">
      <w:pPr>
        <w:shd w:val="clear" w:color="auto" w:fill="FFFFFF"/>
        <w:spacing w:after="0"/>
        <w:ind w:hanging="360"/>
        <w:jc w:val="both"/>
        <w:rPr>
          <w:rFonts w:ascii="GHEA Grapalat" w:eastAsia="Times New Roman" w:hAnsi="GHEA Grapalat"/>
          <w:b/>
          <w:i w:val="0"/>
          <w:color w:val="000000" w:themeColor="text1"/>
          <w:sz w:val="24"/>
          <w:szCs w:val="24"/>
          <w:lang w:val="hy-AM" w:eastAsia="ru-RU"/>
        </w:rPr>
      </w:pPr>
    </w:p>
    <w:p w14:paraId="7A46B42F" w14:textId="77777777" w:rsidR="002A2B32" w:rsidRPr="00E02CFA" w:rsidRDefault="002A2B32" w:rsidP="001416B0">
      <w:pPr>
        <w:shd w:val="clear" w:color="auto" w:fill="FFFFFF"/>
        <w:spacing w:after="0"/>
        <w:ind w:hanging="360"/>
        <w:jc w:val="both"/>
        <w:rPr>
          <w:rFonts w:ascii="GHEA Grapalat" w:eastAsia="Times New Roman" w:hAnsi="GHEA Grapalat"/>
          <w:b/>
          <w:i w:val="0"/>
          <w:color w:val="000000" w:themeColor="text1"/>
          <w:sz w:val="24"/>
          <w:szCs w:val="24"/>
          <w:lang w:val="hy-AM" w:eastAsia="ru-RU"/>
        </w:rPr>
      </w:pPr>
    </w:p>
    <w:p w14:paraId="057B6218" w14:textId="77777777" w:rsidR="002A2B32" w:rsidRPr="00E02CFA" w:rsidRDefault="002A2B32" w:rsidP="00D3640F">
      <w:pPr>
        <w:shd w:val="clear" w:color="auto" w:fill="FFFFFF"/>
        <w:spacing w:after="0"/>
        <w:jc w:val="both"/>
        <w:rPr>
          <w:rFonts w:ascii="GHEA Grapalat" w:eastAsia="Times New Roman" w:hAnsi="GHEA Grapalat"/>
          <w:b/>
          <w:i w:val="0"/>
          <w:color w:val="000000" w:themeColor="text1"/>
          <w:sz w:val="24"/>
          <w:szCs w:val="24"/>
          <w:lang w:val="hy-AM" w:eastAsia="ru-RU"/>
        </w:rPr>
      </w:pPr>
    </w:p>
    <w:p w14:paraId="696EDF4D" w14:textId="77777777" w:rsidR="00F534CF" w:rsidRPr="00E02CFA" w:rsidRDefault="00D3640F" w:rsidP="00D3640F">
      <w:pPr>
        <w:shd w:val="clear" w:color="auto" w:fill="FFFFFF"/>
        <w:spacing w:after="0"/>
        <w:jc w:val="both"/>
        <w:rPr>
          <w:rFonts w:ascii="GHEA Grapalat" w:eastAsia="Times New Roman" w:hAnsi="GHEA Grapalat"/>
          <w:b/>
          <w:i w:val="0"/>
          <w:color w:val="000000" w:themeColor="text1"/>
          <w:sz w:val="24"/>
          <w:szCs w:val="24"/>
          <w:lang w:val="hy-AM" w:eastAsia="ru-RU"/>
        </w:rPr>
      </w:pPr>
      <w:r w:rsidRPr="00E02CFA">
        <w:rPr>
          <w:rFonts w:ascii="GHEA Grapalat" w:eastAsia="Times New Roman" w:hAnsi="GHEA Grapalat"/>
          <w:b/>
          <w:i w:val="0"/>
          <w:color w:val="000000" w:themeColor="text1"/>
          <w:sz w:val="24"/>
          <w:szCs w:val="24"/>
          <w:lang w:val="hy-AM" w:eastAsia="ru-RU"/>
        </w:rPr>
        <w:t>ՀԱՅԱՍՏԱՆԻ ՀԱՆՐԱՊԵՏՈՒԹՅԱՆ</w:t>
      </w:r>
    </w:p>
    <w:p w14:paraId="5D7969BB" w14:textId="77777777" w:rsidR="00511C56" w:rsidRPr="00E02CFA" w:rsidRDefault="00D3640F" w:rsidP="00715DC7">
      <w:pPr>
        <w:shd w:val="clear" w:color="auto" w:fill="FFFFFF"/>
        <w:spacing w:after="0"/>
        <w:jc w:val="both"/>
        <w:rPr>
          <w:rFonts w:ascii="GHEA Grapalat" w:hAnsi="GHEA Grapalat"/>
          <w:i w:val="0"/>
          <w:iCs/>
          <w:color w:val="000000" w:themeColor="text1"/>
          <w:lang w:val="hy-AM"/>
        </w:rPr>
      </w:pPr>
      <w:r w:rsidRPr="00E02CFA">
        <w:rPr>
          <w:rFonts w:ascii="GHEA Grapalat" w:eastAsia="Times New Roman" w:hAnsi="GHEA Grapalat"/>
          <w:b/>
          <w:i w:val="0"/>
          <w:color w:val="000000" w:themeColor="text1"/>
          <w:sz w:val="24"/>
          <w:szCs w:val="24"/>
          <w:lang w:val="hy-AM" w:eastAsia="ru-RU"/>
        </w:rPr>
        <w:t>ՎԱՐՉԱՊԵՏ՝</w:t>
      </w:r>
      <w:r w:rsidRPr="00E02CFA">
        <w:rPr>
          <w:rFonts w:ascii="GHEA Grapalat" w:eastAsia="Times New Roman" w:hAnsi="GHEA Grapalat"/>
          <w:b/>
          <w:i w:val="0"/>
          <w:color w:val="000000" w:themeColor="text1"/>
          <w:sz w:val="24"/>
          <w:szCs w:val="24"/>
          <w:lang w:val="hy-AM" w:eastAsia="ru-RU"/>
        </w:rPr>
        <w:tab/>
      </w:r>
      <w:r w:rsidRPr="00E02CFA">
        <w:rPr>
          <w:rFonts w:ascii="GHEA Grapalat" w:eastAsia="Times New Roman" w:hAnsi="GHEA Grapalat"/>
          <w:b/>
          <w:i w:val="0"/>
          <w:color w:val="000000" w:themeColor="text1"/>
          <w:sz w:val="24"/>
          <w:szCs w:val="24"/>
          <w:lang w:val="hy-AM" w:eastAsia="ru-RU"/>
        </w:rPr>
        <w:tab/>
      </w:r>
      <w:r w:rsidRPr="00E02CFA">
        <w:rPr>
          <w:rFonts w:ascii="GHEA Grapalat" w:eastAsia="Times New Roman" w:hAnsi="GHEA Grapalat"/>
          <w:b/>
          <w:i w:val="0"/>
          <w:color w:val="000000" w:themeColor="text1"/>
          <w:sz w:val="24"/>
          <w:szCs w:val="24"/>
          <w:lang w:val="hy-AM" w:eastAsia="ru-RU"/>
        </w:rPr>
        <w:tab/>
      </w:r>
      <w:r w:rsidRPr="00E02CFA">
        <w:rPr>
          <w:rFonts w:ascii="GHEA Grapalat" w:eastAsia="Times New Roman" w:hAnsi="GHEA Grapalat"/>
          <w:b/>
          <w:i w:val="0"/>
          <w:color w:val="000000" w:themeColor="text1"/>
          <w:sz w:val="24"/>
          <w:szCs w:val="24"/>
          <w:lang w:val="hy-AM" w:eastAsia="ru-RU"/>
        </w:rPr>
        <w:tab/>
      </w:r>
      <w:r w:rsidRPr="00E02CFA">
        <w:rPr>
          <w:rFonts w:ascii="GHEA Grapalat" w:eastAsia="Times New Roman" w:hAnsi="GHEA Grapalat"/>
          <w:b/>
          <w:i w:val="0"/>
          <w:color w:val="000000" w:themeColor="text1"/>
          <w:sz w:val="24"/>
          <w:szCs w:val="24"/>
          <w:lang w:val="hy-AM" w:eastAsia="ru-RU"/>
        </w:rPr>
        <w:tab/>
      </w:r>
      <w:r w:rsidRPr="00E02CFA">
        <w:rPr>
          <w:rFonts w:ascii="GHEA Grapalat" w:eastAsia="Times New Roman" w:hAnsi="GHEA Grapalat"/>
          <w:b/>
          <w:i w:val="0"/>
          <w:color w:val="000000" w:themeColor="text1"/>
          <w:sz w:val="24"/>
          <w:szCs w:val="24"/>
          <w:lang w:val="hy-AM" w:eastAsia="ru-RU"/>
        </w:rPr>
        <w:tab/>
      </w:r>
      <w:r w:rsidRPr="00E02CFA">
        <w:rPr>
          <w:rFonts w:ascii="GHEA Grapalat" w:eastAsia="Times New Roman" w:hAnsi="GHEA Grapalat"/>
          <w:b/>
          <w:i w:val="0"/>
          <w:color w:val="000000" w:themeColor="text1"/>
          <w:sz w:val="24"/>
          <w:szCs w:val="24"/>
          <w:lang w:val="hy-AM" w:eastAsia="ru-RU"/>
        </w:rPr>
        <w:tab/>
        <w:t>ՆԻԿՈԼ ՓԱՇԻՆՅԱՆ</w:t>
      </w:r>
    </w:p>
    <w:sectPr w:rsidR="00511C56" w:rsidRPr="00E02CFA" w:rsidSect="00484C81">
      <w:pgSz w:w="11906" w:h="16838"/>
      <w:pgMar w:top="1008" w:right="1016"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F2F2CD" w14:textId="77777777" w:rsidR="00F45D51" w:rsidRDefault="00F45D51" w:rsidP="00EC0B09">
      <w:pPr>
        <w:spacing w:after="0" w:line="240" w:lineRule="auto"/>
      </w:pPr>
      <w:r>
        <w:separator/>
      </w:r>
    </w:p>
  </w:endnote>
  <w:endnote w:type="continuationSeparator" w:id="0">
    <w:p w14:paraId="5A397847" w14:textId="77777777" w:rsidR="00F45D51" w:rsidRDefault="00F45D51"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Cambria"/>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FEF553" w14:textId="77777777" w:rsidR="00F45D51" w:rsidRDefault="00F45D51" w:rsidP="00EC0B09">
      <w:pPr>
        <w:spacing w:after="0" w:line="240" w:lineRule="auto"/>
      </w:pPr>
      <w:r>
        <w:separator/>
      </w:r>
    </w:p>
  </w:footnote>
  <w:footnote w:type="continuationSeparator" w:id="0">
    <w:p w14:paraId="1F10CF63" w14:textId="77777777" w:rsidR="00F45D51" w:rsidRDefault="00F45D51"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D4085"/>
    <w:multiLevelType w:val="hybridMultilevel"/>
    <w:tmpl w:val="62F60C18"/>
    <w:lvl w:ilvl="0" w:tplc="A2007344">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33D76F3"/>
    <w:multiLevelType w:val="hybridMultilevel"/>
    <w:tmpl w:val="460801A4"/>
    <w:lvl w:ilvl="0" w:tplc="04090011">
      <w:start w:val="1"/>
      <w:numFmt w:val="decimal"/>
      <w:lvlText w:val="%1)"/>
      <w:lvlJc w:val="left"/>
      <w:pPr>
        <w:ind w:left="207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 w15:restartNumberingAfterBreak="0">
    <w:nsid w:val="04FE21CD"/>
    <w:multiLevelType w:val="multilevel"/>
    <w:tmpl w:val="B8FAE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850DCD"/>
    <w:multiLevelType w:val="hybridMultilevel"/>
    <w:tmpl w:val="06D20888"/>
    <w:lvl w:ilvl="0" w:tplc="0409000F">
      <w:start w:val="1"/>
      <w:numFmt w:val="decimal"/>
      <w:lvlText w:val="%1."/>
      <w:lvlJc w:val="left"/>
      <w:pPr>
        <w:ind w:left="1440" w:hanging="360"/>
      </w:pPr>
    </w:lvl>
    <w:lvl w:ilvl="1" w:tplc="1108A196">
      <w:start w:val="1"/>
      <w:numFmt w:val="decimal"/>
      <w:lvlText w:val="%2)"/>
      <w:lvlJc w:val="left"/>
      <w:pPr>
        <w:ind w:left="7830" w:hanging="90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B754A36"/>
    <w:multiLevelType w:val="hybridMultilevel"/>
    <w:tmpl w:val="4D6A370E"/>
    <w:lvl w:ilvl="0" w:tplc="433CBBC6">
      <w:start w:val="1"/>
      <w:numFmt w:val="decimal"/>
      <w:lvlText w:val="%1)"/>
      <w:lvlJc w:val="left"/>
      <w:pPr>
        <w:ind w:left="1350" w:hanging="360"/>
      </w:pPr>
      <w:rPr>
        <w:rFonts w:cs="Times New Roman" w:hint="default"/>
        <w:color w:val="191919"/>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15:restartNumberingAfterBreak="0">
    <w:nsid w:val="0BE4685B"/>
    <w:multiLevelType w:val="hybridMultilevel"/>
    <w:tmpl w:val="9C9ED428"/>
    <w:lvl w:ilvl="0" w:tplc="5518C96A">
      <w:start w:val="1"/>
      <w:numFmt w:val="decimal"/>
      <w:lvlText w:val="%1."/>
      <w:lvlJc w:val="left"/>
      <w:pPr>
        <w:ind w:left="39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 w15:restartNumberingAfterBreak="0">
    <w:nsid w:val="178A2CFD"/>
    <w:multiLevelType w:val="hybridMultilevel"/>
    <w:tmpl w:val="3230C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DB4037"/>
    <w:multiLevelType w:val="hybridMultilevel"/>
    <w:tmpl w:val="CD7E0C9E"/>
    <w:lvl w:ilvl="0" w:tplc="04090011">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0" w15:restartNumberingAfterBreak="0">
    <w:nsid w:val="1DB44C3F"/>
    <w:multiLevelType w:val="hybridMultilevel"/>
    <w:tmpl w:val="95CE85A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4879EB"/>
    <w:multiLevelType w:val="hybridMultilevel"/>
    <w:tmpl w:val="C51098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5C3592"/>
    <w:multiLevelType w:val="hybridMultilevel"/>
    <w:tmpl w:val="E4424DBE"/>
    <w:lvl w:ilvl="0" w:tplc="0409000F">
      <w:start w:val="1"/>
      <w:numFmt w:val="decimal"/>
      <w:lvlText w:val="%1."/>
      <w:lvlJc w:val="left"/>
      <w:pPr>
        <w:ind w:left="1789" w:hanging="360"/>
      </w:p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FE0B9C"/>
    <w:multiLevelType w:val="multilevel"/>
    <w:tmpl w:val="1F14B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73213F5"/>
    <w:multiLevelType w:val="hybridMultilevel"/>
    <w:tmpl w:val="B13CC06A"/>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3"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4"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FC7DDA"/>
    <w:multiLevelType w:val="hybridMultilevel"/>
    <w:tmpl w:val="554E0068"/>
    <w:lvl w:ilvl="0" w:tplc="CD002DBE">
      <w:start w:val="30"/>
      <w:numFmt w:val="decimal"/>
      <w:lvlText w:val="%1"/>
      <w:lvlJc w:val="left"/>
      <w:pPr>
        <w:ind w:left="2070" w:hanging="360"/>
      </w:pPr>
      <w:rPr>
        <w:rFonts w:cs="Times New Roman"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7"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1EB34AD"/>
    <w:multiLevelType w:val="hybridMultilevel"/>
    <w:tmpl w:val="4836D344"/>
    <w:lvl w:ilvl="0" w:tplc="222E8B6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73353C7"/>
    <w:multiLevelType w:val="multilevel"/>
    <w:tmpl w:val="9626D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A76180"/>
    <w:multiLevelType w:val="hybridMultilevel"/>
    <w:tmpl w:val="7A60518A"/>
    <w:lvl w:ilvl="0" w:tplc="04090011">
      <w:start w:val="1"/>
      <w:numFmt w:val="decimal"/>
      <w:lvlText w:val="%1)"/>
      <w:lvlJc w:val="left"/>
      <w:pPr>
        <w:ind w:left="207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2"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BB52EFA"/>
    <w:multiLevelType w:val="hybridMultilevel"/>
    <w:tmpl w:val="EAF2E65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5"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30"/>
  </w:num>
  <w:num w:numId="2">
    <w:abstractNumId w:val="19"/>
  </w:num>
  <w:num w:numId="3">
    <w:abstractNumId w:val="23"/>
  </w:num>
  <w:num w:numId="4">
    <w:abstractNumId w:val="34"/>
  </w:num>
  <w:num w:numId="5">
    <w:abstractNumId w:val="8"/>
  </w:num>
  <w:num w:numId="6">
    <w:abstractNumId w:val="12"/>
  </w:num>
  <w:num w:numId="7">
    <w:abstractNumId w:val="18"/>
  </w:num>
  <w:num w:numId="8">
    <w:abstractNumId w:val="25"/>
  </w:num>
  <w:num w:numId="9">
    <w:abstractNumId w:val="32"/>
  </w:num>
  <w:num w:numId="10">
    <w:abstractNumId w:val="11"/>
  </w:num>
  <w:num w:numId="11">
    <w:abstractNumId w:val="17"/>
  </w:num>
  <w:num w:numId="12">
    <w:abstractNumId w:val="24"/>
  </w:num>
  <w:num w:numId="13">
    <w:abstractNumId w:val="21"/>
  </w:num>
  <w:num w:numId="14">
    <w:abstractNumId w:val="15"/>
  </w:num>
  <w:num w:numId="15">
    <w:abstractNumId w:val="5"/>
  </w:num>
  <w:num w:numId="16">
    <w:abstractNumId w:val="35"/>
  </w:num>
  <w:num w:numId="17">
    <w:abstractNumId w:val="6"/>
  </w:num>
  <w:num w:numId="18">
    <w:abstractNumId w:val="27"/>
  </w:num>
  <w:num w:numId="19">
    <w:abstractNumId w:val="13"/>
  </w:num>
  <w:num w:numId="20">
    <w:abstractNumId w:val="22"/>
  </w:num>
  <w:num w:numId="21">
    <w:abstractNumId w:val="16"/>
  </w:num>
  <w:num w:numId="22">
    <w:abstractNumId w:val="14"/>
  </w:num>
  <w:num w:numId="23">
    <w:abstractNumId w:val="3"/>
  </w:num>
  <w:num w:numId="24">
    <w:abstractNumId w:val="31"/>
  </w:num>
  <w:num w:numId="25">
    <w:abstractNumId w:val="7"/>
  </w:num>
  <w:num w:numId="26">
    <w:abstractNumId w:val="1"/>
  </w:num>
  <w:num w:numId="27">
    <w:abstractNumId w:val="26"/>
  </w:num>
  <w:num w:numId="28">
    <w:abstractNumId w:val="9"/>
  </w:num>
  <w:num w:numId="29">
    <w:abstractNumId w:val="20"/>
  </w:num>
  <w:num w:numId="30">
    <w:abstractNumId w:val="29"/>
  </w:num>
  <w:num w:numId="31">
    <w:abstractNumId w:val="0"/>
  </w:num>
  <w:num w:numId="32">
    <w:abstractNumId w:val="2"/>
  </w:num>
  <w:num w:numId="33">
    <w:abstractNumId w:val="28"/>
  </w:num>
  <w:num w:numId="34">
    <w:abstractNumId w:val="4"/>
  </w:num>
  <w:num w:numId="35">
    <w:abstractNumId w:val="10"/>
  </w:num>
  <w:num w:numId="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B09"/>
    <w:rsid w:val="00010617"/>
    <w:rsid w:val="00013436"/>
    <w:rsid w:val="00015AF7"/>
    <w:rsid w:val="00023CCD"/>
    <w:rsid w:val="0003015F"/>
    <w:rsid w:val="00035A6F"/>
    <w:rsid w:val="00041494"/>
    <w:rsid w:val="000504C0"/>
    <w:rsid w:val="00050A56"/>
    <w:rsid w:val="00060E95"/>
    <w:rsid w:val="00062AA9"/>
    <w:rsid w:val="00063C6C"/>
    <w:rsid w:val="00067C34"/>
    <w:rsid w:val="000713DD"/>
    <w:rsid w:val="00083090"/>
    <w:rsid w:val="00092861"/>
    <w:rsid w:val="00096D4D"/>
    <w:rsid w:val="000A1176"/>
    <w:rsid w:val="000B24C0"/>
    <w:rsid w:val="000B28F0"/>
    <w:rsid w:val="000B45C0"/>
    <w:rsid w:val="000C1E58"/>
    <w:rsid w:val="000C26F0"/>
    <w:rsid w:val="000C47A9"/>
    <w:rsid w:val="000D4CAE"/>
    <w:rsid w:val="000D7DFD"/>
    <w:rsid w:val="000F1341"/>
    <w:rsid w:val="000F1483"/>
    <w:rsid w:val="000F3A3E"/>
    <w:rsid w:val="000F7ECC"/>
    <w:rsid w:val="001068FE"/>
    <w:rsid w:val="00106F4D"/>
    <w:rsid w:val="0010778E"/>
    <w:rsid w:val="00131AD9"/>
    <w:rsid w:val="00135BD8"/>
    <w:rsid w:val="00135FEF"/>
    <w:rsid w:val="001416B0"/>
    <w:rsid w:val="0014407F"/>
    <w:rsid w:val="00144D12"/>
    <w:rsid w:val="00155ED5"/>
    <w:rsid w:val="001604FC"/>
    <w:rsid w:val="001707CE"/>
    <w:rsid w:val="0017342A"/>
    <w:rsid w:val="00175C33"/>
    <w:rsid w:val="00182E92"/>
    <w:rsid w:val="00184AA3"/>
    <w:rsid w:val="001853F2"/>
    <w:rsid w:val="00191332"/>
    <w:rsid w:val="00191AA4"/>
    <w:rsid w:val="0019497F"/>
    <w:rsid w:val="001A1053"/>
    <w:rsid w:val="001A2758"/>
    <w:rsid w:val="001A5291"/>
    <w:rsid w:val="001B0C44"/>
    <w:rsid w:val="001B68B1"/>
    <w:rsid w:val="001C2C9C"/>
    <w:rsid w:val="001C3B31"/>
    <w:rsid w:val="001C4660"/>
    <w:rsid w:val="001C5022"/>
    <w:rsid w:val="001C6992"/>
    <w:rsid w:val="001D228E"/>
    <w:rsid w:val="001D353E"/>
    <w:rsid w:val="001D5D31"/>
    <w:rsid w:val="001E7579"/>
    <w:rsid w:val="001E7F20"/>
    <w:rsid w:val="001F0FAA"/>
    <w:rsid w:val="001F318B"/>
    <w:rsid w:val="001F389C"/>
    <w:rsid w:val="00216EBF"/>
    <w:rsid w:val="002179A7"/>
    <w:rsid w:val="002179EB"/>
    <w:rsid w:val="002234AE"/>
    <w:rsid w:val="00226B6A"/>
    <w:rsid w:val="00235557"/>
    <w:rsid w:val="00235772"/>
    <w:rsid w:val="002405F3"/>
    <w:rsid w:val="00241D05"/>
    <w:rsid w:val="00250995"/>
    <w:rsid w:val="00250A1E"/>
    <w:rsid w:val="00256517"/>
    <w:rsid w:val="002621FD"/>
    <w:rsid w:val="00263D57"/>
    <w:rsid w:val="00267FCF"/>
    <w:rsid w:val="00294607"/>
    <w:rsid w:val="002967F5"/>
    <w:rsid w:val="00296A3A"/>
    <w:rsid w:val="002A1DBC"/>
    <w:rsid w:val="002A2B32"/>
    <w:rsid w:val="002A4470"/>
    <w:rsid w:val="002B27AB"/>
    <w:rsid w:val="002B2ADB"/>
    <w:rsid w:val="002B7282"/>
    <w:rsid w:val="002C2C33"/>
    <w:rsid w:val="002C5B1F"/>
    <w:rsid w:val="002D0253"/>
    <w:rsid w:val="002D11C6"/>
    <w:rsid w:val="002D2571"/>
    <w:rsid w:val="002E057B"/>
    <w:rsid w:val="002E6C7B"/>
    <w:rsid w:val="002E7E22"/>
    <w:rsid w:val="002F0373"/>
    <w:rsid w:val="00300604"/>
    <w:rsid w:val="00302448"/>
    <w:rsid w:val="00305AFC"/>
    <w:rsid w:val="003140AA"/>
    <w:rsid w:val="0031599E"/>
    <w:rsid w:val="003321AE"/>
    <w:rsid w:val="00334481"/>
    <w:rsid w:val="0033469A"/>
    <w:rsid w:val="00350F10"/>
    <w:rsid w:val="00352FA9"/>
    <w:rsid w:val="00357151"/>
    <w:rsid w:val="00371016"/>
    <w:rsid w:val="0037299D"/>
    <w:rsid w:val="0037552C"/>
    <w:rsid w:val="00377414"/>
    <w:rsid w:val="003822DC"/>
    <w:rsid w:val="00385C7B"/>
    <w:rsid w:val="00387D5A"/>
    <w:rsid w:val="00391562"/>
    <w:rsid w:val="00392A23"/>
    <w:rsid w:val="003940C9"/>
    <w:rsid w:val="003A3309"/>
    <w:rsid w:val="003A413F"/>
    <w:rsid w:val="003B0631"/>
    <w:rsid w:val="003C1433"/>
    <w:rsid w:val="003C3F2A"/>
    <w:rsid w:val="003C6B59"/>
    <w:rsid w:val="003D4169"/>
    <w:rsid w:val="003E0CBA"/>
    <w:rsid w:val="003E763C"/>
    <w:rsid w:val="003F1039"/>
    <w:rsid w:val="00401350"/>
    <w:rsid w:val="0040661F"/>
    <w:rsid w:val="00421538"/>
    <w:rsid w:val="004245B7"/>
    <w:rsid w:val="00430F7F"/>
    <w:rsid w:val="00436213"/>
    <w:rsid w:val="004444FB"/>
    <w:rsid w:val="0044689B"/>
    <w:rsid w:val="00446F61"/>
    <w:rsid w:val="00455689"/>
    <w:rsid w:val="00462A7A"/>
    <w:rsid w:val="00466497"/>
    <w:rsid w:val="004700FE"/>
    <w:rsid w:val="00472035"/>
    <w:rsid w:val="00472451"/>
    <w:rsid w:val="00473483"/>
    <w:rsid w:val="004739DE"/>
    <w:rsid w:val="00473A4E"/>
    <w:rsid w:val="00482922"/>
    <w:rsid w:val="0048393D"/>
    <w:rsid w:val="004849E4"/>
    <w:rsid w:val="00484C81"/>
    <w:rsid w:val="00492E9D"/>
    <w:rsid w:val="004A46AC"/>
    <w:rsid w:val="004B326B"/>
    <w:rsid w:val="004D04C1"/>
    <w:rsid w:val="004E297F"/>
    <w:rsid w:val="004E2C2A"/>
    <w:rsid w:val="004E4052"/>
    <w:rsid w:val="004E6AFA"/>
    <w:rsid w:val="004E6E6F"/>
    <w:rsid w:val="004F3F22"/>
    <w:rsid w:val="004F4BF7"/>
    <w:rsid w:val="004F4F26"/>
    <w:rsid w:val="004F56A2"/>
    <w:rsid w:val="00503716"/>
    <w:rsid w:val="00505496"/>
    <w:rsid w:val="00505D3B"/>
    <w:rsid w:val="0050694C"/>
    <w:rsid w:val="00507EF4"/>
    <w:rsid w:val="00511C56"/>
    <w:rsid w:val="00512397"/>
    <w:rsid w:val="00512495"/>
    <w:rsid w:val="0051725D"/>
    <w:rsid w:val="005231A6"/>
    <w:rsid w:val="005274F3"/>
    <w:rsid w:val="005279C6"/>
    <w:rsid w:val="005308F6"/>
    <w:rsid w:val="00532E65"/>
    <w:rsid w:val="00542F5A"/>
    <w:rsid w:val="00556F50"/>
    <w:rsid w:val="00557142"/>
    <w:rsid w:val="00557A99"/>
    <w:rsid w:val="005638D5"/>
    <w:rsid w:val="00563EB7"/>
    <w:rsid w:val="00566C4E"/>
    <w:rsid w:val="005745A9"/>
    <w:rsid w:val="00580A6E"/>
    <w:rsid w:val="0058754B"/>
    <w:rsid w:val="00591285"/>
    <w:rsid w:val="00593632"/>
    <w:rsid w:val="0059461F"/>
    <w:rsid w:val="00596458"/>
    <w:rsid w:val="005A2B8F"/>
    <w:rsid w:val="005A7E70"/>
    <w:rsid w:val="005B210A"/>
    <w:rsid w:val="005B280D"/>
    <w:rsid w:val="005B66C9"/>
    <w:rsid w:val="005C15B0"/>
    <w:rsid w:val="005E49C4"/>
    <w:rsid w:val="005F3214"/>
    <w:rsid w:val="005F6DA7"/>
    <w:rsid w:val="005F7E51"/>
    <w:rsid w:val="00602A86"/>
    <w:rsid w:val="00607D84"/>
    <w:rsid w:val="00613E47"/>
    <w:rsid w:val="006145DA"/>
    <w:rsid w:val="006209E5"/>
    <w:rsid w:val="00622D55"/>
    <w:rsid w:val="00627748"/>
    <w:rsid w:val="00633242"/>
    <w:rsid w:val="00634BBD"/>
    <w:rsid w:val="00646B53"/>
    <w:rsid w:val="00647682"/>
    <w:rsid w:val="00653159"/>
    <w:rsid w:val="00660D2B"/>
    <w:rsid w:val="00664DED"/>
    <w:rsid w:val="00665932"/>
    <w:rsid w:val="00666720"/>
    <w:rsid w:val="00666FA7"/>
    <w:rsid w:val="006705E1"/>
    <w:rsid w:val="00677DD7"/>
    <w:rsid w:val="006815A9"/>
    <w:rsid w:val="00681CE3"/>
    <w:rsid w:val="006A1948"/>
    <w:rsid w:val="006B128E"/>
    <w:rsid w:val="006D4949"/>
    <w:rsid w:val="006D6271"/>
    <w:rsid w:val="006D6B62"/>
    <w:rsid w:val="006E2814"/>
    <w:rsid w:val="006E3212"/>
    <w:rsid w:val="006E4DEC"/>
    <w:rsid w:val="006E7F87"/>
    <w:rsid w:val="006F179F"/>
    <w:rsid w:val="006F6D4D"/>
    <w:rsid w:val="00711B78"/>
    <w:rsid w:val="007146DD"/>
    <w:rsid w:val="007153C3"/>
    <w:rsid w:val="00715DC7"/>
    <w:rsid w:val="0071668D"/>
    <w:rsid w:val="0072002E"/>
    <w:rsid w:val="00723E73"/>
    <w:rsid w:val="00727652"/>
    <w:rsid w:val="00732FA6"/>
    <w:rsid w:val="00737463"/>
    <w:rsid w:val="00747B27"/>
    <w:rsid w:val="007549FC"/>
    <w:rsid w:val="00761020"/>
    <w:rsid w:val="00765302"/>
    <w:rsid w:val="007656F7"/>
    <w:rsid w:val="00771B2D"/>
    <w:rsid w:val="0077210E"/>
    <w:rsid w:val="00774AD5"/>
    <w:rsid w:val="007879CE"/>
    <w:rsid w:val="00795A2A"/>
    <w:rsid w:val="007A16D2"/>
    <w:rsid w:val="007A5ADB"/>
    <w:rsid w:val="007B03F0"/>
    <w:rsid w:val="007B5C29"/>
    <w:rsid w:val="007B79EE"/>
    <w:rsid w:val="007C722A"/>
    <w:rsid w:val="007E15BE"/>
    <w:rsid w:val="007E2EF8"/>
    <w:rsid w:val="007F3EB8"/>
    <w:rsid w:val="00806966"/>
    <w:rsid w:val="00813073"/>
    <w:rsid w:val="0081361D"/>
    <w:rsid w:val="00814627"/>
    <w:rsid w:val="00814E13"/>
    <w:rsid w:val="008222A1"/>
    <w:rsid w:val="00822AA2"/>
    <w:rsid w:val="00834846"/>
    <w:rsid w:val="00836C64"/>
    <w:rsid w:val="00847241"/>
    <w:rsid w:val="00851684"/>
    <w:rsid w:val="00855DCD"/>
    <w:rsid w:val="00856A40"/>
    <w:rsid w:val="00857AC6"/>
    <w:rsid w:val="00861E2A"/>
    <w:rsid w:val="0086391B"/>
    <w:rsid w:val="0086424A"/>
    <w:rsid w:val="0086655E"/>
    <w:rsid w:val="0087475C"/>
    <w:rsid w:val="0087557F"/>
    <w:rsid w:val="0088299E"/>
    <w:rsid w:val="00882F3F"/>
    <w:rsid w:val="00883CF6"/>
    <w:rsid w:val="00885607"/>
    <w:rsid w:val="00885910"/>
    <w:rsid w:val="00890763"/>
    <w:rsid w:val="008A3E32"/>
    <w:rsid w:val="008A4AB1"/>
    <w:rsid w:val="008B1065"/>
    <w:rsid w:val="008C3341"/>
    <w:rsid w:val="008C4085"/>
    <w:rsid w:val="008C6314"/>
    <w:rsid w:val="008D4D2B"/>
    <w:rsid w:val="008D6DC5"/>
    <w:rsid w:val="008D76F0"/>
    <w:rsid w:val="008E6D3E"/>
    <w:rsid w:val="008F2156"/>
    <w:rsid w:val="008F7153"/>
    <w:rsid w:val="00901F01"/>
    <w:rsid w:val="0090320E"/>
    <w:rsid w:val="00905EEB"/>
    <w:rsid w:val="00914C97"/>
    <w:rsid w:val="00916A47"/>
    <w:rsid w:val="00924B6A"/>
    <w:rsid w:val="00924F12"/>
    <w:rsid w:val="00927AF4"/>
    <w:rsid w:val="0093168C"/>
    <w:rsid w:val="00932816"/>
    <w:rsid w:val="00934164"/>
    <w:rsid w:val="00936627"/>
    <w:rsid w:val="00944FD9"/>
    <w:rsid w:val="00950688"/>
    <w:rsid w:val="009557B7"/>
    <w:rsid w:val="0096266B"/>
    <w:rsid w:val="00962E16"/>
    <w:rsid w:val="00965FC2"/>
    <w:rsid w:val="009679F5"/>
    <w:rsid w:val="00972014"/>
    <w:rsid w:val="00973316"/>
    <w:rsid w:val="0097471C"/>
    <w:rsid w:val="00975DF5"/>
    <w:rsid w:val="00982581"/>
    <w:rsid w:val="00984BEB"/>
    <w:rsid w:val="00997E8B"/>
    <w:rsid w:val="009A76EB"/>
    <w:rsid w:val="009C58CF"/>
    <w:rsid w:val="009D1B75"/>
    <w:rsid w:val="009D3AEA"/>
    <w:rsid w:val="009D3EFA"/>
    <w:rsid w:val="009D552F"/>
    <w:rsid w:val="009D594D"/>
    <w:rsid w:val="009E4F4E"/>
    <w:rsid w:val="009E5C04"/>
    <w:rsid w:val="009F3A7A"/>
    <w:rsid w:val="009F5034"/>
    <w:rsid w:val="009F5423"/>
    <w:rsid w:val="00A10B9C"/>
    <w:rsid w:val="00A13961"/>
    <w:rsid w:val="00A167DD"/>
    <w:rsid w:val="00A2018E"/>
    <w:rsid w:val="00A21AC6"/>
    <w:rsid w:val="00A27A46"/>
    <w:rsid w:val="00A318F7"/>
    <w:rsid w:val="00A3452B"/>
    <w:rsid w:val="00A37269"/>
    <w:rsid w:val="00A43147"/>
    <w:rsid w:val="00A46111"/>
    <w:rsid w:val="00A50A61"/>
    <w:rsid w:val="00A5127E"/>
    <w:rsid w:val="00A53991"/>
    <w:rsid w:val="00A550BC"/>
    <w:rsid w:val="00A55F52"/>
    <w:rsid w:val="00A56BE8"/>
    <w:rsid w:val="00A62C85"/>
    <w:rsid w:val="00A77C92"/>
    <w:rsid w:val="00A82A2E"/>
    <w:rsid w:val="00A84A36"/>
    <w:rsid w:val="00A86CC5"/>
    <w:rsid w:val="00A904B2"/>
    <w:rsid w:val="00A96B46"/>
    <w:rsid w:val="00AA1CD5"/>
    <w:rsid w:val="00AA2433"/>
    <w:rsid w:val="00AB3F38"/>
    <w:rsid w:val="00AB48D1"/>
    <w:rsid w:val="00AC18BB"/>
    <w:rsid w:val="00AC1B28"/>
    <w:rsid w:val="00AC206A"/>
    <w:rsid w:val="00AC216B"/>
    <w:rsid w:val="00AC464C"/>
    <w:rsid w:val="00AD1495"/>
    <w:rsid w:val="00AD2E7A"/>
    <w:rsid w:val="00AD3587"/>
    <w:rsid w:val="00AD63ED"/>
    <w:rsid w:val="00AE1AF9"/>
    <w:rsid w:val="00AE5703"/>
    <w:rsid w:val="00AE5E78"/>
    <w:rsid w:val="00AE6FB4"/>
    <w:rsid w:val="00AE7C3B"/>
    <w:rsid w:val="00AF539D"/>
    <w:rsid w:val="00AF6D0F"/>
    <w:rsid w:val="00AF748B"/>
    <w:rsid w:val="00B01996"/>
    <w:rsid w:val="00B0590C"/>
    <w:rsid w:val="00B062B0"/>
    <w:rsid w:val="00B12F49"/>
    <w:rsid w:val="00B17DEF"/>
    <w:rsid w:val="00B20129"/>
    <w:rsid w:val="00B26945"/>
    <w:rsid w:val="00B33D89"/>
    <w:rsid w:val="00B363BD"/>
    <w:rsid w:val="00B42626"/>
    <w:rsid w:val="00B442A4"/>
    <w:rsid w:val="00B46B31"/>
    <w:rsid w:val="00B5236C"/>
    <w:rsid w:val="00B57B5A"/>
    <w:rsid w:val="00B61A91"/>
    <w:rsid w:val="00B6744C"/>
    <w:rsid w:val="00B677E2"/>
    <w:rsid w:val="00B717DF"/>
    <w:rsid w:val="00B71AB4"/>
    <w:rsid w:val="00B76DE2"/>
    <w:rsid w:val="00B825B5"/>
    <w:rsid w:val="00B86D35"/>
    <w:rsid w:val="00B87268"/>
    <w:rsid w:val="00B906C3"/>
    <w:rsid w:val="00B9418C"/>
    <w:rsid w:val="00BA02AB"/>
    <w:rsid w:val="00BA79DB"/>
    <w:rsid w:val="00BB3665"/>
    <w:rsid w:val="00BB7CB0"/>
    <w:rsid w:val="00BB7D4C"/>
    <w:rsid w:val="00BC0C7F"/>
    <w:rsid w:val="00BC1B79"/>
    <w:rsid w:val="00BC2107"/>
    <w:rsid w:val="00BC3EDB"/>
    <w:rsid w:val="00BE13DA"/>
    <w:rsid w:val="00BF1615"/>
    <w:rsid w:val="00BF3DF1"/>
    <w:rsid w:val="00BF4B46"/>
    <w:rsid w:val="00C03721"/>
    <w:rsid w:val="00C0742C"/>
    <w:rsid w:val="00C07724"/>
    <w:rsid w:val="00C11CB9"/>
    <w:rsid w:val="00C144CC"/>
    <w:rsid w:val="00C27642"/>
    <w:rsid w:val="00C337F9"/>
    <w:rsid w:val="00C352E2"/>
    <w:rsid w:val="00C45FC3"/>
    <w:rsid w:val="00C47F7C"/>
    <w:rsid w:val="00C56188"/>
    <w:rsid w:val="00C562EB"/>
    <w:rsid w:val="00C56B3E"/>
    <w:rsid w:val="00C62705"/>
    <w:rsid w:val="00C63AFF"/>
    <w:rsid w:val="00C65362"/>
    <w:rsid w:val="00C6621E"/>
    <w:rsid w:val="00C67FF0"/>
    <w:rsid w:val="00C72B26"/>
    <w:rsid w:val="00C748C1"/>
    <w:rsid w:val="00C76FBC"/>
    <w:rsid w:val="00C81768"/>
    <w:rsid w:val="00C818A3"/>
    <w:rsid w:val="00C8577F"/>
    <w:rsid w:val="00C911A0"/>
    <w:rsid w:val="00C92C68"/>
    <w:rsid w:val="00C97C9F"/>
    <w:rsid w:val="00CA03EF"/>
    <w:rsid w:val="00CA7B20"/>
    <w:rsid w:val="00CB030F"/>
    <w:rsid w:val="00CB78E9"/>
    <w:rsid w:val="00CD22A6"/>
    <w:rsid w:val="00CD6420"/>
    <w:rsid w:val="00CE37F9"/>
    <w:rsid w:val="00CF21D5"/>
    <w:rsid w:val="00CF5DF7"/>
    <w:rsid w:val="00D004C7"/>
    <w:rsid w:val="00D022D7"/>
    <w:rsid w:val="00D033E4"/>
    <w:rsid w:val="00D26767"/>
    <w:rsid w:val="00D267A8"/>
    <w:rsid w:val="00D2744F"/>
    <w:rsid w:val="00D274E3"/>
    <w:rsid w:val="00D35886"/>
    <w:rsid w:val="00D3640F"/>
    <w:rsid w:val="00D36E85"/>
    <w:rsid w:val="00D4077C"/>
    <w:rsid w:val="00D44430"/>
    <w:rsid w:val="00D45B13"/>
    <w:rsid w:val="00D545BB"/>
    <w:rsid w:val="00D572DA"/>
    <w:rsid w:val="00D63E03"/>
    <w:rsid w:val="00D65D33"/>
    <w:rsid w:val="00D6675D"/>
    <w:rsid w:val="00D72CEC"/>
    <w:rsid w:val="00D75A4C"/>
    <w:rsid w:val="00D766D4"/>
    <w:rsid w:val="00D85C4E"/>
    <w:rsid w:val="00D8628E"/>
    <w:rsid w:val="00D9096D"/>
    <w:rsid w:val="00D93F80"/>
    <w:rsid w:val="00D96702"/>
    <w:rsid w:val="00DA137C"/>
    <w:rsid w:val="00DA1622"/>
    <w:rsid w:val="00DA4B97"/>
    <w:rsid w:val="00DB462B"/>
    <w:rsid w:val="00DC650D"/>
    <w:rsid w:val="00DD2729"/>
    <w:rsid w:val="00DD3C66"/>
    <w:rsid w:val="00DE190E"/>
    <w:rsid w:val="00DE4F0A"/>
    <w:rsid w:val="00DE5D8C"/>
    <w:rsid w:val="00DF430D"/>
    <w:rsid w:val="00DF579C"/>
    <w:rsid w:val="00DF7A0E"/>
    <w:rsid w:val="00E01650"/>
    <w:rsid w:val="00E023D4"/>
    <w:rsid w:val="00E02CFA"/>
    <w:rsid w:val="00E04DFB"/>
    <w:rsid w:val="00E14B6C"/>
    <w:rsid w:val="00E25A7B"/>
    <w:rsid w:val="00E26158"/>
    <w:rsid w:val="00E26733"/>
    <w:rsid w:val="00E36721"/>
    <w:rsid w:val="00E419C7"/>
    <w:rsid w:val="00E45C73"/>
    <w:rsid w:val="00E53615"/>
    <w:rsid w:val="00E55387"/>
    <w:rsid w:val="00E62FFC"/>
    <w:rsid w:val="00E6551B"/>
    <w:rsid w:val="00E659DC"/>
    <w:rsid w:val="00E75230"/>
    <w:rsid w:val="00E855F4"/>
    <w:rsid w:val="00E86C39"/>
    <w:rsid w:val="00E91FCD"/>
    <w:rsid w:val="00E9306D"/>
    <w:rsid w:val="00E95630"/>
    <w:rsid w:val="00EB042B"/>
    <w:rsid w:val="00EB49A2"/>
    <w:rsid w:val="00EC0B09"/>
    <w:rsid w:val="00EC2B9D"/>
    <w:rsid w:val="00EC59F4"/>
    <w:rsid w:val="00EC651B"/>
    <w:rsid w:val="00EC6CA7"/>
    <w:rsid w:val="00ED07E5"/>
    <w:rsid w:val="00EE5043"/>
    <w:rsid w:val="00EF1E01"/>
    <w:rsid w:val="00F00315"/>
    <w:rsid w:val="00F023E2"/>
    <w:rsid w:val="00F02F15"/>
    <w:rsid w:val="00F14332"/>
    <w:rsid w:val="00F156E9"/>
    <w:rsid w:val="00F26099"/>
    <w:rsid w:val="00F27767"/>
    <w:rsid w:val="00F27FEA"/>
    <w:rsid w:val="00F346F1"/>
    <w:rsid w:val="00F427F6"/>
    <w:rsid w:val="00F45AED"/>
    <w:rsid w:val="00F45D51"/>
    <w:rsid w:val="00F477FA"/>
    <w:rsid w:val="00F50471"/>
    <w:rsid w:val="00F520CD"/>
    <w:rsid w:val="00F534CF"/>
    <w:rsid w:val="00F53A69"/>
    <w:rsid w:val="00F657EA"/>
    <w:rsid w:val="00F6617D"/>
    <w:rsid w:val="00F704FD"/>
    <w:rsid w:val="00F71A2D"/>
    <w:rsid w:val="00F72319"/>
    <w:rsid w:val="00F73FBD"/>
    <w:rsid w:val="00F768F3"/>
    <w:rsid w:val="00F80085"/>
    <w:rsid w:val="00F807F2"/>
    <w:rsid w:val="00F80C03"/>
    <w:rsid w:val="00F810C2"/>
    <w:rsid w:val="00F9396D"/>
    <w:rsid w:val="00F94754"/>
    <w:rsid w:val="00F94C97"/>
    <w:rsid w:val="00F94E75"/>
    <w:rsid w:val="00FA19E5"/>
    <w:rsid w:val="00FA64C1"/>
    <w:rsid w:val="00FB0B16"/>
    <w:rsid w:val="00FB6303"/>
    <w:rsid w:val="00FB72FA"/>
    <w:rsid w:val="00FC7942"/>
    <w:rsid w:val="00FC7AC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C0AFDD"/>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B72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2FA"/>
    <w:rPr>
      <w:rFonts w:ascii="Segoe UI" w:hAnsi="Segoe UI" w:cs="Segoe UI"/>
      <w:bCs/>
      <w:i/>
      <w:sz w:val="18"/>
      <w:szCs w:val="18"/>
      <w:lang w:eastAsia="en-US"/>
    </w:rPr>
  </w:style>
  <w:style w:type="character" w:styleId="CommentReference">
    <w:name w:val="annotation reference"/>
    <w:basedOn w:val="DefaultParagraphFont"/>
    <w:uiPriority w:val="99"/>
    <w:semiHidden/>
    <w:unhideWhenUsed/>
    <w:rsid w:val="00E25A7B"/>
    <w:rPr>
      <w:sz w:val="16"/>
      <w:szCs w:val="16"/>
    </w:rPr>
  </w:style>
  <w:style w:type="paragraph" w:styleId="CommentText">
    <w:name w:val="annotation text"/>
    <w:basedOn w:val="Normal"/>
    <w:link w:val="CommentTextChar"/>
    <w:uiPriority w:val="99"/>
    <w:semiHidden/>
    <w:unhideWhenUsed/>
    <w:rsid w:val="00E25A7B"/>
    <w:pPr>
      <w:spacing w:line="240" w:lineRule="auto"/>
    </w:pPr>
    <w:rPr>
      <w:sz w:val="20"/>
      <w:szCs w:val="20"/>
    </w:rPr>
  </w:style>
  <w:style w:type="character" w:customStyle="1" w:styleId="CommentTextChar">
    <w:name w:val="Comment Text Char"/>
    <w:basedOn w:val="DefaultParagraphFont"/>
    <w:link w:val="CommentText"/>
    <w:uiPriority w:val="99"/>
    <w:semiHidden/>
    <w:rsid w:val="00E25A7B"/>
    <w:rPr>
      <w:bCs/>
      <w:i/>
      <w:lang w:eastAsia="en-US"/>
    </w:rPr>
  </w:style>
  <w:style w:type="paragraph" w:styleId="CommentSubject">
    <w:name w:val="annotation subject"/>
    <w:basedOn w:val="CommentText"/>
    <w:next w:val="CommentText"/>
    <w:link w:val="CommentSubjectChar"/>
    <w:uiPriority w:val="99"/>
    <w:semiHidden/>
    <w:unhideWhenUsed/>
    <w:rsid w:val="00E25A7B"/>
    <w:rPr>
      <w:b/>
    </w:rPr>
  </w:style>
  <w:style w:type="character" w:customStyle="1" w:styleId="CommentSubjectChar">
    <w:name w:val="Comment Subject Char"/>
    <w:basedOn w:val="CommentTextChar"/>
    <w:link w:val="CommentSubject"/>
    <w:uiPriority w:val="99"/>
    <w:semiHidden/>
    <w:rsid w:val="00E25A7B"/>
    <w:rPr>
      <w:b/>
      <w:bCs/>
      <w:i/>
      <w:lang w:eastAsia="en-US"/>
    </w:rPr>
  </w:style>
  <w:style w:type="character" w:styleId="Emphasis">
    <w:name w:val="Emphasis"/>
    <w:basedOn w:val="DefaultParagraphFont"/>
    <w:uiPriority w:val="20"/>
    <w:qFormat/>
    <w:rsid w:val="00106F4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 w:id="2119375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131EA7-55FF-4629-9028-BF564F0D4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2</Pages>
  <Words>277</Words>
  <Characters>1585</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https://mul2-mineconomy.gov.am/tasks/889897/oneclick?token=c9af1f4281162fd2a6615acd64f169f5</cp:keywords>
  <cp:lastModifiedBy>Sona M. Manucharyan</cp:lastModifiedBy>
  <cp:revision>79</cp:revision>
  <cp:lastPrinted>2025-06-13T10:36:00Z</cp:lastPrinted>
  <dcterms:created xsi:type="dcterms:W3CDTF">2025-09-26T05:41:00Z</dcterms:created>
  <dcterms:modified xsi:type="dcterms:W3CDTF">2025-11-19T09:57:00Z</dcterms:modified>
</cp:coreProperties>
</file>